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芜湖富万商贸有限责任公司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下午至2024年04月12日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2024-04-08 8:30:00下午至2024-04-08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芜湖富万商贸有限责任公司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