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廊坊科泰达科技有限公司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21050-2024-Q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河北省廊坊市大厂高新技术产业开发区智能硬件产业园L5楼东侧第二层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孙海宁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13031111929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KTD_2019@126.com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2025年12月28日 08:30至2025年12月28日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Q:换能器（海洋声纳设备）的研发和生产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40732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1794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