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国家气象信息中心（中国气象局气象数据中心）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北京市海淀区中关村南大街46号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18518118765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18518118765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2023-12-19 8:00至2023-12-19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北斗短报文卫星通信及卫星数据广播运行服务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31.18.00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5B4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2023-12-18T01:57:20Z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