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江西嘉佳和装配式建筑有限公司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10702-2023-QEO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2024年01月10日 上午至2024年01月12日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江西嘉佳和装配式建筑有限公司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