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安平县精织丝网制品有限公司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2025年10月09日上午至2025年10月10日上午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