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381B6D">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杭州创盟科技有限公司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10888-2024-QEO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浙江省杭州市西湖区天苑花园2幢24C室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杭州市西湖区学院路90号华门世家B座401室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林雪军</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13958012429</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7</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35916577@qq.com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2026年01月07日 08:30至2026年01月08日 12:00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1.5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 xml:space="preserve">组织文件化的管理体系信息   </w:t>
            </w:r>
            <w:r>
              <w:rPr>
                <w:rFonts w:ascii="宋体" w:hAnsi="宋体" w:hint="eastAsia"/>
                <w:sz w:val="21"/>
                <w:szCs w:val="21"/>
              </w:rPr>
              <w:t>■</w:t>
            </w:r>
            <w:r>
              <w:rPr>
                <w:rFonts w:ascii="宋体" w:hAnsi="宋体" w:hint="eastAsia"/>
                <w:sz w:val="21"/>
                <w:szCs w:val="21"/>
                <w:lang w:val="de-DE"/>
              </w:rPr>
              <w:t xml:space="preserve"> 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E:办公设备及办公耗材的销售所涉及场所的相关环境管理活动</w:t>
            </w:r>
          </w:p>
          <w:p>
            <w:pPr>
              <w:tabs>
                <w:tab w:val="left" w:pos="0"/>
              </w:tabs>
              <w:jc w:val="left"/>
              <w:rPr>
                <w:rFonts w:hint="eastAsia"/>
                <w:sz w:val="21"/>
                <w:szCs w:val="21"/>
              </w:rPr>
            </w:pPr>
            <w:r>
              <w:rPr>
                <w:rFonts w:hint="eastAsia"/>
                <w:sz w:val="21"/>
                <w:szCs w:val="21"/>
              </w:rPr>
              <w:t>S:办公设备及办公耗材的销售所涉及场所的相关职业健康安全管理活动</w:t>
            </w:r>
          </w:p>
          <w:p>
            <w:pPr>
              <w:tabs>
                <w:tab w:val="left" w:pos="0"/>
              </w:tabs>
              <w:jc w:val="left"/>
              <w:rPr>
                <w:rFonts w:hint="eastAsia"/>
                <w:sz w:val="21"/>
                <w:szCs w:val="21"/>
              </w:rPr>
            </w:pPr>
            <w:r>
              <w:rPr>
                <w:rFonts w:hint="eastAsia"/>
                <w:sz w:val="21"/>
                <w:szCs w:val="21"/>
              </w:rPr>
              <w:t>Q:办公设备及办公耗材的销售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E:29.09.01,29.10.06,29.12.00,S:29.09.01,29.10.06,29.12.00,Q:29.09.01,29.10.06,29.12.00</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杜万成</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2024-N1EMS-1412435</w:t>
            </w:r>
          </w:p>
        </w:tc>
        <w:tc>
          <w:tcPr>
            <w:tcW w:w="3684" w:type="dxa"/>
            <w:gridSpan w:val="9"/>
            <w:vAlign w:val="center"/>
          </w:tcPr>
          <w:p w:rsidR="00E12FF5">
            <w:pPr>
              <w:jc w:val="center"/>
              <w:rPr>
                <w:sz w:val="21"/>
                <w:szCs w:val="21"/>
              </w:rPr>
            </w:pPr>
            <w:r>
              <w:t>29.09.01,29.10.06,29.12.00</w:t>
            </w:r>
          </w:p>
        </w:tc>
        <w:tc>
          <w:tcPr>
            <w:tcW w:w="1560" w:type="dxa"/>
            <w:gridSpan w:val="2"/>
            <w:vAlign w:val="center"/>
          </w:tcPr>
          <w:p w:rsidR="00E12FF5">
            <w:pPr>
              <w:jc w:val="center"/>
              <w:rPr>
                <w:sz w:val="21"/>
                <w:szCs w:val="21"/>
              </w:rPr>
            </w:pPr>
            <w:bookmarkStart w:id="11" w:name="_GoBack"/>
            <w:bookmarkEnd w:id="11"/>
            <w:r>
              <w:t>13852465477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杜万成</w:t>
            </w:r>
          </w:p>
        </w:tc>
        <w:tc>
          <w:tcPr>
            <w:tcW w:w="850" w:type="dxa"/>
            <w:vAlign w:val="center"/>
          </w:tcPr>
          <w:p>
            <w:pPr>
              <w:jc w:val="center"/>
            </w:pPr>
            <w:r>
              <w:t>男</w:t>
            </w:r>
          </w:p>
        </w:tc>
        <w:tc>
          <w:tcPr>
            <w:tcW w:w="2699" w:type="dxa"/>
            <w:gridSpan w:val="4"/>
            <w:vAlign w:val="center"/>
          </w:tcPr>
          <w:p>
            <w:pPr>
              <w:jc w:val="both"/>
            </w:pPr>
            <w:r>
              <w:t>2024-N1OHSMS-1412435</w:t>
            </w:r>
          </w:p>
        </w:tc>
        <w:tc>
          <w:tcPr>
            <w:tcW w:w="3684" w:type="dxa"/>
            <w:gridSpan w:val="9"/>
            <w:vAlign w:val="center"/>
          </w:tcPr>
          <w:p>
            <w:pPr>
              <w:jc w:val="center"/>
            </w:pPr>
            <w:r>
              <w:t>29.09.01,29.10.06,29.12.00</w:t>
            </w:r>
          </w:p>
        </w:tc>
        <w:tc>
          <w:tcPr>
            <w:tcW w:w="1560" w:type="dxa"/>
            <w:gridSpan w:val="2"/>
            <w:vAlign w:val="center"/>
          </w:tcPr>
          <w:p>
            <w:pPr>
              <w:jc w:val="center"/>
            </w:pPr>
            <w:r>
              <w:t>13852465477</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杜万成</w:t>
            </w:r>
          </w:p>
        </w:tc>
        <w:tc>
          <w:tcPr>
            <w:tcW w:w="850" w:type="dxa"/>
            <w:vAlign w:val="center"/>
          </w:tcPr>
          <w:p>
            <w:pPr>
              <w:jc w:val="center"/>
            </w:pPr>
            <w:r>
              <w:t>男</w:t>
            </w:r>
          </w:p>
        </w:tc>
        <w:tc>
          <w:tcPr>
            <w:tcW w:w="2699" w:type="dxa"/>
            <w:gridSpan w:val="4"/>
            <w:vAlign w:val="center"/>
          </w:tcPr>
          <w:p>
            <w:pPr>
              <w:jc w:val="both"/>
            </w:pPr>
            <w:r>
              <w:t>2024-N1QMS-1412435</w:t>
            </w:r>
          </w:p>
        </w:tc>
        <w:tc>
          <w:tcPr>
            <w:tcW w:w="3684" w:type="dxa"/>
            <w:gridSpan w:val="9"/>
            <w:vAlign w:val="center"/>
          </w:tcPr>
          <w:p>
            <w:pPr>
              <w:jc w:val="center"/>
            </w:pPr>
            <w:r>
              <w:t>29.09.01,29.10.06,29.12.00</w:t>
            </w:r>
          </w:p>
        </w:tc>
        <w:tc>
          <w:tcPr>
            <w:tcW w:w="1560" w:type="dxa"/>
            <w:gridSpan w:val="2"/>
            <w:vAlign w:val="center"/>
          </w:tcPr>
          <w:p>
            <w:pPr>
              <w:jc w:val="center"/>
            </w:pPr>
            <w:r>
              <w:t>13852465477</w:t>
            </w:r>
          </w:p>
        </w:tc>
      </w:tr>
      <w:tr w:rsidTr="00720E31">
        <w:tblPrEx>
          <w:tblW w:w="10953" w:type="dxa"/>
          <w:tblInd w:w="-72" w:type="dxa"/>
          <w:tblLayout w:type="fixed"/>
          <w:tblLook w:val="04A0"/>
        </w:tblPrEx>
        <w:trPr>
          <w:cantSplit/>
          <w:trHeight w:val="747"/>
        </w:trPr>
        <w:tc>
          <w:tcPr>
            <w:tcW w:w="10953" w:type="dxa"/>
            <w:gridSpan w:val="20"/>
            <w:vAlign w:val="center"/>
          </w:tcPr>
          <w:p w:rsidR="00381B6D" w:rsidP="00381B6D">
            <w:pPr>
              <w:jc w:val="left"/>
              <w:rPr>
                <w:rFonts w:hint="eastAsia"/>
                <w:sz w:val="21"/>
                <w:szCs w:val="21"/>
              </w:rPr>
            </w:pPr>
            <w:r>
              <w:rPr>
                <w:rFonts w:hint="eastAsia"/>
                <w:sz w:val="21"/>
                <w:szCs w:val="21"/>
              </w:rPr>
              <w:t>非专职人员工作单位信息：</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2026年01月04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1）所有与审核策划及审核实施有关的一切事宜，均请企业/审核组长与公司审核部项目管理员直接联系。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0210914"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381B6D">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过程/活动/条款/（远程工具）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备注：审核组沟通时间：每天19：00-20：00 审核期间不定时沟通。含现场时间8H，满足50%现场的要求。</w:t>
            </w:r>
          </w:p>
          <w:p w:rsidR="00E12FF5">
            <w:pPr>
              <w:ind w:firstLine="540" w:firstLineChars="300"/>
              <w:rPr>
                <w:rFonts w:ascii="宋体" w:hAnsi="宋体"/>
                <w:sz w:val="21"/>
                <w:szCs w:val="21"/>
              </w:rPr>
            </w:pPr>
            <w:r>
              <w:rPr>
                <w:rFonts w:ascii="宋体" w:hAnsi="宋体" w:hint="eastAsia"/>
                <w:sz w:val="18"/>
                <w:szCs w:val="18"/>
              </w:rPr>
              <w:t>每天中午12：00-12：30审核员午餐时间。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 月 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 xml:space="preserve">1、对所有场所/部门的审核均应关注对标准通用要求的审核抽样（如：质量目标、管理职责、文件记录控制、资源管理、信息沟通、过程监视测量、持续改进等）     </w:t>
            </w:r>
          </w:p>
          <w:p w:rsidR="00E12FF5">
            <w:pPr>
              <w:tabs>
                <w:tab w:val="left" w:pos="10439"/>
              </w:tabs>
              <w:spacing w:line="276" w:lineRule="auto"/>
              <w:rPr>
                <w:rFonts w:ascii="宋体" w:hAnsi="宋体"/>
                <w:sz w:val="21"/>
                <w:szCs w:val="21"/>
              </w:rPr>
            </w:pPr>
            <w:r>
              <w:rPr>
                <w:rFonts w:ascii="宋体" w:hAnsi="宋体" w:hint="eastAsia"/>
                <w:sz w:val="21"/>
                <w:szCs w:val="21"/>
              </w:rPr>
              <w:t>2、如审核计划有变更，请将变更内容详细记录在中“信息沟通（变更）记录”，并及时与审核部确认。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sidR="00B0219B">
              <w:rPr>
                <w:b/>
                <w:bCs/>
                <w:sz w:val="24"/>
                <w:szCs w:val="24"/>
              </w:rPr>
              <w:fldChar w:fldCharType="begin"/>
            </w:r>
            <w:r>
              <w:rPr>
                <w:b/>
                <w:bCs/>
              </w:rPr>
              <w:instrText>PAGE</w:instrText>
            </w:r>
            <w:r w:rsidR="00B0219B">
              <w:rPr>
                <w:b/>
                <w:bCs/>
                <w:sz w:val="24"/>
                <w:szCs w:val="24"/>
              </w:rPr>
              <w:fldChar w:fldCharType="separate"/>
            </w:r>
            <w:r w:rsidR="00381B6D">
              <w:rPr>
                <w:b/>
                <w:bCs/>
                <w:noProof/>
              </w:rPr>
              <w:t>2</w:t>
            </w:r>
            <w:r w:rsidR="00B0219B">
              <w:rPr>
                <w:b/>
                <w:bCs/>
                <w:sz w:val="24"/>
                <w:szCs w:val="24"/>
              </w:rPr>
              <w:fldChar w:fldCharType="end"/>
            </w:r>
            <w:r>
              <w:rPr>
                <w:rFonts w:hint="eastAsia"/>
                <w:lang w:val="zh-CN"/>
              </w:rPr>
              <w:t>页共</w:t>
            </w:r>
            <w:r w:rsidR="00B0219B">
              <w:rPr>
                <w:b/>
                <w:bCs/>
                <w:sz w:val="24"/>
                <w:szCs w:val="24"/>
              </w:rPr>
              <w:fldChar w:fldCharType="begin"/>
            </w:r>
            <w:r>
              <w:rPr>
                <w:b/>
                <w:bCs/>
              </w:rPr>
              <w:instrText>NUMPAGES</w:instrText>
            </w:r>
            <w:r w:rsidR="00B0219B">
              <w:rPr>
                <w:b/>
                <w:bCs/>
                <w:sz w:val="24"/>
                <w:szCs w:val="24"/>
              </w:rPr>
              <w:fldChar w:fldCharType="separate"/>
            </w:r>
            <w:r w:rsidR="00381B6D">
              <w:rPr>
                <w:b/>
                <w:bCs/>
                <w:noProof/>
              </w:rPr>
              <w:t>4</w:t>
            </w:r>
            <w:r w:rsidR="00B0219B">
              <w:rPr>
                <w:b/>
                <w:bCs/>
                <w:sz w:val="24"/>
                <w:szCs w:val="24"/>
              </w:rPr>
              <w:fldChar w:fldCharType="end"/>
            </w:r>
            <w:r>
              <w:rPr>
                <w:rFonts w:hint="eastAsia"/>
                <w:lang w:val="zh-CN"/>
              </w:rPr>
              <w:t>页</w:t>
            </w:r>
          </w:sdtContent>
        </w:sdt>
      </w:sdtContent>
    </w:sdt>
  </w:p>
  <w:p w:rsidR="00E12FF5" w:rsidP="00381B6D">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5155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1B6D"/>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0219B"/>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A4953"/>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200</Words>
  <Characters>1146</Characters>
  <Application>Microsoft Office Word</Application>
  <DocSecurity>0</DocSecurity>
  <Lines>9</Lines>
  <Paragraphs>2</Paragraphs>
  <ScaleCrop>false</ScaleCrop>
  <Company>微软中国</Company>
  <LinksUpToDate>false</LinksUpToDate>
  <CharactersWithSpaces>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15</cp:revision>
  <dcterms:created xsi:type="dcterms:W3CDTF">2024-12-30T05:20:00Z</dcterms:created>
  <dcterms:modified xsi:type="dcterms:W3CDTF">2025-12-23T08:27:00Z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