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盛龙环保科技（北京）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