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桐乡市乐顺果蔬配送有限公司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0111-2022-QF-2023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