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北京天安网信科技有限公司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2023年09月27日 上午至2023年09月28日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