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佛山市拓阳建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08 8:00:00上午至2023-12-0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佛山市南海区里水镇草场社区海南州工业区93号内自编5号（住所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广州市荔湾区桥中街道 红楼路 8号东海岸产业园 1幢B 栋 4楼 379-8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9日 上午至2023年12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