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库尔勒库雄财达能源有限公司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姜海军，熊庆辉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2023年08月27日 至2023年08月27日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王云红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