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浙江雪窦无人船技术有限公司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2023年09月16日 上午至2023年09月16日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浙江雪窦无人船技术有限公司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