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北京北方冷流制冷设备有限公司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0918-2022-QEO-2023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2023年06月10日 上午至2023年06月11日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北京北方冷流制冷设备有限公司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