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北京金盛湾物业管理有限公司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王冰、于立秋、岳艳玲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499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