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四川福豫川企业管理有限公司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中国（四川）自由贸易试验区成都市高新区天府三街218号2栋9层919号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四川省成都市高新区中和大道三段281号2栋2单元10-02号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1201-2022-QEO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郭芳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13648064840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418128104@qq.com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郭芳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Q：针纺织品、家具、办公用品及耗材、机电设备、管道及配件、电子工业产品、灯具、消防器材的销售</w:t>
            </w:r>
          </w:p>
          <w:p>
            <w:r>
              <w:t>E：针纺织品、家具、办公用品及耗材、机电设备、管道及配件、电子工业产品、灯具、消防器材的销售所涉及场所的相关环境管理活动</w:t>
            </w:r>
          </w:p>
          <w:p>
            <w:r>
              <w:t>O：针纺织品、家具、办公用品及耗材、机电设备、管道及配件、电子工业产品、灯具、消防器材的销售所涉及场所的相关职业健康安全管理活动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Q：29.12.00</w:t>
            </w:r>
          </w:p>
          <w:p>
            <w:r>
              <w:t>E：29.12.00</w:t>
            </w:r>
          </w:p>
          <w:p>
            <w:r>
              <w:t>O：29.12.00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2022年11月02日 下午至2022年11月02日 下午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2020-N1QMS-1265256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-14605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2022.10.30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11月2日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8:30-9:00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10:00-11:00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11:00-12:00</w:t>
            </w: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8C2594B"/>
    <w:rsid w:val="0AF61E5A"/>
    <w:rsid w:val="0DEF71E2"/>
    <w:rsid w:val="11274EE5"/>
    <w:rsid w:val="14CD18FF"/>
    <w:rsid w:val="1F3C5FFF"/>
    <w:rsid w:val="23476D20"/>
    <w:rsid w:val="2B4A3852"/>
    <w:rsid w:val="2B762899"/>
    <w:rsid w:val="2C107D61"/>
    <w:rsid w:val="32544FB6"/>
    <w:rsid w:val="592B7F6F"/>
    <w:rsid w:val="5E9B5B97"/>
    <w:rsid w:val="666539D3"/>
    <w:rsid w:val="67FD51CC"/>
    <w:rsid w:val="69CF4947"/>
    <w:rsid w:val="69D57C48"/>
    <w:rsid w:val="714B3DD7"/>
    <w:rsid w:val="73BF3BE6"/>
    <w:rsid w:val="789B6A68"/>
    <w:rsid w:val="7FF54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way一直都在</cp:lastModifiedBy>
  <cp:lastPrinted>2019-03-27T03:10:00Z</cp:lastPrinted>
  <dcterms:modified xsi:type="dcterms:W3CDTF">2022-11-04T04:39:51Z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2052-11.1.0.12598</vt:lpwstr>
  </property>
</Properties>
</file>