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691" w:rsidRDefault="00B47BA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089"/>
        <w:gridCol w:w="11"/>
        <w:gridCol w:w="677"/>
        <w:gridCol w:w="9807"/>
        <w:gridCol w:w="1074"/>
        <w:gridCol w:w="32"/>
      </w:tblGrid>
      <w:tr w:rsidR="00383691" w:rsidRPr="00433DC2" w:rsidTr="0086183B">
        <w:trPr>
          <w:gridAfter w:val="1"/>
          <w:wAfter w:w="32" w:type="dxa"/>
          <w:trHeight w:val="515"/>
        </w:trPr>
        <w:tc>
          <w:tcPr>
            <w:tcW w:w="1788" w:type="dxa"/>
            <w:vMerge w:val="restart"/>
            <w:vAlign w:val="center"/>
          </w:tcPr>
          <w:p w:rsidR="00383691" w:rsidRPr="00433DC2" w:rsidRDefault="00B47BAD">
            <w:pPr>
              <w:spacing w:before="120"/>
              <w:jc w:val="center"/>
              <w:rPr>
                <w:rFonts w:asciiTheme="minorEastAsia" w:eastAsiaTheme="minorEastAsia" w:hAnsiTheme="minorEastAsia"/>
                <w:szCs w:val="21"/>
              </w:rPr>
            </w:pPr>
            <w:r w:rsidRPr="00433DC2">
              <w:rPr>
                <w:rFonts w:asciiTheme="minorEastAsia" w:eastAsiaTheme="minorEastAsia" w:hAnsiTheme="minorEastAsia" w:hint="eastAsia"/>
                <w:szCs w:val="21"/>
              </w:rPr>
              <w:t>过程与活动、</w:t>
            </w:r>
          </w:p>
          <w:p w:rsidR="00383691" w:rsidRPr="00433DC2" w:rsidRDefault="00B47BAD">
            <w:pPr>
              <w:jc w:val="center"/>
              <w:rPr>
                <w:rFonts w:asciiTheme="minorEastAsia" w:eastAsiaTheme="minorEastAsia" w:hAnsiTheme="minorEastAsia"/>
                <w:szCs w:val="21"/>
              </w:rPr>
            </w:pPr>
            <w:r w:rsidRPr="00433DC2">
              <w:rPr>
                <w:rFonts w:asciiTheme="minorEastAsia" w:eastAsiaTheme="minorEastAsia" w:hAnsiTheme="minorEastAsia" w:hint="eastAsia"/>
                <w:szCs w:val="21"/>
              </w:rPr>
              <w:t>抽样计划</w:t>
            </w:r>
          </w:p>
        </w:tc>
        <w:tc>
          <w:tcPr>
            <w:tcW w:w="1100" w:type="dxa"/>
            <w:gridSpan w:val="2"/>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条款</w:t>
            </w:r>
          </w:p>
        </w:tc>
        <w:tc>
          <w:tcPr>
            <w:tcW w:w="10484" w:type="dxa"/>
            <w:gridSpan w:val="2"/>
            <w:vAlign w:val="center"/>
          </w:tcPr>
          <w:p w:rsidR="00383691" w:rsidRPr="00433DC2" w:rsidRDefault="00B47BAD" w:rsidP="006C108B">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受审核部门：食品安全小组/HACCP小组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负责人：</w:t>
            </w:r>
            <w:r w:rsidR="006C108B">
              <w:rPr>
                <w:rFonts w:asciiTheme="minorEastAsia" w:eastAsiaTheme="minorEastAsia" w:hAnsiTheme="minorEastAsia" w:hint="eastAsia"/>
                <w:szCs w:val="21"/>
              </w:rPr>
              <w:t>刘</w:t>
            </w:r>
            <w:r w:rsidR="006C108B">
              <w:rPr>
                <w:rFonts w:asciiTheme="minorEastAsia" w:eastAsiaTheme="minorEastAsia" w:hAnsiTheme="minorEastAsia"/>
                <w:szCs w:val="21"/>
              </w:rPr>
              <w:t>林勇</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陪同人员：</w:t>
            </w:r>
            <w:r w:rsidR="006C108B">
              <w:rPr>
                <w:rFonts w:asciiTheme="minorEastAsia" w:eastAsiaTheme="minorEastAsia" w:hAnsiTheme="minorEastAsia" w:hint="eastAsia"/>
                <w:szCs w:val="21"/>
              </w:rPr>
              <w:t>黄</w:t>
            </w:r>
            <w:r w:rsidR="002C0A6E">
              <w:rPr>
                <w:rFonts w:asciiTheme="minorEastAsia" w:eastAsiaTheme="minorEastAsia" w:hAnsiTheme="minorEastAsia"/>
                <w:szCs w:val="21"/>
              </w:rPr>
              <w:t>艺</w:t>
            </w:r>
            <w:r w:rsidR="002C0A6E">
              <w:rPr>
                <w:rFonts w:asciiTheme="minorEastAsia" w:eastAsiaTheme="minorEastAsia" w:hAnsiTheme="minorEastAsia" w:hint="eastAsia"/>
                <w:szCs w:val="21"/>
              </w:rPr>
              <w:t>燕</w:t>
            </w:r>
          </w:p>
        </w:tc>
        <w:tc>
          <w:tcPr>
            <w:tcW w:w="1074" w:type="dxa"/>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判定</w:t>
            </w:r>
          </w:p>
        </w:tc>
      </w:tr>
      <w:tr w:rsidR="00383691" w:rsidRPr="00433DC2" w:rsidTr="0086183B">
        <w:trPr>
          <w:gridAfter w:val="1"/>
          <w:wAfter w:w="32" w:type="dxa"/>
          <w:trHeight w:val="403"/>
        </w:trPr>
        <w:tc>
          <w:tcPr>
            <w:tcW w:w="1788" w:type="dxa"/>
            <w:vMerge/>
            <w:vAlign w:val="center"/>
          </w:tcPr>
          <w:p w:rsidR="00383691" w:rsidRPr="00433DC2" w:rsidRDefault="00383691">
            <w:pPr>
              <w:rPr>
                <w:rFonts w:asciiTheme="minorEastAsia" w:eastAsiaTheme="minorEastAsia" w:hAnsiTheme="minorEastAsia"/>
                <w:szCs w:val="21"/>
              </w:rPr>
            </w:pPr>
          </w:p>
        </w:tc>
        <w:tc>
          <w:tcPr>
            <w:tcW w:w="1100" w:type="dxa"/>
            <w:gridSpan w:val="2"/>
            <w:vMerge/>
            <w:vAlign w:val="center"/>
          </w:tcPr>
          <w:p w:rsidR="00383691" w:rsidRPr="00433DC2" w:rsidRDefault="00383691">
            <w:pPr>
              <w:rPr>
                <w:rFonts w:asciiTheme="minorEastAsia" w:eastAsiaTheme="minorEastAsia" w:hAnsiTheme="minorEastAsia"/>
                <w:szCs w:val="21"/>
              </w:rPr>
            </w:pPr>
          </w:p>
        </w:tc>
        <w:tc>
          <w:tcPr>
            <w:tcW w:w="10484" w:type="dxa"/>
            <w:gridSpan w:val="2"/>
            <w:vAlign w:val="center"/>
          </w:tcPr>
          <w:p w:rsidR="00383691" w:rsidRPr="00433DC2" w:rsidRDefault="00B47BAD">
            <w:pPr>
              <w:spacing w:before="120"/>
              <w:rPr>
                <w:rFonts w:asciiTheme="minorEastAsia" w:eastAsiaTheme="minorEastAsia" w:hAnsiTheme="minorEastAsia"/>
                <w:szCs w:val="21"/>
              </w:rPr>
            </w:pPr>
            <w:r w:rsidRPr="00433DC2">
              <w:rPr>
                <w:rFonts w:asciiTheme="minorEastAsia" w:eastAsiaTheme="minorEastAsia" w:hAnsiTheme="minorEastAsia" w:hint="eastAsia"/>
                <w:szCs w:val="21"/>
              </w:rPr>
              <w:t>审核员：</w:t>
            </w:r>
            <w:r w:rsidR="001522D2" w:rsidRPr="00433DC2">
              <w:rPr>
                <w:rFonts w:asciiTheme="minorEastAsia" w:eastAsiaTheme="minorEastAsia" w:hAnsiTheme="minorEastAsia" w:hint="eastAsia"/>
                <w:szCs w:val="21"/>
              </w:rPr>
              <w:t>邝柏</w:t>
            </w:r>
            <w:r w:rsidR="001522D2" w:rsidRPr="00433DC2">
              <w:rPr>
                <w:rFonts w:asciiTheme="minorEastAsia" w:eastAsiaTheme="minorEastAsia" w:hAnsiTheme="minorEastAsia"/>
                <w:szCs w:val="21"/>
              </w:rPr>
              <w:t>臣</w:t>
            </w:r>
            <w:r w:rsidRPr="00433DC2">
              <w:rPr>
                <w:rFonts w:asciiTheme="minorEastAsia" w:eastAsiaTheme="minorEastAsia" w:hAnsiTheme="minorEastAsia" w:hint="eastAsia"/>
                <w:szCs w:val="21"/>
              </w:rPr>
              <w:t xml:space="preserve">         审核日期：</w:t>
            </w:r>
            <w:r w:rsidR="00876ADB" w:rsidRPr="00433DC2">
              <w:rPr>
                <w:rFonts w:asciiTheme="minorEastAsia" w:eastAsiaTheme="minorEastAsia" w:hAnsiTheme="minorEastAsia" w:hint="eastAsia"/>
                <w:szCs w:val="21"/>
              </w:rPr>
              <w:t>2022</w:t>
            </w:r>
            <w:r w:rsidR="007C792B">
              <w:rPr>
                <w:rFonts w:asciiTheme="minorEastAsia" w:eastAsiaTheme="minorEastAsia" w:hAnsiTheme="minorEastAsia" w:hint="eastAsia"/>
                <w:szCs w:val="21"/>
              </w:rPr>
              <w:t>年</w:t>
            </w:r>
            <w:r w:rsidR="006C108B">
              <w:rPr>
                <w:rFonts w:asciiTheme="minorEastAsia" w:eastAsiaTheme="minorEastAsia" w:hAnsiTheme="minorEastAsia"/>
                <w:szCs w:val="21"/>
              </w:rPr>
              <w:t>10</w:t>
            </w:r>
            <w:r w:rsidR="007C792B">
              <w:rPr>
                <w:rFonts w:asciiTheme="minorEastAsia" w:eastAsiaTheme="minorEastAsia" w:hAnsiTheme="minorEastAsia" w:hint="eastAsia"/>
                <w:szCs w:val="21"/>
              </w:rPr>
              <w:t>月</w:t>
            </w:r>
            <w:r w:rsidR="006C108B">
              <w:rPr>
                <w:rFonts w:asciiTheme="minorEastAsia" w:eastAsiaTheme="minorEastAsia" w:hAnsiTheme="minorEastAsia" w:hint="eastAsia"/>
                <w:szCs w:val="21"/>
              </w:rPr>
              <w:t>06下</w:t>
            </w:r>
            <w:r w:rsidR="006C108B">
              <w:rPr>
                <w:rFonts w:asciiTheme="minorEastAsia" w:eastAsiaTheme="minorEastAsia" w:hAnsiTheme="minorEastAsia"/>
                <w:szCs w:val="21"/>
              </w:rPr>
              <w:t>午至</w:t>
            </w:r>
            <w:r w:rsidR="007C792B">
              <w:rPr>
                <w:rFonts w:asciiTheme="minorEastAsia" w:eastAsiaTheme="minorEastAsia" w:hAnsiTheme="minorEastAsia" w:hint="eastAsia"/>
                <w:szCs w:val="21"/>
              </w:rPr>
              <w:t>10月</w:t>
            </w:r>
            <w:r w:rsidR="006C108B">
              <w:rPr>
                <w:rFonts w:asciiTheme="minorEastAsia" w:eastAsiaTheme="minorEastAsia" w:hAnsiTheme="minorEastAsia" w:hint="eastAsia"/>
                <w:szCs w:val="21"/>
              </w:rPr>
              <w:t>07日</w:t>
            </w:r>
            <w:r w:rsidR="006C108B">
              <w:rPr>
                <w:rFonts w:asciiTheme="minorEastAsia" w:eastAsiaTheme="minorEastAsia" w:hAnsiTheme="minorEastAsia"/>
                <w:szCs w:val="21"/>
              </w:rPr>
              <w:t>上午</w:t>
            </w:r>
          </w:p>
          <w:p w:rsidR="00383691" w:rsidRPr="00433DC2" w:rsidRDefault="00383691">
            <w:pPr>
              <w:pStyle w:val="a0"/>
              <w:rPr>
                <w:rFonts w:asciiTheme="minorEastAsia" w:eastAsiaTheme="minorEastAsia" w:hAnsiTheme="minorEastAsia"/>
                <w:sz w:val="21"/>
                <w:szCs w:val="21"/>
              </w:rPr>
            </w:pPr>
          </w:p>
        </w:tc>
        <w:tc>
          <w:tcPr>
            <w:tcW w:w="1074" w:type="dxa"/>
            <w:vMerge/>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516"/>
        </w:trPr>
        <w:tc>
          <w:tcPr>
            <w:tcW w:w="1788" w:type="dxa"/>
            <w:vMerge/>
            <w:vAlign w:val="center"/>
          </w:tcPr>
          <w:p w:rsidR="00383691" w:rsidRPr="00433DC2" w:rsidRDefault="00383691">
            <w:pPr>
              <w:rPr>
                <w:rFonts w:asciiTheme="minorEastAsia" w:eastAsiaTheme="minorEastAsia" w:hAnsiTheme="minorEastAsia"/>
                <w:szCs w:val="21"/>
              </w:rPr>
            </w:pPr>
          </w:p>
        </w:tc>
        <w:tc>
          <w:tcPr>
            <w:tcW w:w="1100" w:type="dxa"/>
            <w:gridSpan w:val="2"/>
            <w:vMerge/>
            <w:vAlign w:val="center"/>
          </w:tcPr>
          <w:p w:rsidR="00383691" w:rsidRPr="00433DC2" w:rsidRDefault="00383691">
            <w:pPr>
              <w:rPr>
                <w:rFonts w:asciiTheme="minorEastAsia" w:eastAsiaTheme="minorEastAsia" w:hAnsiTheme="minorEastAsia"/>
                <w:szCs w:val="21"/>
              </w:rPr>
            </w:pPr>
          </w:p>
        </w:tc>
        <w:tc>
          <w:tcPr>
            <w:tcW w:w="10484" w:type="dxa"/>
            <w:gridSpan w:val="2"/>
            <w:vAlign w:val="center"/>
          </w:tcPr>
          <w:p w:rsidR="00383691" w:rsidRPr="00433DC2" w:rsidRDefault="00B47BAD">
            <w:pPr>
              <w:autoSpaceDE w:val="0"/>
              <w:autoSpaceDN w:val="0"/>
              <w:adjustRightInd w:val="0"/>
              <w:spacing w:line="360" w:lineRule="auto"/>
              <w:jc w:val="left"/>
              <w:rPr>
                <w:rFonts w:asciiTheme="minorEastAsia" w:eastAsiaTheme="minorEastAsia" w:hAnsiTheme="minorEastAsia"/>
                <w:szCs w:val="21"/>
              </w:rPr>
            </w:pPr>
            <w:r w:rsidRPr="00433DC2">
              <w:rPr>
                <w:rFonts w:asciiTheme="minorEastAsia" w:eastAsiaTheme="minorEastAsia" w:hAnsiTheme="minorEastAsia" w:hint="eastAsia"/>
                <w:szCs w:val="21"/>
              </w:rPr>
              <w:t>审核条款：FSMS:5</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7.1.5/</w:t>
            </w:r>
            <w:r w:rsidRPr="00433DC2">
              <w:rPr>
                <w:rFonts w:asciiTheme="minorEastAsia" w:eastAsiaTheme="minorEastAsia" w:hAnsiTheme="minorEastAsia"/>
                <w:szCs w:val="21"/>
              </w:rPr>
              <w:t>8.2/8.3/8.5/8.6/8.8</w:t>
            </w:r>
          </w:p>
          <w:p w:rsidR="00383691" w:rsidRPr="00433DC2" w:rsidRDefault="00B47BAD">
            <w:pPr>
              <w:pStyle w:val="a0"/>
              <w:spacing w:line="360" w:lineRule="auto"/>
              <w:ind w:firstLineChars="600" w:firstLine="1260"/>
              <w:rPr>
                <w:rFonts w:asciiTheme="minorEastAsia" w:eastAsiaTheme="minorEastAsia" w:hAnsiTheme="minorEastAsia"/>
                <w:sz w:val="21"/>
                <w:szCs w:val="21"/>
              </w:rPr>
            </w:pPr>
            <w:r w:rsidRPr="00433DC2">
              <w:rPr>
                <w:rFonts w:asciiTheme="minorEastAsia" w:eastAsiaTheme="minorEastAsia" w:hAnsiTheme="minorEastAsia"/>
                <w:sz w:val="21"/>
                <w:szCs w:val="21"/>
              </w:rPr>
              <w:t>H:2.5.1/3.3/</w:t>
            </w:r>
            <w:r w:rsidRPr="00433DC2">
              <w:rPr>
                <w:rFonts w:asciiTheme="minorEastAsia" w:eastAsiaTheme="minorEastAsia" w:hAnsiTheme="minorEastAsia" w:hint="eastAsia"/>
                <w:sz w:val="21"/>
                <w:szCs w:val="21"/>
              </w:rPr>
              <w:t>3.7/</w:t>
            </w:r>
            <w:r w:rsidRPr="00433DC2">
              <w:rPr>
                <w:rFonts w:asciiTheme="minorEastAsia" w:eastAsiaTheme="minorEastAsia" w:hAnsiTheme="minorEastAsia"/>
                <w:sz w:val="21"/>
                <w:szCs w:val="21"/>
              </w:rPr>
              <w:t>3.10/3.11/3.12/4.1-4.6</w:t>
            </w:r>
          </w:p>
        </w:tc>
        <w:tc>
          <w:tcPr>
            <w:tcW w:w="1074" w:type="dxa"/>
            <w:vMerge/>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443"/>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组织的角色、职责和权限</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F5.3</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H2.5.1</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管理手册第5.3章</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6183B">
        <w:trPr>
          <w:gridAfter w:val="1"/>
          <w:wAfter w:w="32" w:type="dxa"/>
          <w:trHeight w:val="290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有食品安全小组名单，包括了</w:t>
            </w:r>
            <w:r w:rsidR="006C108B">
              <w:rPr>
                <w:rFonts w:asciiTheme="minorEastAsia" w:eastAsiaTheme="minorEastAsia" w:hAnsiTheme="minorEastAsia" w:cs="宋体" w:hint="eastAsia"/>
                <w:color w:val="000000"/>
                <w:szCs w:val="21"/>
                <w:u w:val="single"/>
              </w:rPr>
              <w:t>配</w:t>
            </w:r>
            <w:r w:rsidR="006C108B">
              <w:rPr>
                <w:rFonts w:asciiTheme="minorEastAsia" w:eastAsiaTheme="minorEastAsia" w:hAnsiTheme="minorEastAsia" w:cs="宋体"/>
                <w:color w:val="000000"/>
                <w:szCs w:val="21"/>
                <w:u w:val="single"/>
              </w:rPr>
              <w:t>送中心</w:t>
            </w:r>
            <w:r w:rsidR="00933DE1" w:rsidRPr="00433DC2">
              <w:rPr>
                <w:rFonts w:asciiTheme="minorEastAsia" w:eastAsiaTheme="minorEastAsia" w:hAnsiTheme="minorEastAsia" w:cs="宋体" w:hint="eastAsia"/>
                <w:color w:val="000000"/>
                <w:szCs w:val="21"/>
                <w:u w:val="single"/>
              </w:rPr>
              <w:t>、餐</w:t>
            </w:r>
            <w:r w:rsidR="00933DE1" w:rsidRPr="00433DC2">
              <w:rPr>
                <w:rFonts w:asciiTheme="minorEastAsia" w:eastAsiaTheme="minorEastAsia" w:hAnsiTheme="minorEastAsia" w:cs="宋体"/>
                <w:color w:val="000000"/>
                <w:szCs w:val="21"/>
                <w:u w:val="single"/>
              </w:rPr>
              <w:t>饮部</w:t>
            </w:r>
            <w:r w:rsidR="008A0F0D">
              <w:rPr>
                <w:rFonts w:asciiTheme="minorEastAsia" w:eastAsiaTheme="minorEastAsia" w:hAnsiTheme="minorEastAsia" w:cs="宋体" w:hint="eastAsia"/>
                <w:color w:val="000000"/>
                <w:szCs w:val="21"/>
                <w:u w:val="single"/>
              </w:rPr>
              <w:t>、行</w:t>
            </w:r>
            <w:r w:rsidR="008A0F0D">
              <w:rPr>
                <w:rFonts w:asciiTheme="minorEastAsia" w:eastAsiaTheme="minorEastAsia" w:hAnsiTheme="minorEastAsia" w:cs="宋体"/>
                <w:color w:val="000000"/>
                <w:szCs w:val="21"/>
                <w:u w:val="single"/>
              </w:rPr>
              <w:t>政</w:t>
            </w:r>
            <w:r w:rsidR="00933DE1" w:rsidRPr="00433DC2">
              <w:rPr>
                <w:rFonts w:asciiTheme="minorEastAsia" w:eastAsiaTheme="minorEastAsia" w:hAnsiTheme="minorEastAsia" w:cs="宋体" w:hint="eastAsia"/>
                <w:color w:val="000000"/>
                <w:szCs w:val="21"/>
                <w:u w:val="single"/>
              </w:rPr>
              <w:t>部、采</w:t>
            </w:r>
            <w:r w:rsidR="006C108B">
              <w:rPr>
                <w:rFonts w:asciiTheme="minorEastAsia" w:eastAsiaTheme="minorEastAsia" w:hAnsiTheme="minorEastAsia" w:cs="宋体"/>
                <w:color w:val="000000"/>
                <w:szCs w:val="21"/>
                <w:u w:val="single"/>
              </w:rPr>
              <w:t>购</w:t>
            </w:r>
            <w:r w:rsidR="006C108B">
              <w:rPr>
                <w:rFonts w:asciiTheme="minorEastAsia" w:eastAsiaTheme="minorEastAsia" w:hAnsiTheme="minorEastAsia" w:cs="宋体" w:hint="eastAsia"/>
                <w:color w:val="000000"/>
                <w:szCs w:val="21"/>
                <w:u w:val="single"/>
              </w:rPr>
              <w:t>部</w:t>
            </w:r>
            <w:r w:rsidR="006C108B">
              <w:rPr>
                <w:rFonts w:asciiTheme="minorEastAsia" w:eastAsiaTheme="minorEastAsia" w:hAnsiTheme="minorEastAsia" w:cs="宋体"/>
                <w:color w:val="000000"/>
                <w:szCs w:val="21"/>
                <w:u w:val="single"/>
              </w:rPr>
              <w:t>、营销部</w:t>
            </w:r>
            <w:r w:rsidRPr="00433DC2">
              <w:rPr>
                <w:rFonts w:asciiTheme="minorEastAsia" w:eastAsiaTheme="minorEastAsia" w:hAnsiTheme="minorEastAsia" w:cs="宋体" w:hint="eastAsia"/>
                <w:color w:val="000000"/>
                <w:szCs w:val="21"/>
                <w:u w:val="single"/>
              </w:rPr>
              <w:t xml:space="preserve"> </w:t>
            </w:r>
            <w:r w:rsidRPr="00433DC2">
              <w:rPr>
                <w:rFonts w:asciiTheme="minorEastAsia" w:eastAsiaTheme="minorEastAsia" w:hAnsiTheme="minorEastAsia" w:hint="eastAsia"/>
                <w:szCs w:val="21"/>
              </w:rPr>
              <w:t>的人员</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公司在手册和《岗位职责和任职要求》中对食品安全小组/HACCP小组的职责进行了规定，主要负责做好食品安全策划、危害分析预备工作、危害分析、确定控制措施（包括H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计划和O</w:t>
            </w:r>
            <w:r w:rsidRPr="00433DC2">
              <w:rPr>
                <w:rFonts w:asciiTheme="minorEastAsia" w:eastAsiaTheme="minorEastAsia" w:hAnsiTheme="minorEastAsia"/>
                <w:szCs w:val="21"/>
              </w:rPr>
              <w:t>PRP</w:t>
            </w:r>
            <w:r w:rsidRPr="00433DC2">
              <w:rPr>
                <w:rFonts w:asciiTheme="minorEastAsia" w:eastAsiaTheme="minorEastAsia" w:hAnsiTheme="minorEastAsia" w:hint="eastAsia"/>
                <w:szCs w:val="21"/>
              </w:rPr>
              <w:t>等），对控制措施进行确认和验证等。通过会议、文件等方式进行传达，询问食品安全小组成员</w:t>
            </w:r>
            <w:r w:rsidRPr="00433DC2">
              <w:rPr>
                <w:rFonts w:asciiTheme="minorEastAsia" w:eastAsiaTheme="minorEastAsia" w:hAnsiTheme="minorEastAsia" w:cs="宋体" w:hint="eastAsia"/>
                <w:szCs w:val="21"/>
                <w:u w:val="single"/>
              </w:rPr>
              <w:t xml:space="preserve"> </w:t>
            </w:r>
            <w:r w:rsidR="006C108B">
              <w:rPr>
                <w:rFonts w:asciiTheme="minorEastAsia" w:eastAsiaTheme="minorEastAsia" w:hAnsiTheme="minorEastAsia" w:cs="宋体" w:hint="eastAsia"/>
                <w:szCs w:val="21"/>
                <w:u w:val="single"/>
              </w:rPr>
              <w:t>黄艺</w:t>
            </w:r>
            <w:r w:rsidR="006C108B">
              <w:rPr>
                <w:rFonts w:asciiTheme="minorEastAsia" w:eastAsiaTheme="minorEastAsia" w:hAnsiTheme="minorEastAsia" w:cs="宋体"/>
                <w:szCs w:val="21"/>
                <w:u w:val="single"/>
              </w:rPr>
              <w:t>燕</w:t>
            </w:r>
            <w:r w:rsidRPr="00433DC2">
              <w:rPr>
                <w:rFonts w:asciiTheme="minorEastAsia" w:eastAsiaTheme="minorEastAsia" w:hAnsiTheme="minorEastAsia" w:cs="宋体" w:hint="eastAsia"/>
                <w:szCs w:val="21"/>
                <w:u w:val="single"/>
              </w:rPr>
              <w:t xml:space="preserve"> </w:t>
            </w:r>
            <w:r w:rsidR="00933DE1" w:rsidRPr="00433DC2">
              <w:rPr>
                <w:rFonts w:asciiTheme="minorEastAsia" w:eastAsiaTheme="minorEastAsia" w:hAnsiTheme="minorEastAsia" w:cs="宋体" w:hint="eastAsia"/>
                <w:szCs w:val="21"/>
                <w:u w:val="single"/>
              </w:rPr>
              <w:t>、</w:t>
            </w:r>
            <w:r w:rsidR="006C108B">
              <w:rPr>
                <w:rFonts w:asciiTheme="minorEastAsia" w:eastAsiaTheme="minorEastAsia" w:hAnsiTheme="minorEastAsia" w:cs="宋体" w:hint="eastAsia"/>
                <w:szCs w:val="21"/>
                <w:u w:val="single"/>
              </w:rPr>
              <w:t>张</w:t>
            </w:r>
            <w:r w:rsidR="006C108B">
              <w:rPr>
                <w:rFonts w:asciiTheme="minorEastAsia" w:eastAsiaTheme="minorEastAsia" w:hAnsiTheme="minorEastAsia" w:cs="宋体"/>
                <w:szCs w:val="21"/>
                <w:u w:val="single"/>
              </w:rPr>
              <w:t>荣军</w:t>
            </w:r>
            <w:r w:rsidRPr="00433DC2">
              <w:rPr>
                <w:rFonts w:asciiTheme="minorEastAsia" w:eastAsiaTheme="minorEastAsia" w:hAnsiTheme="minorEastAsia" w:cs="宋体" w:hint="eastAsia"/>
                <w:szCs w:val="21"/>
                <w:u w:val="single"/>
              </w:rPr>
              <w:t xml:space="preserve"> </w:t>
            </w:r>
            <w:r w:rsidRPr="00433DC2">
              <w:rPr>
                <w:rFonts w:asciiTheme="minorEastAsia" w:eastAsiaTheme="minorEastAsia" w:hAnsiTheme="minorEastAsia" w:hint="eastAsia"/>
                <w:szCs w:val="21"/>
              </w:rPr>
              <w:t>，基本清楚。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HACCP小组长/食品安全小组组长：</w:t>
            </w:r>
            <w:r w:rsidR="006C108B" w:rsidRPr="006C108B">
              <w:rPr>
                <w:rFonts w:asciiTheme="minorEastAsia" w:eastAsiaTheme="minorEastAsia" w:hAnsiTheme="minorEastAsia" w:hint="eastAsia"/>
                <w:szCs w:val="21"/>
                <w:u w:val="single"/>
              </w:rPr>
              <w:t>刘</w:t>
            </w:r>
            <w:r w:rsidR="006C108B" w:rsidRPr="006C108B">
              <w:rPr>
                <w:rFonts w:asciiTheme="minorEastAsia" w:eastAsiaTheme="minorEastAsia" w:hAnsiTheme="minorEastAsia"/>
                <w:szCs w:val="21"/>
                <w:u w:val="single"/>
              </w:rPr>
              <w:t>林勇</w:t>
            </w:r>
            <w:r w:rsidR="00B21769" w:rsidRPr="00433DC2">
              <w:rPr>
                <w:rFonts w:asciiTheme="minorEastAsia" w:eastAsiaTheme="minorEastAsia" w:hAnsiTheme="minorEastAsia" w:hint="eastAsia"/>
                <w:szCs w:val="21"/>
                <w:u w:val="single"/>
              </w:rPr>
              <w:t>先</w:t>
            </w:r>
            <w:r w:rsidR="00B21769" w:rsidRPr="00433DC2">
              <w:rPr>
                <w:rFonts w:asciiTheme="minorEastAsia" w:eastAsiaTheme="minorEastAsia" w:hAnsiTheme="minorEastAsia"/>
                <w:szCs w:val="21"/>
                <w:u w:val="single"/>
              </w:rPr>
              <w:t>生</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HACCP小组长/</w:t>
            </w:r>
            <w:r w:rsidRPr="00433DC2">
              <w:rPr>
                <w:rFonts w:asciiTheme="minorEastAsia" w:eastAsiaTheme="minorEastAsia" w:hAnsiTheme="minorEastAsia"/>
                <w:szCs w:val="21"/>
              </w:rPr>
              <w:t>食品安全组长负责：</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确保FSMS</w:t>
            </w:r>
            <w:r w:rsidRPr="00433DC2">
              <w:rPr>
                <w:rFonts w:asciiTheme="minorEastAsia" w:eastAsiaTheme="minorEastAsia" w:hAnsiTheme="minorEastAsia" w:hint="eastAsia"/>
                <w:szCs w:val="21"/>
              </w:rPr>
              <w:t>/HACCP体系</w:t>
            </w:r>
            <w:r w:rsidRPr="00433DC2">
              <w:rPr>
                <w:rFonts w:asciiTheme="minorEastAsia" w:eastAsiaTheme="minorEastAsia" w:hAnsiTheme="minorEastAsia"/>
                <w:szCs w:val="21"/>
              </w:rPr>
              <w:t>的建立、实施、维护和更新；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管理和组织食品安全小组</w:t>
            </w:r>
            <w:r w:rsidRPr="00433DC2">
              <w:rPr>
                <w:rFonts w:asciiTheme="minorEastAsia" w:eastAsiaTheme="minorEastAsia" w:hAnsiTheme="minorEastAsia" w:hint="eastAsia"/>
                <w:szCs w:val="21"/>
              </w:rPr>
              <w:t>/HACCP小组</w:t>
            </w:r>
            <w:r w:rsidRPr="00433DC2">
              <w:rPr>
                <w:rFonts w:asciiTheme="minorEastAsia" w:eastAsiaTheme="minorEastAsia" w:hAnsiTheme="minorEastAsia"/>
                <w:szCs w:val="21"/>
              </w:rPr>
              <w:t>的工作；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确保食品安全团队的相关培训和能力；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向最高管理层报告FSMS</w:t>
            </w:r>
            <w:r w:rsidRPr="00433DC2">
              <w:rPr>
                <w:rFonts w:asciiTheme="minorEastAsia" w:eastAsiaTheme="minorEastAsia" w:hAnsiTheme="minorEastAsia" w:hint="eastAsia"/>
                <w:szCs w:val="21"/>
              </w:rPr>
              <w:t>/HACCP体系</w:t>
            </w:r>
            <w:r w:rsidRPr="00433DC2">
              <w:rPr>
                <w:rFonts w:asciiTheme="minorEastAsia" w:eastAsiaTheme="minorEastAsia" w:hAnsiTheme="minorEastAsia"/>
                <w:szCs w:val="21"/>
              </w:rPr>
              <w:t>的有效性和适宜性。</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所有人员有责任向</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食品安全组长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食品安全小组成员 </w:t>
            </w:r>
            <w:r w:rsidRPr="00433DC2">
              <w:rPr>
                <w:rFonts w:asciiTheme="minorEastAsia" w:eastAsiaTheme="minorEastAsia" w:hAnsiTheme="minorEastAsia"/>
                <w:szCs w:val="21"/>
              </w:rPr>
              <w:t>报告与FSMS有关的问题</w:t>
            </w:r>
          </w:p>
        </w:tc>
        <w:tc>
          <w:tcPr>
            <w:tcW w:w="1074"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443"/>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食品安全管理体</w:t>
            </w:r>
            <w:r w:rsidRPr="00433DC2">
              <w:rPr>
                <w:rFonts w:asciiTheme="minorEastAsia" w:eastAsiaTheme="minorEastAsia" w:hAnsiTheme="minorEastAsia"/>
                <w:szCs w:val="21"/>
              </w:rPr>
              <w:lastRenderedPageBreak/>
              <w:t>系外部建立的要素</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lastRenderedPageBreak/>
              <w:t>F7.1.5</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w:t>
            </w:r>
            <w:r w:rsidRPr="00433DC2">
              <w:rPr>
                <w:rFonts w:asciiTheme="minorEastAsia" w:eastAsiaTheme="minorEastAsia" w:hAnsiTheme="minorEastAsia" w:hint="eastAsia"/>
                <w:szCs w:val="21"/>
              </w:rPr>
              <w:lastRenderedPageBreak/>
              <w:t>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lastRenderedPageBreak/>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手册第</w:t>
            </w:r>
            <w:r w:rsidRPr="00433DC2">
              <w:rPr>
                <w:rFonts w:asciiTheme="minorEastAsia" w:eastAsiaTheme="minorEastAsia" w:hAnsiTheme="minorEastAsia"/>
                <w:color w:val="000000"/>
                <w:szCs w:val="21"/>
              </w:rPr>
              <w:t>7.1.7</w:t>
            </w:r>
            <w:r w:rsidRPr="00433DC2">
              <w:rPr>
                <w:rFonts w:asciiTheme="minorEastAsia" w:eastAsiaTheme="minorEastAsia" w:hAnsiTheme="minorEastAsia" w:hint="eastAsia"/>
                <w:szCs w:val="21"/>
              </w:rPr>
              <w:t>条款、</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lastRenderedPageBreak/>
              <w:sym w:font="Wingdings" w:char="00A8"/>
            </w:r>
            <w:r w:rsidRPr="00433DC2">
              <w:rPr>
                <w:rFonts w:asciiTheme="minorEastAsia" w:eastAsiaTheme="minorEastAsia" w:hAnsiTheme="minorEastAsia" w:hint="eastAsia"/>
                <w:szCs w:val="21"/>
              </w:rPr>
              <w:t>不符合</w:t>
            </w:r>
          </w:p>
        </w:tc>
      </w:tr>
      <w:tr w:rsidR="00383691" w:rsidRPr="00433DC2" w:rsidTr="0086183B">
        <w:trPr>
          <w:gridAfter w:val="1"/>
          <w:wAfter w:w="32" w:type="dxa"/>
          <w:trHeight w:val="351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组织使用外部建立的FSMS要素，包括：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建立PRP</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进行危害分析和危害控制计划</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建立、保持、更新和持续改进其FSMS</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组织确保所提供的要素为：</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 以符合ISO22000标准要求的方式建立；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 适用于受审核方的场所、过程和产品；               </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c） 与食品安全小组调整其与受审核方的工艺和产品相适应；</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 按ISO22000标准要求实施、保持和更新；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e） 作为文件信息保留。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1074"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良好卫生规范</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H(V1.0)3.3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rsidP="00B14A6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手册第</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.3条款、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color w:val="000000"/>
                <w:szCs w:val="21"/>
              </w:rPr>
              <w:t>良好卫生规范（GH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《配送安全控制措施》</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6183B">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color w:val="000000"/>
                <w:szCs w:val="21"/>
              </w:rPr>
            </w:pPr>
            <w:r w:rsidRPr="00433DC2">
              <w:rPr>
                <w:rFonts w:asciiTheme="minorEastAsia" w:eastAsiaTheme="minorEastAsia" w:hAnsiTheme="minorEastAsia" w:hint="eastAsia"/>
                <w:color w:val="000000"/>
                <w:szCs w:val="21"/>
              </w:rPr>
              <w:t>应按照</w:t>
            </w:r>
            <w:r w:rsidRPr="00433DC2">
              <w:rPr>
                <w:rFonts w:asciiTheme="minorEastAsia" w:eastAsiaTheme="minorEastAsia" w:hAnsiTheme="minorEastAsia" w:hint="eastAsia"/>
                <w:szCs w:val="21"/>
              </w:rPr>
              <w:t>适用的法律法规、标准、操作规范和指南</w:t>
            </w:r>
            <w:r w:rsidRPr="00433DC2">
              <w:rPr>
                <w:rFonts w:asciiTheme="minorEastAsia" w:eastAsiaTheme="minorEastAsia" w:hAnsiTheme="minorEastAsia" w:hint="eastAsia"/>
                <w:color w:val="000000"/>
                <w:szCs w:val="21"/>
              </w:rPr>
              <w:t>要求建立并实施企业的GH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以预防和（或）减少产品中的、生产经营过程及产品所处环境中的污染。</w:t>
            </w:r>
          </w:p>
          <w:p w:rsidR="00383691" w:rsidRPr="00433DC2" w:rsidRDefault="00383691">
            <w:pPr>
              <w:rPr>
                <w:rFonts w:asciiTheme="minorEastAsia" w:eastAsiaTheme="minorEastAsia" w:hAnsiTheme="minorEastAsia"/>
                <w:szCs w:val="21"/>
              </w:rPr>
            </w:pPr>
          </w:p>
          <w:p w:rsidR="00200B95"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本企业的良好卫生规范所依据的卫生规范：</w:t>
            </w:r>
          </w:p>
          <w:p w:rsidR="00200B95"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 xml:space="preserve"> </w:t>
            </w:r>
            <w:r w:rsidR="00EE3F6C"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433DC2" w:rsidRDefault="00B47BAD">
            <w:pPr>
              <w:rPr>
                <w:rFonts w:asciiTheme="minorEastAsia" w:eastAsiaTheme="minorEastAsia" w:hAnsiTheme="minorEastAsia"/>
                <w:szCs w:val="21"/>
                <w:highlight w:val="yellow"/>
                <w:u w:val="single"/>
              </w:rPr>
            </w:pPr>
            <w:r w:rsidRPr="00433DC2">
              <w:rPr>
                <w:rFonts w:asciiTheme="minorEastAsia" w:eastAsiaTheme="minorEastAsia" w:hAnsiTheme="minorEastAsia" w:hint="eastAsia"/>
                <w:szCs w:val="21"/>
                <w:u w:val="single"/>
              </w:rPr>
              <w:t>《GB 31654-2021 食品安全国家标准 餐饮服务通用卫生规范》</w:t>
            </w:r>
            <w:r w:rsidR="00EE3F6C">
              <w:rPr>
                <w:rFonts w:asciiTheme="minorEastAsia" w:eastAsiaTheme="minorEastAsia" w:hAnsiTheme="minorEastAsia" w:hint="eastAsia"/>
                <w:szCs w:val="21"/>
                <w:u w:val="single"/>
              </w:rPr>
              <w:t>、</w:t>
            </w:r>
            <w:r w:rsidRPr="00433DC2">
              <w:rPr>
                <w:rFonts w:asciiTheme="minorEastAsia" w:eastAsiaTheme="minorEastAsia" w:hAnsiTheme="minorEastAsia" w:hint="eastAsia"/>
                <w:szCs w:val="21"/>
                <w:u w:val="single"/>
              </w:rPr>
              <w:t>《餐饮服务食品安全操作规范》</w:t>
            </w:r>
          </w:p>
          <w:p w:rsidR="00383691" w:rsidRPr="00200B95" w:rsidRDefault="00383691">
            <w:pPr>
              <w:rPr>
                <w:rFonts w:asciiTheme="minorEastAsia" w:eastAsiaTheme="minorEastAsia" w:hAnsiTheme="minorEastAsia"/>
                <w:szCs w:val="21"/>
                <w:highlight w:val="yellow"/>
                <w:u w:val="single"/>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 xml:space="preserve">是否与相关产品/服务相适宜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见</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b/>
                <w:bCs/>
                <w:color w:val="000000"/>
                <w:szCs w:val="21"/>
                <w:u w:val="single"/>
              </w:rPr>
              <w:t>良好卫生规范</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前提方案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p>
          <w:p w:rsidR="00383691" w:rsidRPr="00433DC2" w:rsidRDefault="00383691">
            <w:pPr>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color w:val="000000"/>
                <w:szCs w:val="21"/>
              </w:rPr>
              <w:t>评审周期为：</w:t>
            </w:r>
            <w:r w:rsidRPr="00433DC2">
              <w:rPr>
                <w:rFonts w:asciiTheme="minorEastAsia" w:eastAsiaTheme="minorEastAsia" w:hAnsiTheme="minorEastAsia" w:hint="eastAsia"/>
                <w:szCs w:val="21"/>
              </w:rPr>
              <w:t>说明：</w:t>
            </w:r>
            <w:r w:rsidRPr="00433DC2">
              <w:rPr>
                <w:rFonts w:asciiTheme="minorEastAsia" w:eastAsiaTheme="minorEastAsia" w:hAnsiTheme="minorEastAsia" w:hint="eastAsia"/>
                <w:szCs w:val="21"/>
                <w:u w:val="single"/>
              </w:rPr>
              <w:t xml:space="preserve">  每年1次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是否当产品、流程和其他与业务相关的活动发生变更时实施评审。见3.4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审核周期内未发生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企业应对良好卫生规范的运行实施监视和测量。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00906CEE">
              <w:rPr>
                <w:rFonts w:asciiTheme="minorEastAsia" w:eastAsiaTheme="minorEastAsia" w:hAnsiTheme="minorEastAsia" w:hint="eastAsia"/>
                <w:szCs w:val="21"/>
              </w:rPr>
              <w:t>否，见餐</w:t>
            </w:r>
            <w:r w:rsidR="00906CEE">
              <w:rPr>
                <w:rFonts w:asciiTheme="minorEastAsia" w:eastAsiaTheme="minorEastAsia" w:hAnsiTheme="minorEastAsia"/>
                <w:szCs w:val="21"/>
              </w:rPr>
              <w:t>饮</w:t>
            </w:r>
            <w:r w:rsidRPr="00433DC2">
              <w:rPr>
                <w:rFonts w:asciiTheme="minorEastAsia" w:eastAsiaTheme="minorEastAsia" w:hAnsiTheme="minorEastAsia" w:hint="eastAsia"/>
                <w:szCs w:val="21"/>
              </w:rPr>
              <w:t>部3.3条款审核记录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企业应基于风险分析，建立环境监测计划，以减少食品污染的风险。已环境检测，但未形成计划，已现场沟通；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否，见3.3 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企业应对良好卫生规范实施效果进行验证，以确定能否保障食品安全和宜食用性。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否，见4.4条款审核记录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验证活动应包括：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监视测量、</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纠正措施（目前发生主要是内审）、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记录的审核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卫生清洁效果的评估。</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468"/>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前提方案（PRP）</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F8.2</w:t>
            </w:r>
          </w:p>
          <w:p w:rsidR="00383691" w:rsidRPr="00433DC2" w:rsidRDefault="00383691">
            <w:pPr>
              <w:pStyle w:val="a0"/>
              <w:rPr>
                <w:rFonts w:asciiTheme="minorEastAsia" w:eastAsiaTheme="minorEastAsia" w:hAnsiTheme="minorEastAsia"/>
                <w:sz w:val="21"/>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《配送中心安全控制措施》</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6183B">
        <w:trPr>
          <w:gridAfter w:val="1"/>
          <w:wAfter w:w="32" w:type="dxa"/>
          <w:trHeight w:val="9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组织建立、实施、保持和更新PRP，以便于防止和/或减少产品、产品加工和工作环境中的污染物（包括食品安全危害）。</w:t>
            </w:r>
          </w:p>
          <w:p w:rsidR="00463CEA"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本企业的前提方案所依据的卫生规范：</w:t>
            </w:r>
            <w:r w:rsidR="00463CEA">
              <w:rPr>
                <w:rFonts w:asciiTheme="minorEastAsia" w:eastAsiaTheme="minorEastAsia" w:hAnsiTheme="minorEastAsia" w:hint="eastAsia"/>
                <w:szCs w:val="21"/>
              </w:rPr>
              <w:t>(销</w:t>
            </w:r>
            <w:r w:rsidR="00463CEA">
              <w:rPr>
                <w:rFonts w:asciiTheme="minorEastAsia" w:eastAsiaTheme="minorEastAsia" w:hAnsiTheme="minorEastAsia"/>
                <w:szCs w:val="21"/>
              </w:rPr>
              <w:t>售</w:t>
            </w:r>
            <w:r w:rsidR="00025FA9">
              <w:rPr>
                <w:rFonts w:asciiTheme="minorEastAsia" w:eastAsiaTheme="minorEastAsia" w:hAnsiTheme="minorEastAsia" w:hint="eastAsia"/>
                <w:szCs w:val="21"/>
              </w:rPr>
              <w:t>和</w:t>
            </w:r>
            <w:r w:rsidR="00463CEA">
              <w:rPr>
                <w:rFonts w:asciiTheme="minorEastAsia" w:eastAsiaTheme="minorEastAsia" w:hAnsiTheme="minorEastAsia"/>
                <w:szCs w:val="21"/>
              </w:rPr>
              <w:t>餐饮</w:t>
            </w:r>
            <w:r w:rsidR="00463CEA">
              <w:rPr>
                <w:rFonts w:asciiTheme="minorEastAsia" w:eastAsiaTheme="minorEastAsia" w:hAnsiTheme="minorEastAsia" w:hint="eastAsia"/>
                <w:szCs w:val="21"/>
              </w:rPr>
              <w:t>)</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《GB 31654-2021 食品安全国家标准 餐饮服务通用卫生规范》</w:t>
            </w:r>
            <w:r w:rsidR="00200B95">
              <w:rPr>
                <w:rFonts w:asciiTheme="minorEastAsia" w:eastAsiaTheme="minorEastAsia" w:hAnsiTheme="minorEastAsia" w:hint="eastAsia"/>
                <w:szCs w:val="21"/>
                <w:u w:val="single"/>
              </w:rPr>
              <w:t>、</w:t>
            </w:r>
            <w:r w:rsidRPr="00433DC2">
              <w:rPr>
                <w:rFonts w:asciiTheme="minorEastAsia" w:eastAsiaTheme="minorEastAsia" w:hAnsiTheme="minorEastAsia" w:hint="eastAsia"/>
                <w:szCs w:val="21"/>
                <w:u w:val="single"/>
              </w:rPr>
              <w:t xml:space="preserve">  《餐饮服务食品安全操作规范》            </w:t>
            </w:r>
          </w:p>
          <w:p w:rsidR="00C47C35" w:rsidRPr="00433DC2" w:rsidRDefault="00C47C35" w:rsidP="00C47C35">
            <w:pPr>
              <w:rPr>
                <w:rFonts w:asciiTheme="minorEastAsia" w:eastAsiaTheme="minorEastAsia" w:hAnsiTheme="minorEastAsia"/>
                <w:color w:val="000000"/>
                <w:szCs w:val="21"/>
                <w:u w:val="single"/>
              </w:rPr>
            </w:pPr>
            <w:r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 xml:space="preserve">是否与相关产品/服务相适宜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内容包括：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a) 建筑物和相关设施的构造与布局；</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b) 包括工作空间和员工设施在内的厂房布局；</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c) 空气、水、能源和其他基础条件的供给；</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color w:val="FF0000"/>
                <w:szCs w:val="21"/>
              </w:rPr>
            </w:pPr>
            <w:r w:rsidRPr="00433DC2">
              <w:rPr>
                <w:rFonts w:asciiTheme="minorEastAsia" w:eastAsiaTheme="minorEastAsia" w:hAnsiTheme="minorEastAsia"/>
                <w:szCs w:val="21"/>
              </w:rPr>
              <w:t>d) 包括虫害控制、 废弃物和污水处理在内的支持性服务；</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e) 设备的适宜性， 及其清洁、 保养和预防性维护的可实现性；</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f) 供应商保证过程（如原料、 辅料、 化学品和包装材料）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g) 来料的接收、储存、发运、运输和产品的搬运；</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h) 防止交叉污染的措施；</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i) 清洁和消毒；</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hint="eastAsia"/>
                <w:position w:val="2"/>
                <w:szCs w:val="21"/>
              </w:rPr>
              <w:instrText>√</w:instrText>
            </w:r>
            <w:r w:rsidRPr="00433DC2">
              <w:rPr>
                <w:rFonts w:asciiTheme="minorEastAsia" w:eastAsiaTheme="minorEastAsia" w:hAnsiTheme="minorEastAsia" w:hint="eastAsia"/>
                <w:szCs w:val="21"/>
              </w:rPr>
              <w:instrText>)</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j) 人员卫生；</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k) 产品信息/消费者意识；</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l) 其他有关方面。</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《前提方案》的内容包括：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规定PRP的选择、建立、适用的监测和验证的文件化信息。</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该企业</w:t>
            </w:r>
            <w:r w:rsidRPr="00433DC2">
              <w:rPr>
                <w:rFonts w:asciiTheme="minorEastAsia" w:eastAsiaTheme="minorEastAsia" w:hAnsiTheme="minorEastAsia"/>
                <w:szCs w:val="21"/>
              </w:rPr>
              <w:t xml:space="preserve">前提方案（PRPs） </w:t>
            </w:r>
            <w:r w:rsidRPr="00433DC2">
              <w:rPr>
                <w:rFonts w:asciiTheme="minorEastAsia" w:eastAsiaTheme="minorEastAsia" w:hAnsiTheme="minorEastAsia" w:hint="eastAsia"/>
                <w:szCs w:val="21"/>
              </w:rPr>
              <w:t>符合下列要求</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a) 与组织及其在食品安全方面所处形势相适宜；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b) 与组织运行的规模和类型、制造和（或）处置的产品性质相适宜；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c) 在整个生产系统中实施，无论作为通用方案还是适用于特定产品或生产线的专门方案；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d) 获得食品安全小组的批准。</w:t>
            </w:r>
            <w:r w:rsidRPr="00433DC2">
              <w:rPr>
                <w:rFonts w:asciiTheme="minorEastAsia" w:eastAsiaTheme="minorEastAsia" w:hAnsiTheme="minorEastAsia" w:hint="eastAsia"/>
                <w:szCs w:val="21"/>
              </w:rPr>
              <w:t>批准日期：</w:t>
            </w:r>
            <w:r w:rsidRPr="00433DC2">
              <w:rPr>
                <w:rFonts w:asciiTheme="minorEastAsia" w:eastAsiaTheme="minorEastAsia" w:hAnsiTheme="minorEastAsia" w:hint="eastAsia"/>
                <w:szCs w:val="21"/>
                <w:u w:val="single"/>
              </w:rPr>
              <w:t xml:space="preserve"> 20</w:t>
            </w:r>
            <w:r w:rsidRPr="00433DC2">
              <w:rPr>
                <w:rFonts w:asciiTheme="minorEastAsia" w:eastAsiaTheme="minorEastAsia" w:hAnsiTheme="minorEastAsia"/>
                <w:szCs w:val="21"/>
                <w:u w:val="single"/>
              </w:rPr>
              <w:t>2</w:t>
            </w:r>
            <w:r w:rsidR="006C108B">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年 </w:t>
            </w:r>
            <w:r w:rsidR="006C108B">
              <w:rPr>
                <w:rFonts w:asciiTheme="minorEastAsia" w:eastAsiaTheme="minorEastAsia" w:hAnsiTheme="minorEastAsia"/>
                <w:szCs w:val="21"/>
                <w:u w:val="single"/>
              </w:rPr>
              <w:t>05</w:t>
            </w:r>
            <w:r w:rsidRPr="00433DC2">
              <w:rPr>
                <w:rFonts w:asciiTheme="minorEastAsia" w:eastAsiaTheme="minorEastAsia" w:hAnsiTheme="minorEastAsia" w:hint="eastAsia"/>
                <w:szCs w:val="21"/>
                <w:u w:val="single"/>
              </w:rPr>
              <w:t xml:space="preserve"> 月</w:t>
            </w:r>
            <w:r w:rsidR="006C108B">
              <w:rPr>
                <w:rFonts w:asciiTheme="minorEastAsia" w:eastAsiaTheme="minorEastAsia" w:hAnsiTheme="minorEastAsia" w:hint="eastAsia"/>
                <w:szCs w:val="21"/>
                <w:u w:val="single"/>
              </w:rPr>
              <w:t xml:space="preserve"> 20</w:t>
            </w:r>
            <w:r w:rsidRPr="00433DC2">
              <w:rPr>
                <w:rFonts w:asciiTheme="minorEastAsia" w:eastAsiaTheme="minorEastAsia" w:hAnsiTheme="minorEastAsia" w:hint="eastAsia"/>
                <w:szCs w:val="21"/>
                <w:u w:val="single"/>
              </w:rPr>
              <w:t xml:space="preserve"> 日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8. 2. 3 当选择和（或） 制定前提方案（PRPs） 时， 组织应考虑：</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ISO/TS 22002系列适用技术规范； </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-1《食品安全前提方案 食品生产》；</w:t>
            </w:r>
          </w:p>
          <w:p w:rsidR="00C67C12" w:rsidRPr="00433DC2" w:rsidRDefault="00FA1635" w:rsidP="00C67C12">
            <w:pPr>
              <w:ind w:firstLineChars="200" w:firstLine="42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00B47BAD" w:rsidRPr="00433DC2">
              <w:rPr>
                <w:rFonts w:asciiTheme="minorEastAsia" w:eastAsiaTheme="minorEastAsia" w:hAnsiTheme="minorEastAsia"/>
                <w:szCs w:val="21"/>
              </w:rPr>
              <w:t>ISO/TS 22002</w:t>
            </w:r>
            <w:r w:rsidR="00B47BAD" w:rsidRPr="00433DC2">
              <w:rPr>
                <w:rFonts w:asciiTheme="minorEastAsia" w:eastAsiaTheme="minorEastAsia" w:hAnsiTheme="minorEastAsia" w:hint="eastAsia"/>
                <w:szCs w:val="21"/>
              </w:rPr>
              <w:t>-2《食品安全前提方案 餐饮》；</w:t>
            </w:r>
            <w:r w:rsidR="00C67C12" w:rsidRPr="00433DC2">
              <w:rPr>
                <w:rFonts w:asciiTheme="minorEastAsia" w:eastAsiaTheme="minorEastAsia" w:hAnsiTheme="minorEastAsia" w:hint="eastAsia"/>
                <w:szCs w:val="21"/>
              </w:rPr>
              <w:t xml:space="preserve"> </w:t>
            </w:r>
          </w:p>
          <w:p w:rsidR="00C67C12" w:rsidRPr="00433DC2" w:rsidRDefault="00C67C12" w:rsidP="00C67C12">
            <w:pPr>
              <w:ind w:firstLineChars="200" w:firstLine="42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lang w:val="en-GB"/>
              </w:rPr>
              <w:t>T/CCAA 29-2016 食品安全管理体系 食品批发和零售企业要求</w:t>
            </w:r>
            <w:r w:rsidRPr="00433DC2">
              <w:rPr>
                <w:rFonts w:asciiTheme="minorEastAsia" w:eastAsiaTheme="minorEastAsia" w:hAnsiTheme="minorEastAsia"/>
                <w:szCs w:val="21"/>
              </w:rPr>
              <w:t xml:space="preserve">  </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-3《食品安全前提方案 种植》</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-2《食品安全前提方案 食品包装制造》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2）立法/执法要求和顾客要求；</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立法执法要求：满足相关法律法规要求</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顾客要求：食品安全、营养、美味、快捷。</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3）适用法典和指南。</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无</w:t>
            </w:r>
          </w:p>
        </w:tc>
        <w:tc>
          <w:tcPr>
            <w:tcW w:w="1074"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致敏物质的管理</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bookmarkStart w:id="0" w:name="_Hlk96686709"/>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3.10 </w:t>
            </w:r>
            <w:bookmarkEnd w:id="0"/>
            <w:r w:rsidRPr="00433DC2">
              <w:rPr>
                <w:rFonts w:asciiTheme="minorEastAsia" w:eastAsiaTheme="minorEastAsia" w:hAnsiTheme="minorEastAsia" w:hint="eastAsia"/>
                <w:szCs w:val="21"/>
              </w:rPr>
              <w:t xml:space="preserve">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《致敏物质控制程序》</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6183B">
        <w:trPr>
          <w:trHeight w:val="122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企业最大限度地减少或消除致敏物质交叉污染，以满足要求：</w:t>
            </w:r>
          </w:p>
          <w:tbl>
            <w:tblPr>
              <w:tblStyle w:val="ac"/>
              <w:tblW w:w="9114" w:type="dxa"/>
              <w:tblLayout w:type="fixed"/>
              <w:tblLook w:val="04A0" w:firstRow="1" w:lastRow="0" w:firstColumn="1" w:lastColumn="0" w:noHBand="0" w:noVBand="1"/>
            </w:tblPr>
            <w:tblGrid>
              <w:gridCol w:w="1375"/>
              <w:gridCol w:w="3475"/>
              <w:gridCol w:w="4264"/>
            </w:tblGrid>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物料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列举</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含有过敏源评价</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原辅料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中间品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成品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大豆油、豆制品、豆皮、鸡蛋、小麦粉、鱼虾、乳制品、花生等制成的热菜类</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食品添加剂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加工助剂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接触材料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新成分</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bl>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识别致敏物质的污染途径：</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原材料；</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仓储；</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运输；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加工中交叉污染；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人员；□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应制定减少或消除致敏物质交叉污染的控制措施，可包括：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——对已识别存在致敏物质的原料、产品应实施标识；</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区域存放、有标签、标识卡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——采用物理或时间隔离等措施防止含致敏物质的原料、产品与其他产品的交叉污染；</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分区域存放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——通过清洁和产品线转换等措施防止意外致敏物质的交叉污染；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不涉及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——必要时，应对加工操作人员实施致敏物管理意识、方法和预防措施的培训；</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通过培训进行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——当采取了良好的控制措施仍不能防止致敏物质接触时，应实施消费者告知。</w:t>
            </w:r>
          </w:p>
          <w:p w:rsidR="00383691" w:rsidRPr="00433DC2" w:rsidRDefault="00B47BAD">
            <w:pPr>
              <w:rPr>
                <w:rFonts w:asciiTheme="minorEastAsia" w:eastAsiaTheme="minorEastAsia" w:hAnsiTheme="minorEastAsia"/>
                <w:szCs w:val="21"/>
                <w:highlight w:val="cyan"/>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在接到顾客订单/签订合同时确认或在销售过程中通过口头方式传递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交叉污染的控制措施：□有效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控制措施进行定期确认和验证：□通过检测没有发现过敏物质；</w:t>
            </w:r>
          </w:p>
          <w:p w:rsidR="00383691" w:rsidRPr="00433DC2" w:rsidRDefault="00B47BAD">
            <w:pPr>
              <w:tabs>
                <w:tab w:val="left" w:pos="0"/>
              </w:tabs>
              <w:adjustRightInd w:val="0"/>
              <w:snapToGrid w:val="0"/>
              <w:spacing w:line="240" w:lineRule="atLeast"/>
              <w:ind w:leftChars="1400" w:left="3150" w:hangingChars="100" w:hanging="210"/>
              <w:rPr>
                <w:rFonts w:asciiTheme="minorEastAsia" w:eastAsiaTheme="minorEastAsia" w:hAnsiTheme="minorEastAsia"/>
                <w:szCs w:val="21"/>
              </w:rPr>
            </w:pPr>
            <w:r w:rsidRPr="00433DC2">
              <w:rPr>
                <w:rFonts w:asciiTheme="minorEastAsia" w:eastAsiaTheme="minorEastAsia" w:hAnsiTheme="minorEastAsia" w:hint="eastAsia"/>
                <w:szCs w:val="21"/>
                <w:u w:val="single"/>
              </w:rPr>
              <w:sym w:font="Wingdings 2" w:char="0052"/>
            </w:r>
            <w:r w:rsidRPr="00433DC2">
              <w:rPr>
                <w:rFonts w:asciiTheme="minorEastAsia" w:eastAsiaTheme="minorEastAsia" w:hAnsiTheme="minorEastAsia" w:hint="eastAsia"/>
                <w:szCs w:val="21"/>
                <w:u w:val="single"/>
              </w:rPr>
              <w:t>无需检测，已进行确认，确认日期：</w:t>
            </w:r>
            <w:r w:rsidR="00F150DC" w:rsidRPr="00433DC2">
              <w:rPr>
                <w:rFonts w:asciiTheme="minorEastAsia" w:eastAsiaTheme="minorEastAsia" w:hAnsiTheme="minorEastAsia" w:hint="eastAsia"/>
                <w:szCs w:val="21"/>
                <w:u w:val="single"/>
              </w:rPr>
              <w:t>202</w:t>
            </w:r>
            <w:r w:rsidR="008857D5">
              <w:rPr>
                <w:rFonts w:asciiTheme="minorEastAsia" w:eastAsiaTheme="minorEastAsia" w:hAnsiTheme="minorEastAsia"/>
                <w:szCs w:val="21"/>
                <w:u w:val="single"/>
              </w:rPr>
              <w:t>2</w:t>
            </w:r>
            <w:r w:rsidR="00F150DC" w:rsidRPr="00433DC2">
              <w:rPr>
                <w:rFonts w:asciiTheme="minorEastAsia" w:eastAsiaTheme="minorEastAsia" w:hAnsiTheme="minorEastAsia" w:hint="eastAsia"/>
                <w:szCs w:val="21"/>
                <w:u w:val="single"/>
              </w:rPr>
              <w:t>-</w:t>
            </w:r>
            <w:r w:rsidR="008857D5">
              <w:rPr>
                <w:rFonts w:asciiTheme="minorEastAsia" w:eastAsiaTheme="minorEastAsia" w:hAnsiTheme="minorEastAsia"/>
                <w:szCs w:val="21"/>
                <w:u w:val="single"/>
              </w:rPr>
              <w:t>5</w:t>
            </w:r>
            <w:r w:rsidR="00F150DC" w:rsidRPr="00433DC2">
              <w:rPr>
                <w:rFonts w:asciiTheme="minorEastAsia" w:eastAsiaTheme="minorEastAsia" w:hAnsiTheme="minorEastAsia" w:hint="eastAsia"/>
                <w:szCs w:val="21"/>
                <w:u w:val="single"/>
              </w:rPr>
              <w:t>-</w:t>
            </w:r>
            <w:r w:rsidR="008857D5">
              <w:rPr>
                <w:rFonts w:asciiTheme="minorEastAsia" w:eastAsiaTheme="minorEastAsia" w:hAnsiTheme="minorEastAsia"/>
                <w:szCs w:val="21"/>
                <w:u w:val="single"/>
              </w:rPr>
              <w:t>20</w:t>
            </w:r>
            <w:r w:rsidRPr="00433DC2">
              <w:rPr>
                <w:rFonts w:asciiTheme="minorEastAsia" w:eastAsiaTheme="minorEastAsia" w:hAnsiTheme="minorEastAsia" w:hint="eastAsia"/>
                <w:szCs w:val="21"/>
                <w:u w:val="single"/>
              </w:rPr>
              <w:t>；</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致敏物质的标识：□明显   □比较明显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不明显，需要改进，已现场沟通</w:t>
            </w:r>
          </w:p>
          <w:p w:rsidR="00383691" w:rsidRPr="00433DC2" w:rsidRDefault="00383691">
            <w:pPr>
              <w:pStyle w:val="ae"/>
              <w:rPr>
                <w:rFonts w:asciiTheme="minorEastAsia" w:eastAsiaTheme="minorEastAsia" w:hAnsiTheme="minorEastAsia"/>
                <w:szCs w:val="21"/>
                <w:u w:val="single"/>
              </w:rPr>
            </w:pPr>
          </w:p>
          <w:p w:rsidR="00383691" w:rsidRPr="00C95764" w:rsidRDefault="00B47BAD">
            <w:pPr>
              <w:pStyle w:val="ae"/>
              <w:rPr>
                <w:rFonts w:asciiTheme="minorEastAsia" w:eastAsiaTheme="minorEastAsia" w:hAnsiTheme="minorEastAsia"/>
                <w:bCs w:val="0"/>
                <w:spacing w:val="0"/>
                <w:szCs w:val="21"/>
                <w:u w:val="single"/>
              </w:rPr>
            </w:pPr>
            <w:r w:rsidRPr="00C95764">
              <w:rPr>
                <w:rFonts w:asciiTheme="minorEastAsia" w:eastAsiaTheme="minorEastAsia" w:hAnsiTheme="minorEastAsia" w:hint="eastAsia"/>
                <w:bCs w:val="0"/>
                <w:spacing w:val="0"/>
                <w:szCs w:val="21"/>
                <w:u w:val="single"/>
              </w:rPr>
              <w:t>本企业</w:t>
            </w:r>
            <w:r w:rsidR="00C95764">
              <w:rPr>
                <w:rFonts w:asciiTheme="minorEastAsia" w:eastAsiaTheme="minorEastAsia" w:hAnsiTheme="minorEastAsia" w:hint="eastAsia"/>
                <w:bCs w:val="0"/>
                <w:spacing w:val="0"/>
                <w:szCs w:val="21"/>
                <w:u w:val="single"/>
              </w:rPr>
              <w:t>：</w:t>
            </w:r>
            <w:r w:rsidRPr="00C95764">
              <w:rPr>
                <w:rFonts w:asciiTheme="minorEastAsia" w:eastAsiaTheme="minorEastAsia" w:hAnsiTheme="minorEastAsia" w:hint="eastAsia"/>
                <w:bCs w:val="0"/>
                <w:spacing w:val="0"/>
                <w:szCs w:val="21"/>
                <w:u w:val="single"/>
              </w:rPr>
              <w:t>蛋类、大豆及其制品、花生、芝麻籽及其制品、小麦粉、鱼虾</w:t>
            </w:r>
            <w:r w:rsidRPr="00C95764">
              <w:rPr>
                <w:rFonts w:asciiTheme="minorEastAsia" w:eastAsiaTheme="minorEastAsia" w:hAnsiTheme="minorEastAsia"/>
                <w:bCs w:val="0"/>
                <w:spacing w:val="0"/>
                <w:szCs w:val="21"/>
                <w:u w:val="single"/>
              </w:rPr>
              <w:t xml:space="preserve">  </w:t>
            </w:r>
            <w:r w:rsidRPr="00C95764">
              <w:rPr>
                <w:rFonts w:asciiTheme="minorEastAsia" w:eastAsiaTheme="minorEastAsia" w:hAnsiTheme="minorEastAsia" w:hint="eastAsia"/>
                <w:bCs w:val="0"/>
                <w:spacing w:val="0"/>
                <w:szCs w:val="21"/>
                <w:u w:val="single"/>
              </w:rPr>
              <w:t>属于过敏原的范畴。过敏原控制确认时间为：202</w:t>
            </w:r>
            <w:r w:rsidR="006C108B">
              <w:rPr>
                <w:rFonts w:asciiTheme="minorEastAsia" w:eastAsiaTheme="minorEastAsia" w:hAnsiTheme="minorEastAsia"/>
                <w:bCs w:val="0"/>
                <w:spacing w:val="0"/>
                <w:szCs w:val="21"/>
                <w:u w:val="single"/>
              </w:rPr>
              <w:t>2</w:t>
            </w:r>
            <w:r w:rsidRPr="00C95764">
              <w:rPr>
                <w:rFonts w:asciiTheme="minorEastAsia" w:eastAsiaTheme="minorEastAsia" w:hAnsiTheme="minorEastAsia" w:hint="eastAsia"/>
                <w:bCs w:val="0"/>
                <w:spacing w:val="0"/>
                <w:szCs w:val="21"/>
                <w:u w:val="single"/>
              </w:rPr>
              <w:t>-</w:t>
            </w:r>
            <w:r w:rsidR="007C792B">
              <w:rPr>
                <w:rFonts w:asciiTheme="minorEastAsia" w:eastAsiaTheme="minorEastAsia" w:hAnsiTheme="minorEastAsia"/>
                <w:bCs w:val="0"/>
                <w:spacing w:val="0"/>
                <w:szCs w:val="21"/>
                <w:u w:val="single"/>
              </w:rPr>
              <w:t>0</w:t>
            </w:r>
            <w:r w:rsidR="006C108B">
              <w:rPr>
                <w:rFonts w:asciiTheme="minorEastAsia" w:eastAsiaTheme="minorEastAsia" w:hAnsiTheme="minorEastAsia"/>
                <w:bCs w:val="0"/>
                <w:spacing w:val="0"/>
                <w:szCs w:val="21"/>
                <w:u w:val="single"/>
              </w:rPr>
              <w:t>05</w:t>
            </w:r>
            <w:r w:rsidRPr="00C95764">
              <w:rPr>
                <w:rFonts w:asciiTheme="minorEastAsia" w:eastAsiaTheme="minorEastAsia" w:hAnsiTheme="minorEastAsia" w:hint="eastAsia"/>
                <w:bCs w:val="0"/>
                <w:spacing w:val="0"/>
                <w:szCs w:val="21"/>
                <w:u w:val="single"/>
              </w:rPr>
              <w:t>-</w:t>
            </w:r>
            <w:r w:rsidR="006C108B">
              <w:rPr>
                <w:rFonts w:asciiTheme="minorEastAsia" w:eastAsiaTheme="minorEastAsia" w:hAnsiTheme="minorEastAsia"/>
                <w:bCs w:val="0"/>
                <w:spacing w:val="0"/>
                <w:szCs w:val="21"/>
                <w:u w:val="single"/>
              </w:rPr>
              <w:t>20</w:t>
            </w:r>
            <w:r w:rsidRPr="00C95764">
              <w:rPr>
                <w:rFonts w:asciiTheme="minorEastAsia" w:eastAsiaTheme="minorEastAsia" w:hAnsiTheme="minorEastAsia" w:hint="eastAsia"/>
                <w:bCs w:val="0"/>
                <w:spacing w:val="0"/>
                <w:szCs w:val="21"/>
                <w:u w:val="single"/>
              </w:rPr>
              <w:t>；</w:t>
            </w:r>
          </w:p>
          <w:p w:rsidR="00383691" w:rsidRPr="006C108B" w:rsidRDefault="00383691">
            <w:pPr>
              <w:pStyle w:val="ae"/>
              <w:rPr>
                <w:rFonts w:asciiTheme="minorEastAsia" w:eastAsiaTheme="minorEastAsia" w:hAnsiTheme="minorEastAsia"/>
                <w:szCs w:val="21"/>
                <w:u w:val="single"/>
              </w:rPr>
            </w:pP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3.11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《食品防护控制程序》</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6183B">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食品防护计划应包括以下内容：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a）食品防护评估；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b）食品防护措施；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c）食品防护措施的监视；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d）纠正和纠正措施；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否，体系建立以来未发生</w:t>
            </w:r>
          </w:p>
          <w:p w:rsidR="00383691" w:rsidRPr="00433DC2" w:rsidRDefault="00B47BAD">
            <w:pPr>
              <w:tabs>
                <w:tab w:val="left" w:pos="1454"/>
              </w:tabs>
              <w:rPr>
                <w:rFonts w:asciiTheme="minorEastAsia" w:eastAsiaTheme="minorEastAsia" w:hAnsiTheme="minorEastAsia"/>
                <w:szCs w:val="21"/>
              </w:rPr>
            </w:pPr>
            <w:r w:rsidRPr="00433DC2">
              <w:rPr>
                <w:rFonts w:asciiTheme="minorEastAsia" w:eastAsiaTheme="minorEastAsia" w:hAnsiTheme="minorEastAsia" w:hint="eastAsia"/>
                <w:szCs w:val="21"/>
              </w:rPr>
              <w:t>e）验证；</w:t>
            </w:r>
            <w:r w:rsidRPr="00433DC2">
              <w:rPr>
                <w:rFonts w:asciiTheme="minorEastAsia" w:eastAsiaTheme="minorEastAsia" w:hAnsiTheme="minorEastAsia" w:hint="eastAsia"/>
                <w:szCs w:val="21"/>
              </w:rPr>
              <w:tab/>
              <w:t xml:space="preserve">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f）应急预案；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g）记录。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企业的食品防护计划应与HACCP体系整合。</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383691">
            <w:pPr>
              <w:rPr>
                <w:rFonts w:asciiTheme="minorEastAsia" w:eastAsiaTheme="minorEastAsia" w:hAnsiTheme="minorEastAsia"/>
                <w:szCs w:val="21"/>
              </w:rPr>
            </w:pPr>
          </w:p>
          <w:p w:rsidR="00383691" w:rsidRPr="00433DC2" w:rsidRDefault="0065337F">
            <w:pPr>
              <w:pStyle w:val="ae"/>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提供《</w:t>
            </w:r>
            <w:r w:rsidR="00B47BAD" w:rsidRPr="00433DC2">
              <w:rPr>
                <w:rFonts w:asciiTheme="minorEastAsia" w:eastAsiaTheme="minorEastAsia" w:hAnsiTheme="minorEastAsia" w:hint="eastAsia"/>
                <w:szCs w:val="21"/>
              </w:rPr>
              <w:t>食品安全评估及防护计划》，</w:t>
            </w:r>
            <w:r w:rsidR="00B47BAD" w:rsidRPr="00433DC2">
              <w:rPr>
                <w:rFonts w:asciiTheme="minorEastAsia" w:eastAsiaTheme="minorEastAsia" w:hAnsiTheme="minorEastAsia" w:hint="eastAsia"/>
                <w:szCs w:val="21"/>
                <w:u w:val="single"/>
              </w:rPr>
              <w:t>确认时间：20</w:t>
            </w:r>
            <w:r w:rsidR="00865415">
              <w:rPr>
                <w:rFonts w:asciiTheme="minorEastAsia" w:eastAsiaTheme="minorEastAsia" w:hAnsiTheme="minorEastAsia"/>
                <w:szCs w:val="21"/>
                <w:u w:val="single"/>
              </w:rPr>
              <w:t>22</w:t>
            </w:r>
            <w:r w:rsidR="00B47BAD" w:rsidRPr="00433DC2">
              <w:rPr>
                <w:rFonts w:asciiTheme="minorEastAsia" w:eastAsiaTheme="minorEastAsia" w:hAnsiTheme="minorEastAsia" w:hint="eastAsia"/>
                <w:szCs w:val="21"/>
                <w:u w:val="single"/>
              </w:rPr>
              <w:t>年</w:t>
            </w:r>
            <w:r w:rsidR="00865415">
              <w:rPr>
                <w:rFonts w:asciiTheme="minorEastAsia" w:eastAsiaTheme="minorEastAsia" w:hAnsiTheme="minorEastAsia" w:hint="eastAsia"/>
                <w:szCs w:val="21"/>
                <w:u w:val="single"/>
              </w:rPr>
              <w:t>0</w:t>
            </w:r>
            <w:r w:rsidR="00865415">
              <w:rPr>
                <w:rFonts w:asciiTheme="minorEastAsia" w:eastAsiaTheme="minorEastAsia" w:hAnsiTheme="minorEastAsia"/>
                <w:szCs w:val="21"/>
                <w:u w:val="single"/>
              </w:rPr>
              <w:t>5月</w:t>
            </w:r>
            <w:r w:rsidR="00865415">
              <w:rPr>
                <w:rFonts w:asciiTheme="minorEastAsia" w:eastAsiaTheme="minorEastAsia" w:hAnsiTheme="minorEastAsia" w:hint="eastAsia"/>
                <w:szCs w:val="21"/>
                <w:u w:val="single"/>
              </w:rPr>
              <w:t>2</w:t>
            </w:r>
            <w:r w:rsidR="00865415">
              <w:rPr>
                <w:rFonts w:asciiTheme="minorEastAsia" w:eastAsiaTheme="minorEastAsia" w:hAnsiTheme="minorEastAsia"/>
                <w:szCs w:val="21"/>
                <w:u w:val="single"/>
              </w:rPr>
              <w:t>0日</w:t>
            </w:r>
          </w:p>
          <w:p w:rsidR="00383691" w:rsidRPr="00865415" w:rsidRDefault="00383691">
            <w:pPr>
              <w:pStyle w:val="ae"/>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人为的破坏或蓄意污染等造成的显著危害，应建立食品防护计划作为控制措施。</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人为的破坏造成的显著危害：</w:t>
            </w:r>
            <w:r w:rsidRPr="00433DC2">
              <w:rPr>
                <w:rFonts w:asciiTheme="minorEastAsia" w:eastAsiaTheme="minorEastAsia" w:hAnsiTheme="minorEastAsia" w:hint="eastAsia"/>
                <w:szCs w:val="21"/>
                <w:u w:val="single"/>
              </w:rPr>
              <w:t xml:space="preserve"> 故意损坏设备设施</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、良好的工作环境、人员管理</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蓄意污染造成的显著危害：</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掺杂、使用非食品原料、投毒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《产品防护计划》、《合格供方管理》</w:t>
            </w:r>
            <w:r w:rsidRPr="00433DC2">
              <w:rPr>
                <w:rFonts w:asciiTheme="minorEastAsia" w:eastAsiaTheme="minorEastAsia" w:hAnsiTheme="minorEastAsia"/>
                <w:szCs w:val="21"/>
                <w:u w:val="single"/>
              </w:rPr>
              <w:t xml:space="preserve">  </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食品欺诈预防</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3.12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《预防和消除食品欺诈控制程序》和□《食品欺诈预防计划》</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6183B">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企业建立并保持食品欺诈脆弱性评估程序（提供有《预防和消除食品欺诈控制程序》），包括：</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a）识别潜在的脆弱环节；</w:t>
            </w:r>
            <w:r w:rsidRPr="00433DC2">
              <w:rPr>
                <w:rFonts w:asciiTheme="minorEastAsia" w:eastAsiaTheme="minorEastAsia" w:hAnsiTheme="minorEastAsia" w:hint="eastAsia"/>
                <w:szCs w:val="21"/>
                <w:u w:val="single"/>
              </w:rPr>
              <w:t xml:space="preserve"> 提供《主要原辅料脆弱性评估及控制措施》</w:t>
            </w:r>
            <w:r w:rsidRPr="00433DC2">
              <w:rPr>
                <w:rFonts w:asciiTheme="minorEastAsia" w:eastAsiaTheme="minorEastAsia" w:hAnsiTheme="minorEastAsia"/>
                <w:color w:val="0000FF"/>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b）制定预防食品欺诈的措施；□有效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ind w:firstLineChars="100" w:firstLine="210"/>
              <w:jc w:val="left"/>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通过严格按照供方管理，做好采购过程管理方式进行控制。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c）根据脆弱性，对措施的优先顺序进行排序。□有效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d）食品欺诈预防计划是否覆盖相关的食品类别</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e) 定期控制措施进行确认和验证：□有效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rsidP="00865415">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与</w:t>
            </w:r>
            <w:r w:rsidRPr="00433DC2">
              <w:rPr>
                <w:rFonts w:asciiTheme="minorEastAsia" w:eastAsiaTheme="minorEastAsia" w:hAnsiTheme="minorEastAsia" w:hint="eastAsia"/>
                <w:szCs w:val="21"/>
                <w:u w:val="single"/>
              </w:rPr>
              <w:t xml:space="preserve">  202</w:t>
            </w:r>
            <w:r w:rsidR="00865415">
              <w:rPr>
                <w:rFonts w:asciiTheme="minorEastAsia" w:eastAsiaTheme="minorEastAsia" w:hAnsiTheme="minorEastAsia"/>
                <w:szCs w:val="21"/>
                <w:u w:val="single"/>
              </w:rPr>
              <w:t>2</w:t>
            </w:r>
            <w:r w:rsidRPr="00433DC2">
              <w:rPr>
                <w:rFonts w:asciiTheme="minorEastAsia" w:eastAsiaTheme="minorEastAsia" w:hAnsiTheme="minorEastAsia" w:hint="eastAsia"/>
                <w:szCs w:val="21"/>
              </w:rPr>
              <w:t>年</w:t>
            </w:r>
            <w:r w:rsidRPr="00433DC2">
              <w:rPr>
                <w:rFonts w:asciiTheme="minorEastAsia" w:eastAsiaTheme="minorEastAsia" w:hAnsiTheme="minorEastAsia" w:hint="eastAsia"/>
                <w:szCs w:val="21"/>
                <w:u w:val="single"/>
              </w:rPr>
              <w:t xml:space="preserve">  </w:t>
            </w:r>
            <w:r w:rsidR="0008761B" w:rsidRPr="00433DC2">
              <w:rPr>
                <w:rFonts w:asciiTheme="minorEastAsia" w:eastAsiaTheme="minorEastAsia" w:hAnsiTheme="minorEastAsia"/>
                <w:szCs w:val="21"/>
                <w:u w:val="single"/>
              </w:rPr>
              <w:t>0</w:t>
            </w:r>
            <w:r w:rsidR="00865415">
              <w:rPr>
                <w:rFonts w:asciiTheme="minorEastAsia" w:eastAsiaTheme="minorEastAsia" w:hAnsiTheme="minorEastAsia"/>
                <w:szCs w:val="21"/>
                <w:u w:val="single"/>
              </w:rPr>
              <w:t>5</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865415">
              <w:rPr>
                <w:rFonts w:asciiTheme="minorEastAsia" w:eastAsiaTheme="minorEastAsia" w:hAnsiTheme="minorEastAsia"/>
                <w:szCs w:val="21"/>
                <w:u w:val="single"/>
              </w:rPr>
              <w:t>20</w:t>
            </w:r>
            <w:r w:rsidRPr="00433DC2">
              <w:rPr>
                <w:rFonts w:asciiTheme="minorEastAsia" w:eastAsiaTheme="minorEastAsia" w:hAnsiTheme="minorEastAsia" w:hint="eastAsia"/>
                <w:szCs w:val="21"/>
              </w:rPr>
              <w:t>日 进行了食品欺诈预防计划评审。</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危害控制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总则</w:t>
            </w:r>
          </w:p>
          <w:p w:rsidR="00383691" w:rsidRPr="00433DC2" w:rsidRDefault="00383691">
            <w:pPr>
              <w:rPr>
                <w:rFonts w:asciiTheme="minorEastAsia" w:eastAsiaTheme="minorEastAsia" w:hAnsiTheme="minorEastAsia"/>
                <w:szCs w:val="21"/>
              </w:rPr>
            </w:pP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4.1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HACCP管理手册4</w:t>
            </w: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条款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计划书</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6183B">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HACCP小组应按照如下要求制定并组织实施食品的HACCP计划，系统控制显著危害，确保将这些危害防止、消除或降低到可接受水平，以保证食品安全。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要求包括：</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a</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进行危害分析和制定控制措施；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确定关键控制点；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确定经确认的关键限值；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建立关键控制点的监控系统；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e)</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建立纠偏措施；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确认HACCP计划，建立验证程序；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保持HACCP原理得到有效应用的文件和记录。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计划有效性的因素的变化：</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产品配方的改变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工艺的改变</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加工条件的改变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其他变化——法律法规的变化</w:t>
            </w:r>
          </w:p>
          <w:p w:rsidR="00383691" w:rsidRPr="00433DC2" w:rsidRDefault="00383691">
            <w:pPr>
              <w:rPr>
                <w:rFonts w:asciiTheme="minorEastAsia" w:eastAsiaTheme="minorEastAsia" w:hAnsiTheme="minorEastAsia"/>
                <w:szCs w:val="21"/>
                <w:highlight w:val="cyan"/>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规定任何影响H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计划有效性因素的变化，对H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 xml:space="preserve">计划进行确认、验证，必要时进行更新。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r w:rsidRPr="00433DC2">
              <w:rPr>
                <w:rFonts w:asciiTheme="minorEastAsia" w:eastAsiaTheme="minorEastAsia" w:hAnsiTheme="minorEastAsia" w:hint="eastAsia"/>
                <w:szCs w:val="21"/>
                <w:u w:val="single"/>
              </w:rPr>
              <w:t xml:space="preserve"> 初次审核未发变化 </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预备步骤</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_HACCP小组的组成</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bookmarkStart w:id="1" w:name="_Hlk96686984"/>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4.2.1 </w:t>
            </w:r>
            <w:bookmarkEnd w:id="1"/>
            <w:r w:rsidRPr="00433DC2">
              <w:rPr>
                <w:rFonts w:asciiTheme="minorEastAsia" w:eastAsiaTheme="minorEastAsia" w:hAnsiTheme="minorEastAsia" w:hint="eastAsia"/>
                <w:szCs w:val="21"/>
              </w:rPr>
              <w:t xml:space="preserve"> </w:t>
            </w:r>
          </w:p>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《质量和食品安全手册》、</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r w:rsidRPr="00433DC2">
              <w:rPr>
                <w:rFonts w:asciiTheme="minorEastAsia" w:eastAsiaTheme="minorEastAsia" w:hAnsiTheme="minorEastAsia"/>
                <w:szCs w:val="21"/>
              </w:rPr>
              <w:t xml:space="preserve"> </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6183B">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食品安全小组在制定和实施食品安全管理体系方面具有多学科知识和经验的结合，包括：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人员能力管理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设备管理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原材料采购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产品生产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服务提供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工艺执行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 产品交付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食品危害计划验证</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小组/食品安全小组成员组成信息：</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78"/>
              <w:gridCol w:w="920"/>
              <w:gridCol w:w="790"/>
              <w:gridCol w:w="910"/>
              <w:gridCol w:w="800"/>
              <w:gridCol w:w="2750"/>
              <w:gridCol w:w="778"/>
            </w:tblGrid>
            <w:tr w:rsidR="00383691" w:rsidRPr="00545860">
              <w:tc>
                <w:tcPr>
                  <w:tcW w:w="1132" w:type="dxa"/>
                </w:tcPr>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t>部门</w:t>
                  </w:r>
                </w:p>
              </w:tc>
              <w:tc>
                <w:tcPr>
                  <w:tcW w:w="978" w:type="dxa"/>
                </w:tcPr>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t>姓名</w:t>
                  </w:r>
                </w:p>
              </w:tc>
              <w:tc>
                <w:tcPr>
                  <w:tcW w:w="920" w:type="dxa"/>
                </w:tcPr>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t>学历</w:t>
                  </w:r>
                </w:p>
              </w:tc>
              <w:tc>
                <w:tcPr>
                  <w:tcW w:w="790" w:type="dxa"/>
                </w:tcPr>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t>经历</w:t>
                  </w:r>
                </w:p>
              </w:tc>
              <w:tc>
                <w:tcPr>
                  <w:tcW w:w="910" w:type="dxa"/>
                </w:tcPr>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t>培训</w:t>
                  </w:r>
                </w:p>
              </w:tc>
              <w:tc>
                <w:tcPr>
                  <w:tcW w:w="800" w:type="dxa"/>
                </w:tcPr>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t>批准</w:t>
                  </w:r>
                </w:p>
              </w:tc>
              <w:tc>
                <w:tcPr>
                  <w:tcW w:w="2750" w:type="dxa"/>
                </w:tcPr>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t>活动</w:t>
                  </w:r>
                </w:p>
              </w:tc>
              <w:tc>
                <w:tcPr>
                  <w:tcW w:w="778" w:type="dxa"/>
                </w:tcPr>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t>其他</w:t>
                  </w:r>
                </w:p>
              </w:tc>
            </w:tr>
            <w:tr w:rsidR="00383691" w:rsidRPr="00545860">
              <w:tc>
                <w:tcPr>
                  <w:tcW w:w="1132" w:type="dxa"/>
                </w:tcPr>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t>管理层</w:t>
                  </w:r>
                </w:p>
                <w:p w:rsidR="0004447F" w:rsidRPr="00545860" w:rsidRDefault="0004447F" w:rsidP="00865415">
                  <w:pPr>
                    <w:pStyle w:val="a0"/>
                    <w:rPr>
                      <w:rFonts w:asciiTheme="minorEastAsia" w:eastAsiaTheme="minorEastAsia" w:hAnsiTheme="minorEastAsia"/>
                      <w:sz w:val="21"/>
                      <w:szCs w:val="21"/>
                    </w:rPr>
                  </w:pPr>
                  <w:r w:rsidRPr="00545860">
                    <w:rPr>
                      <w:rFonts w:asciiTheme="minorEastAsia" w:eastAsiaTheme="minorEastAsia" w:hAnsiTheme="minorEastAsia" w:hint="eastAsia"/>
                      <w:sz w:val="21"/>
                      <w:szCs w:val="21"/>
                    </w:rPr>
                    <w:t>总</w:t>
                  </w:r>
                  <w:r w:rsidRPr="00545860">
                    <w:rPr>
                      <w:rFonts w:asciiTheme="minorEastAsia" w:eastAsiaTheme="minorEastAsia" w:hAnsiTheme="minorEastAsia"/>
                      <w:sz w:val="21"/>
                      <w:szCs w:val="21"/>
                    </w:rPr>
                    <w:t>经理</w:t>
                  </w:r>
                  <w:r w:rsidR="00865415" w:rsidRPr="00545860">
                    <w:rPr>
                      <w:rFonts w:asciiTheme="minorEastAsia" w:eastAsiaTheme="minorEastAsia" w:hAnsiTheme="minorEastAsia" w:hint="eastAsia"/>
                      <w:sz w:val="21"/>
                      <w:szCs w:val="21"/>
                    </w:rPr>
                    <w:t>兼</w:t>
                  </w:r>
                  <w:r w:rsidR="00865415" w:rsidRPr="00545860">
                    <w:rPr>
                      <w:rFonts w:asciiTheme="minorEastAsia" w:eastAsiaTheme="minorEastAsia" w:hAnsiTheme="minorEastAsia"/>
                      <w:sz w:val="21"/>
                      <w:szCs w:val="21"/>
                    </w:rPr>
                    <w:t>组长</w:t>
                  </w:r>
                </w:p>
              </w:tc>
              <w:tc>
                <w:tcPr>
                  <w:tcW w:w="978" w:type="dxa"/>
                </w:tcPr>
                <w:p w:rsidR="00383691" w:rsidRPr="00545860" w:rsidRDefault="00865415">
                  <w:pPr>
                    <w:rPr>
                      <w:rFonts w:asciiTheme="minorEastAsia" w:eastAsiaTheme="minorEastAsia" w:hAnsiTheme="minorEastAsia"/>
                      <w:szCs w:val="21"/>
                    </w:rPr>
                  </w:pPr>
                  <w:r w:rsidRPr="00545860">
                    <w:rPr>
                      <w:rFonts w:asciiTheme="minorEastAsia" w:eastAsiaTheme="minorEastAsia" w:hAnsiTheme="minorEastAsia" w:hint="eastAsia"/>
                      <w:szCs w:val="21"/>
                    </w:rPr>
                    <w:t>刘林勇</w:t>
                  </w:r>
                </w:p>
              </w:tc>
              <w:tc>
                <w:tcPr>
                  <w:tcW w:w="920" w:type="dxa"/>
                </w:tcPr>
                <w:p w:rsidR="00383691" w:rsidRPr="00545860" w:rsidRDefault="00102E26">
                  <w:pPr>
                    <w:rPr>
                      <w:rFonts w:asciiTheme="minorEastAsia" w:eastAsiaTheme="minorEastAsia" w:hAnsiTheme="minorEastAsia"/>
                      <w:szCs w:val="21"/>
                    </w:rPr>
                  </w:pPr>
                  <w:r>
                    <w:rPr>
                      <w:rFonts w:hint="eastAsia"/>
                    </w:rPr>
                    <w:t>大专</w:t>
                  </w:r>
                </w:p>
              </w:tc>
              <w:tc>
                <w:tcPr>
                  <w:tcW w:w="790" w:type="dxa"/>
                </w:tcPr>
                <w:p w:rsidR="00383691" w:rsidRPr="00545860" w:rsidRDefault="00102E26" w:rsidP="0008645A">
                  <w:pPr>
                    <w:rPr>
                      <w:rFonts w:asciiTheme="minorEastAsia" w:eastAsiaTheme="minorEastAsia" w:hAnsiTheme="minorEastAsia"/>
                      <w:szCs w:val="21"/>
                    </w:rPr>
                  </w:pPr>
                  <w:r>
                    <w:t>1</w:t>
                  </w:r>
                  <w:r>
                    <w:rPr>
                      <w:rFonts w:hint="eastAsia"/>
                    </w:rPr>
                    <w:t>0</w:t>
                  </w:r>
                  <w:r>
                    <w:rPr>
                      <w:rFonts w:hint="eastAsia"/>
                    </w:rPr>
                    <w:t>年</w:t>
                  </w:r>
                </w:p>
              </w:tc>
              <w:tc>
                <w:tcPr>
                  <w:tcW w:w="910" w:type="dxa"/>
                </w:tcPr>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FE"/>
                  </w:r>
                  <w:r w:rsidRPr="00545860">
                    <w:rPr>
                      <w:rFonts w:asciiTheme="minorEastAsia" w:eastAsiaTheme="minorEastAsia" w:hAnsiTheme="minorEastAsia" w:hint="eastAsia"/>
                      <w:szCs w:val="21"/>
                    </w:rPr>
                    <w:t>是</w:t>
                  </w:r>
                </w:p>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A8"/>
                  </w:r>
                  <w:r w:rsidRPr="00545860">
                    <w:rPr>
                      <w:rFonts w:asciiTheme="minorEastAsia" w:eastAsiaTheme="minorEastAsia" w:hAnsiTheme="minorEastAsia" w:hint="eastAsia"/>
                      <w:szCs w:val="21"/>
                    </w:rPr>
                    <w:t>否</w:t>
                  </w:r>
                </w:p>
              </w:tc>
              <w:tc>
                <w:tcPr>
                  <w:tcW w:w="800" w:type="dxa"/>
                </w:tcPr>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FE"/>
                  </w:r>
                  <w:r w:rsidRPr="00545860">
                    <w:rPr>
                      <w:rFonts w:asciiTheme="minorEastAsia" w:eastAsiaTheme="minorEastAsia" w:hAnsiTheme="minorEastAsia" w:hint="eastAsia"/>
                      <w:szCs w:val="21"/>
                    </w:rPr>
                    <w:t>是</w:t>
                  </w:r>
                </w:p>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A8"/>
                  </w:r>
                  <w:r w:rsidRPr="00545860">
                    <w:rPr>
                      <w:rFonts w:asciiTheme="minorEastAsia" w:eastAsiaTheme="minorEastAsia" w:hAnsiTheme="minorEastAsia" w:hint="eastAsia"/>
                      <w:szCs w:val="21"/>
                    </w:rPr>
                    <w:t>否</w:t>
                  </w:r>
                </w:p>
              </w:tc>
              <w:tc>
                <w:tcPr>
                  <w:tcW w:w="2750" w:type="dxa"/>
                </w:tcPr>
                <w:p w:rsidR="00383691" w:rsidRPr="00545860" w:rsidRDefault="00B47BAD">
                  <w:pPr>
                    <w:rPr>
                      <w:rFonts w:asciiTheme="minorEastAsia" w:eastAsiaTheme="minorEastAsia" w:hAnsiTheme="minorEastAsia"/>
                      <w:szCs w:val="21"/>
                    </w:rPr>
                  </w:pPr>
                  <w:r w:rsidRPr="00545860">
                    <w:rPr>
                      <w:rFonts w:asciiTheme="minorEastAsia" w:eastAsiaTheme="minorEastAsia" w:hAnsiTheme="minorEastAsia" w:hint="eastAsia"/>
                      <w:szCs w:val="21"/>
                    </w:rPr>
                    <w:t>组织并参加培训，组织开展确认及验证工作等</w:t>
                  </w:r>
                </w:p>
              </w:tc>
              <w:tc>
                <w:tcPr>
                  <w:tcW w:w="778" w:type="dxa"/>
                </w:tcPr>
                <w:p w:rsidR="00383691" w:rsidRPr="00545860" w:rsidRDefault="00383691">
                  <w:pPr>
                    <w:rPr>
                      <w:rFonts w:asciiTheme="minorEastAsia" w:eastAsiaTheme="minorEastAsia" w:hAnsiTheme="minorEastAsia"/>
                      <w:szCs w:val="21"/>
                    </w:rPr>
                  </w:pPr>
                </w:p>
              </w:tc>
            </w:tr>
            <w:tr w:rsidR="0004447F" w:rsidRPr="00545860">
              <w:tc>
                <w:tcPr>
                  <w:tcW w:w="1132" w:type="dxa"/>
                </w:tcPr>
                <w:p w:rsidR="0004447F" w:rsidRPr="00545860" w:rsidRDefault="0004447F" w:rsidP="00865415">
                  <w:pPr>
                    <w:rPr>
                      <w:rFonts w:asciiTheme="minorEastAsia" w:eastAsiaTheme="minorEastAsia" w:hAnsiTheme="minorEastAsia"/>
                      <w:szCs w:val="21"/>
                    </w:rPr>
                  </w:pPr>
                  <w:r w:rsidRPr="00545860">
                    <w:rPr>
                      <w:rFonts w:asciiTheme="minorEastAsia" w:eastAsiaTheme="minorEastAsia" w:hAnsiTheme="minorEastAsia" w:hint="eastAsia"/>
                      <w:szCs w:val="21"/>
                    </w:rPr>
                    <w:t>行</w:t>
                  </w:r>
                  <w:r w:rsidRPr="00545860">
                    <w:rPr>
                      <w:rFonts w:asciiTheme="minorEastAsia" w:eastAsiaTheme="minorEastAsia" w:hAnsiTheme="minorEastAsia"/>
                      <w:szCs w:val="21"/>
                    </w:rPr>
                    <w:t>政</w:t>
                  </w:r>
                  <w:r w:rsidRPr="00545860">
                    <w:rPr>
                      <w:rFonts w:asciiTheme="minorEastAsia" w:eastAsiaTheme="minorEastAsia" w:hAnsiTheme="minorEastAsia" w:hint="eastAsia"/>
                      <w:szCs w:val="21"/>
                    </w:rPr>
                    <w:t>部</w:t>
                  </w:r>
                  <w:r w:rsidR="00865415" w:rsidRPr="00545860">
                    <w:rPr>
                      <w:rFonts w:asciiTheme="minorEastAsia" w:eastAsiaTheme="minorEastAsia" w:hAnsiTheme="minorEastAsia" w:hint="eastAsia"/>
                      <w:szCs w:val="21"/>
                    </w:rPr>
                    <w:t>助</w:t>
                  </w:r>
                  <w:r w:rsidR="00865415" w:rsidRPr="00545860">
                    <w:rPr>
                      <w:rFonts w:asciiTheme="minorEastAsia" w:eastAsiaTheme="minorEastAsia" w:hAnsiTheme="minorEastAsia"/>
                      <w:szCs w:val="21"/>
                    </w:rPr>
                    <w:t>理</w:t>
                  </w:r>
                </w:p>
              </w:tc>
              <w:tc>
                <w:tcPr>
                  <w:tcW w:w="978" w:type="dxa"/>
                </w:tcPr>
                <w:p w:rsidR="0004447F" w:rsidRPr="00545860" w:rsidRDefault="00865415" w:rsidP="0004447F">
                  <w:pPr>
                    <w:rPr>
                      <w:rFonts w:asciiTheme="minorEastAsia" w:eastAsiaTheme="minorEastAsia" w:hAnsiTheme="minorEastAsia"/>
                      <w:szCs w:val="21"/>
                    </w:rPr>
                  </w:pPr>
                  <w:r w:rsidRPr="00545860">
                    <w:rPr>
                      <w:rFonts w:asciiTheme="minorEastAsia" w:eastAsiaTheme="minorEastAsia" w:hAnsiTheme="minorEastAsia" w:hint="eastAsia"/>
                      <w:szCs w:val="21"/>
                    </w:rPr>
                    <w:t>黄艺燕</w:t>
                  </w:r>
                </w:p>
              </w:tc>
              <w:tc>
                <w:tcPr>
                  <w:tcW w:w="920" w:type="dxa"/>
                </w:tcPr>
                <w:p w:rsidR="0004447F" w:rsidRPr="00545860" w:rsidRDefault="00102E26" w:rsidP="0004447F">
                  <w:pPr>
                    <w:rPr>
                      <w:rFonts w:asciiTheme="minorEastAsia" w:eastAsiaTheme="minorEastAsia" w:hAnsiTheme="minorEastAsia"/>
                      <w:szCs w:val="21"/>
                    </w:rPr>
                  </w:pPr>
                  <w:r>
                    <w:rPr>
                      <w:rFonts w:hint="eastAsia"/>
                    </w:rPr>
                    <w:t>大专</w:t>
                  </w:r>
                </w:p>
              </w:tc>
              <w:tc>
                <w:tcPr>
                  <w:tcW w:w="790" w:type="dxa"/>
                </w:tcPr>
                <w:p w:rsidR="0004447F" w:rsidRPr="00545860" w:rsidRDefault="00102E26" w:rsidP="00102E26">
                  <w:pPr>
                    <w:rPr>
                      <w:rFonts w:asciiTheme="minorEastAsia" w:eastAsiaTheme="minorEastAsia" w:hAnsiTheme="minorEastAsia"/>
                      <w:szCs w:val="21"/>
                    </w:rPr>
                  </w:pPr>
                  <w:r>
                    <w:rPr>
                      <w:rFonts w:hint="eastAsia"/>
                    </w:rPr>
                    <w:t>5</w:t>
                  </w:r>
                  <w:r>
                    <w:rPr>
                      <w:rFonts w:hint="eastAsia"/>
                    </w:rPr>
                    <w:t>年</w:t>
                  </w:r>
                </w:p>
              </w:tc>
              <w:tc>
                <w:tcPr>
                  <w:tcW w:w="91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FE"/>
                  </w:r>
                  <w:r w:rsidRPr="00545860">
                    <w:rPr>
                      <w:rFonts w:asciiTheme="minorEastAsia" w:eastAsiaTheme="minorEastAsia" w:hAnsiTheme="minorEastAsia" w:hint="eastAsia"/>
                      <w:szCs w:val="21"/>
                    </w:rPr>
                    <w:t>是</w:t>
                  </w:r>
                </w:p>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A8"/>
                  </w:r>
                  <w:r w:rsidRPr="00545860">
                    <w:rPr>
                      <w:rFonts w:asciiTheme="minorEastAsia" w:eastAsiaTheme="minorEastAsia" w:hAnsiTheme="minorEastAsia" w:hint="eastAsia"/>
                      <w:szCs w:val="21"/>
                    </w:rPr>
                    <w:t>否</w:t>
                  </w:r>
                </w:p>
              </w:tc>
              <w:tc>
                <w:tcPr>
                  <w:tcW w:w="80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FE"/>
                  </w:r>
                  <w:r w:rsidRPr="00545860">
                    <w:rPr>
                      <w:rFonts w:asciiTheme="minorEastAsia" w:eastAsiaTheme="minorEastAsia" w:hAnsiTheme="minorEastAsia" w:hint="eastAsia"/>
                      <w:szCs w:val="21"/>
                    </w:rPr>
                    <w:t>是</w:t>
                  </w:r>
                </w:p>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A8"/>
                  </w:r>
                  <w:r w:rsidRPr="00545860">
                    <w:rPr>
                      <w:rFonts w:asciiTheme="minorEastAsia" w:eastAsiaTheme="minorEastAsia" w:hAnsiTheme="minorEastAsia" w:hint="eastAsia"/>
                      <w:szCs w:val="21"/>
                    </w:rPr>
                    <w:t>否</w:t>
                  </w:r>
                </w:p>
              </w:tc>
              <w:tc>
                <w:tcPr>
                  <w:tcW w:w="275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t>参与食品安全小组工作</w:t>
                  </w:r>
                </w:p>
              </w:tc>
              <w:tc>
                <w:tcPr>
                  <w:tcW w:w="778" w:type="dxa"/>
                </w:tcPr>
                <w:p w:rsidR="0004447F" w:rsidRPr="00545860" w:rsidRDefault="0004447F" w:rsidP="0004447F">
                  <w:pPr>
                    <w:rPr>
                      <w:rFonts w:asciiTheme="minorEastAsia" w:eastAsiaTheme="minorEastAsia" w:hAnsiTheme="minorEastAsia"/>
                      <w:szCs w:val="21"/>
                    </w:rPr>
                  </w:pPr>
                </w:p>
              </w:tc>
            </w:tr>
            <w:tr w:rsidR="0004447F" w:rsidRPr="00545860">
              <w:tc>
                <w:tcPr>
                  <w:tcW w:w="1132" w:type="dxa"/>
                </w:tcPr>
                <w:p w:rsidR="0004447F" w:rsidRPr="00545860" w:rsidRDefault="00865415" w:rsidP="0004447F">
                  <w:pPr>
                    <w:rPr>
                      <w:rFonts w:asciiTheme="minorEastAsia" w:eastAsiaTheme="minorEastAsia" w:hAnsiTheme="minorEastAsia"/>
                      <w:szCs w:val="21"/>
                    </w:rPr>
                  </w:pPr>
                  <w:r w:rsidRPr="00545860">
                    <w:rPr>
                      <w:rFonts w:asciiTheme="minorEastAsia" w:eastAsiaTheme="minorEastAsia" w:hAnsiTheme="minorEastAsia" w:hint="eastAsia"/>
                      <w:szCs w:val="21"/>
                    </w:rPr>
                    <w:t>营销</w:t>
                  </w:r>
                  <w:r w:rsidRPr="00545860">
                    <w:rPr>
                      <w:rFonts w:asciiTheme="minorEastAsia" w:eastAsiaTheme="minorEastAsia" w:hAnsiTheme="minorEastAsia"/>
                      <w:szCs w:val="21"/>
                    </w:rPr>
                    <w:t>部经</w:t>
                  </w:r>
                  <w:r w:rsidRPr="00545860">
                    <w:rPr>
                      <w:rFonts w:asciiTheme="minorEastAsia" w:eastAsiaTheme="minorEastAsia" w:hAnsiTheme="minorEastAsia" w:hint="eastAsia"/>
                      <w:szCs w:val="21"/>
                    </w:rPr>
                    <w:t>理</w:t>
                  </w:r>
                </w:p>
              </w:tc>
              <w:tc>
                <w:tcPr>
                  <w:tcW w:w="978" w:type="dxa"/>
                </w:tcPr>
                <w:p w:rsidR="0004447F" w:rsidRPr="00545860" w:rsidRDefault="00865415" w:rsidP="0004447F">
                  <w:pPr>
                    <w:rPr>
                      <w:rFonts w:asciiTheme="minorEastAsia" w:eastAsiaTheme="minorEastAsia" w:hAnsiTheme="minorEastAsia"/>
                      <w:szCs w:val="21"/>
                    </w:rPr>
                  </w:pPr>
                  <w:r w:rsidRPr="00545860">
                    <w:rPr>
                      <w:rFonts w:asciiTheme="minorEastAsia" w:eastAsiaTheme="minorEastAsia" w:hAnsiTheme="minorEastAsia" w:hint="eastAsia"/>
                      <w:szCs w:val="21"/>
                    </w:rPr>
                    <w:t>刘林勇</w:t>
                  </w:r>
                </w:p>
              </w:tc>
              <w:tc>
                <w:tcPr>
                  <w:tcW w:w="920" w:type="dxa"/>
                </w:tcPr>
                <w:p w:rsidR="0004447F" w:rsidRPr="00545860" w:rsidRDefault="00102E26" w:rsidP="0004447F">
                  <w:pPr>
                    <w:rPr>
                      <w:rFonts w:asciiTheme="minorEastAsia" w:eastAsiaTheme="minorEastAsia" w:hAnsiTheme="minorEastAsia"/>
                      <w:szCs w:val="21"/>
                    </w:rPr>
                  </w:pPr>
                  <w:r>
                    <w:rPr>
                      <w:rFonts w:hint="eastAsia"/>
                    </w:rPr>
                    <w:t>大专</w:t>
                  </w:r>
                </w:p>
              </w:tc>
              <w:tc>
                <w:tcPr>
                  <w:tcW w:w="790" w:type="dxa"/>
                </w:tcPr>
                <w:p w:rsidR="0004447F" w:rsidRPr="00545860" w:rsidRDefault="00102E26" w:rsidP="0004447F">
                  <w:pPr>
                    <w:rPr>
                      <w:rFonts w:asciiTheme="minorEastAsia" w:eastAsiaTheme="minorEastAsia" w:hAnsiTheme="minorEastAsia"/>
                      <w:szCs w:val="21"/>
                    </w:rPr>
                  </w:pPr>
                  <w:r>
                    <w:t>1</w:t>
                  </w:r>
                  <w:r>
                    <w:rPr>
                      <w:rFonts w:hint="eastAsia"/>
                    </w:rPr>
                    <w:t>0</w:t>
                  </w:r>
                  <w:r>
                    <w:rPr>
                      <w:rFonts w:hint="eastAsia"/>
                    </w:rPr>
                    <w:t>年</w:t>
                  </w:r>
                </w:p>
              </w:tc>
              <w:tc>
                <w:tcPr>
                  <w:tcW w:w="91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FE"/>
                  </w:r>
                  <w:r w:rsidRPr="00545860">
                    <w:rPr>
                      <w:rFonts w:asciiTheme="minorEastAsia" w:eastAsiaTheme="minorEastAsia" w:hAnsiTheme="minorEastAsia" w:hint="eastAsia"/>
                      <w:szCs w:val="21"/>
                    </w:rPr>
                    <w:t>是</w:t>
                  </w:r>
                </w:p>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A8"/>
                  </w:r>
                  <w:r w:rsidRPr="00545860">
                    <w:rPr>
                      <w:rFonts w:asciiTheme="minorEastAsia" w:eastAsiaTheme="minorEastAsia" w:hAnsiTheme="minorEastAsia" w:hint="eastAsia"/>
                      <w:szCs w:val="21"/>
                    </w:rPr>
                    <w:t>否</w:t>
                  </w:r>
                </w:p>
              </w:tc>
              <w:tc>
                <w:tcPr>
                  <w:tcW w:w="80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FE"/>
                  </w:r>
                  <w:r w:rsidRPr="00545860">
                    <w:rPr>
                      <w:rFonts w:asciiTheme="minorEastAsia" w:eastAsiaTheme="minorEastAsia" w:hAnsiTheme="minorEastAsia" w:hint="eastAsia"/>
                      <w:szCs w:val="21"/>
                    </w:rPr>
                    <w:t>是</w:t>
                  </w:r>
                </w:p>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A8"/>
                  </w:r>
                  <w:r w:rsidRPr="00545860">
                    <w:rPr>
                      <w:rFonts w:asciiTheme="minorEastAsia" w:eastAsiaTheme="minorEastAsia" w:hAnsiTheme="minorEastAsia" w:hint="eastAsia"/>
                      <w:szCs w:val="21"/>
                    </w:rPr>
                    <w:t>否</w:t>
                  </w:r>
                </w:p>
              </w:tc>
              <w:tc>
                <w:tcPr>
                  <w:tcW w:w="275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t>参与食品安全小组工作，编制</w:t>
                  </w:r>
                  <w:r w:rsidRPr="00545860">
                    <w:rPr>
                      <w:rFonts w:asciiTheme="minorEastAsia" w:eastAsiaTheme="minorEastAsia" w:hAnsiTheme="minorEastAsia"/>
                      <w:szCs w:val="21"/>
                    </w:rPr>
                    <w:t xml:space="preserve"> HACCP</w:t>
                  </w:r>
                  <w:r w:rsidRPr="00545860">
                    <w:rPr>
                      <w:rFonts w:asciiTheme="minorEastAsia" w:eastAsiaTheme="minorEastAsia" w:hAnsiTheme="minorEastAsia" w:hint="eastAsia"/>
                      <w:szCs w:val="21"/>
                    </w:rPr>
                    <w:t>，监督检查管理体系的运行</w:t>
                  </w:r>
                </w:p>
              </w:tc>
              <w:tc>
                <w:tcPr>
                  <w:tcW w:w="778" w:type="dxa"/>
                </w:tcPr>
                <w:p w:rsidR="0004447F" w:rsidRPr="00545860" w:rsidRDefault="0004447F" w:rsidP="0004447F">
                  <w:pPr>
                    <w:rPr>
                      <w:rFonts w:asciiTheme="minorEastAsia" w:eastAsiaTheme="minorEastAsia" w:hAnsiTheme="minorEastAsia"/>
                      <w:szCs w:val="21"/>
                    </w:rPr>
                  </w:pPr>
                </w:p>
              </w:tc>
            </w:tr>
            <w:tr w:rsidR="0004447F" w:rsidRPr="00545860">
              <w:tc>
                <w:tcPr>
                  <w:tcW w:w="1132" w:type="dxa"/>
                </w:tcPr>
                <w:p w:rsidR="0004447F" w:rsidRPr="00545860" w:rsidRDefault="0004447F" w:rsidP="00865415">
                  <w:pPr>
                    <w:rPr>
                      <w:rFonts w:asciiTheme="minorEastAsia" w:eastAsiaTheme="minorEastAsia" w:hAnsiTheme="minorEastAsia"/>
                      <w:szCs w:val="21"/>
                    </w:rPr>
                  </w:pPr>
                  <w:r w:rsidRPr="00545860">
                    <w:rPr>
                      <w:rFonts w:asciiTheme="minorEastAsia" w:eastAsiaTheme="minorEastAsia" w:hAnsiTheme="minorEastAsia" w:hint="eastAsia"/>
                      <w:szCs w:val="21"/>
                    </w:rPr>
                    <w:t>餐</w:t>
                  </w:r>
                  <w:r w:rsidRPr="00545860">
                    <w:rPr>
                      <w:rFonts w:asciiTheme="minorEastAsia" w:eastAsiaTheme="minorEastAsia" w:hAnsiTheme="minorEastAsia"/>
                      <w:szCs w:val="21"/>
                    </w:rPr>
                    <w:t>饮部经</w:t>
                  </w:r>
                  <w:r w:rsidRPr="00545860">
                    <w:rPr>
                      <w:rFonts w:asciiTheme="minorEastAsia" w:eastAsiaTheme="minorEastAsia" w:hAnsiTheme="minorEastAsia" w:hint="eastAsia"/>
                      <w:szCs w:val="21"/>
                    </w:rPr>
                    <w:t>理</w:t>
                  </w:r>
                </w:p>
              </w:tc>
              <w:tc>
                <w:tcPr>
                  <w:tcW w:w="978" w:type="dxa"/>
                </w:tcPr>
                <w:p w:rsidR="0004447F" w:rsidRPr="00545860" w:rsidRDefault="00865415" w:rsidP="0004447F">
                  <w:pPr>
                    <w:rPr>
                      <w:rFonts w:asciiTheme="minorEastAsia" w:eastAsiaTheme="minorEastAsia" w:hAnsiTheme="minorEastAsia"/>
                      <w:szCs w:val="21"/>
                    </w:rPr>
                  </w:pPr>
                  <w:r w:rsidRPr="00545860">
                    <w:rPr>
                      <w:rFonts w:asciiTheme="minorEastAsia" w:eastAsiaTheme="minorEastAsia" w:hAnsiTheme="minorEastAsia" w:hint="eastAsia"/>
                      <w:szCs w:val="21"/>
                    </w:rPr>
                    <w:t>张荣军</w:t>
                  </w:r>
                </w:p>
              </w:tc>
              <w:tc>
                <w:tcPr>
                  <w:tcW w:w="92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t>高中</w:t>
                  </w:r>
                </w:p>
              </w:tc>
              <w:tc>
                <w:tcPr>
                  <w:tcW w:w="790" w:type="dxa"/>
                </w:tcPr>
                <w:p w:rsidR="0004447F" w:rsidRPr="00545860" w:rsidRDefault="00102E26" w:rsidP="0004447F">
                  <w:pPr>
                    <w:rPr>
                      <w:rFonts w:asciiTheme="minorEastAsia" w:eastAsiaTheme="minorEastAsia" w:hAnsiTheme="minorEastAsia"/>
                      <w:szCs w:val="21"/>
                    </w:rPr>
                  </w:pPr>
                  <w:r>
                    <w:rPr>
                      <w:rFonts w:hint="eastAsia"/>
                    </w:rPr>
                    <w:t>10</w:t>
                  </w:r>
                  <w:r>
                    <w:rPr>
                      <w:rFonts w:hint="eastAsia"/>
                    </w:rPr>
                    <w:t>年</w:t>
                  </w:r>
                </w:p>
              </w:tc>
              <w:tc>
                <w:tcPr>
                  <w:tcW w:w="91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FE"/>
                  </w:r>
                  <w:r w:rsidRPr="00545860">
                    <w:rPr>
                      <w:rFonts w:asciiTheme="minorEastAsia" w:eastAsiaTheme="minorEastAsia" w:hAnsiTheme="minorEastAsia" w:hint="eastAsia"/>
                      <w:szCs w:val="21"/>
                    </w:rPr>
                    <w:t>是</w:t>
                  </w:r>
                </w:p>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A8"/>
                  </w:r>
                  <w:r w:rsidRPr="00545860">
                    <w:rPr>
                      <w:rFonts w:asciiTheme="minorEastAsia" w:eastAsiaTheme="minorEastAsia" w:hAnsiTheme="minorEastAsia" w:hint="eastAsia"/>
                      <w:szCs w:val="21"/>
                    </w:rPr>
                    <w:t>否</w:t>
                  </w:r>
                </w:p>
              </w:tc>
              <w:tc>
                <w:tcPr>
                  <w:tcW w:w="80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FE"/>
                  </w:r>
                  <w:r w:rsidRPr="00545860">
                    <w:rPr>
                      <w:rFonts w:asciiTheme="minorEastAsia" w:eastAsiaTheme="minorEastAsia" w:hAnsiTheme="minorEastAsia" w:hint="eastAsia"/>
                      <w:szCs w:val="21"/>
                    </w:rPr>
                    <w:t>是</w:t>
                  </w:r>
                </w:p>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A8"/>
                  </w:r>
                  <w:r w:rsidRPr="00545860">
                    <w:rPr>
                      <w:rFonts w:asciiTheme="minorEastAsia" w:eastAsiaTheme="minorEastAsia" w:hAnsiTheme="minorEastAsia" w:hint="eastAsia"/>
                      <w:szCs w:val="21"/>
                    </w:rPr>
                    <w:t>否</w:t>
                  </w:r>
                </w:p>
              </w:tc>
              <w:tc>
                <w:tcPr>
                  <w:tcW w:w="275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t>参与食品安全小组工作，负责运营管理</w:t>
                  </w:r>
                </w:p>
              </w:tc>
              <w:tc>
                <w:tcPr>
                  <w:tcW w:w="778" w:type="dxa"/>
                </w:tcPr>
                <w:p w:rsidR="0004447F" w:rsidRPr="00545860" w:rsidRDefault="0004447F" w:rsidP="0004447F">
                  <w:pPr>
                    <w:rPr>
                      <w:rFonts w:asciiTheme="minorEastAsia" w:eastAsiaTheme="minorEastAsia" w:hAnsiTheme="minorEastAsia"/>
                      <w:szCs w:val="21"/>
                    </w:rPr>
                  </w:pPr>
                </w:p>
              </w:tc>
            </w:tr>
            <w:tr w:rsidR="0004447F" w:rsidRPr="00545860">
              <w:tc>
                <w:tcPr>
                  <w:tcW w:w="1132"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t>采</w:t>
                  </w:r>
                  <w:r w:rsidRPr="00545860">
                    <w:rPr>
                      <w:rFonts w:asciiTheme="minorEastAsia" w:eastAsiaTheme="minorEastAsia" w:hAnsiTheme="minorEastAsia"/>
                      <w:szCs w:val="21"/>
                    </w:rPr>
                    <w:t>购部</w:t>
                  </w:r>
                </w:p>
              </w:tc>
              <w:tc>
                <w:tcPr>
                  <w:tcW w:w="978" w:type="dxa"/>
                </w:tcPr>
                <w:p w:rsidR="0004447F" w:rsidRPr="00545860" w:rsidRDefault="00865415" w:rsidP="0004447F">
                  <w:pPr>
                    <w:rPr>
                      <w:rFonts w:asciiTheme="minorEastAsia" w:eastAsiaTheme="minorEastAsia" w:hAnsiTheme="minorEastAsia"/>
                      <w:szCs w:val="21"/>
                    </w:rPr>
                  </w:pPr>
                  <w:r w:rsidRPr="00545860">
                    <w:rPr>
                      <w:rFonts w:asciiTheme="minorEastAsia" w:eastAsiaTheme="minorEastAsia" w:hAnsiTheme="minorEastAsia" w:hint="eastAsia"/>
                      <w:szCs w:val="21"/>
                    </w:rPr>
                    <w:t>谭勇</w:t>
                  </w:r>
                </w:p>
              </w:tc>
              <w:tc>
                <w:tcPr>
                  <w:tcW w:w="920" w:type="dxa"/>
                </w:tcPr>
                <w:p w:rsidR="0004447F" w:rsidRPr="00545860" w:rsidRDefault="00102E26" w:rsidP="0004447F">
                  <w:pPr>
                    <w:rPr>
                      <w:rFonts w:asciiTheme="minorEastAsia" w:eastAsiaTheme="minorEastAsia" w:hAnsiTheme="minorEastAsia"/>
                      <w:szCs w:val="21"/>
                    </w:rPr>
                  </w:pPr>
                  <w:r>
                    <w:rPr>
                      <w:rFonts w:hint="eastAsia"/>
                    </w:rPr>
                    <w:t>高中</w:t>
                  </w:r>
                </w:p>
              </w:tc>
              <w:tc>
                <w:tcPr>
                  <w:tcW w:w="790" w:type="dxa"/>
                </w:tcPr>
                <w:p w:rsidR="0004447F" w:rsidRPr="00545860" w:rsidRDefault="0004447F" w:rsidP="00B460FA">
                  <w:pPr>
                    <w:rPr>
                      <w:rFonts w:asciiTheme="minorEastAsia" w:eastAsiaTheme="minorEastAsia" w:hAnsiTheme="minorEastAsia"/>
                      <w:szCs w:val="21"/>
                    </w:rPr>
                  </w:pPr>
                  <w:r w:rsidRPr="00545860">
                    <w:rPr>
                      <w:rFonts w:asciiTheme="minorEastAsia" w:eastAsiaTheme="minorEastAsia" w:hAnsiTheme="minorEastAsia"/>
                      <w:szCs w:val="21"/>
                    </w:rPr>
                    <w:t xml:space="preserve"> </w:t>
                  </w:r>
                  <w:r w:rsidR="00102E26">
                    <w:rPr>
                      <w:rFonts w:hint="eastAsia"/>
                    </w:rPr>
                    <w:t>3</w:t>
                  </w:r>
                  <w:r w:rsidR="00102E26">
                    <w:rPr>
                      <w:rFonts w:hint="eastAsia"/>
                    </w:rPr>
                    <w:t>年</w:t>
                  </w:r>
                </w:p>
              </w:tc>
              <w:tc>
                <w:tcPr>
                  <w:tcW w:w="91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FE"/>
                  </w:r>
                  <w:r w:rsidRPr="00545860">
                    <w:rPr>
                      <w:rFonts w:asciiTheme="minorEastAsia" w:eastAsiaTheme="minorEastAsia" w:hAnsiTheme="minorEastAsia" w:hint="eastAsia"/>
                      <w:szCs w:val="21"/>
                    </w:rPr>
                    <w:t>是</w:t>
                  </w:r>
                </w:p>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A8"/>
                  </w:r>
                  <w:r w:rsidRPr="00545860">
                    <w:rPr>
                      <w:rFonts w:asciiTheme="minorEastAsia" w:eastAsiaTheme="minorEastAsia" w:hAnsiTheme="minorEastAsia" w:hint="eastAsia"/>
                      <w:szCs w:val="21"/>
                    </w:rPr>
                    <w:t>否</w:t>
                  </w:r>
                </w:p>
              </w:tc>
              <w:tc>
                <w:tcPr>
                  <w:tcW w:w="80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FE"/>
                  </w:r>
                  <w:r w:rsidRPr="00545860">
                    <w:rPr>
                      <w:rFonts w:asciiTheme="minorEastAsia" w:eastAsiaTheme="minorEastAsia" w:hAnsiTheme="minorEastAsia" w:hint="eastAsia"/>
                      <w:szCs w:val="21"/>
                    </w:rPr>
                    <w:t>是</w:t>
                  </w:r>
                </w:p>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sym w:font="Wingdings" w:char="00A8"/>
                  </w:r>
                  <w:r w:rsidRPr="00545860">
                    <w:rPr>
                      <w:rFonts w:asciiTheme="minorEastAsia" w:eastAsiaTheme="minorEastAsia" w:hAnsiTheme="minorEastAsia" w:hint="eastAsia"/>
                      <w:szCs w:val="21"/>
                    </w:rPr>
                    <w:t>否</w:t>
                  </w:r>
                </w:p>
              </w:tc>
              <w:tc>
                <w:tcPr>
                  <w:tcW w:w="2750" w:type="dxa"/>
                </w:tcPr>
                <w:p w:rsidR="0004447F" w:rsidRPr="00545860" w:rsidRDefault="0004447F" w:rsidP="0004447F">
                  <w:pPr>
                    <w:rPr>
                      <w:rFonts w:asciiTheme="minorEastAsia" w:eastAsiaTheme="minorEastAsia" w:hAnsiTheme="minorEastAsia"/>
                      <w:szCs w:val="21"/>
                    </w:rPr>
                  </w:pPr>
                  <w:r w:rsidRPr="00545860">
                    <w:rPr>
                      <w:rFonts w:asciiTheme="minorEastAsia" w:eastAsiaTheme="minorEastAsia" w:hAnsiTheme="minorEastAsia" w:hint="eastAsia"/>
                      <w:szCs w:val="21"/>
                    </w:rPr>
                    <w:t>参与食品安全小组工作，人员培训、参加食品安全确认验证活动</w:t>
                  </w:r>
                </w:p>
              </w:tc>
              <w:tc>
                <w:tcPr>
                  <w:tcW w:w="778" w:type="dxa"/>
                </w:tcPr>
                <w:p w:rsidR="0004447F" w:rsidRPr="00545860" w:rsidRDefault="0004447F" w:rsidP="0004447F">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t>是否聘请外部专家</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是，</w:t>
            </w:r>
            <w:r w:rsidRPr="00433DC2">
              <w:rPr>
                <w:rFonts w:asciiTheme="minorEastAsia" w:eastAsiaTheme="minorEastAsia" w:hAnsiTheme="minorEastAsia" w:hint="eastAsia"/>
                <w:szCs w:val="21"/>
                <w:u w:val="single"/>
              </w:rPr>
              <w:t>协议或者合同等</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小组/食品安全小组成员应具有与企业的产品、过程、所涉及危害相关的专业知识和经验，并经过适当培训。</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保持HACCP小组/食品安全小组成员的学历、经历、培训、批准以及活动的记录。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HACCP小组长/食品安全小组长：</w:t>
            </w:r>
            <w:r w:rsidR="00865415" w:rsidRPr="00865415">
              <w:rPr>
                <w:rFonts w:hint="eastAsia"/>
                <w:szCs w:val="21"/>
                <w:u w:val="single"/>
              </w:rPr>
              <w:t>刘林勇</w:t>
            </w:r>
            <w:r w:rsidRPr="00865415">
              <w:rPr>
                <w:rFonts w:asciiTheme="minorEastAsia" w:eastAsiaTheme="minorEastAsia" w:hAnsiTheme="minorEastAsia" w:hint="eastAsia"/>
                <w:szCs w:val="21"/>
                <w:u w:val="single"/>
              </w:rPr>
              <w:t>先生</w:t>
            </w:r>
            <w:r w:rsidRPr="00865415">
              <w:rPr>
                <w:rFonts w:asciiTheme="minorEastAsia" w:eastAsiaTheme="minorEastAsia" w:hAnsiTheme="minorEastAsia"/>
                <w:szCs w:val="21"/>
                <w:u w:val="single"/>
              </w:rPr>
              <w:t xml:space="preserve"> </w:t>
            </w:r>
            <w:r w:rsidRPr="00433DC2">
              <w:rPr>
                <w:rFonts w:asciiTheme="minorEastAsia" w:eastAsiaTheme="minorEastAsia" w:hAnsiTheme="minorEastAsia"/>
                <w:szCs w:val="21"/>
                <w:u w:val="single"/>
              </w:rPr>
              <w:t xml:space="preserve">  </w:t>
            </w:r>
          </w:p>
          <w:p w:rsidR="00383691" w:rsidRPr="00433DC2"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HACCP小组长/食品安全小组长</w:t>
            </w:r>
            <w:r w:rsidRPr="00433DC2">
              <w:rPr>
                <w:rFonts w:asciiTheme="minorEastAsia" w:eastAsiaTheme="minorEastAsia" w:hAnsiTheme="minorEastAsia"/>
                <w:szCs w:val="21"/>
              </w:rPr>
              <w:t>负责：</w:t>
            </w:r>
            <w:r w:rsidRPr="00433DC2">
              <w:rPr>
                <w:rFonts w:asciiTheme="minorEastAsia" w:eastAsiaTheme="minorEastAsia" w:hAnsiTheme="minorEastAsia" w:hint="eastAsia"/>
                <w:szCs w:val="21"/>
                <w:u w:val="single"/>
              </w:rPr>
              <w:t xml:space="preserve"> 在手册中有描述</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的建立、实施</w:t>
            </w:r>
            <w:r w:rsidRPr="00433DC2">
              <w:rPr>
                <w:rFonts w:asciiTheme="minorEastAsia" w:eastAsiaTheme="minorEastAsia" w:hAnsiTheme="minorEastAsia" w:hint="eastAsia"/>
                <w:szCs w:val="21"/>
              </w:rPr>
              <w:t>和保持</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的有效性</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适宜性</w:t>
            </w:r>
            <w:r w:rsidRPr="00433DC2">
              <w:rPr>
                <w:rFonts w:asciiTheme="minorEastAsia" w:eastAsiaTheme="minorEastAsia" w:hAnsiTheme="minorEastAsia" w:hint="eastAsia"/>
                <w:szCs w:val="21"/>
              </w:rPr>
              <w:t>以及任何更新或改进的需求；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领导和组织H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小组的工作，并通过教育、培训/实践等方式确保H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小组成员在专业知识/技能和经验方面得到持续提高。</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486"/>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实施危害分析的预备步骤</w:t>
            </w:r>
          </w:p>
          <w:p w:rsidR="00383691" w:rsidRPr="00433DC2" w:rsidRDefault="00383691">
            <w:pPr>
              <w:rPr>
                <w:rFonts w:asciiTheme="minorEastAsia" w:eastAsiaTheme="minorEastAsia" w:hAnsiTheme="minorEastAsia"/>
                <w:szCs w:val="21"/>
              </w:rPr>
            </w:pP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F8.5.1</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H（v1.0）4.2.2.1</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H（v1.0）4.2.2.2</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H（v1.0）4.2.3  预期用途的确定</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H（V1.0）4.2.5 流程图的确认</w:t>
            </w:r>
          </w:p>
          <w:p w:rsidR="00383691" w:rsidRPr="00433DC2" w:rsidRDefault="00383691">
            <w:pPr>
              <w:pStyle w:val="a0"/>
              <w:rPr>
                <w:rFonts w:asciiTheme="minorEastAsia" w:eastAsiaTheme="minorEastAsia" w:hAnsiTheme="minorEastAsia"/>
                <w:sz w:val="21"/>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6183B">
        <w:trPr>
          <w:gridAfter w:val="1"/>
          <w:wAfter w:w="32" w:type="dxa"/>
          <w:trHeight w:val="141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食品安全小组为进行危害分析，收集、保持和更新初步形成文件的信息。包括但不限于：</w:t>
            </w:r>
          </w:p>
          <w:p w:rsidR="00383691" w:rsidRPr="002F3EAB"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2F3EAB">
              <w:rPr>
                <w:rFonts w:asciiTheme="minorEastAsia" w:eastAsiaTheme="minorEastAsia" w:hAnsiTheme="minorEastAsia" w:hint="eastAsia"/>
                <w:szCs w:val="21"/>
              </w:rPr>
              <w:t xml:space="preserve">适用的法律、法规      </w:t>
            </w:r>
            <w:r w:rsidRPr="002F3EAB">
              <w:rPr>
                <w:rFonts w:asciiTheme="minorEastAsia" w:eastAsiaTheme="minorEastAsia" w:hAnsiTheme="minorEastAsia"/>
                <w:szCs w:val="21"/>
              </w:rPr>
              <w:fldChar w:fldCharType="begin"/>
            </w:r>
            <w:r w:rsidRPr="002F3EAB">
              <w:rPr>
                <w:rFonts w:asciiTheme="minorEastAsia" w:eastAsiaTheme="minorEastAsia" w:hAnsiTheme="minorEastAsia"/>
                <w:szCs w:val="21"/>
              </w:rPr>
              <w:instrText xml:space="preserve"> </w:instrText>
            </w:r>
            <w:r w:rsidRPr="002F3EAB">
              <w:rPr>
                <w:rFonts w:asciiTheme="minorEastAsia" w:eastAsiaTheme="minorEastAsia" w:hAnsiTheme="minorEastAsia" w:hint="eastAsia"/>
                <w:szCs w:val="21"/>
              </w:rPr>
              <w:instrText>eq \o\ac(□,√)</w:instrText>
            </w:r>
            <w:r w:rsidRPr="002F3EAB">
              <w:rPr>
                <w:rFonts w:asciiTheme="minorEastAsia" w:eastAsiaTheme="minorEastAsia" w:hAnsiTheme="minorEastAsia"/>
                <w:szCs w:val="21"/>
              </w:rPr>
              <w:fldChar w:fldCharType="end"/>
            </w:r>
            <w:r w:rsidRPr="002F3EAB">
              <w:rPr>
                <w:rFonts w:asciiTheme="minorEastAsia" w:eastAsiaTheme="minorEastAsia" w:hAnsiTheme="minorEastAsia" w:hint="eastAsia"/>
                <w:szCs w:val="21"/>
              </w:rPr>
              <w:t xml:space="preserve">客户要求    </w:t>
            </w:r>
            <w:r w:rsidRPr="002F3EAB">
              <w:rPr>
                <w:rFonts w:asciiTheme="minorEastAsia" w:eastAsiaTheme="minorEastAsia" w:hAnsiTheme="minorEastAsia"/>
                <w:szCs w:val="21"/>
              </w:rPr>
              <w:fldChar w:fldCharType="begin"/>
            </w:r>
            <w:r w:rsidRPr="002F3EAB">
              <w:rPr>
                <w:rFonts w:asciiTheme="minorEastAsia" w:eastAsiaTheme="minorEastAsia" w:hAnsiTheme="minorEastAsia"/>
                <w:szCs w:val="21"/>
              </w:rPr>
              <w:instrText xml:space="preserve"> </w:instrText>
            </w:r>
            <w:r w:rsidRPr="002F3EAB">
              <w:rPr>
                <w:rFonts w:asciiTheme="minorEastAsia" w:eastAsiaTheme="minorEastAsia" w:hAnsiTheme="minorEastAsia" w:hint="eastAsia"/>
                <w:szCs w:val="21"/>
              </w:rPr>
              <w:instrText>eq \o\ac(□,√)</w:instrText>
            </w:r>
            <w:r w:rsidRPr="002F3EAB">
              <w:rPr>
                <w:rFonts w:asciiTheme="minorEastAsia" w:eastAsiaTheme="minorEastAsia" w:hAnsiTheme="minorEastAsia"/>
                <w:szCs w:val="21"/>
              </w:rPr>
              <w:fldChar w:fldCharType="end"/>
            </w:r>
            <w:r w:rsidRPr="002F3EAB">
              <w:rPr>
                <w:rFonts w:asciiTheme="minorEastAsia" w:eastAsiaTheme="minorEastAsia" w:hAnsiTheme="minorEastAsia" w:hint="eastAsia"/>
                <w:szCs w:val="21"/>
              </w:rPr>
              <w:t>组织的产品、过程和设备；</w:t>
            </w:r>
          </w:p>
          <w:p w:rsidR="00383691" w:rsidRPr="002F3EAB" w:rsidRDefault="00B47BAD">
            <w:pPr>
              <w:rPr>
                <w:rFonts w:asciiTheme="minorEastAsia" w:eastAsiaTheme="minorEastAsia" w:hAnsiTheme="minorEastAsia"/>
                <w:szCs w:val="21"/>
              </w:rPr>
            </w:pPr>
            <w:r w:rsidRPr="002F3EAB">
              <w:rPr>
                <w:rFonts w:asciiTheme="minorEastAsia" w:eastAsiaTheme="minorEastAsia" w:hAnsiTheme="minorEastAsia"/>
                <w:szCs w:val="21"/>
              </w:rPr>
              <w:fldChar w:fldCharType="begin"/>
            </w:r>
            <w:r w:rsidRPr="002F3EAB">
              <w:rPr>
                <w:rFonts w:asciiTheme="minorEastAsia" w:eastAsiaTheme="minorEastAsia" w:hAnsiTheme="minorEastAsia"/>
                <w:szCs w:val="21"/>
              </w:rPr>
              <w:instrText xml:space="preserve"> </w:instrText>
            </w:r>
            <w:r w:rsidRPr="002F3EAB">
              <w:rPr>
                <w:rFonts w:asciiTheme="minorEastAsia" w:eastAsiaTheme="minorEastAsia" w:hAnsiTheme="minorEastAsia" w:hint="eastAsia"/>
                <w:szCs w:val="21"/>
              </w:rPr>
              <w:instrText>eq \o\ac(□,√)</w:instrText>
            </w:r>
            <w:r w:rsidRPr="002F3EAB">
              <w:rPr>
                <w:rFonts w:asciiTheme="minorEastAsia" w:eastAsiaTheme="minorEastAsia" w:hAnsiTheme="minorEastAsia"/>
                <w:szCs w:val="21"/>
              </w:rPr>
              <w:fldChar w:fldCharType="end"/>
            </w:r>
            <w:r w:rsidRPr="002F3EAB">
              <w:rPr>
                <w:rFonts w:asciiTheme="minorEastAsia" w:eastAsiaTheme="minorEastAsia" w:hAnsiTheme="minorEastAsia" w:hint="eastAsia"/>
                <w:szCs w:val="21"/>
              </w:rPr>
              <w:t>与食品安全管理体系相关的食品安全危害。</w:t>
            </w:r>
          </w:p>
          <w:p w:rsidR="00360149" w:rsidRPr="002F3EAB" w:rsidRDefault="00B47BAD" w:rsidP="00722B23">
            <w:pPr>
              <w:tabs>
                <w:tab w:val="right" w:pos="3119"/>
              </w:tabs>
              <w:rPr>
                <w:rFonts w:asciiTheme="minorEastAsia" w:eastAsiaTheme="minorEastAsia" w:hAnsiTheme="minorEastAsia"/>
                <w:b/>
                <w:szCs w:val="21"/>
              </w:rPr>
            </w:pPr>
            <w:r w:rsidRPr="002F3EAB">
              <w:rPr>
                <w:rFonts w:asciiTheme="minorEastAsia" w:eastAsiaTheme="minorEastAsia" w:hAnsiTheme="minorEastAsia" w:hint="eastAsia"/>
                <w:szCs w:val="21"/>
              </w:rPr>
              <w:t xml:space="preserve"> </w:t>
            </w:r>
            <w:r w:rsidR="0030747A" w:rsidRPr="002F3EAB">
              <w:rPr>
                <w:rFonts w:asciiTheme="minorEastAsia" w:eastAsiaTheme="minorEastAsia" w:hAnsiTheme="minorEastAsia"/>
                <w:szCs w:val="21"/>
              </w:rPr>
              <w:t>1</w:t>
            </w:r>
            <w:r w:rsidR="0030747A" w:rsidRPr="002F3EAB">
              <w:rPr>
                <w:rFonts w:asciiTheme="minorEastAsia" w:eastAsiaTheme="minorEastAsia" w:hAnsiTheme="minorEastAsia" w:hint="eastAsia"/>
                <w:szCs w:val="21"/>
              </w:rPr>
              <w:t>）</w:t>
            </w:r>
            <w:r w:rsidR="00BB1934" w:rsidRPr="002F3EAB">
              <w:rPr>
                <w:rFonts w:asciiTheme="minorEastAsia" w:eastAsiaTheme="minorEastAsia" w:hAnsiTheme="minorEastAsia" w:hint="eastAsia"/>
                <w:b/>
                <w:szCs w:val="21"/>
              </w:rPr>
              <w:t>销售</w:t>
            </w:r>
            <w:r w:rsidR="00BB1934" w:rsidRPr="002F3EAB">
              <w:rPr>
                <w:rFonts w:asciiTheme="minorEastAsia" w:eastAsiaTheme="minorEastAsia" w:hAnsiTheme="minorEastAsia"/>
                <w:b/>
                <w:szCs w:val="21"/>
              </w:rPr>
              <w:t>：</w:t>
            </w:r>
            <w:r w:rsidR="00865415" w:rsidRPr="002F3EAB">
              <w:rPr>
                <w:szCs w:val="21"/>
              </w:rPr>
              <w:t>初级农产品（果蔬、鲜禽畜肉、鲜禽蛋）的销售</w:t>
            </w:r>
          </w:p>
          <w:p w:rsidR="0031720E" w:rsidRPr="002F3EAB" w:rsidRDefault="0031720E" w:rsidP="0031720E">
            <w:pPr>
              <w:rPr>
                <w:rFonts w:asciiTheme="minorEastAsia" w:eastAsiaTheme="minorEastAsia" w:hAnsiTheme="minorEastAsia"/>
                <w:szCs w:val="21"/>
                <w:u w:val="single"/>
              </w:rPr>
            </w:pPr>
            <w:r w:rsidRPr="002F3EAB">
              <w:rPr>
                <w:rFonts w:asciiTheme="minorEastAsia" w:eastAsiaTheme="minorEastAsia" w:hAnsiTheme="minorEastAsia"/>
                <w:b/>
                <w:szCs w:val="21"/>
                <w:lang w:val="en-GB"/>
              </w:rPr>
              <w:t>最终产品《特性</w:t>
            </w:r>
            <w:r w:rsidRPr="002F3EAB">
              <w:rPr>
                <w:rFonts w:asciiTheme="minorEastAsia" w:eastAsiaTheme="minorEastAsia" w:hAnsiTheme="minorEastAsia"/>
                <w:b/>
                <w:szCs w:val="21"/>
              </w:rPr>
              <w:t>描述</w:t>
            </w:r>
            <w:r w:rsidRPr="002F3EAB">
              <w:rPr>
                <w:rFonts w:asciiTheme="minorEastAsia" w:eastAsiaTheme="minorEastAsia" w:hAnsiTheme="minorEastAsia"/>
                <w:b/>
                <w:szCs w:val="21"/>
                <w:lang w:val="en-GB"/>
              </w:rPr>
              <w:t>》</w:t>
            </w:r>
            <w:r w:rsidRPr="002F3EAB">
              <w:rPr>
                <w:rFonts w:asciiTheme="minorEastAsia" w:eastAsiaTheme="minorEastAsia" w:hAnsiTheme="minorEastAsia"/>
                <w:b/>
                <w:szCs w:val="21"/>
              </w:rPr>
              <w:t>：</w:t>
            </w:r>
            <w:r w:rsidR="00865415" w:rsidRPr="002F3EAB">
              <w:rPr>
                <w:szCs w:val="21"/>
                <w:u w:val="single"/>
              </w:rPr>
              <w:t>果蔬、鲜禽畜肉、鲜禽蛋</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position w:val="2"/>
                <w:szCs w:val="21"/>
              </w:rPr>
              <w:instrText>√</w:instrText>
            </w:r>
            <w:r w:rsidRPr="00433DC2">
              <w:rPr>
                <w:rFonts w:asciiTheme="minorEastAsia" w:eastAsiaTheme="minorEastAsia" w:hAnsiTheme="minorEastAsia"/>
                <w:szCs w:val="21"/>
              </w:rPr>
              <w:instrText>)</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产品名称或类似标识；</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bCs/>
                <w:szCs w:val="21"/>
              </w:rPr>
              <w:t>组成；</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与食品安全有关的生物、化学和物理特性；</w:t>
            </w:r>
            <w:r w:rsidRPr="00433DC2">
              <w:rPr>
                <w:rFonts w:asciiTheme="minorEastAsia" w:eastAsiaTheme="minorEastAsia" w:hAnsiTheme="minorEastAsia" w:hint="eastAsia"/>
                <w:b/>
                <w:szCs w:val="21"/>
                <w:u w:val="single"/>
              </w:rPr>
              <w:t>（终产品描述按照原料进行分类描述）</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预期保质期和储存条件；</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包装；</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食品安全标签和/或操作、制备和预期用途说明；</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分配和交付方法/分销方式</w:t>
            </w:r>
          </w:p>
          <w:p w:rsidR="0031720E" w:rsidRPr="00433DC2"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szCs w:val="21"/>
              </w:rPr>
              <w:t>组织确定了最终产品的预期用途，为</w:t>
            </w:r>
            <w:r w:rsidRPr="00433DC2">
              <w:rPr>
                <w:rFonts w:asciiTheme="minorEastAsia" w:eastAsiaTheme="minorEastAsia" w:hAnsiTheme="minorEastAsia"/>
                <w:szCs w:val="21"/>
                <w:u w:val="single"/>
              </w:rPr>
              <w:t xml:space="preserve">  </w:t>
            </w:r>
            <w:r w:rsidR="002F3EAB">
              <w:rPr>
                <w:rFonts w:asciiTheme="minorEastAsia" w:eastAsiaTheme="minorEastAsia" w:hAnsiTheme="minorEastAsia" w:hint="eastAsia"/>
                <w:szCs w:val="21"/>
                <w:u w:val="single"/>
              </w:rPr>
              <w:t>单</w:t>
            </w:r>
            <w:r w:rsidR="002F3EAB">
              <w:rPr>
                <w:rFonts w:asciiTheme="minorEastAsia" w:eastAsiaTheme="minorEastAsia" w:hAnsiTheme="minorEastAsia"/>
                <w:szCs w:val="21"/>
                <w:u w:val="single"/>
              </w:rPr>
              <w:t>位</w:t>
            </w:r>
            <w:r w:rsidRPr="00433DC2">
              <w:rPr>
                <w:rFonts w:asciiTheme="minorEastAsia" w:eastAsiaTheme="minorEastAsia" w:hAnsiTheme="minorEastAsia" w:hint="eastAsia"/>
                <w:szCs w:val="21"/>
                <w:u w:val="single"/>
              </w:rPr>
              <w:t>食堂餐</w:t>
            </w:r>
            <w:r w:rsidRPr="00433DC2">
              <w:rPr>
                <w:rFonts w:asciiTheme="minorEastAsia" w:eastAsiaTheme="minorEastAsia" w:hAnsiTheme="minorEastAsia"/>
                <w:szCs w:val="21"/>
                <w:u w:val="single"/>
              </w:rPr>
              <w:t>饮</w:t>
            </w:r>
            <w:r w:rsidR="009D7263">
              <w:rPr>
                <w:rFonts w:asciiTheme="minorEastAsia" w:eastAsiaTheme="minorEastAsia" w:hAnsiTheme="minorEastAsia"/>
                <w:szCs w:val="21"/>
                <w:u w:val="single"/>
              </w:rPr>
              <w:t>食材</w:t>
            </w:r>
            <w:r w:rsidRPr="00433DC2">
              <w:rPr>
                <w:rFonts w:asciiTheme="minorEastAsia" w:eastAsiaTheme="minorEastAsia" w:hAnsiTheme="minorEastAsia"/>
                <w:szCs w:val="21"/>
                <w:u w:val="single"/>
              </w:rPr>
              <w:t xml:space="preserve">  </w:t>
            </w:r>
          </w:p>
          <w:p w:rsidR="0031720E" w:rsidRPr="002F3EAB" w:rsidRDefault="0031720E">
            <w:pPr>
              <w:pStyle w:val="a0"/>
              <w:rPr>
                <w:rFonts w:asciiTheme="minorEastAsia" w:eastAsiaTheme="minorEastAsia" w:hAnsiTheme="minorEastAsia"/>
                <w:bCs/>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小组在产品描述的基础上，识别并确定所需的下列适用信息：</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顾客对终产品的消费或使用期望，法规及相关标准要求；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符合适用的法律、法规要求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组织的产品、过程和设备；</w:t>
            </w:r>
          </w:p>
          <w:p w:rsidR="00383691" w:rsidRPr="00433DC2" w:rsidRDefault="00B47BAD">
            <w:pPr>
              <w:ind w:firstLineChars="150" w:firstLine="315"/>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与食品安全管理体系相关的食品安全危害。</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见《外来文件清单》和电子版文件</w:t>
            </w:r>
          </w:p>
          <w:p w:rsidR="00F60238" w:rsidRPr="00433DC2" w:rsidRDefault="00F60238" w:rsidP="00F60238">
            <w:pPr>
              <w:pStyle w:val="a0"/>
              <w:rPr>
                <w:rFonts w:asciiTheme="minorEastAsia" w:eastAsiaTheme="minorEastAsia" w:hAnsiTheme="minorEastAsia"/>
                <w:sz w:val="21"/>
                <w:szCs w:val="21"/>
              </w:rPr>
            </w:pPr>
          </w:p>
          <w:p w:rsidR="00F60238" w:rsidRPr="00433DC2" w:rsidRDefault="0030747A" w:rsidP="00F60238">
            <w:pPr>
              <w:rPr>
                <w:rFonts w:asciiTheme="minorEastAsia" w:eastAsiaTheme="minorEastAsia" w:hAnsiTheme="minorEastAsia"/>
                <w:b/>
                <w:szCs w:val="21"/>
              </w:rPr>
            </w:pPr>
            <w:r w:rsidRPr="00433DC2">
              <w:rPr>
                <w:rFonts w:asciiTheme="minorEastAsia" w:eastAsiaTheme="minorEastAsia" w:hAnsiTheme="minorEastAsia" w:hint="eastAsia"/>
                <w:b/>
                <w:szCs w:val="21"/>
              </w:rPr>
              <w:t>2）</w:t>
            </w:r>
            <w:r w:rsidR="00F60238" w:rsidRPr="00433DC2">
              <w:rPr>
                <w:rFonts w:asciiTheme="minorEastAsia" w:eastAsiaTheme="minorEastAsia" w:hAnsiTheme="minorEastAsia" w:hint="eastAsia"/>
                <w:b/>
                <w:szCs w:val="21"/>
              </w:rPr>
              <w:t>餐饮</w:t>
            </w:r>
            <w:r w:rsidR="00377060">
              <w:rPr>
                <w:rFonts w:asciiTheme="minorEastAsia" w:eastAsiaTheme="minorEastAsia" w:hAnsiTheme="minorEastAsia" w:hint="eastAsia"/>
                <w:b/>
                <w:szCs w:val="21"/>
              </w:rPr>
              <w:t>：</w:t>
            </w:r>
          </w:p>
          <w:p w:rsidR="00F60238" w:rsidRPr="00433DC2" w:rsidRDefault="00F60238" w:rsidP="00F60238">
            <w:pPr>
              <w:rPr>
                <w:rFonts w:asciiTheme="minorEastAsia" w:eastAsiaTheme="minorEastAsia" w:hAnsiTheme="minorEastAsia"/>
                <w:b/>
                <w:bCs/>
                <w:szCs w:val="21"/>
              </w:rPr>
            </w:pPr>
            <w:r w:rsidRPr="00433DC2">
              <w:rPr>
                <w:rFonts w:asciiTheme="minorEastAsia" w:eastAsiaTheme="minorEastAsia" w:hAnsiTheme="minorEastAsia" w:hint="eastAsia"/>
                <w:szCs w:val="21"/>
              </w:rPr>
              <w:t>抽查</w:t>
            </w:r>
            <w:r w:rsidRPr="00433DC2">
              <w:rPr>
                <w:rFonts w:asciiTheme="minorEastAsia" w:eastAsiaTheme="minorEastAsia" w:hAnsiTheme="minorEastAsia" w:hint="eastAsia"/>
                <w:b/>
                <w:bCs/>
                <w:szCs w:val="21"/>
              </w:rPr>
              <w:t>原材料、辅料及产品接触材料《特性描述》</w:t>
            </w:r>
          </w:p>
          <w:p w:rsidR="00F60238" w:rsidRPr="00433DC2" w:rsidRDefault="00F60238" w:rsidP="00F60238">
            <w:pPr>
              <w:spacing w:line="360" w:lineRule="exact"/>
              <w:ind w:left="840" w:hangingChars="400" w:hanging="840"/>
              <w:rPr>
                <w:rFonts w:asciiTheme="minorEastAsia" w:eastAsiaTheme="minorEastAsia" w:hAnsiTheme="minorEastAsia"/>
                <w:szCs w:val="21"/>
                <w:u w:val="single"/>
              </w:rPr>
            </w:pPr>
            <w:r w:rsidRPr="00433DC2">
              <w:rPr>
                <w:rFonts w:asciiTheme="minorEastAsia" w:eastAsiaTheme="minorEastAsia" w:hAnsiTheme="minorEastAsia" w:hint="eastAsia"/>
                <w:szCs w:val="21"/>
              </w:rPr>
              <w:t>原材料：</w:t>
            </w:r>
            <w:r w:rsidRPr="00433DC2">
              <w:rPr>
                <w:rFonts w:asciiTheme="minorEastAsia" w:eastAsiaTheme="minorEastAsia" w:hAnsiTheme="minorEastAsia" w:hint="eastAsia"/>
                <w:szCs w:val="21"/>
                <w:u w:val="single"/>
              </w:rPr>
              <w:t>粮油类、鲜畜禽肉类、禽蛋类、蔬菜</w:t>
            </w:r>
            <w:r w:rsidRPr="00433DC2">
              <w:rPr>
                <w:rFonts w:asciiTheme="minorEastAsia" w:eastAsiaTheme="minorEastAsia" w:hAnsiTheme="minorEastAsia" w:hint="eastAsia"/>
                <w:color w:val="000000"/>
                <w:szCs w:val="21"/>
                <w:u w:val="single"/>
              </w:rPr>
              <w:t>、水产品类、豆制品、调味料类等</w:t>
            </w:r>
            <w:r w:rsidRPr="00433DC2">
              <w:rPr>
                <w:rFonts w:asciiTheme="minorEastAsia" w:eastAsiaTheme="minorEastAsia" w:hAnsiTheme="minorEastAsia" w:hint="eastAsia"/>
                <w:szCs w:val="21"/>
                <w:u w:val="single"/>
              </w:rPr>
              <w:t xml:space="preserve">      </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hint="eastAsia"/>
                <w:szCs w:val="21"/>
              </w:rPr>
              <w:t>食品添加剂：</w:t>
            </w:r>
            <w:r w:rsidRPr="00433DC2">
              <w:rPr>
                <w:rFonts w:asciiTheme="minorEastAsia" w:eastAsiaTheme="minorEastAsia" w:hAnsiTheme="minorEastAsia" w:hint="eastAsia"/>
                <w:szCs w:val="21"/>
                <w:u w:val="single"/>
              </w:rPr>
              <w:t xml:space="preserve">       不涉及     </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hint="eastAsia"/>
                <w:szCs w:val="21"/>
              </w:rPr>
              <w:t>辅助材料：</w:t>
            </w:r>
            <w:r w:rsidRPr="00433DC2">
              <w:rPr>
                <w:rFonts w:asciiTheme="minorEastAsia" w:eastAsiaTheme="minorEastAsia" w:hAnsiTheme="minorEastAsia" w:hint="eastAsia"/>
                <w:szCs w:val="21"/>
                <w:u w:val="single"/>
              </w:rPr>
              <w:t xml:space="preserve"> 加工用水       </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包装材料</w:t>
            </w:r>
            <w:r w:rsidR="00DD107D">
              <w:rPr>
                <w:rFonts w:asciiTheme="minorEastAsia" w:eastAsiaTheme="minorEastAsia" w:hAnsiTheme="minorEastAsia" w:hint="eastAsia"/>
                <w:szCs w:val="21"/>
                <w:u w:val="single"/>
              </w:rPr>
              <w:t>：</w:t>
            </w:r>
            <w:r w:rsidR="00865415">
              <w:rPr>
                <w:rFonts w:asciiTheme="minorEastAsia" w:eastAsiaTheme="minorEastAsia" w:hAnsiTheme="minorEastAsia" w:hint="eastAsia"/>
                <w:szCs w:val="21"/>
                <w:u w:val="single"/>
              </w:rPr>
              <w:t>不</w:t>
            </w:r>
            <w:r w:rsidR="00865415">
              <w:rPr>
                <w:rFonts w:asciiTheme="minorEastAsia" w:eastAsiaTheme="minorEastAsia" w:hAnsiTheme="minorEastAsia"/>
                <w:szCs w:val="21"/>
                <w:u w:val="single"/>
              </w:rPr>
              <w:t>锈钢餐盘及筷子</w:t>
            </w:r>
            <w:r w:rsidR="001F2FC3">
              <w:rPr>
                <w:rFonts w:asciiTheme="minorEastAsia" w:eastAsiaTheme="minorEastAsia" w:hAnsiTheme="minorEastAsia" w:hint="eastAsia"/>
                <w:szCs w:val="21"/>
                <w:u w:val="single"/>
              </w:rPr>
              <w:t>（</w:t>
            </w:r>
            <w:r w:rsidR="001F2FC3">
              <w:rPr>
                <w:rFonts w:asciiTheme="minorEastAsia" w:eastAsiaTheme="minorEastAsia" w:hAnsiTheme="minorEastAsia"/>
                <w:szCs w:val="21"/>
                <w:u w:val="single"/>
              </w:rPr>
              <w:t>目前堂食为主</w:t>
            </w:r>
            <w:r w:rsidR="00AC1BB3">
              <w:rPr>
                <w:rFonts w:asciiTheme="minorEastAsia" w:eastAsiaTheme="minorEastAsia" w:hAnsiTheme="minorEastAsia" w:hint="eastAsia"/>
                <w:szCs w:val="21"/>
                <w:u w:val="single"/>
              </w:rPr>
              <w:t xml:space="preserve"> </w:t>
            </w:r>
            <w:r w:rsidR="001F2FC3">
              <w:rPr>
                <w:rFonts w:asciiTheme="minorEastAsia" w:eastAsiaTheme="minorEastAsia" w:hAnsiTheme="minorEastAsia" w:hint="eastAsia"/>
                <w:szCs w:val="21"/>
                <w:u w:val="single"/>
              </w:rPr>
              <w:t>）</w:t>
            </w:r>
          </w:p>
          <w:p w:rsidR="00377060" w:rsidRPr="00433DC2" w:rsidRDefault="00377060" w:rsidP="00377060">
            <w:pPr>
              <w:rPr>
                <w:rFonts w:asciiTheme="minorEastAsia" w:eastAsiaTheme="minorEastAsia" w:hAnsiTheme="minorEastAsia"/>
                <w:b/>
                <w:bCs/>
                <w:szCs w:val="21"/>
              </w:rPr>
            </w:pPr>
            <w:r>
              <w:rPr>
                <w:rFonts w:asciiTheme="minorEastAsia" w:eastAsiaTheme="minorEastAsia" w:hAnsiTheme="minorEastAsia" w:hint="eastAsia"/>
                <w:b/>
                <w:szCs w:val="21"/>
                <w:u w:val="single"/>
              </w:rPr>
              <w:t>销</w:t>
            </w:r>
            <w:r>
              <w:rPr>
                <w:rFonts w:asciiTheme="minorEastAsia" w:eastAsiaTheme="minorEastAsia" w:hAnsiTheme="minorEastAsia"/>
                <w:b/>
                <w:szCs w:val="21"/>
                <w:u w:val="single"/>
              </w:rPr>
              <w:t>售</w:t>
            </w:r>
            <w:r>
              <w:rPr>
                <w:rFonts w:asciiTheme="minorEastAsia" w:eastAsiaTheme="minorEastAsia" w:hAnsiTheme="minorEastAsia" w:hint="eastAsia"/>
                <w:b/>
                <w:szCs w:val="21"/>
                <w:u w:val="single"/>
              </w:rPr>
              <w:t>：</w:t>
            </w:r>
            <w:r w:rsidRPr="00433DC2">
              <w:rPr>
                <w:rFonts w:asciiTheme="minorEastAsia" w:eastAsiaTheme="minorEastAsia" w:hAnsiTheme="minorEastAsia" w:hint="eastAsia"/>
                <w:szCs w:val="21"/>
              </w:rPr>
              <w:t>抽查</w:t>
            </w:r>
            <w:r w:rsidRPr="00433DC2">
              <w:rPr>
                <w:rFonts w:asciiTheme="minorEastAsia" w:eastAsiaTheme="minorEastAsia" w:hAnsiTheme="minorEastAsia" w:hint="eastAsia"/>
                <w:b/>
                <w:bCs/>
                <w:szCs w:val="21"/>
              </w:rPr>
              <w:t>原材料、辅料及产品接触材料《特性描述》</w:t>
            </w:r>
          </w:p>
          <w:p w:rsidR="00865415" w:rsidRPr="00865415" w:rsidRDefault="00F60238" w:rsidP="00865415">
            <w:pPr>
              <w:rPr>
                <w:rFonts w:asciiTheme="minorEastAsia" w:eastAsiaTheme="minorEastAsia" w:hAnsiTheme="minorEastAsia"/>
                <w:szCs w:val="21"/>
                <w:u w:val="single"/>
              </w:rPr>
            </w:pPr>
            <w:r w:rsidRPr="00433DC2">
              <w:rPr>
                <w:rFonts w:asciiTheme="minorEastAsia" w:eastAsiaTheme="minorEastAsia" w:hAnsiTheme="minorEastAsia"/>
                <w:szCs w:val="21"/>
              </w:rPr>
              <w:t>原材料：</w:t>
            </w:r>
            <w:r w:rsidRPr="00433DC2">
              <w:rPr>
                <w:rFonts w:asciiTheme="minorEastAsia" w:eastAsiaTheme="minorEastAsia" w:hAnsiTheme="minorEastAsia"/>
                <w:szCs w:val="21"/>
                <w:u w:val="single"/>
              </w:rPr>
              <w:t xml:space="preserve">   </w:t>
            </w:r>
            <w:r w:rsidR="00865415" w:rsidRPr="00865415">
              <w:rPr>
                <w:sz w:val="20"/>
                <w:u w:val="single"/>
              </w:rPr>
              <w:t>果蔬、鲜禽畜肉、鲜禽蛋</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szCs w:val="21"/>
              </w:rPr>
              <w:t>食品添加剂：</w:t>
            </w:r>
            <w:r w:rsidRPr="00433DC2">
              <w:rPr>
                <w:rFonts w:asciiTheme="minorEastAsia" w:eastAsiaTheme="minorEastAsia" w:hAnsiTheme="minorEastAsia"/>
                <w:szCs w:val="21"/>
                <w:u w:val="single"/>
              </w:rPr>
              <w:t xml:space="preserve">        无  </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szCs w:val="21"/>
              </w:rPr>
              <w:t>辅助材料：</w:t>
            </w:r>
            <w:r w:rsidRPr="00433DC2">
              <w:rPr>
                <w:rFonts w:asciiTheme="minorEastAsia" w:eastAsiaTheme="minorEastAsia" w:hAnsiTheme="minorEastAsia"/>
                <w:szCs w:val="21"/>
                <w:u w:val="single"/>
              </w:rPr>
              <w:t xml:space="preserve">      无      </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szCs w:val="21"/>
              </w:rPr>
              <w:t>包装材料：</w:t>
            </w:r>
            <w:r w:rsidRPr="00433DC2">
              <w:rPr>
                <w:rFonts w:asciiTheme="minorEastAsia" w:eastAsiaTheme="minorEastAsia" w:hAnsiTheme="minorEastAsia"/>
                <w:szCs w:val="21"/>
                <w:u w:val="single"/>
              </w:rPr>
              <w:t xml:space="preserve">    塑料袋  </w:t>
            </w:r>
          </w:p>
          <w:p w:rsidR="00F60238" w:rsidRPr="00433DC2" w:rsidRDefault="00F60238" w:rsidP="00F60238">
            <w:pPr>
              <w:rPr>
                <w:rFonts w:asciiTheme="minorEastAsia" w:eastAsiaTheme="minorEastAsia" w:hAnsiTheme="minorEastAsia"/>
                <w:szCs w:val="21"/>
              </w:rPr>
            </w:pPr>
            <w:r w:rsidRPr="00433DC2">
              <w:rPr>
                <w:rFonts w:asciiTheme="minorEastAsia" w:eastAsiaTheme="minorEastAsia" w:hAnsiTheme="minorEastAsia" w:hint="eastAsia"/>
                <w:szCs w:val="21"/>
              </w:rPr>
              <w:t>包括下列内容：</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原料名称；</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原料类别；（未描述已现场沟通）</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lang w:val="en-GB"/>
              </w:rPr>
              <w:t>生物、化学和物理特性；</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配方成分的组成，包括添加剂和加工助剂；</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来源（如动物、矿物或蔬菜）；</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产地（出处）；</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生产方法；</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包装；</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储存条件和保质期；</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lang w:val="en-GB"/>
              </w:rPr>
              <w:t>运输；</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lang w:val="en-GB"/>
              </w:rPr>
              <w:t>交付方式；</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接收要求、接收方式和使用方式。</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使用或生产前的预处理和/或处置；</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与采购材料和辅料预期用途相适宜的有关食品安全的接收准则或规范。</w:t>
            </w:r>
          </w:p>
          <w:p w:rsidR="00AB0B43" w:rsidRDefault="00F60238" w:rsidP="00F60238">
            <w:pPr>
              <w:tabs>
                <w:tab w:val="right" w:pos="3119"/>
              </w:tabs>
              <w:rPr>
                <w:rFonts w:asciiTheme="minorEastAsia" w:eastAsiaTheme="minorEastAsia" w:hAnsiTheme="minorEastAsia"/>
                <w:b/>
                <w:szCs w:val="21"/>
              </w:rPr>
            </w:pPr>
            <w:r w:rsidRPr="00433DC2">
              <w:rPr>
                <w:rFonts w:asciiTheme="minorEastAsia" w:eastAsiaTheme="minorEastAsia" w:hAnsiTheme="minorEastAsia" w:hint="eastAsia"/>
                <w:b/>
                <w:szCs w:val="21"/>
              </w:rPr>
              <w:t>餐饮</w:t>
            </w:r>
            <w:r w:rsidR="00AB0B43">
              <w:rPr>
                <w:rFonts w:asciiTheme="minorEastAsia" w:eastAsiaTheme="minorEastAsia" w:hAnsiTheme="minorEastAsia" w:hint="eastAsia"/>
                <w:b/>
                <w:szCs w:val="21"/>
              </w:rPr>
              <w:t>：</w:t>
            </w:r>
          </w:p>
          <w:p w:rsidR="00F60238" w:rsidRPr="00433DC2" w:rsidRDefault="00F60238" w:rsidP="00F60238">
            <w:pPr>
              <w:tabs>
                <w:tab w:val="right" w:pos="3119"/>
              </w:tabs>
              <w:rPr>
                <w:rFonts w:asciiTheme="minorEastAsia" w:eastAsiaTheme="minorEastAsia" w:hAnsiTheme="minorEastAsia"/>
                <w:b/>
                <w:szCs w:val="21"/>
                <w:u w:val="single"/>
              </w:rPr>
            </w:pPr>
            <w:r w:rsidRPr="00433DC2">
              <w:rPr>
                <w:rFonts w:asciiTheme="minorEastAsia" w:eastAsiaTheme="minorEastAsia" w:hAnsiTheme="minorEastAsia" w:hint="eastAsia"/>
                <w:b/>
                <w:szCs w:val="21"/>
                <w:lang w:val="en-GB"/>
              </w:rPr>
              <w:t>最终产品《特性</w:t>
            </w:r>
            <w:r w:rsidRPr="00433DC2">
              <w:rPr>
                <w:rFonts w:asciiTheme="minorEastAsia" w:eastAsiaTheme="minorEastAsia" w:hAnsiTheme="minorEastAsia" w:hint="eastAsia"/>
                <w:b/>
                <w:szCs w:val="21"/>
              </w:rPr>
              <w:t>描述</w:t>
            </w:r>
            <w:r w:rsidRPr="00433DC2">
              <w:rPr>
                <w:rFonts w:asciiTheme="minorEastAsia" w:eastAsiaTheme="minorEastAsia" w:hAnsiTheme="minorEastAsia" w:hint="eastAsia"/>
                <w:b/>
                <w:szCs w:val="21"/>
                <w:lang w:val="en-GB"/>
              </w:rPr>
              <w:t>》</w:t>
            </w:r>
            <w:r w:rsidRPr="00433DC2">
              <w:rPr>
                <w:rFonts w:asciiTheme="minorEastAsia" w:eastAsiaTheme="minorEastAsia" w:hAnsiTheme="minorEastAsia" w:hint="eastAsia"/>
                <w:b/>
                <w:szCs w:val="21"/>
              </w:rPr>
              <w:t>：</w:t>
            </w:r>
            <w:r w:rsidRPr="00433DC2">
              <w:rPr>
                <w:rFonts w:asciiTheme="minorEastAsia" w:eastAsiaTheme="minorEastAsia" w:hAnsiTheme="minorEastAsia" w:hint="eastAsia"/>
                <w:b/>
                <w:szCs w:val="21"/>
                <w:u w:val="single"/>
              </w:rPr>
              <w:t>热菜类、主食类</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产品名称；</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产品类别；</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组成/成分；</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与食品安全有关的生物、化学和物理特性；</w:t>
            </w:r>
          </w:p>
          <w:p w:rsidR="00F60238" w:rsidRPr="00433DC2" w:rsidRDefault="00F60238" w:rsidP="00F60238">
            <w:pPr>
              <w:tabs>
                <w:tab w:val="right" w:pos="3119"/>
              </w:tabs>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产品的加工方式；</w:t>
            </w:r>
          </w:p>
          <w:p w:rsidR="00F60238" w:rsidRPr="00433DC2" w:rsidRDefault="00F60238" w:rsidP="00F60238">
            <w:pPr>
              <w:tabs>
                <w:tab w:val="right" w:pos="3119"/>
              </w:tabs>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产品的销售方式和标识；</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预期保质期和储存条件；</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包装；</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食品安全标签和/或操作、制备和预期用途说明；</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分配和交付方法</w:t>
            </w:r>
          </w:p>
          <w:p w:rsidR="00F60238" w:rsidRPr="00433DC2" w:rsidRDefault="00F60238" w:rsidP="00F60238">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FE"/>
            </w:r>
            <w:r w:rsidRPr="00433DC2">
              <w:rPr>
                <w:rFonts w:asciiTheme="minorEastAsia" w:eastAsiaTheme="minorEastAsia" w:hAnsiTheme="minorEastAsia" w:hint="eastAsia"/>
                <w:sz w:val="21"/>
                <w:szCs w:val="21"/>
              </w:rPr>
              <w:t xml:space="preserve"> 其他必要的信息，包括相关主管部门或企业对终产品的限制要求等。如</w:t>
            </w:r>
            <w:r w:rsidRPr="00433DC2">
              <w:rPr>
                <w:rFonts w:asciiTheme="minorEastAsia" w:eastAsiaTheme="minorEastAsia" w:hAnsiTheme="minorEastAsia" w:hint="eastAsia"/>
                <w:sz w:val="21"/>
                <w:szCs w:val="21"/>
                <w:u w:val="single"/>
              </w:rPr>
              <w:t xml:space="preserve"> 无                   </w:t>
            </w:r>
          </w:p>
          <w:p w:rsidR="00F60238" w:rsidRPr="00433DC2" w:rsidRDefault="00F60238" w:rsidP="00F60238">
            <w:pPr>
              <w:pStyle w:val="a0"/>
              <w:rPr>
                <w:rFonts w:asciiTheme="minorEastAsia" w:eastAsiaTheme="minorEastAsia" w:hAnsiTheme="minorEastAsia"/>
                <w:sz w:val="21"/>
                <w:szCs w:val="21"/>
              </w:rPr>
            </w:pPr>
          </w:p>
          <w:p w:rsidR="00383691" w:rsidRPr="00433DC2" w:rsidRDefault="003F5A56">
            <w:pPr>
              <w:rPr>
                <w:rFonts w:asciiTheme="minorEastAsia" w:eastAsiaTheme="minorEastAsia" w:hAnsiTheme="minorEastAsia"/>
                <w:b/>
                <w:szCs w:val="21"/>
              </w:rPr>
            </w:pPr>
            <w:r w:rsidRPr="00433DC2">
              <w:rPr>
                <w:rFonts w:asciiTheme="minorEastAsia" w:eastAsiaTheme="minorEastAsia" w:hAnsiTheme="minorEastAsia" w:hint="eastAsia"/>
                <w:b/>
                <w:szCs w:val="21"/>
              </w:rPr>
              <w:t>餐饮</w:t>
            </w:r>
            <w:r w:rsidR="003A0306" w:rsidRPr="00433DC2">
              <w:rPr>
                <w:rFonts w:asciiTheme="minorEastAsia" w:eastAsiaTheme="minorEastAsia" w:hAnsiTheme="minorEastAsia"/>
                <w:b/>
                <w:szCs w:val="21"/>
              </w:rPr>
              <w:t>：</w:t>
            </w:r>
          </w:p>
          <w:p w:rsidR="00F60238" w:rsidRPr="00433DC2" w:rsidRDefault="00F60238" w:rsidP="00F60238">
            <w:pPr>
              <w:pStyle w:val="a0"/>
              <w:rPr>
                <w:rFonts w:asciiTheme="minorEastAsia" w:eastAsiaTheme="minorEastAsia" w:hAnsiTheme="minorEastAsia"/>
                <w:sz w:val="21"/>
                <w:szCs w:val="21"/>
              </w:rPr>
            </w:pP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终产品的预期用途和储藏条件，以及保质期；</w:t>
            </w:r>
          </w:p>
          <w:p w:rsidR="00383691" w:rsidRPr="00EA311C" w:rsidRDefault="00B47BAD">
            <w:pPr>
              <w:ind w:firstLineChars="100" w:firstLine="210"/>
              <w:rPr>
                <w:rFonts w:asciiTheme="minorEastAsia" w:eastAsiaTheme="minorEastAsia" w:hAnsiTheme="minorEastAsia"/>
                <w:b/>
                <w:szCs w:val="21"/>
                <w:u w:val="single"/>
              </w:rPr>
            </w:pPr>
            <w:r w:rsidRPr="00433DC2">
              <w:rPr>
                <w:rFonts w:asciiTheme="minorEastAsia" w:eastAsiaTheme="minorEastAsia" w:hAnsiTheme="minorEastAsia" w:hint="eastAsia"/>
                <w:szCs w:val="21"/>
              </w:rPr>
              <w:t>产品的预期用途，为</w:t>
            </w:r>
            <w:r w:rsidRPr="00EA311C">
              <w:rPr>
                <w:rFonts w:asciiTheme="minorEastAsia" w:eastAsiaTheme="minorEastAsia" w:hAnsiTheme="minorEastAsia" w:hint="eastAsia"/>
                <w:b/>
                <w:szCs w:val="21"/>
                <w:u w:val="single"/>
              </w:rPr>
              <w:t xml:space="preserve">  </w:t>
            </w:r>
            <w:r w:rsidR="00EA311C" w:rsidRPr="00EA311C">
              <w:rPr>
                <w:rFonts w:asciiTheme="minorEastAsia" w:eastAsiaTheme="minorEastAsia" w:hAnsiTheme="minorEastAsia"/>
                <w:b/>
                <w:szCs w:val="21"/>
                <w:u w:val="single"/>
              </w:rPr>
              <w:t>珠海顺美医疗器械有限公司</w:t>
            </w:r>
            <w:r w:rsidR="008E395F" w:rsidRPr="00EA311C">
              <w:rPr>
                <w:rFonts w:asciiTheme="minorEastAsia" w:eastAsiaTheme="minorEastAsia" w:hAnsiTheme="minorEastAsia" w:hint="eastAsia"/>
                <w:b/>
                <w:szCs w:val="21"/>
                <w:u w:val="single"/>
              </w:rPr>
              <w:t>职工</w:t>
            </w:r>
            <w:r w:rsidR="008E395F" w:rsidRPr="00EA311C">
              <w:rPr>
                <w:rFonts w:asciiTheme="minorEastAsia" w:eastAsiaTheme="minorEastAsia" w:hAnsiTheme="minorEastAsia"/>
                <w:b/>
                <w:bCs/>
                <w:szCs w:val="21"/>
                <w:u w:val="single"/>
              </w:rPr>
              <w:t xml:space="preserve"> </w:t>
            </w:r>
            <w:r w:rsidRPr="00EA311C">
              <w:rPr>
                <w:rFonts w:asciiTheme="minorEastAsia" w:eastAsiaTheme="minorEastAsia" w:hAnsiTheme="minorEastAsia"/>
                <w:b/>
                <w:bCs/>
                <w:szCs w:val="21"/>
                <w:u w:val="single"/>
              </w:rPr>
              <w:t xml:space="preserve"> </w:t>
            </w:r>
            <w:r w:rsidRPr="00EA311C">
              <w:rPr>
                <w:rFonts w:asciiTheme="minorEastAsia" w:eastAsiaTheme="minorEastAsia" w:hAnsiTheme="minorEastAsia" w:hint="eastAsia"/>
                <w:b/>
                <w:bCs/>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产品的储藏条件，为 </w:t>
            </w:r>
            <w:r w:rsidRPr="00433DC2">
              <w:rPr>
                <w:rFonts w:asciiTheme="minorEastAsia" w:eastAsiaTheme="minorEastAsia" w:hAnsiTheme="minorEastAsia"/>
                <w:szCs w:val="21"/>
                <w:u w:val="single"/>
              </w:rPr>
              <w:t>10</w:t>
            </w:r>
            <w:r w:rsidRPr="00433DC2">
              <w:rPr>
                <w:rFonts w:asciiTheme="minorEastAsia" w:eastAsiaTheme="minorEastAsia" w:hAnsiTheme="minorEastAsia" w:cs="宋体" w:hint="eastAsia"/>
                <w:szCs w:val="21"/>
                <w:u w:val="single"/>
                <w:shd w:val="clear" w:color="auto" w:fill="FFFFFF"/>
              </w:rPr>
              <w:t>℃-</w:t>
            </w:r>
            <w:r w:rsidRPr="00433DC2">
              <w:rPr>
                <w:rFonts w:asciiTheme="minorEastAsia" w:eastAsiaTheme="minorEastAsia" w:hAnsiTheme="minorEastAsia" w:cs="宋体"/>
                <w:szCs w:val="21"/>
                <w:u w:val="single"/>
                <w:shd w:val="clear" w:color="auto" w:fill="FFFFFF"/>
              </w:rPr>
              <w:t>-60</w:t>
            </w:r>
            <w:r w:rsidRPr="00433DC2">
              <w:rPr>
                <w:rFonts w:asciiTheme="minorEastAsia" w:eastAsiaTheme="minorEastAsia" w:hAnsiTheme="minorEastAsia" w:cs="宋体" w:hint="eastAsia"/>
                <w:szCs w:val="21"/>
                <w:u w:val="single"/>
                <w:shd w:val="clear" w:color="auto" w:fill="FFFFFF"/>
              </w:rPr>
              <w:t>℃环境，不超过2小时或6</w:t>
            </w:r>
            <w:r w:rsidRPr="00433DC2">
              <w:rPr>
                <w:rFonts w:asciiTheme="minorEastAsia" w:eastAsiaTheme="minorEastAsia" w:hAnsiTheme="minorEastAsia" w:cs="宋体"/>
                <w:szCs w:val="21"/>
                <w:u w:val="single"/>
                <w:shd w:val="clear" w:color="auto" w:fill="FFFFFF"/>
              </w:rPr>
              <w:t>0</w:t>
            </w:r>
            <w:r w:rsidRPr="00433DC2">
              <w:rPr>
                <w:rFonts w:asciiTheme="minorEastAsia" w:eastAsiaTheme="minorEastAsia" w:hAnsiTheme="minorEastAsia" w:cs="宋体" w:hint="eastAsia"/>
                <w:szCs w:val="21"/>
                <w:u w:val="single"/>
                <w:shd w:val="clear" w:color="auto" w:fill="FFFFFF"/>
              </w:rPr>
              <w:t>℃以上4小时</w:t>
            </w:r>
            <w:r w:rsidRPr="00433DC2">
              <w:rPr>
                <w:rFonts w:asciiTheme="minorEastAsia" w:eastAsiaTheme="minorEastAsia" w:hAnsiTheme="minorEastAsia"/>
                <w:szCs w:val="21"/>
                <w:u w:val="single"/>
              </w:rPr>
              <w:t xml:space="preserve">       </w:t>
            </w:r>
          </w:p>
          <w:p w:rsidR="00383691" w:rsidRPr="00433DC2" w:rsidRDefault="00B47BAD">
            <w:pPr>
              <w:ind w:firstLineChars="100" w:firstLine="210"/>
              <w:rPr>
                <w:rFonts w:asciiTheme="minorEastAsia" w:eastAsiaTheme="minorEastAsia" w:hAnsiTheme="minorEastAsia" w:cs="宋体"/>
                <w:color w:val="333333"/>
                <w:szCs w:val="21"/>
                <w:u w:val="single"/>
                <w:shd w:val="clear" w:color="auto" w:fill="FFFFFF"/>
              </w:rPr>
            </w:pPr>
            <w:r w:rsidRPr="00433DC2">
              <w:rPr>
                <w:rFonts w:asciiTheme="minorEastAsia" w:eastAsiaTheme="minorEastAsia" w:hAnsiTheme="minorEastAsia" w:hint="eastAsia"/>
                <w:szCs w:val="21"/>
              </w:rPr>
              <w:t>产品的保质期，为</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10</w:t>
            </w:r>
            <w:r w:rsidRPr="00433DC2">
              <w:rPr>
                <w:rFonts w:asciiTheme="minorEastAsia" w:eastAsiaTheme="minorEastAsia" w:hAnsiTheme="minorEastAsia" w:cs="宋体" w:hint="eastAsia"/>
                <w:szCs w:val="21"/>
                <w:u w:val="single"/>
                <w:shd w:val="clear" w:color="auto" w:fill="FFFFFF"/>
              </w:rPr>
              <w:t>℃-</w:t>
            </w:r>
            <w:r w:rsidRPr="00433DC2">
              <w:rPr>
                <w:rFonts w:asciiTheme="minorEastAsia" w:eastAsiaTheme="minorEastAsia" w:hAnsiTheme="minorEastAsia" w:cs="宋体"/>
                <w:szCs w:val="21"/>
                <w:u w:val="single"/>
                <w:shd w:val="clear" w:color="auto" w:fill="FFFFFF"/>
              </w:rPr>
              <w:t>-60</w:t>
            </w:r>
            <w:r w:rsidRPr="00433DC2">
              <w:rPr>
                <w:rFonts w:asciiTheme="minorEastAsia" w:eastAsiaTheme="minorEastAsia" w:hAnsiTheme="minorEastAsia" w:cs="宋体" w:hint="eastAsia"/>
                <w:szCs w:val="21"/>
                <w:u w:val="single"/>
                <w:shd w:val="clear" w:color="auto" w:fill="FFFFFF"/>
              </w:rPr>
              <w:t>℃环境，不超过2小时或6</w:t>
            </w:r>
            <w:r w:rsidRPr="00433DC2">
              <w:rPr>
                <w:rFonts w:asciiTheme="minorEastAsia" w:eastAsiaTheme="minorEastAsia" w:hAnsiTheme="minorEastAsia" w:cs="宋体"/>
                <w:szCs w:val="21"/>
                <w:u w:val="single"/>
                <w:shd w:val="clear" w:color="auto" w:fill="FFFFFF"/>
              </w:rPr>
              <w:t>0</w:t>
            </w:r>
            <w:r w:rsidRPr="00433DC2">
              <w:rPr>
                <w:rFonts w:asciiTheme="minorEastAsia" w:eastAsiaTheme="minorEastAsia" w:hAnsiTheme="minorEastAsia" w:cs="宋体" w:hint="eastAsia"/>
                <w:szCs w:val="21"/>
                <w:u w:val="single"/>
                <w:shd w:val="clear" w:color="auto" w:fill="FFFFFF"/>
              </w:rPr>
              <w:t>℃以上4小时</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终产品预期的食用或使用方式</w:t>
            </w:r>
          </w:p>
          <w:p w:rsidR="00383691" w:rsidRPr="00433DC2" w:rsidRDefault="00B47BAD">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即食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凉拌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蒸煮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煎炒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病人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继续加工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r w:rsidRPr="00433DC2">
              <w:rPr>
                <w:rFonts w:asciiTheme="minorEastAsia" w:eastAsiaTheme="minorEastAsia" w:hAnsiTheme="minorEastAsia"/>
                <w:color w:val="0000FF"/>
                <w:szCs w:val="21"/>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产品预期用途的顾客对象</w:t>
            </w:r>
            <w:r w:rsidRPr="00433DC2">
              <w:rPr>
                <w:rFonts w:asciiTheme="minorEastAsia" w:eastAsiaTheme="minorEastAsia" w:hAnsiTheme="minorEastAsia" w:hint="eastAsia"/>
                <w:color w:val="0000FF"/>
                <w:szCs w:val="21"/>
              </w:rPr>
              <w:t>；</w:t>
            </w:r>
          </w:p>
          <w:p w:rsidR="00383691" w:rsidRPr="00433DC2" w:rsidRDefault="00B47BAD">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顾客对象为：</w:t>
            </w:r>
            <w:r w:rsidR="009D6728" w:rsidRPr="00483BF4">
              <w:rPr>
                <w:b/>
                <w:sz w:val="20"/>
                <w:u w:val="single"/>
              </w:rPr>
              <w:t>珠海顺美医疗器械有限公司</w:t>
            </w:r>
            <w:r w:rsidRPr="00483BF4">
              <w:rPr>
                <w:rFonts w:asciiTheme="minorEastAsia" w:eastAsiaTheme="minorEastAsia" w:hAnsiTheme="minorEastAsia" w:hint="eastAsia"/>
                <w:b/>
                <w:szCs w:val="21"/>
                <w:u w:val="single"/>
              </w:rPr>
              <w:t>职工</w:t>
            </w:r>
            <w:r w:rsidRPr="00483BF4">
              <w:rPr>
                <w:rFonts w:asciiTheme="minorEastAsia" w:eastAsiaTheme="minorEastAsia" w:hAnsiTheme="minorEastAsia"/>
                <w:b/>
                <w:bCs/>
                <w:szCs w:val="21"/>
                <w:u w:val="single"/>
              </w:rPr>
              <w:t xml:space="preserve"> </w:t>
            </w:r>
            <w:r w:rsidRPr="00483BF4">
              <w:rPr>
                <w:rFonts w:asciiTheme="minorEastAsia" w:eastAsiaTheme="minorEastAsia" w:hAnsiTheme="minorEastAsia"/>
                <w:b/>
                <w:szCs w:val="21"/>
                <w:u w:val="single"/>
              </w:rPr>
              <w:t xml:space="preserve">     </w:t>
            </w:r>
            <w:r w:rsidRPr="00433DC2">
              <w:rPr>
                <w:rFonts w:asciiTheme="minorEastAsia" w:eastAsiaTheme="minorEastAsia" w:hAnsiTheme="minorEastAsia"/>
                <w:szCs w:val="21"/>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直接消费产品对易受伤害群体的适用性</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不适用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适用，如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婴幼儿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老人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病人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易过敏者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团体用餐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其他（学校师生）；</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f）产品非预期（但极可能出现）的使用或使用方式：</w:t>
            </w:r>
            <w:r w:rsidRPr="00433DC2">
              <w:rPr>
                <w:rFonts w:asciiTheme="minorEastAsia" w:eastAsiaTheme="minorEastAsia" w:hAnsiTheme="minorEastAsia" w:hint="eastAsia"/>
                <w:szCs w:val="21"/>
                <w:u w:val="single"/>
              </w:rPr>
              <w:t xml:space="preserve"> 餐时温度低于10℃或餐食温度在10-60℃存放时间超过2h不可食用</w:t>
            </w:r>
          </w:p>
          <w:p w:rsidR="003A0306" w:rsidRPr="00433DC2" w:rsidRDefault="003A0306" w:rsidP="003A0306">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 其他必要的信息，如</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u w:val="single"/>
              </w:rPr>
            </w:pPr>
            <w:r w:rsidRPr="00433DC2">
              <w:rPr>
                <w:rFonts w:asciiTheme="minorEastAsia" w:eastAsiaTheme="minorEastAsia" w:hAnsiTheme="minorEastAsia" w:hint="eastAsia"/>
                <w:szCs w:val="21"/>
              </w:rPr>
              <w:t>保持产品预期用途的记录，见</w:t>
            </w:r>
            <w:r w:rsidRPr="00433DC2">
              <w:rPr>
                <w:rFonts w:asciiTheme="minorEastAsia" w:eastAsiaTheme="minorEastAsia" w:hAnsiTheme="minorEastAsia" w:hint="eastAsia"/>
                <w:szCs w:val="21"/>
                <w:u w:val="single"/>
              </w:rPr>
              <w:t>《H</w:t>
            </w:r>
            <w:r w:rsidRPr="00433DC2">
              <w:rPr>
                <w:rFonts w:asciiTheme="minorEastAsia" w:eastAsiaTheme="minorEastAsia" w:hAnsiTheme="minorEastAsia"/>
                <w:szCs w:val="21"/>
                <w:u w:val="single"/>
              </w:rPr>
              <w:t>ACCP</w:t>
            </w:r>
            <w:r w:rsidRPr="00433DC2">
              <w:rPr>
                <w:rFonts w:asciiTheme="minorEastAsia" w:eastAsiaTheme="minorEastAsia" w:hAnsiTheme="minorEastAsia" w:hint="eastAsia"/>
                <w:szCs w:val="21"/>
                <w:u w:val="single"/>
              </w:rPr>
              <w:t>计划书》</w:t>
            </w:r>
            <w:r w:rsidRPr="00433DC2">
              <w:rPr>
                <w:rFonts w:asciiTheme="minorEastAsia" w:eastAsiaTheme="minorEastAsia" w:hAnsiTheme="minorEastAsia" w:hint="eastAsia"/>
                <w:szCs w:val="21"/>
              </w:rPr>
              <w:t>。</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流程图和过程描述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流程图应清晰、准确，并在进行危害分析所需的范围内足够详细。流程图包括以下内容：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每个步骤及其相应操作；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操作步骤的顺序和相互作用；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 任何外包过程；（不适用）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原材料、辅料、加工助剂、包装材料、公用工程和和中间产品投入点；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返工点和循环点；返工点重烧步骤</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成品、中间产品和副产品放行点及废弃物的排放点。</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rPr>
            </w:pPr>
            <w:r w:rsidRPr="00433DC2">
              <w:rPr>
                <w:rFonts w:asciiTheme="minorEastAsia" w:eastAsiaTheme="minorEastAsia" w:hAnsiTheme="minorEastAsia" w:hint="eastAsia"/>
                <w:b/>
                <w:bCs/>
                <w:szCs w:val="21"/>
              </w:rPr>
              <w:t>流程图现场确认</w:t>
            </w:r>
          </w:p>
          <w:p w:rsidR="00383691" w:rsidRPr="00433DC2" w:rsidRDefault="00B47BAD">
            <w:pPr>
              <w:tabs>
                <w:tab w:val="right" w:pos="3119"/>
              </w:tabs>
              <w:rPr>
                <w:rFonts w:asciiTheme="minorEastAsia" w:eastAsiaTheme="minorEastAsia" w:hAnsiTheme="minorEastAsia"/>
                <w:szCs w:val="21"/>
                <w:lang w:val="en-GB"/>
              </w:rPr>
            </w:pPr>
            <w:r w:rsidRPr="00433DC2">
              <w:rPr>
                <w:rFonts w:asciiTheme="minorEastAsia" w:eastAsiaTheme="minorEastAsia" w:hAnsiTheme="minorEastAsia" w:hint="eastAsia"/>
                <w:szCs w:val="21"/>
                <w:lang w:val="en-GB"/>
              </w:rPr>
              <w:t>HACCP小组</w:t>
            </w:r>
            <w:r w:rsidRPr="00433DC2">
              <w:rPr>
                <w:rFonts w:asciiTheme="minorEastAsia" w:eastAsiaTheme="minorEastAsia" w:hAnsiTheme="minorEastAsia" w:hint="eastAsia"/>
                <w:szCs w:val="21"/>
              </w:rPr>
              <w:t>于</w:t>
            </w:r>
            <w:r w:rsidRPr="00433DC2">
              <w:rPr>
                <w:rFonts w:asciiTheme="minorEastAsia" w:eastAsiaTheme="minorEastAsia" w:hAnsiTheme="minorEastAsia" w:hint="eastAsia"/>
                <w:szCs w:val="21"/>
                <w:u w:val="single"/>
              </w:rPr>
              <w:t xml:space="preserve">   20</w:t>
            </w:r>
            <w:r w:rsidRPr="00433DC2">
              <w:rPr>
                <w:rFonts w:asciiTheme="minorEastAsia" w:eastAsiaTheme="minorEastAsia" w:hAnsiTheme="minorEastAsia"/>
                <w:szCs w:val="21"/>
                <w:u w:val="single"/>
              </w:rPr>
              <w:t>2</w:t>
            </w:r>
            <w:r w:rsidR="00483BF4">
              <w:rPr>
                <w:rFonts w:asciiTheme="minorEastAsia" w:eastAsiaTheme="minorEastAsia" w:hAnsiTheme="minorEastAsia"/>
                <w:szCs w:val="21"/>
                <w:u w:val="single"/>
              </w:rPr>
              <w:t>2</w:t>
            </w:r>
            <w:r w:rsidRPr="00433DC2">
              <w:rPr>
                <w:rFonts w:asciiTheme="minorEastAsia" w:eastAsiaTheme="minorEastAsia" w:hAnsiTheme="minorEastAsia"/>
                <w:szCs w:val="21"/>
                <w:u w:val="single"/>
              </w:rPr>
              <w:t>年</w:t>
            </w:r>
            <w:r w:rsidR="00191B22" w:rsidRPr="00433DC2">
              <w:rPr>
                <w:rFonts w:asciiTheme="minorEastAsia" w:eastAsiaTheme="minorEastAsia" w:hAnsiTheme="minorEastAsia" w:hint="eastAsia"/>
                <w:szCs w:val="21"/>
                <w:u w:val="single"/>
              </w:rPr>
              <w:t>0</w:t>
            </w:r>
            <w:r w:rsidR="00483BF4">
              <w:rPr>
                <w:rFonts w:asciiTheme="minorEastAsia" w:eastAsiaTheme="minorEastAsia" w:hAnsiTheme="minorEastAsia"/>
                <w:szCs w:val="21"/>
                <w:u w:val="single"/>
              </w:rPr>
              <w:t>5</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483BF4">
              <w:rPr>
                <w:rFonts w:asciiTheme="minorEastAsia" w:eastAsiaTheme="minorEastAsia" w:hAnsiTheme="minorEastAsia"/>
                <w:szCs w:val="21"/>
                <w:u w:val="single"/>
              </w:rPr>
              <w:t>20</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日在现场确认了流程图的准确性。</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现场观察流程图与实际销售过程基本一致。</w:t>
            </w:r>
          </w:p>
        </w:tc>
        <w:tc>
          <w:tcPr>
            <w:tcW w:w="1074"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133"/>
        </w:trPr>
        <w:tc>
          <w:tcPr>
            <w:tcW w:w="1788" w:type="dxa"/>
            <w:vMerge/>
            <w:shd w:val="clear" w:color="auto" w:fill="auto"/>
          </w:tcPr>
          <w:p w:rsidR="00383691" w:rsidRPr="00433DC2" w:rsidRDefault="00383691">
            <w:pPr>
              <w:rPr>
                <w:rFonts w:asciiTheme="minorEastAsia" w:eastAsiaTheme="minorEastAsia" w:hAnsiTheme="minorEastAsia"/>
                <w:szCs w:val="21"/>
              </w:rPr>
            </w:pPr>
            <w:bookmarkStart w:id="2" w:name="_Hlk96687087"/>
          </w:p>
        </w:tc>
        <w:tc>
          <w:tcPr>
            <w:tcW w:w="1100" w:type="dxa"/>
            <w:gridSpan w:val="2"/>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过程描述及流程图的制定 </w:t>
            </w:r>
          </w:p>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383691">
            <w:pPr>
              <w:rPr>
                <w:rFonts w:asciiTheme="minorEastAsia" w:eastAsiaTheme="minorEastAsia" w:hAnsiTheme="minorEastAsia"/>
                <w:szCs w:val="21"/>
              </w:rPr>
            </w:pPr>
          </w:p>
        </w:tc>
        <w:tc>
          <w:tcPr>
            <w:tcW w:w="9807" w:type="dxa"/>
            <w:shd w:val="clear" w:color="auto" w:fill="auto"/>
          </w:tcPr>
          <w:p w:rsidR="0030747A" w:rsidRPr="00433DC2" w:rsidRDefault="0030747A" w:rsidP="0030747A">
            <w:pPr>
              <w:rPr>
                <w:rFonts w:asciiTheme="minorEastAsia" w:eastAsiaTheme="minorEastAsia" w:hAnsiTheme="minorEastAsia"/>
                <w:b/>
                <w:szCs w:val="21"/>
              </w:rPr>
            </w:pPr>
            <w:r w:rsidRPr="00433DC2">
              <w:rPr>
                <w:rFonts w:asciiTheme="minorEastAsia" w:eastAsiaTheme="minorEastAsia" w:hAnsiTheme="minorEastAsia" w:hint="eastAsia"/>
                <w:b/>
                <w:szCs w:val="21"/>
              </w:rPr>
              <w:t>1）销售：</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食品安全小组在进行危害分析所需的范围内已提供：</w:t>
            </w: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经营场所的布局，包括食品和非食品加工区；</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厂区周边图；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厂区平面图；（包括：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42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加工设备及接触材料、加工助剂及材料流向；</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车间平面图（含设备布局）（包括：</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工艺流程图（含循环点（不适用）、返工（不适用）、物料进入、废料排出、外包（不适用）等）</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人流图，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气流图，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水流图，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物流图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防虫害图（蚊蝇、鼠、蟑螂、鸟等）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现有</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工艺参数、控制措施</w:t>
            </w:r>
          </w:p>
          <w:p w:rsidR="0030747A" w:rsidRPr="00433DC2" w:rsidRDefault="0030747A" w:rsidP="0030747A">
            <w:pPr>
              <w:ind w:firstLineChars="400" w:firstLine="84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可能影响控制措施选择和严格性的外部要求</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来自法律法规——法律法规的变化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监管机构的要求——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客户要求——改变</w:t>
            </w:r>
            <w:r w:rsidRPr="00433DC2">
              <w:rPr>
                <w:rFonts w:asciiTheme="minorEastAsia" w:eastAsiaTheme="minorEastAsia" w:hAnsiTheme="minorEastAsia" w:cs="宋体" w:hint="eastAsia"/>
                <w:szCs w:val="21"/>
              </w:rPr>
              <w:t>终产品特性等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生产/服务流程是否存在因预期季节变化的情况：</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不存在季节的因素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存在季节的因素，说明：</w:t>
            </w:r>
            <w:r w:rsidRPr="00433DC2">
              <w:rPr>
                <w:rFonts w:asciiTheme="minorEastAsia" w:eastAsiaTheme="minorEastAsia" w:hAnsiTheme="minorEastAsia" w:hint="eastAsia"/>
                <w:szCs w:val="21"/>
                <w:u w:val="single"/>
              </w:rPr>
              <w:t xml:space="preserve">             </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是否存在轮班模式</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单班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多班次，说明：</w:t>
            </w:r>
            <w:r w:rsidRPr="00433DC2">
              <w:rPr>
                <w:rFonts w:asciiTheme="minorEastAsia" w:eastAsiaTheme="minorEastAsia" w:hAnsiTheme="minorEastAsia" w:hint="eastAsia"/>
                <w:szCs w:val="21"/>
                <w:u w:val="single"/>
              </w:rPr>
              <w:t xml:space="preserve">      </w:t>
            </w:r>
          </w:p>
          <w:p w:rsidR="0030747A" w:rsidRPr="00433DC2" w:rsidRDefault="0030747A">
            <w:pPr>
              <w:rPr>
                <w:rFonts w:asciiTheme="minorEastAsia" w:eastAsiaTheme="minorEastAsia" w:hAnsiTheme="minorEastAsia"/>
                <w:b/>
                <w:szCs w:val="21"/>
              </w:rPr>
            </w:pPr>
          </w:p>
          <w:p w:rsidR="00E077FD" w:rsidRPr="00433DC2" w:rsidRDefault="0030747A">
            <w:pPr>
              <w:rPr>
                <w:rFonts w:asciiTheme="minorEastAsia" w:eastAsiaTheme="minorEastAsia" w:hAnsiTheme="minorEastAsia"/>
                <w:b/>
                <w:szCs w:val="21"/>
              </w:rPr>
            </w:pPr>
            <w:r w:rsidRPr="00433DC2">
              <w:rPr>
                <w:rFonts w:asciiTheme="minorEastAsia" w:eastAsiaTheme="minorEastAsia" w:hAnsiTheme="minorEastAsia" w:hint="eastAsia"/>
                <w:b/>
                <w:szCs w:val="21"/>
              </w:rPr>
              <w:t>2）</w:t>
            </w:r>
            <w:r w:rsidR="00E077FD" w:rsidRPr="00433DC2">
              <w:rPr>
                <w:rFonts w:asciiTheme="minorEastAsia" w:eastAsiaTheme="minorEastAsia" w:hAnsiTheme="minorEastAsia" w:hint="eastAsia"/>
                <w:b/>
                <w:szCs w:val="21"/>
              </w:rPr>
              <w:t>餐饮</w:t>
            </w:r>
            <w:r w:rsidR="00E077FD" w:rsidRPr="00433DC2">
              <w:rPr>
                <w:rFonts w:asciiTheme="minorEastAsia" w:eastAsiaTheme="minorEastAsia" w:hAnsiTheme="minorEastAsia"/>
                <w:b/>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过程和过程环境的描述：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食品安全小组在进行危害分析所需的范围内已提供：</w:t>
            </w:r>
          </w:p>
          <w:p w:rsidR="00383691" w:rsidRPr="00433DC2" w:rsidRDefault="00B47BAD">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经营场所的布局，包括食品和非食品加工区；</w:t>
            </w:r>
          </w:p>
          <w:p w:rsidR="00383691" w:rsidRPr="00433DC2" w:rsidRDefault="00B47BAD">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厂区周边图；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厂区平面图；（包括：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83691" w:rsidRPr="00433DC2" w:rsidRDefault="00383691">
            <w:pPr>
              <w:ind w:firstLine="420"/>
              <w:rPr>
                <w:rFonts w:asciiTheme="minorEastAsia" w:eastAsiaTheme="minorEastAsia" w:hAnsiTheme="minorEastAsia"/>
                <w:szCs w:val="21"/>
              </w:rPr>
            </w:pPr>
          </w:p>
          <w:p w:rsidR="00383691" w:rsidRPr="00433DC2" w:rsidRDefault="00B47BAD">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加工设备及接触材料、加工助剂及材料流向；</w:t>
            </w:r>
          </w:p>
          <w:p w:rsidR="00383691" w:rsidRPr="00433DC2" w:rsidRDefault="00B47BAD">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车间平面图（含设备布局）（包括：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83691" w:rsidRPr="00433DC2" w:rsidRDefault="00B47BAD">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工艺流程图（含循环点（不适用）、返工（不适用）、物料进入、废料排出、外包（不适用）等）</w:t>
            </w:r>
          </w:p>
          <w:p w:rsidR="00383691" w:rsidRPr="00433DC2" w:rsidRDefault="00B47BAD">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人流图，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气流图，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水流图，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物流图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防虫害图（蚊蝇、鼠、蟑螂、鸟等）</w:t>
            </w:r>
          </w:p>
          <w:p w:rsidR="00383691" w:rsidRPr="00433DC2" w:rsidRDefault="00383691">
            <w:pPr>
              <w:rPr>
                <w:rFonts w:asciiTheme="minorEastAsia" w:eastAsiaTheme="minorEastAsia" w:hAnsiTheme="minorEastAsia"/>
                <w:szCs w:val="21"/>
              </w:rPr>
            </w:pPr>
          </w:p>
          <w:p w:rsidR="00383691" w:rsidRPr="00433DC2" w:rsidRDefault="00B47BAD">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现有</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PRP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工艺参数、控制措施</w:t>
            </w:r>
          </w:p>
          <w:p w:rsidR="00383691" w:rsidRPr="00433DC2" w:rsidRDefault="00383691">
            <w:pPr>
              <w:ind w:firstLineChars="400" w:firstLine="840"/>
              <w:rPr>
                <w:rFonts w:asciiTheme="minorEastAsia" w:eastAsiaTheme="minorEastAsia" w:hAnsiTheme="minorEastAsia"/>
                <w:szCs w:val="21"/>
              </w:rPr>
            </w:pPr>
          </w:p>
          <w:p w:rsidR="00383691" w:rsidRPr="00433DC2" w:rsidRDefault="00B47BAD">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可能影响控制措施选择和严格性的外部要求</w:t>
            </w:r>
          </w:p>
          <w:p w:rsidR="00383691" w:rsidRPr="00433DC2" w:rsidRDefault="00B47BAD">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来自法律法规——法律法规的变化  </w:t>
            </w:r>
          </w:p>
          <w:p w:rsidR="00383691" w:rsidRPr="00433DC2" w:rsidRDefault="00B47BAD">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监管机构的要求—— </w:t>
            </w:r>
          </w:p>
          <w:p w:rsidR="00383691" w:rsidRPr="00433DC2" w:rsidRDefault="00B47BAD">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客户要求——改变</w:t>
            </w:r>
            <w:r w:rsidRPr="00433DC2">
              <w:rPr>
                <w:rFonts w:asciiTheme="minorEastAsia" w:eastAsiaTheme="minorEastAsia" w:hAnsiTheme="minorEastAsia" w:cs="宋体" w:hint="eastAsia"/>
                <w:szCs w:val="21"/>
              </w:rPr>
              <w:t>终产品特性等</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生产/服务流程是否存在因预期季节变化的情况：</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不存在季节的因素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存在季节的因素，说明：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是否存在轮班模式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单班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多班次，说明：</w:t>
            </w:r>
            <w:r w:rsidRPr="00433DC2">
              <w:rPr>
                <w:rFonts w:asciiTheme="minorEastAsia" w:eastAsiaTheme="minorEastAsia" w:hAnsiTheme="minorEastAsia" w:hint="eastAsia"/>
                <w:szCs w:val="21"/>
                <w:u w:val="single"/>
              </w:rPr>
              <w:t xml:space="preserve">      </w:t>
            </w:r>
          </w:p>
          <w:p w:rsidR="00E077FD" w:rsidRPr="00433DC2" w:rsidRDefault="00E077FD" w:rsidP="00E077FD">
            <w:pPr>
              <w:pStyle w:val="a0"/>
              <w:rPr>
                <w:rFonts w:asciiTheme="minorEastAsia" w:eastAsiaTheme="minorEastAsia" w:hAnsiTheme="minorEastAsia"/>
                <w:sz w:val="21"/>
                <w:szCs w:val="21"/>
              </w:rPr>
            </w:pPr>
          </w:p>
          <w:p w:rsidR="00E077FD" w:rsidRPr="00433DC2" w:rsidRDefault="00E077FD" w:rsidP="0030747A">
            <w:pPr>
              <w:rPr>
                <w:rFonts w:asciiTheme="minorEastAsia" w:eastAsiaTheme="minorEastAsia" w:hAnsiTheme="minorEastAsia"/>
                <w:szCs w:val="21"/>
              </w:rPr>
            </w:pPr>
          </w:p>
        </w:tc>
        <w:tc>
          <w:tcPr>
            <w:tcW w:w="10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bookmarkEnd w:id="2"/>
      <w:tr w:rsidR="00383691" w:rsidRPr="00433DC2" w:rsidTr="0086183B">
        <w:trPr>
          <w:gridAfter w:val="1"/>
          <w:wAfter w:w="32" w:type="dxa"/>
          <w:trHeight w:val="468"/>
        </w:trPr>
        <w:tc>
          <w:tcPr>
            <w:tcW w:w="178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w:t>
            </w:r>
          </w:p>
        </w:tc>
        <w:tc>
          <w:tcPr>
            <w:tcW w:w="1089"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F8.3</w:t>
            </w: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H（V1.0）3.7</w:t>
            </w:r>
          </w:p>
          <w:p w:rsidR="00383691" w:rsidRPr="00433DC2" w:rsidRDefault="00383691">
            <w:pPr>
              <w:rPr>
                <w:rFonts w:asciiTheme="minorEastAsia" w:eastAsiaTheme="minorEastAsia" w:hAnsiTheme="minorEastAsia"/>
                <w:szCs w:val="21"/>
              </w:rPr>
            </w:pPr>
          </w:p>
        </w:tc>
        <w:tc>
          <w:tcPr>
            <w:tcW w:w="688" w:type="dxa"/>
            <w:gridSpan w:val="2"/>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tcPr>
          <w:p w:rsidR="00383691" w:rsidRPr="00433DC2" w:rsidRDefault="00B47BAD" w:rsidP="00F05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手册</w:t>
            </w:r>
            <w:r w:rsidR="00E077FD" w:rsidRPr="00433DC2">
              <w:rPr>
                <w:rFonts w:asciiTheme="minorEastAsia" w:eastAsiaTheme="minorEastAsia" w:hAnsiTheme="minorEastAsia"/>
                <w:szCs w:val="21"/>
              </w:rPr>
              <w:t>：</w:t>
            </w:r>
            <w:r w:rsidRPr="00433DC2">
              <w:rPr>
                <w:rFonts w:asciiTheme="minorEastAsia" w:eastAsiaTheme="minorEastAsia" w:hAnsiTheme="minorEastAsia"/>
                <w:szCs w:val="21"/>
              </w:rPr>
              <w:t>8.5.2</w:t>
            </w:r>
            <w:r w:rsidRPr="00433DC2">
              <w:rPr>
                <w:rFonts w:asciiTheme="minorEastAsia" w:eastAsiaTheme="minorEastAsia" w:hAnsiTheme="minorEastAsia" w:hint="eastAsia"/>
                <w:szCs w:val="21"/>
              </w:rPr>
              <w:t>条款、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lang w:val="zh-CN"/>
              </w:rPr>
              <w:t>产品标识</w:t>
            </w:r>
            <w:r w:rsidRPr="00433DC2">
              <w:rPr>
                <w:rFonts w:asciiTheme="minorEastAsia" w:eastAsiaTheme="minorEastAsia" w:hAnsiTheme="minorEastAsia" w:hint="eastAsia"/>
                <w:szCs w:val="21"/>
              </w:rPr>
              <w:t>及可追溯性控制程序》、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《配送安全控制措施》</w:t>
            </w:r>
          </w:p>
        </w:tc>
        <w:tc>
          <w:tcPr>
            <w:tcW w:w="1074"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pStyle w:val="ae"/>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383691" w:rsidRPr="00433DC2" w:rsidTr="0086183B">
        <w:trPr>
          <w:gridAfter w:val="1"/>
          <w:wAfter w:w="32" w:type="dxa"/>
          <w:trHeight w:val="5055"/>
        </w:trPr>
        <w:tc>
          <w:tcPr>
            <w:tcW w:w="1788" w:type="dxa"/>
            <w:vMerge/>
          </w:tcPr>
          <w:p w:rsidR="00383691" w:rsidRPr="00433DC2" w:rsidRDefault="00383691">
            <w:pPr>
              <w:rPr>
                <w:rFonts w:asciiTheme="minorEastAsia" w:eastAsiaTheme="minorEastAsia" w:hAnsiTheme="minorEastAsia"/>
                <w:szCs w:val="21"/>
              </w:rPr>
            </w:pPr>
          </w:p>
        </w:tc>
        <w:tc>
          <w:tcPr>
            <w:tcW w:w="1089" w:type="dxa"/>
            <w:vMerge/>
          </w:tcPr>
          <w:p w:rsidR="00383691" w:rsidRPr="00433DC2" w:rsidRDefault="00383691">
            <w:pPr>
              <w:rPr>
                <w:rFonts w:asciiTheme="minorEastAsia" w:eastAsiaTheme="minorEastAsia" w:hAnsiTheme="minorEastAsia"/>
                <w:szCs w:val="21"/>
              </w:rPr>
            </w:pPr>
          </w:p>
        </w:tc>
        <w:tc>
          <w:tcPr>
            <w:tcW w:w="688" w:type="dxa"/>
            <w:gridSpan w:val="2"/>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在建立和实施可追溯性体系时，考虑了以下内容：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接收物料、配料、中间产品批量与最终产品的关系；</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材料/产品的返工；（不涉及）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最终产品的分销。</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原材料的唯一性标识方式：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二维码</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——进货批号标识</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半成品的唯一性标识方式：</w:t>
            </w:r>
            <w:r w:rsidRPr="00433DC2">
              <w:rPr>
                <w:rFonts w:asciiTheme="minorEastAsia" w:eastAsiaTheme="minorEastAsia" w:hAnsiTheme="minorEastAsia" w:hint="eastAsia"/>
                <w:szCs w:val="21"/>
              </w:rPr>
              <w:t>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p>
          <w:p w:rsidR="00383691" w:rsidRPr="00433DC2" w:rsidRDefault="00383691">
            <w:pPr>
              <w:pStyle w:val="a5"/>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成品的唯一性标识方式：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—周转筐</w:t>
            </w:r>
          </w:p>
          <w:p w:rsidR="00383691" w:rsidRPr="00433DC2" w:rsidRDefault="00383691">
            <w:pPr>
              <w:pStyle w:val="ae"/>
              <w:rPr>
                <w:rFonts w:asciiTheme="minorEastAsia" w:eastAsiaTheme="minorEastAsia" w:hAnsiTheme="minorEastAsia"/>
                <w:szCs w:val="21"/>
              </w:rPr>
            </w:pPr>
          </w:p>
          <w:p w:rsidR="00101459" w:rsidRPr="00EA3E1B" w:rsidRDefault="003E2888">
            <w:pPr>
              <w:rPr>
                <w:rFonts w:asciiTheme="minorEastAsia" w:eastAsiaTheme="minorEastAsia" w:hAnsiTheme="minorEastAsia"/>
                <w:b/>
                <w:szCs w:val="21"/>
              </w:rPr>
            </w:pPr>
            <w:r w:rsidRPr="00433DC2">
              <w:rPr>
                <w:rFonts w:asciiTheme="minorEastAsia" w:eastAsiaTheme="minorEastAsia" w:hAnsiTheme="minorEastAsia" w:hint="eastAsia"/>
                <w:b/>
                <w:szCs w:val="21"/>
              </w:rPr>
              <w:t>1）</w:t>
            </w:r>
            <w:r w:rsidRPr="00EA3E1B">
              <w:rPr>
                <w:rFonts w:asciiTheme="minorEastAsia" w:eastAsiaTheme="minorEastAsia" w:hAnsiTheme="minorEastAsia" w:hint="eastAsia"/>
                <w:b/>
                <w:szCs w:val="21"/>
              </w:rPr>
              <w:t>销售</w:t>
            </w:r>
            <w:r w:rsidRPr="00EA3E1B">
              <w:rPr>
                <w:rFonts w:asciiTheme="minorEastAsia" w:eastAsiaTheme="minorEastAsia" w:hAnsiTheme="minorEastAsia"/>
                <w:b/>
                <w:szCs w:val="21"/>
              </w:rPr>
              <w:t>：</w:t>
            </w:r>
          </w:p>
          <w:p w:rsidR="00383691" w:rsidRPr="00EA3E1B" w:rsidRDefault="00B47BAD">
            <w:pPr>
              <w:rPr>
                <w:rFonts w:asciiTheme="minorEastAsia" w:eastAsiaTheme="minorEastAsia" w:hAnsiTheme="minorEastAsia"/>
                <w:szCs w:val="21"/>
              </w:rPr>
            </w:pPr>
            <w:r w:rsidRPr="00EA3E1B">
              <w:rPr>
                <w:rFonts w:asciiTheme="minorEastAsia" w:eastAsiaTheme="minorEastAsia" w:hAnsiTheme="minorEastAsia" w:hint="eastAsia"/>
                <w:szCs w:val="21"/>
              </w:rPr>
              <w:t>组织于</w:t>
            </w:r>
            <w:r w:rsidRPr="00EA3E1B">
              <w:rPr>
                <w:rFonts w:asciiTheme="minorEastAsia" w:eastAsiaTheme="minorEastAsia" w:hAnsiTheme="minorEastAsia" w:hint="eastAsia"/>
                <w:szCs w:val="21"/>
                <w:u w:val="single"/>
              </w:rPr>
              <w:t xml:space="preserve">  202</w:t>
            </w:r>
            <w:r w:rsidR="00B26C03" w:rsidRPr="00EA3E1B">
              <w:rPr>
                <w:rFonts w:asciiTheme="minorEastAsia" w:eastAsiaTheme="minorEastAsia" w:hAnsiTheme="minorEastAsia"/>
                <w:szCs w:val="21"/>
                <w:u w:val="single"/>
              </w:rPr>
              <w:t>2</w:t>
            </w:r>
            <w:r w:rsidRPr="00EA3E1B">
              <w:rPr>
                <w:rFonts w:asciiTheme="minorEastAsia" w:eastAsiaTheme="minorEastAsia" w:hAnsiTheme="minorEastAsia" w:hint="eastAsia"/>
                <w:szCs w:val="21"/>
                <w:u w:val="single"/>
              </w:rPr>
              <w:t xml:space="preserve"> </w:t>
            </w:r>
            <w:r w:rsidRPr="00EA3E1B">
              <w:rPr>
                <w:rFonts w:asciiTheme="minorEastAsia" w:eastAsiaTheme="minorEastAsia" w:hAnsiTheme="minorEastAsia" w:hint="eastAsia"/>
                <w:szCs w:val="21"/>
              </w:rPr>
              <w:t>年</w:t>
            </w:r>
            <w:r w:rsidR="00B26C03" w:rsidRPr="00EA3E1B">
              <w:rPr>
                <w:rFonts w:asciiTheme="minorEastAsia" w:eastAsiaTheme="minorEastAsia" w:hAnsiTheme="minorEastAsia"/>
                <w:szCs w:val="21"/>
                <w:u w:val="single"/>
              </w:rPr>
              <w:t>06</w:t>
            </w:r>
            <w:r w:rsidRPr="00EA3E1B">
              <w:rPr>
                <w:rFonts w:asciiTheme="minorEastAsia" w:eastAsiaTheme="minorEastAsia" w:hAnsiTheme="minorEastAsia" w:hint="eastAsia"/>
                <w:szCs w:val="21"/>
              </w:rPr>
              <w:t>月</w:t>
            </w:r>
            <w:r w:rsidRPr="00EA3E1B">
              <w:rPr>
                <w:rFonts w:asciiTheme="minorEastAsia" w:eastAsiaTheme="minorEastAsia" w:hAnsiTheme="minorEastAsia" w:hint="eastAsia"/>
                <w:szCs w:val="21"/>
                <w:u w:val="single"/>
              </w:rPr>
              <w:t xml:space="preserve"> </w:t>
            </w:r>
            <w:r w:rsidR="001733DB" w:rsidRPr="00EA3E1B">
              <w:rPr>
                <w:rFonts w:asciiTheme="minorEastAsia" w:eastAsiaTheme="minorEastAsia" w:hAnsiTheme="minorEastAsia" w:hint="eastAsia"/>
                <w:szCs w:val="21"/>
                <w:u w:val="single"/>
              </w:rPr>
              <w:t>2</w:t>
            </w:r>
            <w:r w:rsidR="00EA3E1B" w:rsidRPr="00EA3E1B">
              <w:rPr>
                <w:rFonts w:asciiTheme="minorEastAsia" w:eastAsiaTheme="minorEastAsia" w:hAnsiTheme="minorEastAsia"/>
                <w:szCs w:val="21"/>
                <w:u w:val="single"/>
              </w:rPr>
              <w:t>1</w:t>
            </w:r>
            <w:r w:rsidRPr="00EA3E1B">
              <w:rPr>
                <w:rFonts w:asciiTheme="minorEastAsia" w:eastAsiaTheme="minorEastAsia" w:hAnsiTheme="minorEastAsia" w:hint="eastAsia"/>
                <w:szCs w:val="21"/>
                <w:u w:val="single"/>
              </w:rPr>
              <w:t xml:space="preserve"> </w:t>
            </w:r>
            <w:r w:rsidRPr="00EA3E1B">
              <w:rPr>
                <w:rFonts w:asciiTheme="minorEastAsia" w:eastAsiaTheme="minorEastAsia" w:hAnsiTheme="minorEastAsia" w:hint="eastAsia"/>
                <w:szCs w:val="21"/>
              </w:rPr>
              <w:t>日验证和测试可追溯性体系的有效性。</w:t>
            </w:r>
          </w:p>
          <w:p w:rsidR="00383691" w:rsidRPr="00EA3E1B" w:rsidRDefault="00B47BAD">
            <w:pPr>
              <w:rPr>
                <w:rFonts w:asciiTheme="minorEastAsia" w:eastAsiaTheme="minorEastAsia" w:hAnsiTheme="minorEastAsia"/>
                <w:szCs w:val="21"/>
              </w:rPr>
            </w:pPr>
            <w:r w:rsidRPr="00EA3E1B">
              <w:rPr>
                <w:rFonts w:asciiTheme="minorEastAsia" w:eastAsiaTheme="minorEastAsia" w:hAnsiTheme="minorEastAsia"/>
                <w:szCs w:val="21"/>
              </w:rPr>
              <w:t>追溯</w:t>
            </w:r>
            <w:r w:rsidRPr="00EA3E1B">
              <w:rPr>
                <w:rFonts w:asciiTheme="minorEastAsia" w:eastAsiaTheme="minorEastAsia" w:hAnsiTheme="minorEastAsia" w:hint="eastAsia"/>
                <w:szCs w:val="21"/>
              </w:rPr>
              <w:t>原因：</w:t>
            </w:r>
            <w:r w:rsidRPr="00EA3E1B">
              <w:rPr>
                <w:rFonts w:asciiTheme="minorEastAsia" w:eastAsiaTheme="minorEastAsia" w:hAnsiTheme="minorEastAsia" w:hint="eastAsia"/>
                <w:szCs w:val="21"/>
              </w:rPr>
              <w:sym w:font="Wingdings" w:char="00FE"/>
            </w:r>
            <w:r w:rsidRPr="00EA3E1B">
              <w:rPr>
                <w:rFonts w:asciiTheme="minorEastAsia" w:eastAsiaTheme="minorEastAsia" w:hAnsiTheme="minorEastAsia" w:hint="eastAsia"/>
                <w:szCs w:val="21"/>
              </w:rPr>
              <w:t xml:space="preserve">演练  </w:t>
            </w:r>
            <w:r w:rsidRPr="00EA3E1B">
              <w:rPr>
                <w:rFonts w:asciiTheme="minorEastAsia" w:eastAsiaTheme="minorEastAsia" w:hAnsiTheme="minorEastAsia" w:hint="eastAsia"/>
                <w:szCs w:val="21"/>
              </w:rPr>
              <w:sym w:font="Wingdings" w:char="00A8"/>
            </w:r>
            <w:r w:rsidRPr="00EA3E1B">
              <w:rPr>
                <w:rFonts w:asciiTheme="minorEastAsia" w:eastAsiaTheme="minorEastAsia" w:hAnsiTheme="minorEastAsia" w:hint="eastAsia"/>
                <w:szCs w:val="21"/>
              </w:rPr>
              <w:t xml:space="preserve">质量事故 </w:t>
            </w:r>
            <w:r w:rsidRPr="00EA3E1B">
              <w:rPr>
                <w:rFonts w:asciiTheme="minorEastAsia" w:eastAsiaTheme="minorEastAsia" w:hAnsiTheme="minorEastAsia" w:hint="eastAsia"/>
                <w:szCs w:val="21"/>
              </w:rPr>
              <w:sym w:font="Wingdings" w:char="00A8"/>
            </w:r>
            <w:r w:rsidRPr="00EA3E1B">
              <w:rPr>
                <w:rFonts w:asciiTheme="minorEastAsia" w:eastAsiaTheme="minorEastAsia" w:hAnsiTheme="minorEastAsia" w:hint="eastAsia"/>
                <w:szCs w:val="21"/>
              </w:rPr>
              <w:t xml:space="preserve">顾客投诉  </w:t>
            </w:r>
            <w:r w:rsidRPr="00EA3E1B">
              <w:rPr>
                <w:rFonts w:asciiTheme="minorEastAsia" w:eastAsiaTheme="minorEastAsia" w:hAnsiTheme="minorEastAsia" w:hint="eastAsia"/>
                <w:szCs w:val="21"/>
              </w:rPr>
              <w:sym w:font="Wingdings" w:char="00A8"/>
            </w:r>
            <w:r w:rsidRPr="00EA3E1B">
              <w:rPr>
                <w:rFonts w:asciiTheme="minorEastAsia" w:eastAsiaTheme="minorEastAsia" w:hAnsiTheme="minorEastAsia" w:hint="eastAsia"/>
                <w:szCs w:val="21"/>
              </w:rPr>
              <w:t xml:space="preserve">市场抽查不合格 </w:t>
            </w:r>
          </w:p>
          <w:tbl>
            <w:tblPr>
              <w:tblStyle w:val="ac"/>
              <w:tblW w:w="9124" w:type="dxa"/>
              <w:tblLayout w:type="fixed"/>
              <w:tblLook w:val="04A0" w:firstRow="1" w:lastRow="0" w:firstColumn="1" w:lastColumn="0" w:noHBand="0" w:noVBand="1"/>
            </w:tblPr>
            <w:tblGrid>
              <w:gridCol w:w="1003"/>
              <w:gridCol w:w="2026"/>
              <w:gridCol w:w="884"/>
              <w:gridCol w:w="1160"/>
              <w:gridCol w:w="1216"/>
              <w:gridCol w:w="709"/>
              <w:gridCol w:w="2126"/>
            </w:tblGrid>
            <w:tr w:rsidR="00EA3E1B" w:rsidRPr="00412780" w:rsidTr="00EA3E1B">
              <w:tc>
                <w:tcPr>
                  <w:tcW w:w="1003" w:type="dxa"/>
                </w:tcPr>
                <w:p w:rsidR="00383691" w:rsidRPr="00412780" w:rsidRDefault="00B47BAD">
                  <w:pPr>
                    <w:rPr>
                      <w:rFonts w:ascii="宋体" w:hAnsi="宋体"/>
                      <w:szCs w:val="21"/>
                    </w:rPr>
                  </w:pPr>
                  <w:r w:rsidRPr="00412780">
                    <w:rPr>
                      <w:rFonts w:ascii="宋体" w:hAnsi="宋体" w:hint="eastAsia"/>
                      <w:szCs w:val="21"/>
                    </w:rPr>
                    <w:t>产品批号</w:t>
                  </w:r>
                </w:p>
              </w:tc>
              <w:tc>
                <w:tcPr>
                  <w:tcW w:w="2026" w:type="dxa"/>
                </w:tcPr>
                <w:p w:rsidR="00383691" w:rsidRPr="00412780" w:rsidRDefault="00B47BAD">
                  <w:pPr>
                    <w:rPr>
                      <w:rFonts w:ascii="宋体" w:hAnsi="宋体"/>
                      <w:szCs w:val="21"/>
                    </w:rPr>
                  </w:pPr>
                  <w:r w:rsidRPr="00412780">
                    <w:rPr>
                      <w:rFonts w:ascii="宋体" w:hAnsi="宋体" w:hint="eastAsia"/>
                      <w:szCs w:val="21"/>
                    </w:rPr>
                    <w:t>不合格简述</w:t>
                  </w:r>
                </w:p>
              </w:tc>
              <w:tc>
                <w:tcPr>
                  <w:tcW w:w="884" w:type="dxa"/>
                </w:tcPr>
                <w:p w:rsidR="00383691" w:rsidRPr="00412780" w:rsidRDefault="00B47BAD">
                  <w:pPr>
                    <w:rPr>
                      <w:rFonts w:ascii="宋体" w:hAnsi="宋体"/>
                      <w:szCs w:val="21"/>
                    </w:rPr>
                  </w:pPr>
                  <w:r w:rsidRPr="00412780">
                    <w:rPr>
                      <w:rFonts w:ascii="宋体" w:hAnsi="宋体"/>
                      <w:szCs w:val="21"/>
                    </w:rPr>
                    <w:t>生产记录</w:t>
                  </w:r>
                  <w:r w:rsidRPr="00412780">
                    <w:rPr>
                      <w:rFonts w:ascii="宋体" w:hAnsi="宋体" w:hint="eastAsia"/>
                      <w:szCs w:val="21"/>
                    </w:rPr>
                    <w:t>情况</w:t>
                  </w:r>
                </w:p>
              </w:tc>
              <w:tc>
                <w:tcPr>
                  <w:tcW w:w="1160" w:type="dxa"/>
                </w:tcPr>
                <w:p w:rsidR="00383691" w:rsidRPr="00412780" w:rsidRDefault="00B47BAD">
                  <w:pPr>
                    <w:rPr>
                      <w:rFonts w:ascii="宋体" w:hAnsi="宋体"/>
                      <w:szCs w:val="21"/>
                    </w:rPr>
                  </w:pPr>
                  <w:r w:rsidRPr="00412780">
                    <w:rPr>
                      <w:rFonts w:ascii="宋体" w:hAnsi="宋体"/>
                      <w:szCs w:val="21"/>
                    </w:rPr>
                    <w:t>检验记录</w:t>
                  </w:r>
                  <w:r w:rsidRPr="00412780">
                    <w:rPr>
                      <w:rFonts w:ascii="宋体" w:hAnsi="宋体" w:hint="eastAsia"/>
                      <w:szCs w:val="21"/>
                    </w:rPr>
                    <w:t>情况</w:t>
                  </w:r>
                </w:p>
              </w:tc>
              <w:tc>
                <w:tcPr>
                  <w:tcW w:w="1216" w:type="dxa"/>
                </w:tcPr>
                <w:p w:rsidR="00383691" w:rsidRPr="00412780" w:rsidRDefault="00B47BAD">
                  <w:pPr>
                    <w:rPr>
                      <w:rFonts w:ascii="宋体" w:hAnsi="宋体"/>
                      <w:szCs w:val="21"/>
                    </w:rPr>
                  </w:pPr>
                  <w:r w:rsidRPr="00412780">
                    <w:rPr>
                      <w:rFonts w:ascii="宋体" w:hAnsi="宋体"/>
                      <w:szCs w:val="21"/>
                    </w:rPr>
                    <w:t>采购记录</w:t>
                  </w:r>
                  <w:r w:rsidRPr="00412780">
                    <w:rPr>
                      <w:rFonts w:ascii="宋体" w:hAnsi="宋体" w:hint="eastAsia"/>
                      <w:szCs w:val="21"/>
                    </w:rPr>
                    <w:t>情况</w:t>
                  </w:r>
                </w:p>
              </w:tc>
              <w:tc>
                <w:tcPr>
                  <w:tcW w:w="709" w:type="dxa"/>
                </w:tcPr>
                <w:p w:rsidR="00383691" w:rsidRPr="00412780" w:rsidRDefault="00B47BAD">
                  <w:pPr>
                    <w:rPr>
                      <w:rFonts w:ascii="宋体" w:hAnsi="宋体"/>
                      <w:szCs w:val="21"/>
                    </w:rPr>
                  </w:pPr>
                  <w:r w:rsidRPr="00412780">
                    <w:rPr>
                      <w:rFonts w:ascii="宋体" w:hAnsi="宋体"/>
                      <w:szCs w:val="21"/>
                    </w:rPr>
                    <w:t>产品留样</w:t>
                  </w:r>
                  <w:r w:rsidRPr="00412780">
                    <w:rPr>
                      <w:rFonts w:ascii="宋体" w:hAnsi="宋体" w:hint="eastAsia"/>
                      <w:szCs w:val="21"/>
                    </w:rPr>
                    <w:t>确认</w:t>
                  </w:r>
                </w:p>
              </w:tc>
              <w:tc>
                <w:tcPr>
                  <w:tcW w:w="2126" w:type="dxa"/>
                </w:tcPr>
                <w:p w:rsidR="00383691" w:rsidRPr="00412780" w:rsidRDefault="00B47BAD">
                  <w:pPr>
                    <w:rPr>
                      <w:rFonts w:ascii="宋体" w:hAnsi="宋体"/>
                      <w:szCs w:val="21"/>
                    </w:rPr>
                  </w:pPr>
                  <w:r w:rsidRPr="00412780">
                    <w:rPr>
                      <w:rFonts w:ascii="宋体" w:hAnsi="宋体"/>
                      <w:szCs w:val="21"/>
                    </w:rPr>
                    <w:t>销售记录</w:t>
                  </w:r>
                  <w:r w:rsidRPr="00412780">
                    <w:rPr>
                      <w:rFonts w:ascii="宋体" w:hAnsi="宋体" w:hint="eastAsia"/>
                      <w:szCs w:val="21"/>
                    </w:rPr>
                    <w:t>追踪</w:t>
                  </w:r>
                </w:p>
              </w:tc>
            </w:tr>
            <w:tr w:rsidR="00EA3E1B" w:rsidRPr="00412780" w:rsidTr="00EA3E1B">
              <w:tc>
                <w:tcPr>
                  <w:tcW w:w="1003" w:type="dxa"/>
                </w:tcPr>
                <w:p w:rsidR="00383691" w:rsidRPr="00412780" w:rsidRDefault="00EA3E1B" w:rsidP="00B26C03">
                  <w:pPr>
                    <w:rPr>
                      <w:rFonts w:ascii="宋体" w:hAnsi="宋体"/>
                      <w:szCs w:val="21"/>
                    </w:rPr>
                  </w:pPr>
                  <w:r w:rsidRPr="00412780">
                    <w:rPr>
                      <w:rFonts w:ascii="宋体" w:hAnsi="宋体" w:hint="eastAsia"/>
                      <w:szCs w:val="21"/>
                    </w:rPr>
                    <w:t>2022.6.21</w:t>
                  </w:r>
                </w:p>
              </w:tc>
              <w:tc>
                <w:tcPr>
                  <w:tcW w:w="2026" w:type="dxa"/>
                </w:tcPr>
                <w:p w:rsidR="001733DB" w:rsidRPr="00412780" w:rsidRDefault="00EA3E1B" w:rsidP="00B26C03">
                  <w:pPr>
                    <w:pStyle w:val="a0"/>
                    <w:rPr>
                      <w:rFonts w:ascii="宋体" w:hAnsi="宋体"/>
                      <w:sz w:val="21"/>
                      <w:szCs w:val="21"/>
                    </w:rPr>
                  </w:pPr>
                  <w:r w:rsidRPr="00412780">
                    <w:rPr>
                      <w:rFonts w:ascii="宋体" w:hAnsi="宋体" w:hint="eastAsia"/>
                      <w:sz w:val="21"/>
                      <w:szCs w:val="21"/>
                    </w:rPr>
                    <w:t>2022年6月21日08:30分市场部收到客户珠海XX医疗器械有限公司打电话投诉刚刚收到的鸡蛋出现破损情况，营销部经理接到投诉后，立即电话通知HACCP小组组长刘林勇具体情况</w:t>
                  </w:r>
                </w:p>
              </w:tc>
              <w:tc>
                <w:tcPr>
                  <w:tcW w:w="884" w:type="dxa"/>
                </w:tcPr>
                <w:p w:rsidR="00383691" w:rsidRPr="00412780" w:rsidRDefault="00B26C03" w:rsidP="00EA3E1B">
                  <w:pPr>
                    <w:rPr>
                      <w:rFonts w:ascii="宋体" w:hAnsi="宋体"/>
                      <w:szCs w:val="21"/>
                    </w:rPr>
                  </w:pPr>
                  <w:r w:rsidRPr="00412780">
                    <w:rPr>
                      <w:rFonts w:ascii="宋体" w:hAnsi="宋体"/>
                      <w:szCs w:val="21"/>
                    </w:rPr>
                    <w:t>2022.06.2</w:t>
                  </w:r>
                  <w:r w:rsidR="00EA3E1B" w:rsidRPr="00412780">
                    <w:rPr>
                      <w:rFonts w:ascii="宋体" w:hAnsi="宋体"/>
                      <w:szCs w:val="21"/>
                    </w:rPr>
                    <w:t>1</w:t>
                  </w:r>
                </w:p>
              </w:tc>
              <w:tc>
                <w:tcPr>
                  <w:tcW w:w="1160" w:type="dxa"/>
                </w:tcPr>
                <w:p w:rsidR="00383691" w:rsidRPr="00412780" w:rsidRDefault="00B26C03" w:rsidP="00EA3E1B">
                  <w:pPr>
                    <w:rPr>
                      <w:rFonts w:ascii="宋体" w:hAnsi="宋体"/>
                      <w:szCs w:val="21"/>
                    </w:rPr>
                  </w:pPr>
                  <w:r w:rsidRPr="00412780">
                    <w:rPr>
                      <w:rFonts w:ascii="宋体" w:hAnsi="宋体"/>
                      <w:szCs w:val="21"/>
                    </w:rPr>
                    <w:t>2022.06.</w:t>
                  </w:r>
                  <w:r w:rsidR="00EA3E1B" w:rsidRPr="00412780">
                    <w:rPr>
                      <w:rFonts w:ascii="宋体" w:hAnsi="宋体"/>
                      <w:szCs w:val="21"/>
                    </w:rPr>
                    <w:t>20</w:t>
                  </w:r>
                </w:p>
              </w:tc>
              <w:tc>
                <w:tcPr>
                  <w:tcW w:w="1216" w:type="dxa"/>
                </w:tcPr>
                <w:p w:rsidR="00383691" w:rsidRPr="00412780" w:rsidRDefault="00B47BAD">
                  <w:pPr>
                    <w:rPr>
                      <w:rFonts w:ascii="宋体" w:hAnsi="宋体"/>
                      <w:szCs w:val="21"/>
                    </w:rPr>
                  </w:pPr>
                  <w:r w:rsidRPr="00412780">
                    <w:rPr>
                      <w:rFonts w:ascii="宋体" w:hAnsi="宋体" w:hint="eastAsia"/>
                      <w:szCs w:val="21"/>
                    </w:rPr>
                    <w:t>未明确</w:t>
                  </w:r>
                </w:p>
              </w:tc>
              <w:tc>
                <w:tcPr>
                  <w:tcW w:w="709" w:type="dxa"/>
                </w:tcPr>
                <w:p w:rsidR="00383691" w:rsidRPr="00412780" w:rsidRDefault="00B47BAD">
                  <w:pPr>
                    <w:rPr>
                      <w:rFonts w:ascii="宋体" w:hAnsi="宋体"/>
                      <w:szCs w:val="21"/>
                    </w:rPr>
                  </w:pPr>
                  <w:r w:rsidRPr="00412780">
                    <w:rPr>
                      <w:rFonts w:ascii="宋体" w:hAnsi="宋体" w:hint="eastAsia"/>
                      <w:szCs w:val="21"/>
                    </w:rPr>
                    <w:t>已确认</w:t>
                  </w:r>
                </w:p>
              </w:tc>
              <w:tc>
                <w:tcPr>
                  <w:tcW w:w="2126" w:type="dxa"/>
                </w:tcPr>
                <w:p w:rsidR="00EA3E1B" w:rsidRPr="00412780" w:rsidRDefault="00EA3E1B" w:rsidP="00EA3E1B">
                  <w:pPr>
                    <w:spacing w:line="520" w:lineRule="exact"/>
                    <w:rPr>
                      <w:rFonts w:ascii="宋体" w:hAnsi="宋体"/>
                      <w:szCs w:val="21"/>
                    </w:rPr>
                  </w:pPr>
                  <w:r w:rsidRPr="00412780">
                    <w:rPr>
                      <w:rFonts w:ascii="宋体" w:hAnsi="宋体" w:hint="eastAsia"/>
                      <w:szCs w:val="21"/>
                    </w:rPr>
                    <w:t>配送部门检查鸡蛋运输工具是否有损坏现象，导致鸡蛋破损，08：45分配送中心部门重新派送鸡蛋，并将破损鸡蛋当场销毁，此次此次召回演练全过程结束。</w:t>
                  </w:r>
                </w:p>
                <w:p w:rsidR="00383691" w:rsidRPr="00412780" w:rsidRDefault="00383691" w:rsidP="00EA3E1B">
                  <w:pPr>
                    <w:ind w:firstLineChars="200" w:firstLine="420"/>
                    <w:rPr>
                      <w:rFonts w:ascii="宋体" w:hAnsi="宋体"/>
                      <w:szCs w:val="21"/>
                    </w:rPr>
                  </w:pPr>
                </w:p>
              </w:tc>
            </w:tr>
          </w:tbl>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 未对追溯过程的烹饪过程、原料检验过程等原始记录进行保留，已现场沟通。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可追溯性系统证据的保留期限</w:t>
            </w:r>
            <w:r w:rsidRPr="00433DC2">
              <w:rPr>
                <w:rFonts w:asciiTheme="minorEastAsia" w:eastAsiaTheme="minorEastAsia" w:hAnsiTheme="minorEastAsia" w:hint="eastAsia"/>
                <w:szCs w:val="21"/>
                <w:u w:val="single"/>
              </w:rPr>
              <w:t xml:space="preserve"> 24 </w:t>
            </w:r>
            <w:r w:rsidRPr="00433DC2">
              <w:rPr>
                <w:rFonts w:asciiTheme="minorEastAsia" w:eastAsiaTheme="minorEastAsia" w:hAnsiTheme="minorEastAsia" w:hint="eastAsia"/>
                <w:szCs w:val="21"/>
              </w:rPr>
              <w:t>个月，至少包括产品的保质期</w:t>
            </w:r>
            <w:r w:rsidRPr="00433DC2">
              <w:rPr>
                <w:rFonts w:asciiTheme="minorEastAsia" w:eastAsiaTheme="minorEastAsia" w:hAnsiTheme="minorEastAsia" w:hint="eastAsia"/>
                <w:szCs w:val="21"/>
                <w:u w:val="single"/>
              </w:rPr>
              <w:t xml:space="preserve">  —— </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E21D3F" w:rsidRPr="00433DC2" w:rsidRDefault="003E2888" w:rsidP="00E21D3F">
            <w:pPr>
              <w:rPr>
                <w:rFonts w:asciiTheme="minorEastAsia" w:eastAsiaTheme="minorEastAsia" w:hAnsiTheme="minorEastAsia"/>
                <w:szCs w:val="21"/>
              </w:rPr>
            </w:pPr>
            <w:r w:rsidRPr="00433DC2">
              <w:rPr>
                <w:rFonts w:asciiTheme="minorEastAsia" w:eastAsiaTheme="minorEastAsia" w:hAnsiTheme="minorEastAsia" w:hint="eastAsia"/>
                <w:b/>
                <w:szCs w:val="21"/>
              </w:rPr>
              <w:t>2）</w:t>
            </w:r>
            <w:r w:rsidR="00E21D3F" w:rsidRPr="00433DC2">
              <w:rPr>
                <w:rFonts w:asciiTheme="minorEastAsia" w:eastAsiaTheme="minorEastAsia" w:hAnsiTheme="minorEastAsia" w:hint="eastAsia"/>
                <w:b/>
                <w:szCs w:val="21"/>
              </w:rPr>
              <w:t>餐饮</w:t>
            </w:r>
            <w:r w:rsidR="00E21D3F" w:rsidRPr="00433DC2">
              <w:rPr>
                <w:rFonts w:asciiTheme="minorEastAsia" w:eastAsiaTheme="minorEastAsia" w:hAnsiTheme="minorEastAsia"/>
                <w:szCs w:val="21"/>
              </w:rPr>
              <w:t>：</w:t>
            </w:r>
          </w:p>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hint="eastAsia"/>
                <w:szCs w:val="21"/>
              </w:rPr>
              <w:t>组织于</w:t>
            </w:r>
            <w:r w:rsidRPr="00433DC2">
              <w:rPr>
                <w:rFonts w:asciiTheme="minorEastAsia" w:eastAsiaTheme="minorEastAsia" w:hAnsiTheme="minorEastAsia" w:hint="eastAsia"/>
                <w:szCs w:val="21"/>
                <w:u w:val="single"/>
              </w:rPr>
              <w:t xml:space="preserve">  202</w:t>
            </w:r>
            <w:r w:rsidR="00C35037">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00C35037">
              <w:rPr>
                <w:rFonts w:asciiTheme="minorEastAsia" w:eastAsiaTheme="minorEastAsia" w:hAnsiTheme="minorEastAsia"/>
                <w:szCs w:val="21"/>
                <w:u w:val="single"/>
              </w:rPr>
              <w:t>06</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2</w:t>
            </w:r>
            <w:r w:rsidR="00D86A03">
              <w:rPr>
                <w:rFonts w:asciiTheme="minorEastAsia" w:eastAsiaTheme="minorEastAsia" w:hAnsiTheme="minorEastAsia"/>
                <w:szCs w:val="21"/>
                <w:u w:val="single"/>
              </w:rPr>
              <w:t>1</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日验证和测试可追溯性体系的有效性。</w:t>
            </w:r>
          </w:p>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szCs w:val="21"/>
              </w:rPr>
              <w:t>追溯</w:t>
            </w:r>
            <w:r w:rsidRPr="00433DC2">
              <w:rPr>
                <w:rFonts w:asciiTheme="minorEastAsia" w:eastAsiaTheme="minorEastAsia" w:hAnsiTheme="minorEastAsia" w:hint="eastAsia"/>
                <w:szCs w:val="21"/>
              </w:rPr>
              <w:t>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演练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质量事故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顾客投诉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市场抽查不合格 </w:t>
            </w:r>
          </w:p>
          <w:tbl>
            <w:tblPr>
              <w:tblStyle w:val="ac"/>
              <w:tblW w:w="9043" w:type="dxa"/>
              <w:tblLayout w:type="fixed"/>
              <w:tblLook w:val="04A0" w:firstRow="1" w:lastRow="0" w:firstColumn="1" w:lastColumn="0" w:noHBand="0" w:noVBand="1"/>
            </w:tblPr>
            <w:tblGrid>
              <w:gridCol w:w="1003"/>
              <w:gridCol w:w="2026"/>
              <w:gridCol w:w="884"/>
              <w:gridCol w:w="1160"/>
              <w:gridCol w:w="1216"/>
              <w:gridCol w:w="709"/>
              <w:gridCol w:w="2045"/>
            </w:tblGrid>
            <w:tr w:rsidR="00D86A03" w:rsidRPr="00D86A03" w:rsidTr="00B47BAD">
              <w:tc>
                <w:tcPr>
                  <w:tcW w:w="1003" w:type="dxa"/>
                </w:tcPr>
                <w:p w:rsidR="00E21D3F" w:rsidRPr="00D86A03" w:rsidRDefault="00E21D3F" w:rsidP="00E21D3F">
                  <w:pPr>
                    <w:rPr>
                      <w:rFonts w:asciiTheme="minorEastAsia" w:eastAsiaTheme="minorEastAsia" w:hAnsiTheme="minorEastAsia"/>
                      <w:szCs w:val="21"/>
                    </w:rPr>
                  </w:pPr>
                  <w:r w:rsidRPr="00D86A03">
                    <w:rPr>
                      <w:rFonts w:asciiTheme="minorEastAsia" w:eastAsiaTheme="minorEastAsia" w:hAnsiTheme="minorEastAsia" w:hint="eastAsia"/>
                      <w:szCs w:val="21"/>
                    </w:rPr>
                    <w:t>产品批号</w:t>
                  </w:r>
                </w:p>
              </w:tc>
              <w:tc>
                <w:tcPr>
                  <w:tcW w:w="2026" w:type="dxa"/>
                </w:tcPr>
                <w:p w:rsidR="00E21D3F" w:rsidRPr="00D86A03" w:rsidRDefault="00E21D3F" w:rsidP="00E21D3F">
                  <w:pPr>
                    <w:rPr>
                      <w:rFonts w:asciiTheme="minorEastAsia" w:eastAsiaTheme="minorEastAsia" w:hAnsiTheme="minorEastAsia"/>
                      <w:szCs w:val="21"/>
                    </w:rPr>
                  </w:pPr>
                  <w:r w:rsidRPr="00D86A03">
                    <w:rPr>
                      <w:rFonts w:asciiTheme="minorEastAsia" w:eastAsiaTheme="minorEastAsia" w:hAnsiTheme="minorEastAsia" w:hint="eastAsia"/>
                      <w:szCs w:val="21"/>
                    </w:rPr>
                    <w:t>不合格简述</w:t>
                  </w:r>
                </w:p>
              </w:tc>
              <w:tc>
                <w:tcPr>
                  <w:tcW w:w="884" w:type="dxa"/>
                </w:tcPr>
                <w:p w:rsidR="00E21D3F" w:rsidRPr="00D86A03" w:rsidRDefault="00E21D3F" w:rsidP="00E21D3F">
                  <w:pPr>
                    <w:rPr>
                      <w:rFonts w:asciiTheme="minorEastAsia" w:eastAsiaTheme="minorEastAsia" w:hAnsiTheme="minorEastAsia"/>
                      <w:szCs w:val="21"/>
                    </w:rPr>
                  </w:pPr>
                  <w:r w:rsidRPr="00D86A03">
                    <w:rPr>
                      <w:rFonts w:asciiTheme="minorEastAsia" w:eastAsiaTheme="minorEastAsia" w:hAnsiTheme="minorEastAsia"/>
                      <w:szCs w:val="21"/>
                    </w:rPr>
                    <w:t>生产记录</w:t>
                  </w:r>
                  <w:r w:rsidRPr="00D86A03">
                    <w:rPr>
                      <w:rFonts w:asciiTheme="minorEastAsia" w:eastAsiaTheme="minorEastAsia" w:hAnsiTheme="minorEastAsia" w:hint="eastAsia"/>
                      <w:szCs w:val="21"/>
                    </w:rPr>
                    <w:t>情况</w:t>
                  </w:r>
                </w:p>
              </w:tc>
              <w:tc>
                <w:tcPr>
                  <w:tcW w:w="1160" w:type="dxa"/>
                </w:tcPr>
                <w:p w:rsidR="00E21D3F" w:rsidRPr="00D86A03" w:rsidRDefault="00E21D3F" w:rsidP="00E21D3F">
                  <w:pPr>
                    <w:rPr>
                      <w:rFonts w:asciiTheme="minorEastAsia" w:eastAsiaTheme="minorEastAsia" w:hAnsiTheme="minorEastAsia"/>
                      <w:szCs w:val="21"/>
                    </w:rPr>
                  </w:pPr>
                  <w:r w:rsidRPr="00D86A03">
                    <w:rPr>
                      <w:rFonts w:asciiTheme="minorEastAsia" w:eastAsiaTheme="minorEastAsia" w:hAnsiTheme="minorEastAsia"/>
                      <w:szCs w:val="21"/>
                    </w:rPr>
                    <w:t>检验记录</w:t>
                  </w:r>
                  <w:r w:rsidRPr="00D86A03">
                    <w:rPr>
                      <w:rFonts w:asciiTheme="minorEastAsia" w:eastAsiaTheme="minorEastAsia" w:hAnsiTheme="minorEastAsia" w:hint="eastAsia"/>
                      <w:szCs w:val="21"/>
                    </w:rPr>
                    <w:t>情况</w:t>
                  </w:r>
                </w:p>
              </w:tc>
              <w:tc>
                <w:tcPr>
                  <w:tcW w:w="1216" w:type="dxa"/>
                </w:tcPr>
                <w:p w:rsidR="00E21D3F" w:rsidRPr="00D86A03" w:rsidRDefault="00E21D3F" w:rsidP="00E21D3F">
                  <w:pPr>
                    <w:rPr>
                      <w:rFonts w:asciiTheme="minorEastAsia" w:eastAsiaTheme="minorEastAsia" w:hAnsiTheme="minorEastAsia"/>
                      <w:szCs w:val="21"/>
                    </w:rPr>
                  </w:pPr>
                  <w:r w:rsidRPr="00D86A03">
                    <w:rPr>
                      <w:rFonts w:asciiTheme="minorEastAsia" w:eastAsiaTheme="minorEastAsia" w:hAnsiTheme="minorEastAsia"/>
                      <w:szCs w:val="21"/>
                    </w:rPr>
                    <w:t>采购记录</w:t>
                  </w:r>
                  <w:r w:rsidRPr="00D86A03">
                    <w:rPr>
                      <w:rFonts w:asciiTheme="minorEastAsia" w:eastAsiaTheme="minorEastAsia" w:hAnsiTheme="minorEastAsia" w:hint="eastAsia"/>
                      <w:szCs w:val="21"/>
                    </w:rPr>
                    <w:t>情况</w:t>
                  </w:r>
                </w:p>
              </w:tc>
              <w:tc>
                <w:tcPr>
                  <w:tcW w:w="709" w:type="dxa"/>
                </w:tcPr>
                <w:p w:rsidR="00E21D3F" w:rsidRPr="00D86A03" w:rsidRDefault="00E21D3F" w:rsidP="00E21D3F">
                  <w:pPr>
                    <w:rPr>
                      <w:rFonts w:asciiTheme="minorEastAsia" w:eastAsiaTheme="minorEastAsia" w:hAnsiTheme="minorEastAsia"/>
                      <w:szCs w:val="21"/>
                    </w:rPr>
                  </w:pPr>
                  <w:r w:rsidRPr="00D86A03">
                    <w:rPr>
                      <w:rFonts w:asciiTheme="minorEastAsia" w:eastAsiaTheme="minorEastAsia" w:hAnsiTheme="minorEastAsia"/>
                      <w:szCs w:val="21"/>
                    </w:rPr>
                    <w:t>产品留样</w:t>
                  </w:r>
                  <w:r w:rsidRPr="00D86A03">
                    <w:rPr>
                      <w:rFonts w:asciiTheme="minorEastAsia" w:eastAsiaTheme="minorEastAsia" w:hAnsiTheme="minorEastAsia" w:hint="eastAsia"/>
                      <w:szCs w:val="21"/>
                    </w:rPr>
                    <w:t>确认</w:t>
                  </w:r>
                </w:p>
              </w:tc>
              <w:tc>
                <w:tcPr>
                  <w:tcW w:w="2045" w:type="dxa"/>
                </w:tcPr>
                <w:p w:rsidR="00E21D3F" w:rsidRPr="00D86A03" w:rsidRDefault="00E21D3F" w:rsidP="00E21D3F">
                  <w:pPr>
                    <w:rPr>
                      <w:rFonts w:asciiTheme="minorEastAsia" w:eastAsiaTheme="minorEastAsia" w:hAnsiTheme="minorEastAsia"/>
                      <w:szCs w:val="21"/>
                    </w:rPr>
                  </w:pPr>
                  <w:r w:rsidRPr="00D86A03">
                    <w:rPr>
                      <w:rFonts w:asciiTheme="minorEastAsia" w:eastAsiaTheme="minorEastAsia" w:hAnsiTheme="minorEastAsia"/>
                      <w:szCs w:val="21"/>
                    </w:rPr>
                    <w:t>销售记录</w:t>
                  </w:r>
                  <w:r w:rsidRPr="00D86A03">
                    <w:rPr>
                      <w:rFonts w:asciiTheme="minorEastAsia" w:eastAsiaTheme="minorEastAsia" w:hAnsiTheme="minorEastAsia" w:hint="eastAsia"/>
                      <w:szCs w:val="21"/>
                    </w:rPr>
                    <w:t>追踪</w:t>
                  </w:r>
                </w:p>
              </w:tc>
            </w:tr>
            <w:tr w:rsidR="00D86A03" w:rsidRPr="00D86A03" w:rsidTr="00B47BAD">
              <w:tc>
                <w:tcPr>
                  <w:tcW w:w="1003" w:type="dxa"/>
                </w:tcPr>
                <w:p w:rsidR="00E21D3F" w:rsidRPr="00D86A03" w:rsidRDefault="00E21D3F" w:rsidP="00D86A03">
                  <w:pPr>
                    <w:rPr>
                      <w:rFonts w:asciiTheme="minorEastAsia" w:eastAsiaTheme="minorEastAsia" w:hAnsiTheme="minorEastAsia"/>
                      <w:szCs w:val="21"/>
                    </w:rPr>
                  </w:pPr>
                  <w:r w:rsidRPr="00D86A03">
                    <w:rPr>
                      <w:rFonts w:asciiTheme="minorEastAsia" w:eastAsiaTheme="minorEastAsia" w:hAnsiTheme="minorEastAsia"/>
                      <w:szCs w:val="21"/>
                    </w:rPr>
                    <w:t>202</w:t>
                  </w:r>
                  <w:r w:rsidR="00C35037" w:rsidRPr="00D86A03">
                    <w:rPr>
                      <w:rFonts w:asciiTheme="minorEastAsia" w:eastAsiaTheme="minorEastAsia" w:hAnsiTheme="minorEastAsia"/>
                      <w:szCs w:val="21"/>
                    </w:rPr>
                    <w:t>2</w:t>
                  </w:r>
                  <w:r w:rsidRPr="00D86A03">
                    <w:rPr>
                      <w:rFonts w:asciiTheme="minorEastAsia" w:eastAsiaTheme="minorEastAsia" w:hAnsiTheme="minorEastAsia"/>
                      <w:szCs w:val="21"/>
                    </w:rPr>
                    <w:t>.</w:t>
                  </w:r>
                  <w:r w:rsidR="00C35037" w:rsidRPr="00D86A03">
                    <w:rPr>
                      <w:rFonts w:asciiTheme="minorEastAsia" w:eastAsiaTheme="minorEastAsia" w:hAnsiTheme="minorEastAsia"/>
                      <w:szCs w:val="21"/>
                    </w:rPr>
                    <w:t>06</w:t>
                  </w:r>
                  <w:r w:rsidRPr="00D86A03">
                    <w:rPr>
                      <w:rFonts w:asciiTheme="minorEastAsia" w:eastAsiaTheme="minorEastAsia" w:hAnsiTheme="minorEastAsia"/>
                      <w:szCs w:val="21"/>
                    </w:rPr>
                    <w:t>.2</w:t>
                  </w:r>
                  <w:r w:rsidR="00D86A03" w:rsidRPr="00D86A03">
                    <w:rPr>
                      <w:rFonts w:asciiTheme="minorEastAsia" w:eastAsiaTheme="minorEastAsia" w:hAnsiTheme="minorEastAsia"/>
                      <w:szCs w:val="21"/>
                    </w:rPr>
                    <w:t>1</w:t>
                  </w:r>
                </w:p>
              </w:tc>
              <w:tc>
                <w:tcPr>
                  <w:tcW w:w="2026" w:type="dxa"/>
                </w:tcPr>
                <w:p w:rsidR="00E21D3F" w:rsidRPr="00D86A03" w:rsidRDefault="00D86A03" w:rsidP="00E21D3F">
                  <w:pPr>
                    <w:pStyle w:val="a0"/>
                    <w:rPr>
                      <w:rFonts w:asciiTheme="minorEastAsia" w:eastAsiaTheme="minorEastAsia" w:hAnsiTheme="minorEastAsia"/>
                      <w:sz w:val="21"/>
                      <w:szCs w:val="21"/>
                    </w:rPr>
                  </w:pPr>
                  <w:r w:rsidRPr="00D86A03">
                    <w:rPr>
                      <w:rFonts w:asciiTheme="minorEastAsia" w:eastAsiaTheme="minorEastAsia" w:hAnsiTheme="minorEastAsia" w:hint="eastAsia"/>
                      <w:sz w:val="21"/>
                      <w:szCs w:val="21"/>
                    </w:rPr>
                    <w:t>2022年6月21日11:50分食堂就餐人员张X向食堂人员反应当日菜品炒佛手瓜存在未熟的情况，厨师长立即电话通知HACCP小组组长刘林勇告知具体情况</w:t>
                  </w:r>
                  <w:r w:rsidR="00E21D3F" w:rsidRPr="00D86A03">
                    <w:rPr>
                      <w:rFonts w:asciiTheme="minorEastAsia" w:eastAsiaTheme="minorEastAsia" w:hAnsiTheme="minorEastAsia" w:hint="eastAsia"/>
                      <w:bCs/>
                      <w:sz w:val="21"/>
                      <w:szCs w:val="21"/>
                    </w:rPr>
                    <w:t xml:space="preserve">  </w:t>
                  </w:r>
                </w:p>
              </w:tc>
              <w:tc>
                <w:tcPr>
                  <w:tcW w:w="884" w:type="dxa"/>
                </w:tcPr>
                <w:p w:rsidR="00E21D3F" w:rsidRPr="00D86A03" w:rsidRDefault="00E21D3F" w:rsidP="00D86A03">
                  <w:pPr>
                    <w:rPr>
                      <w:rFonts w:asciiTheme="minorEastAsia" w:eastAsiaTheme="minorEastAsia" w:hAnsiTheme="minorEastAsia"/>
                      <w:szCs w:val="21"/>
                    </w:rPr>
                  </w:pPr>
                  <w:r w:rsidRPr="00D86A03">
                    <w:rPr>
                      <w:rFonts w:asciiTheme="minorEastAsia" w:eastAsiaTheme="minorEastAsia" w:hAnsiTheme="minorEastAsia"/>
                      <w:szCs w:val="21"/>
                    </w:rPr>
                    <w:t>202</w:t>
                  </w:r>
                  <w:r w:rsidR="00D86A03" w:rsidRPr="00D86A03">
                    <w:rPr>
                      <w:rFonts w:asciiTheme="minorEastAsia" w:eastAsiaTheme="minorEastAsia" w:hAnsiTheme="minorEastAsia"/>
                      <w:szCs w:val="21"/>
                    </w:rPr>
                    <w:t>2</w:t>
                  </w:r>
                  <w:r w:rsidRPr="00D86A03">
                    <w:rPr>
                      <w:rFonts w:asciiTheme="minorEastAsia" w:eastAsiaTheme="minorEastAsia" w:hAnsiTheme="minorEastAsia"/>
                      <w:szCs w:val="21"/>
                    </w:rPr>
                    <w:t>.11.2</w:t>
                  </w:r>
                  <w:r w:rsidR="00D86A03" w:rsidRPr="00D86A03">
                    <w:rPr>
                      <w:rFonts w:asciiTheme="minorEastAsia" w:eastAsiaTheme="minorEastAsia" w:hAnsiTheme="minorEastAsia"/>
                      <w:szCs w:val="21"/>
                    </w:rPr>
                    <w:t>1</w:t>
                  </w:r>
                </w:p>
              </w:tc>
              <w:tc>
                <w:tcPr>
                  <w:tcW w:w="1160" w:type="dxa"/>
                </w:tcPr>
                <w:p w:rsidR="00E21D3F" w:rsidRPr="00D86A03" w:rsidRDefault="00E21D3F" w:rsidP="00D86A03">
                  <w:pPr>
                    <w:rPr>
                      <w:rFonts w:asciiTheme="minorEastAsia" w:eastAsiaTheme="minorEastAsia" w:hAnsiTheme="minorEastAsia"/>
                      <w:szCs w:val="21"/>
                    </w:rPr>
                  </w:pPr>
                  <w:r w:rsidRPr="00D86A03">
                    <w:rPr>
                      <w:rFonts w:asciiTheme="minorEastAsia" w:eastAsiaTheme="minorEastAsia" w:hAnsiTheme="minorEastAsia"/>
                      <w:szCs w:val="21"/>
                    </w:rPr>
                    <w:t>202</w:t>
                  </w:r>
                  <w:r w:rsidR="00D86A03" w:rsidRPr="00D86A03">
                    <w:rPr>
                      <w:rFonts w:asciiTheme="minorEastAsia" w:eastAsiaTheme="minorEastAsia" w:hAnsiTheme="minorEastAsia"/>
                      <w:szCs w:val="21"/>
                    </w:rPr>
                    <w:t>2</w:t>
                  </w:r>
                  <w:r w:rsidRPr="00D86A03">
                    <w:rPr>
                      <w:rFonts w:asciiTheme="minorEastAsia" w:eastAsiaTheme="minorEastAsia" w:hAnsiTheme="minorEastAsia"/>
                      <w:szCs w:val="21"/>
                    </w:rPr>
                    <w:t>.</w:t>
                  </w:r>
                  <w:r w:rsidR="00D86A03" w:rsidRPr="00D86A03">
                    <w:rPr>
                      <w:rFonts w:asciiTheme="minorEastAsia" w:eastAsiaTheme="minorEastAsia" w:hAnsiTheme="minorEastAsia"/>
                      <w:szCs w:val="21"/>
                    </w:rPr>
                    <w:t>06</w:t>
                  </w:r>
                  <w:r w:rsidRPr="00D86A03">
                    <w:rPr>
                      <w:rFonts w:asciiTheme="minorEastAsia" w:eastAsiaTheme="minorEastAsia" w:hAnsiTheme="minorEastAsia"/>
                      <w:szCs w:val="21"/>
                    </w:rPr>
                    <w:t>.2</w:t>
                  </w:r>
                  <w:r w:rsidR="00D86A03" w:rsidRPr="00D86A03">
                    <w:rPr>
                      <w:rFonts w:asciiTheme="minorEastAsia" w:eastAsiaTheme="minorEastAsia" w:hAnsiTheme="minorEastAsia"/>
                      <w:szCs w:val="21"/>
                    </w:rPr>
                    <w:t>1</w:t>
                  </w:r>
                </w:p>
              </w:tc>
              <w:tc>
                <w:tcPr>
                  <w:tcW w:w="1216" w:type="dxa"/>
                </w:tcPr>
                <w:p w:rsidR="00E21D3F" w:rsidRPr="00D86A03" w:rsidRDefault="00E21D3F" w:rsidP="00E21D3F">
                  <w:pPr>
                    <w:rPr>
                      <w:rFonts w:asciiTheme="minorEastAsia" w:eastAsiaTheme="minorEastAsia" w:hAnsiTheme="minorEastAsia"/>
                      <w:szCs w:val="21"/>
                    </w:rPr>
                  </w:pPr>
                  <w:r w:rsidRPr="00D86A03">
                    <w:rPr>
                      <w:rFonts w:asciiTheme="minorEastAsia" w:eastAsiaTheme="minorEastAsia" w:hAnsiTheme="minorEastAsia" w:hint="eastAsia"/>
                      <w:szCs w:val="21"/>
                    </w:rPr>
                    <w:t>未明确</w:t>
                  </w:r>
                </w:p>
              </w:tc>
              <w:tc>
                <w:tcPr>
                  <w:tcW w:w="709" w:type="dxa"/>
                </w:tcPr>
                <w:p w:rsidR="00E21D3F" w:rsidRPr="00D86A03" w:rsidRDefault="00E21D3F" w:rsidP="00E21D3F">
                  <w:pPr>
                    <w:rPr>
                      <w:rFonts w:asciiTheme="minorEastAsia" w:eastAsiaTheme="minorEastAsia" w:hAnsiTheme="minorEastAsia"/>
                      <w:szCs w:val="21"/>
                    </w:rPr>
                  </w:pPr>
                  <w:r w:rsidRPr="00D86A03">
                    <w:rPr>
                      <w:rFonts w:asciiTheme="minorEastAsia" w:eastAsiaTheme="minorEastAsia" w:hAnsiTheme="minorEastAsia" w:hint="eastAsia"/>
                      <w:szCs w:val="21"/>
                    </w:rPr>
                    <w:t>已确认</w:t>
                  </w:r>
                </w:p>
              </w:tc>
              <w:tc>
                <w:tcPr>
                  <w:tcW w:w="2045" w:type="dxa"/>
                </w:tcPr>
                <w:p w:rsidR="00E21D3F" w:rsidRPr="00D86A03" w:rsidRDefault="00431DF7" w:rsidP="00E21D3F">
                  <w:pPr>
                    <w:rPr>
                      <w:rFonts w:asciiTheme="minorEastAsia" w:eastAsiaTheme="minorEastAsia" w:hAnsiTheme="minorEastAsia"/>
                      <w:szCs w:val="21"/>
                    </w:rPr>
                  </w:pPr>
                  <w:r w:rsidRPr="00C307F1">
                    <w:rPr>
                      <w:rFonts w:asciiTheme="minorEastAsia" w:eastAsiaTheme="minorEastAsia" w:hAnsiTheme="minorEastAsia" w:hint="eastAsia"/>
                      <w:szCs w:val="21"/>
                    </w:rPr>
                    <w:t>当日烹饪的</w:t>
                  </w:r>
                  <w:r w:rsidRPr="00D86A03">
                    <w:rPr>
                      <w:rFonts w:asciiTheme="minorEastAsia" w:eastAsiaTheme="minorEastAsia" w:hAnsiTheme="minorEastAsia" w:hint="eastAsia"/>
                      <w:szCs w:val="21"/>
                    </w:rPr>
                    <w:t>菜品炒佛手瓜</w:t>
                  </w:r>
                  <w:r w:rsidRPr="00C307F1">
                    <w:rPr>
                      <w:rFonts w:asciiTheme="minorEastAsia" w:eastAsiaTheme="minorEastAsia" w:hAnsiTheme="minorEastAsia" w:hint="eastAsia"/>
                      <w:szCs w:val="21"/>
                    </w:rPr>
                    <w:t>全部撤回</w:t>
                  </w:r>
                  <w:r>
                    <w:rPr>
                      <w:rFonts w:asciiTheme="minorEastAsia" w:eastAsiaTheme="minorEastAsia" w:hAnsiTheme="minorEastAsia" w:hint="eastAsia"/>
                      <w:szCs w:val="21"/>
                    </w:rPr>
                    <w:t>，</w:t>
                  </w:r>
                  <w:r w:rsidR="00D86A03" w:rsidRPr="00D86A03">
                    <w:rPr>
                      <w:rFonts w:asciiTheme="minorEastAsia" w:eastAsiaTheme="minorEastAsia" w:hAnsiTheme="minorEastAsia" w:hint="eastAsia"/>
                      <w:szCs w:val="21"/>
                    </w:rPr>
                    <w:t>组织厨师重新炒新菜品土豆丝，12点10分重新上架配菜间，并销毁未熟菜品，预防措施，加强对人员的管理，确保此类情况不在发生，此次召回演练全过程结束。</w:t>
                  </w:r>
                </w:p>
              </w:tc>
            </w:tr>
          </w:tbl>
          <w:p w:rsidR="00E21D3F" w:rsidRPr="00433DC2" w:rsidRDefault="00E21D3F" w:rsidP="00E21D3F">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 未对追溯过程的烹饪过程、原料检验过程等原始记录进行保留，已现场沟通。</w:t>
            </w:r>
          </w:p>
          <w:p w:rsidR="00E21D3F" w:rsidRPr="00433DC2" w:rsidRDefault="00E21D3F" w:rsidP="00E21D3F">
            <w:pPr>
              <w:pStyle w:val="a0"/>
              <w:rPr>
                <w:rFonts w:asciiTheme="minorEastAsia" w:eastAsiaTheme="minorEastAsia" w:hAnsiTheme="minorEastAsia"/>
                <w:sz w:val="21"/>
                <w:szCs w:val="21"/>
              </w:rPr>
            </w:pPr>
          </w:p>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hint="eastAsia"/>
                <w:szCs w:val="21"/>
              </w:rPr>
              <w:t>可追溯性系统证据的保留期限</w:t>
            </w:r>
            <w:r w:rsidRPr="00433DC2">
              <w:rPr>
                <w:rFonts w:asciiTheme="minorEastAsia" w:eastAsiaTheme="minorEastAsia" w:hAnsiTheme="minorEastAsia" w:hint="eastAsia"/>
                <w:szCs w:val="21"/>
                <w:u w:val="single"/>
              </w:rPr>
              <w:t xml:space="preserve"> 24 </w:t>
            </w:r>
            <w:r w:rsidRPr="00433DC2">
              <w:rPr>
                <w:rFonts w:asciiTheme="minorEastAsia" w:eastAsiaTheme="minorEastAsia" w:hAnsiTheme="minorEastAsia" w:hint="eastAsia"/>
                <w:szCs w:val="21"/>
              </w:rPr>
              <w:t>个月，至少包括产品的保质期</w:t>
            </w:r>
            <w:r w:rsidRPr="00433DC2">
              <w:rPr>
                <w:rFonts w:asciiTheme="minorEastAsia" w:eastAsiaTheme="minorEastAsia" w:hAnsiTheme="minorEastAsia" w:hint="eastAsia"/>
                <w:szCs w:val="21"/>
                <w:u w:val="single"/>
              </w:rPr>
              <w:t xml:space="preserve">  —— </w:t>
            </w:r>
            <w:r w:rsidRPr="00433DC2">
              <w:rPr>
                <w:rFonts w:asciiTheme="minorEastAsia" w:eastAsiaTheme="minorEastAsia" w:hAnsiTheme="minorEastAsia" w:hint="eastAsia"/>
                <w:szCs w:val="21"/>
              </w:rPr>
              <w:t>。</w:t>
            </w:r>
          </w:p>
          <w:p w:rsidR="00E21D3F" w:rsidRPr="00433DC2" w:rsidRDefault="00E21D3F" w:rsidP="00E21D3F">
            <w:pPr>
              <w:pStyle w:val="a0"/>
              <w:rPr>
                <w:rFonts w:asciiTheme="minorEastAsia" w:eastAsiaTheme="minorEastAsia" w:hAnsiTheme="minorEastAsia"/>
                <w:sz w:val="21"/>
                <w:szCs w:val="21"/>
              </w:rPr>
            </w:pPr>
          </w:p>
          <w:p w:rsidR="00DC24F2" w:rsidRPr="00433DC2" w:rsidRDefault="00DC24F2" w:rsidP="00E21D3F">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产品留样（</w:t>
            </w:r>
            <w:r w:rsidR="00AF6045" w:rsidRPr="00AF6045">
              <w:rPr>
                <w:rFonts w:asciiTheme="minorEastAsia" w:eastAsiaTheme="minorEastAsia" w:hAnsiTheme="minorEastAsia" w:hint="eastAsia"/>
                <w:b/>
                <w:szCs w:val="21"/>
              </w:rPr>
              <w:t>餐饮</w:t>
            </w:r>
            <w:r w:rsidR="00AF6045" w:rsidRPr="00AF6045">
              <w:rPr>
                <w:rFonts w:asciiTheme="minorEastAsia" w:eastAsiaTheme="minorEastAsia" w:hAnsiTheme="minorEastAsia"/>
                <w:b/>
                <w:szCs w:val="21"/>
              </w:rPr>
              <w:t>：</w:t>
            </w:r>
            <w:r w:rsidR="00F540DF" w:rsidRPr="00F540DF">
              <w:rPr>
                <w:rFonts w:asciiTheme="minorEastAsia" w:eastAsiaTheme="minorEastAsia" w:hAnsiTheme="minorEastAsia"/>
                <w:b/>
                <w:szCs w:val="21"/>
              </w:rPr>
              <w:t>珠海顺美医疗器械有限公司</w:t>
            </w:r>
            <w:r w:rsidR="00422F2A" w:rsidRPr="00F540DF">
              <w:rPr>
                <w:rFonts w:asciiTheme="minorEastAsia" w:eastAsiaTheme="minorEastAsia" w:hAnsiTheme="minorEastAsia"/>
                <w:b/>
                <w:szCs w:val="21"/>
              </w:rPr>
              <w:t>食堂</w:t>
            </w:r>
            <w:r w:rsidRPr="00433DC2">
              <w:rPr>
                <w:rFonts w:asciiTheme="minorEastAsia" w:eastAsiaTheme="minorEastAsia" w:hAnsiTheme="minorEastAsia" w:hint="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抽查产品留样记录：规定要求留样每种≥1</w:t>
            </w:r>
            <w:r w:rsidRPr="00433DC2">
              <w:rPr>
                <w:rFonts w:asciiTheme="minorEastAsia" w:eastAsiaTheme="minorEastAsia" w:hAnsiTheme="minorEastAsia"/>
                <w:szCs w:val="21"/>
              </w:rPr>
              <w:t>25</w:t>
            </w:r>
            <w:r w:rsidRPr="00433DC2">
              <w:rPr>
                <w:rFonts w:asciiTheme="minorEastAsia" w:eastAsiaTheme="minorEastAsia" w:hAnsiTheme="minorEastAsia" w:hint="eastAsia"/>
                <w:szCs w:val="21"/>
              </w:rPr>
              <w:t>克</w:t>
            </w:r>
          </w:p>
          <w:tbl>
            <w:tblPr>
              <w:tblStyle w:val="ac"/>
              <w:tblpPr w:leftFromText="180" w:rightFromText="180" w:vertAnchor="text" w:horzAnchor="page" w:tblpX="182" w:tblpY="388"/>
              <w:tblOverlap w:val="never"/>
              <w:tblW w:w="9043" w:type="dxa"/>
              <w:tblLayout w:type="fixed"/>
              <w:tblLook w:val="04A0" w:firstRow="1" w:lastRow="0" w:firstColumn="1" w:lastColumn="0" w:noHBand="0" w:noVBand="1"/>
            </w:tblPr>
            <w:tblGrid>
              <w:gridCol w:w="1808"/>
              <w:gridCol w:w="1297"/>
              <w:gridCol w:w="2320"/>
              <w:gridCol w:w="1809"/>
              <w:gridCol w:w="1809"/>
            </w:tblGrid>
            <w:tr w:rsidR="00383691" w:rsidRPr="00433DC2">
              <w:trPr>
                <w:trHeight w:val="369"/>
              </w:trPr>
              <w:tc>
                <w:tcPr>
                  <w:tcW w:w="180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产品名称</w:t>
                  </w:r>
                </w:p>
              </w:tc>
              <w:tc>
                <w:tcPr>
                  <w:tcW w:w="129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规格</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生产日期</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保存期限</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保存状态</w:t>
                  </w:r>
                </w:p>
              </w:tc>
            </w:tr>
            <w:tr w:rsidR="00383691" w:rsidRPr="00433DC2">
              <w:tc>
                <w:tcPr>
                  <w:tcW w:w="1808" w:type="dxa"/>
                </w:tcPr>
                <w:p w:rsidR="00383691" w:rsidRPr="00433DC2" w:rsidRDefault="00F540DF">
                  <w:pPr>
                    <w:rPr>
                      <w:rFonts w:asciiTheme="minorEastAsia" w:eastAsiaTheme="minorEastAsia" w:hAnsiTheme="minorEastAsia"/>
                      <w:szCs w:val="21"/>
                    </w:rPr>
                  </w:pPr>
                  <w:r>
                    <w:rPr>
                      <w:rFonts w:asciiTheme="minorEastAsia" w:eastAsiaTheme="minorEastAsia" w:hAnsiTheme="minorEastAsia" w:hint="eastAsia"/>
                      <w:szCs w:val="21"/>
                    </w:rPr>
                    <w:t>冬</w:t>
                  </w:r>
                  <w:r>
                    <w:rPr>
                      <w:rFonts w:asciiTheme="minorEastAsia" w:eastAsiaTheme="minorEastAsia" w:hAnsiTheme="minorEastAsia"/>
                      <w:szCs w:val="21"/>
                    </w:rPr>
                    <w:t>菇红萝卜蒸鸡</w:t>
                  </w:r>
                </w:p>
              </w:tc>
              <w:tc>
                <w:tcPr>
                  <w:tcW w:w="1297" w:type="dxa"/>
                </w:tcPr>
                <w:p w:rsidR="00383691" w:rsidRPr="00433DC2" w:rsidRDefault="00F540DF">
                  <w:pPr>
                    <w:rPr>
                      <w:rFonts w:asciiTheme="minorEastAsia" w:eastAsiaTheme="minorEastAsia" w:hAnsiTheme="minorEastAsia"/>
                      <w:szCs w:val="21"/>
                    </w:rPr>
                  </w:pPr>
                  <w:r>
                    <w:rPr>
                      <w:rFonts w:asciiTheme="minorEastAsia" w:eastAsiaTheme="minorEastAsia" w:hAnsiTheme="minorEastAsia" w:hint="eastAsia"/>
                      <w:szCs w:val="21"/>
                    </w:rPr>
                    <w:t>150</w:t>
                  </w:r>
                  <w:r w:rsidR="00CE6437" w:rsidRPr="00433DC2">
                    <w:rPr>
                      <w:rFonts w:asciiTheme="minorEastAsia" w:eastAsiaTheme="minorEastAsia" w:hAnsiTheme="minorEastAsia"/>
                      <w:szCs w:val="21"/>
                    </w:rPr>
                    <w:t>g</w:t>
                  </w:r>
                </w:p>
              </w:tc>
              <w:tc>
                <w:tcPr>
                  <w:tcW w:w="2320" w:type="dxa"/>
                </w:tcPr>
                <w:p w:rsidR="00383691" w:rsidRPr="00433DC2" w:rsidRDefault="00B47BAD" w:rsidP="00F540DF">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sidR="00F540DF">
                    <w:rPr>
                      <w:rFonts w:asciiTheme="minorEastAsia" w:eastAsiaTheme="minorEastAsia" w:hAnsiTheme="minorEastAsia"/>
                      <w:szCs w:val="21"/>
                    </w:rPr>
                    <w:t>09-29</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天</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冷藏</w:t>
                  </w:r>
                </w:p>
              </w:tc>
            </w:tr>
            <w:tr w:rsidR="00383691" w:rsidRPr="00433DC2">
              <w:tc>
                <w:tcPr>
                  <w:tcW w:w="1808" w:type="dxa"/>
                </w:tcPr>
                <w:p w:rsidR="00383691" w:rsidRPr="00433DC2" w:rsidRDefault="00F540DF">
                  <w:pPr>
                    <w:rPr>
                      <w:rFonts w:asciiTheme="minorEastAsia" w:eastAsiaTheme="minorEastAsia" w:hAnsiTheme="minorEastAsia"/>
                      <w:szCs w:val="21"/>
                    </w:rPr>
                  </w:pPr>
                  <w:r>
                    <w:rPr>
                      <w:rFonts w:asciiTheme="minorEastAsia" w:eastAsiaTheme="minorEastAsia" w:hAnsiTheme="minorEastAsia" w:hint="eastAsia"/>
                      <w:szCs w:val="21"/>
                    </w:rPr>
                    <w:t>鸡扒</w:t>
                  </w:r>
                </w:p>
              </w:tc>
              <w:tc>
                <w:tcPr>
                  <w:tcW w:w="1297" w:type="dxa"/>
                </w:tcPr>
                <w:p w:rsidR="00383691" w:rsidRPr="00433DC2" w:rsidRDefault="00F540DF">
                  <w:pPr>
                    <w:rPr>
                      <w:rFonts w:asciiTheme="minorEastAsia" w:eastAsiaTheme="minorEastAsia" w:hAnsiTheme="minorEastAsia"/>
                      <w:szCs w:val="21"/>
                    </w:rPr>
                  </w:pPr>
                  <w:r>
                    <w:rPr>
                      <w:rFonts w:asciiTheme="minorEastAsia" w:eastAsiaTheme="minorEastAsia" w:hAnsiTheme="minorEastAsia" w:hint="eastAsia"/>
                      <w:szCs w:val="21"/>
                    </w:rPr>
                    <w:t>150</w:t>
                  </w:r>
                  <w:r w:rsidR="00CE6437" w:rsidRPr="00433DC2">
                    <w:rPr>
                      <w:rFonts w:asciiTheme="minorEastAsia" w:eastAsiaTheme="minorEastAsia" w:hAnsiTheme="minorEastAsia"/>
                      <w:szCs w:val="21"/>
                    </w:rPr>
                    <w:t>g</w:t>
                  </w:r>
                </w:p>
              </w:tc>
              <w:tc>
                <w:tcPr>
                  <w:tcW w:w="2320" w:type="dxa"/>
                </w:tcPr>
                <w:p w:rsidR="00383691" w:rsidRPr="00433DC2" w:rsidRDefault="00F540DF">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Pr>
                      <w:rFonts w:asciiTheme="minorEastAsia" w:eastAsiaTheme="minorEastAsia" w:hAnsiTheme="minorEastAsia"/>
                      <w:szCs w:val="21"/>
                    </w:rPr>
                    <w:t>09-29</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天</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冷藏</w:t>
                  </w:r>
                </w:p>
              </w:tc>
            </w:tr>
            <w:tr w:rsidR="00383691" w:rsidRPr="00433DC2">
              <w:tc>
                <w:tcPr>
                  <w:tcW w:w="1808" w:type="dxa"/>
                </w:tcPr>
                <w:p w:rsidR="00383691" w:rsidRPr="00433DC2" w:rsidRDefault="00F540DF">
                  <w:pPr>
                    <w:rPr>
                      <w:rFonts w:asciiTheme="minorEastAsia" w:eastAsiaTheme="minorEastAsia" w:hAnsiTheme="minorEastAsia"/>
                      <w:szCs w:val="21"/>
                    </w:rPr>
                  </w:pPr>
                  <w:r>
                    <w:rPr>
                      <w:rFonts w:asciiTheme="minorEastAsia" w:eastAsiaTheme="minorEastAsia" w:hAnsiTheme="minorEastAsia" w:hint="eastAsia"/>
                      <w:szCs w:val="21"/>
                    </w:rPr>
                    <w:t>苦</w:t>
                  </w:r>
                  <w:r>
                    <w:rPr>
                      <w:rFonts w:asciiTheme="minorEastAsia" w:eastAsiaTheme="minorEastAsia" w:hAnsiTheme="minorEastAsia"/>
                      <w:szCs w:val="21"/>
                    </w:rPr>
                    <w:t>瓜炒肉</w:t>
                  </w:r>
                </w:p>
              </w:tc>
              <w:tc>
                <w:tcPr>
                  <w:tcW w:w="1297" w:type="dxa"/>
                </w:tcPr>
                <w:p w:rsidR="00383691" w:rsidRPr="00433DC2" w:rsidRDefault="00F540DF">
                  <w:pPr>
                    <w:rPr>
                      <w:rFonts w:asciiTheme="minorEastAsia" w:eastAsiaTheme="minorEastAsia" w:hAnsiTheme="minorEastAsia"/>
                      <w:szCs w:val="21"/>
                    </w:rPr>
                  </w:pPr>
                  <w:r>
                    <w:rPr>
                      <w:rFonts w:asciiTheme="minorEastAsia" w:eastAsiaTheme="minorEastAsia" w:hAnsiTheme="minorEastAsia" w:hint="eastAsia"/>
                      <w:szCs w:val="21"/>
                    </w:rPr>
                    <w:t>150</w:t>
                  </w:r>
                  <w:r w:rsidR="00CE6437" w:rsidRPr="00433DC2">
                    <w:rPr>
                      <w:rFonts w:asciiTheme="minorEastAsia" w:eastAsiaTheme="minorEastAsia" w:hAnsiTheme="minorEastAsia"/>
                      <w:szCs w:val="21"/>
                    </w:rPr>
                    <w:t>g</w:t>
                  </w:r>
                </w:p>
              </w:tc>
              <w:tc>
                <w:tcPr>
                  <w:tcW w:w="2320" w:type="dxa"/>
                </w:tcPr>
                <w:p w:rsidR="00383691" w:rsidRPr="00433DC2" w:rsidRDefault="00F540DF">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Pr>
                      <w:rFonts w:asciiTheme="minorEastAsia" w:eastAsiaTheme="minorEastAsia" w:hAnsiTheme="minorEastAsia"/>
                      <w:szCs w:val="21"/>
                    </w:rPr>
                    <w:t>09-20</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天</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冷藏</w:t>
                  </w:r>
                </w:p>
              </w:tc>
            </w:tr>
            <w:tr w:rsidR="00383691" w:rsidRPr="00433DC2">
              <w:tc>
                <w:tcPr>
                  <w:tcW w:w="1808" w:type="dxa"/>
                </w:tcPr>
                <w:p w:rsidR="00383691" w:rsidRPr="00433DC2" w:rsidRDefault="00F540DF">
                  <w:pPr>
                    <w:rPr>
                      <w:rFonts w:asciiTheme="minorEastAsia" w:eastAsiaTheme="minorEastAsia" w:hAnsiTheme="minorEastAsia"/>
                      <w:szCs w:val="21"/>
                    </w:rPr>
                  </w:pPr>
                  <w:r>
                    <w:rPr>
                      <w:rFonts w:asciiTheme="minorEastAsia" w:eastAsiaTheme="minorEastAsia" w:hAnsiTheme="minorEastAsia" w:hint="eastAsia"/>
                      <w:szCs w:val="21"/>
                    </w:rPr>
                    <w:t>白萝卜</w:t>
                  </w:r>
                  <w:r>
                    <w:rPr>
                      <w:rFonts w:asciiTheme="minorEastAsia" w:eastAsiaTheme="minorEastAsia" w:hAnsiTheme="minorEastAsia"/>
                      <w:szCs w:val="21"/>
                    </w:rPr>
                    <w:t>炆鸭</w:t>
                  </w:r>
                </w:p>
              </w:tc>
              <w:tc>
                <w:tcPr>
                  <w:tcW w:w="1297" w:type="dxa"/>
                </w:tcPr>
                <w:p w:rsidR="00383691" w:rsidRPr="00433DC2" w:rsidRDefault="00F540DF">
                  <w:pPr>
                    <w:rPr>
                      <w:rFonts w:asciiTheme="minorEastAsia" w:eastAsiaTheme="minorEastAsia" w:hAnsiTheme="minorEastAsia"/>
                      <w:szCs w:val="21"/>
                    </w:rPr>
                  </w:pPr>
                  <w:r>
                    <w:rPr>
                      <w:rFonts w:asciiTheme="minorEastAsia" w:eastAsiaTheme="minorEastAsia" w:hAnsiTheme="minorEastAsia" w:hint="eastAsia"/>
                      <w:szCs w:val="21"/>
                    </w:rPr>
                    <w:t>150</w:t>
                  </w:r>
                  <w:r w:rsidR="00CE6437" w:rsidRPr="00433DC2">
                    <w:rPr>
                      <w:rFonts w:asciiTheme="minorEastAsia" w:eastAsiaTheme="minorEastAsia" w:hAnsiTheme="minorEastAsia"/>
                      <w:szCs w:val="21"/>
                    </w:rPr>
                    <w:t>g</w:t>
                  </w:r>
                </w:p>
              </w:tc>
              <w:tc>
                <w:tcPr>
                  <w:tcW w:w="2320" w:type="dxa"/>
                </w:tcPr>
                <w:p w:rsidR="00383691" w:rsidRPr="00433DC2" w:rsidRDefault="00CE6437">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sidR="00F540DF">
                    <w:rPr>
                      <w:rFonts w:asciiTheme="minorEastAsia" w:eastAsiaTheme="minorEastAsia" w:hAnsiTheme="minorEastAsia"/>
                      <w:szCs w:val="21"/>
                    </w:rPr>
                    <w:t>09-30</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天</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冷藏</w:t>
                  </w:r>
                </w:p>
              </w:tc>
            </w:tr>
            <w:tr w:rsidR="00383691" w:rsidRPr="00433DC2">
              <w:tc>
                <w:tcPr>
                  <w:tcW w:w="1808" w:type="dxa"/>
                </w:tcPr>
                <w:p w:rsidR="00383691" w:rsidRPr="00433DC2" w:rsidRDefault="00F540DF">
                  <w:pPr>
                    <w:rPr>
                      <w:rFonts w:asciiTheme="minorEastAsia" w:eastAsiaTheme="minorEastAsia" w:hAnsiTheme="minorEastAsia"/>
                      <w:szCs w:val="21"/>
                    </w:rPr>
                  </w:pPr>
                  <w:r>
                    <w:rPr>
                      <w:rFonts w:asciiTheme="minorEastAsia" w:eastAsiaTheme="minorEastAsia" w:hAnsiTheme="minorEastAsia" w:hint="eastAsia"/>
                      <w:szCs w:val="21"/>
                    </w:rPr>
                    <w:t>卤</w:t>
                  </w:r>
                  <w:r>
                    <w:rPr>
                      <w:rFonts w:asciiTheme="minorEastAsia" w:eastAsiaTheme="minorEastAsia" w:hAnsiTheme="minorEastAsia"/>
                      <w:szCs w:val="21"/>
                    </w:rPr>
                    <w:t>水鸡腿</w:t>
                  </w:r>
                </w:p>
              </w:tc>
              <w:tc>
                <w:tcPr>
                  <w:tcW w:w="1297" w:type="dxa"/>
                </w:tcPr>
                <w:p w:rsidR="00383691" w:rsidRPr="00433DC2" w:rsidRDefault="00F540DF">
                  <w:pPr>
                    <w:rPr>
                      <w:rFonts w:asciiTheme="minorEastAsia" w:eastAsiaTheme="minorEastAsia" w:hAnsiTheme="minorEastAsia"/>
                      <w:szCs w:val="21"/>
                    </w:rPr>
                  </w:pPr>
                  <w:r>
                    <w:rPr>
                      <w:rFonts w:asciiTheme="minorEastAsia" w:eastAsiaTheme="minorEastAsia" w:hAnsiTheme="minorEastAsia" w:hint="eastAsia"/>
                      <w:szCs w:val="21"/>
                    </w:rPr>
                    <w:t>150</w:t>
                  </w:r>
                  <w:r w:rsidR="00CE6437" w:rsidRPr="00433DC2">
                    <w:rPr>
                      <w:rFonts w:asciiTheme="minorEastAsia" w:eastAsiaTheme="minorEastAsia" w:hAnsiTheme="minorEastAsia"/>
                      <w:szCs w:val="21"/>
                    </w:rPr>
                    <w:t>g</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sidR="00F540DF">
                    <w:rPr>
                      <w:rFonts w:asciiTheme="minorEastAsia" w:eastAsiaTheme="minorEastAsia" w:hAnsiTheme="minorEastAsia"/>
                      <w:szCs w:val="21"/>
                    </w:rPr>
                    <w:t>09</w:t>
                  </w:r>
                  <w:r w:rsidRPr="00433DC2">
                    <w:rPr>
                      <w:rFonts w:asciiTheme="minorEastAsia" w:eastAsiaTheme="minorEastAsia" w:hAnsiTheme="minorEastAsia" w:hint="eastAsia"/>
                      <w:szCs w:val="21"/>
                    </w:rPr>
                    <w:t>-</w:t>
                  </w:r>
                  <w:r w:rsidR="00F540DF">
                    <w:rPr>
                      <w:rFonts w:asciiTheme="minorEastAsia" w:eastAsiaTheme="minorEastAsia" w:hAnsiTheme="minorEastAsia"/>
                      <w:szCs w:val="21"/>
                    </w:rPr>
                    <w:t>30</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天</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冷藏</w:t>
                  </w:r>
                </w:p>
              </w:tc>
            </w:tr>
            <w:tr w:rsidR="00383691" w:rsidRPr="00433DC2">
              <w:tc>
                <w:tcPr>
                  <w:tcW w:w="1808" w:type="dxa"/>
                </w:tcPr>
                <w:p w:rsidR="00383691" w:rsidRPr="00433DC2" w:rsidRDefault="00F540DF">
                  <w:pPr>
                    <w:rPr>
                      <w:rFonts w:asciiTheme="minorEastAsia" w:eastAsiaTheme="minorEastAsia" w:hAnsiTheme="minorEastAsia"/>
                      <w:szCs w:val="21"/>
                    </w:rPr>
                  </w:pPr>
                  <w:r>
                    <w:rPr>
                      <w:rFonts w:asciiTheme="minorEastAsia" w:eastAsiaTheme="minorEastAsia" w:hAnsiTheme="minorEastAsia" w:hint="eastAsia"/>
                      <w:szCs w:val="21"/>
                    </w:rPr>
                    <w:t>青</w:t>
                  </w:r>
                  <w:r>
                    <w:rPr>
                      <w:rFonts w:asciiTheme="minorEastAsia" w:eastAsiaTheme="minorEastAsia" w:hAnsiTheme="minorEastAsia"/>
                      <w:szCs w:val="21"/>
                    </w:rPr>
                    <w:t>椒炒</w:t>
                  </w:r>
                  <w:r>
                    <w:rPr>
                      <w:rFonts w:asciiTheme="minorEastAsia" w:eastAsiaTheme="minorEastAsia" w:hAnsiTheme="minorEastAsia" w:hint="eastAsia"/>
                      <w:szCs w:val="21"/>
                    </w:rPr>
                    <w:t>肉</w:t>
                  </w:r>
                </w:p>
              </w:tc>
              <w:tc>
                <w:tcPr>
                  <w:tcW w:w="1297" w:type="dxa"/>
                </w:tcPr>
                <w:p w:rsidR="00383691" w:rsidRPr="00433DC2" w:rsidRDefault="00F540DF">
                  <w:pPr>
                    <w:rPr>
                      <w:rFonts w:asciiTheme="minorEastAsia" w:eastAsiaTheme="minorEastAsia" w:hAnsiTheme="minorEastAsia"/>
                      <w:szCs w:val="21"/>
                    </w:rPr>
                  </w:pPr>
                  <w:r>
                    <w:rPr>
                      <w:rFonts w:asciiTheme="minorEastAsia" w:eastAsiaTheme="minorEastAsia" w:hAnsiTheme="minorEastAsia" w:hint="eastAsia"/>
                      <w:szCs w:val="21"/>
                    </w:rPr>
                    <w:t>150</w:t>
                  </w:r>
                  <w:r w:rsidR="00CE6437" w:rsidRPr="00433DC2">
                    <w:rPr>
                      <w:rFonts w:asciiTheme="minorEastAsia" w:eastAsiaTheme="minorEastAsia" w:hAnsiTheme="minorEastAsia"/>
                      <w:szCs w:val="21"/>
                    </w:rPr>
                    <w:t>g</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sidR="00F540DF">
                    <w:rPr>
                      <w:rFonts w:asciiTheme="minorEastAsia" w:eastAsiaTheme="minorEastAsia" w:hAnsiTheme="minorEastAsia"/>
                      <w:szCs w:val="21"/>
                    </w:rPr>
                    <w:t>09</w:t>
                  </w:r>
                  <w:r w:rsidRPr="00433DC2">
                    <w:rPr>
                      <w:rFonts w:asciiTheme="minorEastAsia" w:eastAsiaTheme="minorEastAsia" w:hAnsiTheme="minorEastAsia" w:hint="eastAsia"/>
                      <w:szCs w:val="21"/>
                    </w:rPr>
                    <w:t>-</w:t>
                  </w:r>
                  <w:r w:rsidR="00F540DF">
                    <w:rPr>
                      <w:rFonts w:asciiTheme="minorEastAsia" w:eastAsiaTheme="minorEastAsia" w:hAnsiTheme="minorEastAsia"/>
                      <w:szCs w:val="21"/>
                    </w:rPr>
                    <w:t>30</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天</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冷藏</w:t>
                  </w:r>
                </w:p>
              </w:tc>
            </w:tr>
          </w:tbl>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系统的验证包括最终产品数量与成分数量的核对，作为</w:t>
            </w:r>
            <w:r w:rsidRPr="00433DC2">
              <w:rPr>
                <w:rFonts w:asciiTheme="minorEastAsia" w:eastAsiaTheme="minorEastAsia" w:hAnsiTheme="minorEastAsia" w:hint="eastAsia"/>
                <w:szCs w:val="21"/>
              </w:rPr>
              <w:t>追溯性</w:t>
            </w:r>
            <w:r w:rsidRPr="00433DC2">
              <w:rPr>
                <w:rFonts w:asciiTheme="minorEastAsia" w:eastAsiaTheme="minorEastAsia" w:hAnsiTheme="minorEastAsia"/>
                <w:szCs w:val="21"/>
              </w:rPr>
              <w:t>有效性的证据</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CE6437" w:rsidRPr="00433DC2" w:rsidRDefault="00CE6437" w:rsidP="00CE6437">
            <w:pPr>
              <w:pStyle w:val="a0"/>
              <w:rPr>
                <w:rFonts w:asciiTheme="minorEastAsia" w:eastAsiaTheme="minorEastAsia" w:hAnsiTheme="minorEastAsia"/>
                <w:sz w:val="21"/>
                <w:szCs w:val="21"/>
              </w:rPr>
            </w:pPr>
          </w:p>
        </w:tc>
        <w:tc>
          <w:tcPr>
            <w:tcW w:w="1074" w:type="dxa"/>
            <w:vMerge/>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93"/>
        </w:trPr>
        <w:tc>
          <w:tcPr>
            <w:tcW w:w="1788" w:type="dxa"/>
            <w:vMerge/>
          </w:tcPr>
          <w:p w:rsidR="00383691" w:rsidRPr="00433DC2" w:rsidRDefault="00383691">
            <w:pPr>
              <w:rPr>
                <w:rFonts w:asciiTheme="minorEastAsia" w:eastAsiaTheme="minorEastAsia" w:hAnsiTheme="minorEastAsia"/>
                <w:szCs w:val="21"/>
                <w:highlight w:val="yellow"/>
              </w:rPr>
            </w:pPr>
          </w:p>
        </w:tc>
        <w:tc>
          <w:tcPr>
            <w:tcW w:w="1089" w:type="dxa"/>
            <w:vMerge/>
          </w:tcPr>
          <w:p w:rsidR="00383691" w:rsidRPr="00433DC2" w:rsidRDefault="00383691">
            <w:pPr>
              <w:rPr>
                <w:rFonts w:asciiTheme="minorEastAsia" w:eastAsiaTheme="minorEastAsia" w:hAnsiTheme="minorEastAsia"/>
                <w:szCs w:val="21"/>
                <w:highlight w:val="yellow"/>
              </w:rPr>
            </w:pPr>
          </w:p>
        </w:tc>
        <w:tc>
          <w:tcPr>
            <w:tcW w:w="688" w:type="dxa"/>
            <w:gridSpan w:val="2"/>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w:t>
            </w:r>
          </w:p>
        </w:tc>
        <w:tc>
          <w:tcPr>
            <w:tcW w:w="980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在生产或服务场所对原材料的标识情况：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p>
          <w:p w:rsidR="00383691" w:rsidRPr="00433DC2" w:rsidRDefault="00F37631">
            <w:pPr>
              <w:pStyle w:val="a5"/>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冷冻冰柜</w:t>
            </w:r>
            <w:r w:rsidR="00B47BAD" w:rsidRPr="00433DC2">
              <w:rPr>
                <w:rFonts w:asciiTheme="minorEastAsia" w:eastAsiaTheme="minorEastAsia" w:hAnsiTheme="minorEastAsia" w:hint="eastAsia"/>
                <w:sz w:val="21"/>
                <w:szCs w:val="21"/>
                <w:u w:val="single"/>
              </w:rPr>
              <w:t>：-</w:t>
            </w:r>
            <w:r w:rsidR="00331430">
              <w:rPr>
                <w:rFonts w:asciiTheme="minorEastAsia" w:eastAsiaTheme="minorEastAsia" w:hAnsiTheme="minorEastAsia"/>
                <w:sz w:val="21"/>
                <w:szCs w:val="21"/>
                <w:u w:val="single"/>
              </w:rPr>
              <w:t>10</w:t>
            </w:r>
            <w:r w:rsidR="00B47BAD" w:rsidRPr="00433DC2">
              <w:rPr>
                <w:rFonts w:asciiTheme="minorEastAsia" w:eastAsiaTheme="minorEastAsia" w:hAnsiTheme="minorEastAsia" w:hint="eastAsia"/>
                <w:sz w:val="21"/>
                <w:szCs w:val="21"/>
                <w:u w:val="single"/>
              </w:rPr>
              <w:t>℃</w:t>
            </w:r>
            <w:r w:rsidR="00F540DF">
              <w:rPr>
                <w:rFonts w:asciiTheme="minorEastAsia" w:eastAsiaTheme="minorEastAsia" w:hAnsiTheme="minorEastAsia" w:hint="eastAsia"/>
                <w:sz w:val="21"/>
                <w:szCs w:val="21"/>
                <w:u w:val="single"/>
              </w:rPr>
              <w:t>，</w:t>
            </w:r>
            <w:r w:rsidR="00F540DF">
              <w:rPr>
                <w:rFonts w:asciiTheme="minorEastAsia" w:eastAsiaTheme="minorEastAsia" w:hAnsiTheme="minorEastAsia"/>
                <w:sz w:val="21"/>
                <w:szCs w:val="21"/>
                <w:u w:val="single"/>
              </w:rPr>
              <w:t>冷藏保</w:t>
            </w:r>
            <w:r w:rsidR="00F540DF">
              <w:rPr>
                <w:rFonts w:asciiTheme="minorEastAsia" w:eastAsiaTheme="minorEastAsia" w:hAnsiTheme="minorEastAsia" w:hint="eastAsia"/>
                <w:sz w:val="21"/>
                <w:szCs w:val="21"/>
                <w:u w:val="single"/>
              </w:rPr>
              <w:t>柜</w:t>
            </w:r>
            <w:r w:rsidR="0053384D">
              <w:rPr>
                <w:rFonts w:asciiTheme="minorEastAsia" w:eastAsiaTheme="minorEastAsia" w:hAnsiTheme="minorEastAsia"/>
                <w:sz w:val="21"/>
                <w:szCs w:val="21"/>
                <w:u w:val="single"/>
              </w:rPr>
              <w:t>3</w:t>
            </w:r>
            <w:r w:rsidR="00F540DF" w:rsidRPr="00433DC2">
              <w:rPr>
                <w:rFonts w:asciiTheme="minorEastAsia" w:eastAsiaTheme="minorEastAsia" w:hAnsiTheme="minorEastAsia" w:hint="eastAsia"/>
                <w:sz w:val="21"/>
                <w:szCs w:val="21"/>
                <w:u w:val="single"/>
              </w:rPr>
              <w:t>℃</w:t>
            </w:r>
          </w:p>
          <w:p w:rsidR="00383691" w:rsidRPr="00433DC2" w:rsidRDefault="00B47BAD">
            <w:pPr>
              <w:pStyle w:val="a5"/>
              <w:ind w:left="0"/>
              <w:rPr>
                <w:rFonts w:asciiTheme="minorEastAsia" w:eastAsiaTheme="minorEastAsia" w:hAnsiTheme="minorEastAsia"/>
                <w:sz w:val="21"/>
                <w:szCs w:val="21"/>
                <w:u w:val="single"/>
              </w:rPr>
            </w:pPr>
            <w:r w:rsidRPr="00433DC2">
              <w:rPr>
                <w:rFonts w:asciiTheme="minorEastAsia" w:eastAsiaTheme="minorEastAsia" w:hAnsiTheme="minorEastAsia" w:hint="eastAsia"/>
                <w:sz w:val="21"/>
                <w:szCs w:val="21"/>
              </w:rPr>
              <w:t>在生产或服务场所对半成品的标识情况：</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 xml:space="preserve">区分清楚  </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 xml:space="preserve">防护得当 </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不适宜说明：</w:t>
            </w:r>
            <w:r w:rsidRPr="00433DC2">
              <w:rPr>
                <w:rFonts w:asciiTheme="minorEastAsia" w:eastAsiaTheme="minorEastAsia" w:hAnsiTheme="minorEastAsia" w:hint="eastAsia"/>
                <w:sz w:val="21"/>
                <w:szCs w:val="21"/>
                <w:u w:val="single"/>
              </w:rPr>
              <w:t>当天切配当天使用，存放在周转盘/碗中</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在生产或服务场所对成品的标识情况：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Pr="00433DC2">
              <w:rPr>
                <w:rFonts w:asciiTheme="minorEastAsia" w:eastAsiaTheme="minorEastAsia" w:hAnsiTheme="minorEastAsia" w:hint="eastAsia"/>
                <w:szCs w:val="21"/>
                <w:u w:val="single"/>
              </w:rPr>
              <w:t>在售卖区分区存放，当餐售卖，有餐食标识牌</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在原材料库房的标识情况：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Pr="00433DC2">
              <w:rPr>
                <w:rFonts w:asciiTheme="minorEastAsia" w:eastAsiaTheme="minorEastAsia" w:hAnsiTheme="minorEastAsia" w:hint="eastAsia"/>
                <w:szCs w:val="21"/>
                <w:u w:val="single"/>
              </w:rPr>
              <w:t>现场查看：大米、植物油分区存放，存放在托盘上，隔墙离地；调味料类置于置物架上，分区存放，有标示牌；</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在半成品库房的标识情况：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Pr="00433DC2">
              <w:rPr>
                <w:rFonts w:asciiTheme="minorEastAsia" w:eastAsiaTheme="minorEastAsia" w:hAnsiTheme="minorEastAsia" w:hint="eastAsia"/>
                <w:szCs w:val="21"/>
                <w:u w:val="single"/>
              </w:rPr>
              <w:t>制熟后当餐售卖；</w:t>
            </w:r>
          </w:p>
        </w:tc>
        <w:tc>
          <w:tcPr>
            <w:tcW w:w="1074" w:type="dxa"/>
            <w:vMerge/>
          </w:tcPr>
          <w:p w:rsidR="00383691" w:rsidRPr="00433DC2" w:rsidRDefault="00383691">
            <w:pPr>
              <w:rPr>
                <w:rFonts w:asciiTheme="minorEastAsia" w:eastAsiaTheme="minorEastAsia" w:hAnsiTheme="minorEastAsia"/>
                <w:szCs w:val="21"/>
                <w:highlight w:val="yellow"/>
              </w:rPr>
            </w:pPr>
          </w:p>
        </w:tc>
      </w:tr>
      <w:tr w:rsidR="00383691" w:rsidRPr="00433DC2" w:rsidTr="0086183B">
        <w:trPr>
          <w:gridAfter w:val="1"/>
          <w:wAfter w:w="32" w:type="dxa"/>
          <w:trHeight w:val="486"/>
        </w:trPr>
        <w:tc>
          <w:tcPr>
            <w:tcW w:w="178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撤回/召回</w:t>
            </w:r>
          </w:p>
        </w:tc>
        <w:tc>
          <w:tcPr>
            <w:tcW w:w="1100" w:type="dxa"/>
            <w:gridSpan w:val="2"/>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8.9.5</w:t>
            </w: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H（V1.0）3.9</w:t>
            </w:r>
          </w:p>
          <w:p w:rsidR="00383691" w:rsidRPr="00433DC2" w:rsidRDefault="00383691">
            <w:pPr>
              <w:pStyle w:val="a0"/>
              <w:rPr>
                <w:rFonts w:asciiTheme="minorEastAsia" w:eastAsiaTheme="minorEastAsia" w:hAnsiTheme="minorEastAsia"/>
                <w:sz w:val="21"/>
                <w:szCs w:val="21"/>
              </w:rPr>
            </w:pPr>
          </w:p>
        </w:tc>
        <w:tc>
          <w:tcPr>
            <w:tcW w:w="67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tcPr>
          <w:p w:rsidR="00383691" w:rsidRPr="00433DC2" w:rsidRDefault="00B47BAD">
            <w:pPr>
              <w:spacing w:line="480" w:lineRule="exac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《产品召回/撤回控制程序》、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《食品召回控制程序》</w:t>
            </w:r>
          </w:p>
        </w:tc>
        <w:tc>
          <w:tcPr>
            <w:tcW w:w="1074"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6183B">
        <w:trPr>
          <w:gridAfter w:val="1"/>
          <w:wAfter w:w="32" w:type="dxa"/>
          <w:trHeight w:val="1590"/>
        </w:trPr>
        <w:tc>
          <w:tcPr>
            <w:tcW w:w="1788" w:type="dxa"/>
            <w:vMerge/>
          </w:tcPr>
          <w:p w:rsidR="00383691" w:rsidRPr="00433DC2" w:rsidRDefault="00383691">
            <w:pPr>
              <w:rPr>
                <w:rFonts w:asciiTheme="minorEastAsia" w:eastAsiaTheme="minorEastAsia" w:hAnsiTheme="minorEastAsia"/>
                <w:szCs w:val="21"/>
              </w:rPr>
            </w:pPr>
          </w:p>
        </w:tc>
        <w:tc>
          <w:tcPr>
            <w:tcW w:w="1100" w:type="dxa"/>
            <w:gridSpan w:val="2"/>
            <w:vMerge/>
          </w:tcPr>
          <w:p w:rsidR="00383691" w:rsidRPr="00433DC2" w:rsidRDefault="00383691">
            <w:pPr>
              <w:rPr>
                <w:rFonts w:asciiTheme="minorEastAsia" w:eastAsiaTheme="minorEastAsia" w:hAnsiTheme="minorEastAsia"/>
                <w:szCs w:val="21"/>
              </w:rPr>
            </w:pPr>
          </w:p>
        </w:tc>
        <w:tc>
          <w:tcPr>
            <w:tcW w:w="67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有权决定撤回/召回人员：</w:t>
            </w:r>
            <w:r w:rsidRPr="00433DC2">
              <w:rPr>
                <w:rFonts w:asciiTheme="minorEastAsia" w:eastAsiaTheme="minorEastAsia" w:hAnsiTheme="minorEastAsia" w:hint="eastAsia"/>
                <w:szCs w:val="21"/>
                <w:u w:val="single"/>
              </w:rPr>
              <w:t xml:space="preserve">   总经理</w:t>
            </w:r>
            <w:r w:rsidR="00D33E52">
              <w:rPr>
                <w:rFonts w:asciiTheme="minorEastAsia" w:eastAsiaTheme="minorEastAsia" w:hAnsiTheme="minorEastAsia" w:hint="eastAsia"/>
                <w:szCs w:val="21"/>
                <w:u w:val="single"/>
              </w:rPr>
              <w:t>刘</w:t>
            </w:r>
            <w:r w:rsidR="00D33E52">
              <w:rPr>
                <w:rFonts w:asciiTheme="minorEastAsia" w:eastAsiaTheme="minorEastAsia" w:hAnsiTheme="minorEastAsia"/>
                <w:szCs w:val="21"/>
                <w:u w:val="single"/>
              </w:rPr>
              <w:t>林勇</w:t>
            </w:r>
            <w:r w:rsidRPr="00433DC2">
              <w:rPr>
                <w:rFonts w:asciiTheme="minorEastAsia" w:eastAsiaTheme="minorEastAsia" w:hAnsiTheme="minorEastAsia" w:hint="eastAsia"/>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确保及时撤回/召回被确定为潜在不安全的大量最终产品。</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组织的撤回/召回流程，包括：</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454"/>
              <w:gridCol w:w="2977"/>
            </w:tblGrid>
            <w:tr w:rsidR="00383691" w:rsidRPr="00D33E52" w:rsidTr="00D33E52">
              <w:tc>
                <w:tcPr>
                  <w:tcW w:w="3835" w:type="dxa"/>
                  <w:shd w:val="clear" w:color="auto" w:fill="auto"/>
                </w:tcPr>
                <w:p w:rsidR="00383691" w:rsidRPr="00D33E52" w:rsidRDefault="00383691">
                  <w:pPr>
                    <w:rPr>
                      <w:rFonts w:asciiTheme="minorEastAsia" w:eastAsiaTheme="minorEastAsia" w:hAnsiTheme="minorEastAsia"/>
                      <w:szCs w:val="21"/>
                    </w:rPr>
                  </w:pPr>
                </w:p>
              </w:tc>
              <w:tc>
                <w:tcPr>
                  <w:tcW w:w="2454" w:type="dxa"/>
                  <w:shd w:val="clear" w:color="auto" w:fill="auto"/>
                </w:tcPr>
                <w:p w:rsidR="00383691" w:rsidRPr="00D33E52" w:rsidRDefault="00B47BAD">
                  <w:pPr>
                    <w:rPr>
                      <w:rFonts w:asciiTheme="minorEastAsia" w:eastAsiaTheme="minorEastAsia" w:hAnsiTheme="minorEastAsia"/>
                      <w:szCs w:val="21"/>
                    </w:rPr>
                  </w:pPr>
                  <w:r w:rsidRPr="00D33E52">
                    <w:rPr>
                      <w:rFonts w:asciiTheme="minorEastAsia" w:eastAsiaTheme="minorEastAsia" w:hAnsiTheme="minorEastAsia" w:hint="eastAsia"/>
                      <w:szCs w:val="21"/>
                    </w:rPr>
                    <w:t>实施责任部门</w:t>
                  </w:r>
                </w:p>
              </w:tc>
              <w:tc>
                <w:tcPr>
                  <w:tcW w:w="2977" w:type="dxa"/>
                  <w:shd w:val="clear" w:color="auto" w:fill="auto"/>
                </w:tcPr>
                <w:p w:rsidR="00383691" w:rsidRPr="00D33E52" w:rsidRDefault="00B47BAD">
                  <w:pPr>
                    <w:rPr>
                      <w:rFonts w:asciiTheme="minorEastAsia" w:eastAsiaTheme="minorEastAsia" w:hAnsiTheme="minorEastAsia"/>
                      <w:szCs w:val="21"/>
                    </w:rPr>
                  </w:pPr>
                  <w:r w:rsidRPr="00D33E52">
                    <w:rPr>
                      <w:rFonts w:asciiTheme="minorEastAsia" w:eastAsiaTheme="minorEastAsia" w:hAnsiTheme="minorEastAsia" w:hint="eastAsia"/>
                      <w:szCs w:val="21"/>
                    </w:rPr>
                    <w:t>备注</w:t>
                  </w:r>
                </w:p>
              </w:tc>
            </w:tr>
            <w:tr w:rsidR="00383691" w:rsidRPr="00D33E52" w:rsidTr="00D33E52">
              <w:tc>
                <w:tcPr>
                  <w:tcW w:w="3835" w:type="dxa"/>
                  <w:shd w:val="clear" w:color="auto" w:fill="auto"/>
                </w:tcPr>
                <w:p w:rsidR="00383691" w:rsidRPr="00D33E52" w:rsidRDefault="00B47BAD">
                  <w:pPr>
                    <w:rPr>
                      <w:rFonts w:asciiTheme="minorEastAsia" w:eastAsiaTheme="minorEastAsia" w:hAnsiTheme="minorEastAsia"/>
                      <w:szCs w:val="21"/>
                    </w:rPr>
                  </w:pPr>
                  <w:r w:rsidRPr="00D33E52">
                    <w:rPr>
                      <w:rFonts w:asciiTheme="minorEastAsia" w:eastAsiaTheme="minorEastAsia" w:hAnsiTheme="minorEastAsia" w:hint="eastAsia"/>
                      <w:szCs w:val="21"/>
                    </w:rPr>
                    <w:t>通知法定和监管机构</w:t>
                  </w:r>
                </w:p>
              </w:tc>
              <w:tc>
                <w:tcPr>
                  <w:tcW w:w="2454" w:type="dxa"/>
                  <w:shd w:val="clear" w:color="auto" w:fill="auto"/>
                </w:tcPr>
                <w:p w:rsidR="00383691" w:rsidRPr="00D33E52" w:rsidRDefault="00B47BAD">
                  <w:pPr>
                    <w:rPr>
                      <w:rFonts w:asciiTheme="minorEastAsia" w:eastAsiaTheme="minorEastAsia" w:hAnsiTheme="minorEastAsia"/>
                      <w:szCs w:val="21"/>
                    </w:rPr>
                  </w:pPr>
                  <w:r w:rsidRPr="00D33E52">
                    <w:rPr>
                      <w:rFonts w:asciiTheme="minorEastAsia" w:eastAsiaTheme="minorEastAsia" w:hAnsiTheme="minorEastAsia" w:hint="eastAsia"/>
                      <w:szCs w:val="21"/>
                    </w:rPr>
                    <w:t>食品安全小组组长</w:t>
                  </w:r>
                </w:p>
              </w:tc>
              <w:tc>
                <w:tcPr>
                  <w:tcW w:w="2977" w:type="dxa"/>
                  <w:shd w:val="clear" w:color="auto" w:fill="auto"/>
                </w:tcPr>
                <w:p w:rsidR="00383691" w:rsidRPr="00D33E52" w:rsidRDefault="00383691">
                  <w:pPr>
                    <w:rPr>
                      <w:rFonts w:asciiTheme="minorEastAsia" w:eastAsiaTheme="minorEastAsia" w:hAnsiTheme="minorEastAsia"/>
                      <w:szCs w:val="21"/>
                    </w:rPr>
                  </w:pPr>
                </w:p>
              </w:tc>
            </w:tr>
            <w:tr w:rsidR="00383691" w:rsidRPr="00D33E52" w:rsidTr="00D33E52">
              <w:tc>
                <w:tcPr>
                  <w:tcW w:w="3835" w:type="dxa"/>
                  <w:shd w:val="clear" w:color="auto" w:fill="auto"/>
                </w:tcPr>
                <w:p w:rsidR="00383691" w:rsidRPr="00D33E52" w:rsidRDefault="00B47BAD">
                  <w:pPr>
                    <w:rPr>
                      <w:rFonts w:asciiTheme="minorEastAsia" w:eastAsiaTheme="minorEastAsia" w:hAnsiTheme="minorEastAsia"/>
                      <w:szCs w:val="21"/>
                    </w:rPr>
                  </w:pPr>
                  <w:r w:rsidRPr="00D33E52">
                    <w:rPr>
                      <w:rFonts w:asciiTheme="minorEastAsia" w:eastAsiaTheme="minorEastAsia" w:hAnsiTheme="minorEastAsia" w:hint="eastAsia"/>
                      <w:szCs w:val="21"/>
                    </w:rPr>
                    <w:t>通知客户</w:t>
                  </w:r>
                </w:p>
              </w:tc>
              <w:tc>
                <w:tcPr>
                  <w:tcW w:w="2454" w:type="dxa"/>
                  <w:shd w:val="clear" w:color="auto" w:fill="auto"/>
                </w:tcPr>
                <w:p w:rsidR="00383691" w:rsidRPr="00D33E52" w:rsidRDefault="0034340C">
                  <w:pPr>
                    <w:rPr>
                      <w:rFonts w:asciiTheme="minorEastAsia" w:eastAsiaTheme="minorEastAsia" w:hAnsiTheme="minorEastAsia"/>
                      <w:szCs w:val="21"/>
                    </w:rPr>
                  </w:pPr>
                  <w:r w:rsidRPr="00D33E52">
                    <w:rPr>
                      <w:rFonts w:asciiTheme="minorEastAsia" w:eastAsiaTheme="minorEastAsia" w:hAnsiTheme="minorEastAsia" w:hint="eastAsia"/>
                      <w:szCs w:val="21"/>
                    </w:rPr>
                    <w:t>行</w:t>
                  </w:r>
                  <w:r w:rsidRPr="00D33E52">
                    <w:rPr>
                      <w:rFonts w:asciiTheme="minorEastAsia" w:eastAsiaTheme="minorEastAsia" w:hAnsiTheme="minorEastAsia"/>
                      <w:szCs w:val="21"/>
                    </w:rPr>
                    <w:t>政</w:t>
                  </w:r>
                  <w:r w:rsidR="00684578" w:rsidRPr="00D33E52">
                    <w:rPr>
                      <w:rFonts w:asciiTheme="minorEastAsia" w:eastAsiaTheme="minorEastAsia" w:hAnsiTheme="minorEastAsia" w:hint="eastAsia"/>
                      <w:szCs w:val="21"/>
                    </w:rPr>
                    <w:t>部</w:t>
                  </w:r>
                </w:p>
              </w:tc>
              <w:tc>
                <w:tcPr>
                  <w:tcW w:w="2977" w:type="dxa"/>
                  <w:shd w:val="clear" w:color="auto" w:fill="auto"/>
                </w:tcPr>
                <w:p w:rsidR="00383691" w:rsidRPr="00D33E52" w:rsidRDefault="00383691">
                  <w:pPr>
                    <w:rPr>
                      <w:rFonts w:asciiTheme="minorEastAsia" w:eastAsiaTheme="minorEastAsia" w:hAnsiTheme="minorEastAsia"/>
                      <w:szCs w:val="21"/>
                    </w:rPr>
                  </w:pPr>
                </w:p>
              </w:tc>
            </w:tr>
            <w:tr w:rsidR="00383691" w:rsidRPr="00D33E52" w:rsidTr="00D33E52">
              <w:tc>
                <w:tcPr>
                  <w:tcW w:w="3835" w:type="dxa"/>
                  <w:shd w:val="clear" w:color="auto" w:fill="auto"/>
                </w:tcPr>
                <w:p w:rsidR="00383691" w:rsidRPr="00D33E52" w:rsidRDefault="00B47BAD">
                  <w:pPr>
                    <w:rPr>
                      <w:rFonts w:asciiTheme="minorEastAsia" w:eastAsiaTheme="minorEastAsia" w:hAnsiTheme="minorEastAsia"/>
                      <w:szCs w:val="21"/>
                    </w:rPr>
                  </w:pPr>
                  <w:r w:rsidRPr="00D33E52">
                    <w:rPr>
                      <w:rFonts w:asciiTheme="minorEastAsia" w:eastAsiaTheme="minorEastAsia" w:hAnsiTheme="minorEastAsia" w:hint="eastAsia"/>
                      <w:szCs w:val="21"/>
                    </w:rPr>
                    <w:t>通知消费者</w:t>
                  </w:r>
                </w:p>
              </w:tc>
              <w:tc>
                <w:tcPr>
                  <w:tcW w:w="2454" w:type="dxa"/>
                  <w:shd w:val="clear" w:color="auto" w:fill="auto"/>
                </w:tcPr>
                <w:p w:rsidR="00383691" w:rsidRPr="00D33E52" w:rsidRDefault="0034340C">
                  <w:pPr>
                    <w:rPr>
                      <w:rFonts w:asciiTheme="minorEastAsia" w:eastAsiaTheme="minorEastAsia" w:hAnsiTheme="minorEastAsia"/>
                      <w:szCs w:val="21"/>
                    </w:rPr>
                  </w:pPr>
                  <w:r w:rsidRPr="00D33E52">
                    <w:rPr>
                      <w:rFonts w:asciiTheme="minorEastAsia" w:eastAsiaTheme="minorEastAsia" w:hAnsiTheme="minorEastAsia" w:hint="eastAsia"/>
                      <w:szCs w:val="21"/>
                    </w:rPr>
                    <w:t>行</w:t>
                  </w:r>
                  <w:r w:rsidRPr="00D33E52">
                    <w:rPr>
                      <w:rFonts w:asciiTheme="minorEastAsia" w:eastAsiaTheme="minorEastAsia" w:hAnsiTheme="minorEastAsia"/>
                      <w:szCs w:val="21"/>
                    </w:rPr>
                    <w:t>政</w:t>
                  </w:r>
                  <w:r w:rsidR="00684578" w:rsidRPr="00D33E52">
                    <w:rPr>
                      <w:rFonts w:asciiTheme="minorEastAsia" w:eastAsiaTheme="minorEastAsia" w:hAnsiTheme="minorEastAsia" w:hint="eastAsia"/>
                      <w:szCs w:val="21"/>
                    </w:rPr>
                    <w:t>部</w:t>
                  </w:r>
                </w:p>
              </w:tc>
              <w:tc>
                <w:tcPr>
                  <w:tcW w:w="2977" w:type="dxa"/>
                  <w:shd w:val="clear" w:color="auto" w:fill="auto"/>
                </w:tcPr>
                <w:p w:rsidR="00383691" w:rsidRPr="00D33E52" w:rsidRDefault="00383691">
                  <w:pPr>
                    <w:rPr>
                      <w:rFonts w:asciiTheme="minorEastAsia" w:eastAsiaTheme="minorEastAsia" w:hAnsiTheme="minorEastAsia"/>
                      <w:szCs w:val="21"/>
                    </w:rPr>
                  </w:pPr>
                </w:p>
              </w:tc>
            </w:tr>
            <w:tr w:rsidR="00383691" w:rsidRPr="00D33E52" w:rsidTr="00D33E52">
              <w:tc>
                <w:tcPr>
                  <w:tcW w:w="3835" w:type="dxa"/>
                  <w:shd w:val="clear" w:color="auto" w:fill="auto"/>
                </w:tcPr>
                <w:p w:rsidR="00383691" w:rsidRPr="00D33E52" w:rsidRDefault="00B47BAD">
                  <w:pPr>
                    <w:rPr>
                      <w:rFonts w:asciiTheme="minorEastAsia" w:eastAsiaTheme="minorEastAsia" w:hAnsiTheme="minorEastAsia"/>
                      <w:szCs w:val="21"/>
                    </w:rPr>
                  </w:pPr>
                  <w:r w:rsidRPr="00D33E52">
                    <w:rPr>
                      <w:rFonts w:asciiTheme="minorEastAsia" w:eastAsiaTheme="minorEastAsia" w:hAnsiTheme="minorEastAsia" w:hint="eastAsia"/>
                      <w:szCs w:val="21"/>
                    </w:rPr>
                    <w:t>处置撤回产品</w:t>
                  </w:r>
                </w:p>
              </w:tc>
              <w:tc>
                <w:tcPr>
                  <w:tcW w:w="2454" w:type="dxa"/>
                  <w:shd w:val="clear" w:color="auto" w:fill="auto"/>
                </w:tcPr>
                <w:p w:rsidR="00383691" w:rsidRPr="00D33E52" w:rsidRDefault="00D33E52">
                  <w:pPr>
                    <w:rPr>
                      <w:rFonts w:asciiTheme="minorEastAsia" w:eastAsiaTheme="minorEastAsia" w:hAnsiTheme="minorEastAsia"/>
                      <w:szCs w:val="21"/>
                    </w:rPr>
                  </w:pPr>
                  <w:r w:rsidRPr="00D33E52">
                    <w:rPr>
                      <w:rFonts w:asciiTheme="minorEastAsia" w:eastAsiaTheme="minorEastAsia" w:hAnsiTheme="minorEastAsia" w:hint="eastAsia"/>
                      <w:szCs w:val="21"/>
                    </w:rPr>
                    <w:t>配</w:t>
                  </w:r>
                  <w:r w:rsidRPr="00D33E52">
                    <w:rPr>
                      <w:rFonts w:asciiTheme="minorEastAsia" w:eastAsiaTheme="minorEastAsia" w:hAnsiTheme="minorEastAsia"/>
                      <w:szCs w:val="21"/>
                    </w:rPr>
                    <w:t>送</w:t>
                  </w:r>
                  <w:r w:rsidRPr="00D33E52">
                    <w:rPr>
                      <w:rFonts w:asciiTheme="minorEastAsia" w:eastAsiaTheme="minorEastAsia" w:hAnsiTheme="minorEastAsia" w:hint="eastAsia"/>
                      <w:szCs w:val="21"/>
                    </w:rPr>
                    <w:t>中</w:t>
                  </w:r>
                  <w:r w:rsidRPr="00D33E52">
                    <w:rPr>
                      <w:rFonts w:asciiTheme="minorEastAsia" w:eastAsiaTheme="minorEastAsia" w:hAnsiTheme="minorEastAsia"/>
                      <w:szCs w:val="21"/>
                    </w:rPr>
                    <w:t>心</w:t>
                  </w:r>
                  <w:r w:rsidR="0061298C" w:rsidRPr="00D33E52">
                    <w:rPr>
                      <w:rFonts w:asciiTheme="minorEastAsia" w:eastAsiaTheme="minorEastAsia" w:hAnsiTheme="minorEastAsia" w:hint="eastAsia"/>
                      <w:szCs w:val="21"/>
                    </w:rPr>
                    <w:t>、</w:t>
                  </w:r>
                  <w:r w:rsidR="0061298C" w:rsidRPr="00D33E52">
                    <w:rPr>
                      <w:rFonts w:asciiTheme="minorEastAsia" w:eastAsiaTheme="minorEastAsia" w:hAnsiTheme="minorEastAsia"/>
                      <w:szCs w:val="21"/>
                    </w:rPr>
                    <w:t>餐</w:t>
                  </w:r>
                  <w:r w:rsidR="0061298C" w:rsidRPr="00D33E52">
                    <w:rPr>
                      <w:rFonts w:asciiTheme="minorEastAsia" w:eastAsiaTheme="minorEastAsia" w:hAnsiTheme="minorEastAsia" w:hint="eastAsia"/>
                      <w:szCs w:val="21"/>
                    </w:rPr>
                    <w:t>饮</w:t>
                  </w:r>
                  <w:r w:rsidR="0061298C" w:rsidRPr="00D33E52">
                    <w:rPr>
                      <w:rFonts w:asciiTheme="minorEastAsia" w:eastAsiaTheme="minorEastAsia" w:hAnsiTheme="minorEastAsia"/>
                      <w:szCs w:val="21"/>
                    </w:rPr>
                    <w:t>部</w:t>
                  </w:r>
                </w:p>
              </w:tc>
              <w:tc>
                <w:tcPr>
                  <w:tcW w:w="2977" w:type="dxa"/>
                  <w:shd w:val="clear" w:color="auto" w:fill="auto"/>
                </w:tcPr>
                <w:p w:rsidR="00383691" w:rsidRPr="00D33E52" w:rsidRDefault="0061298C">
                  <w:pPr>
                    <w:rPr>
                      <w:rFonts w:asciiTheme="minorEastAsia" w:eastAsiaTheme="minorEastAsia" w:hAnsiTheme="minorEastAsia"/>
                      <w:szCs w:val="21"/>
                    </w:rPr>
                  </w:pPr>
                  <w:r w:rsidRPr="00D33E52">
                    <w:rPr>
                      <w:rFonts w:asciiTheme="minorEastAsia" w:eastAsiaTheme="minorEastAsia" w:hAnsiTheme="minorEastAsia" w:hint="eastAsia"/>
                      <w:szCs w:val="21"/>
                    </w:rPr>
                    <w:t>餐</w:t>
                  </w:r>
                  <w:r w:rsidRPr="00D33E52">
                    <w:rPr>
                      <w:rFonts w:asciiTheme="minorEastAsia" w:eastAsiaTheme="minorEastAsia" w:hAnsiTheme="minorEastAsia"/>
                      <w:szCs w:val="21"/>
                    </w:rPr>
                    <w:t>饮部</w:t>
                  </w:r>
                  <w:r w:rsidRPr="00D33E52">
                    <w:rPr>
                      <w:rFonts w:asciiTheme="minorEastAsia" w:eastAsiaTheme="minorEastAsia" w:hAnsiTheme="minorEastAsia" w:hint="eastAsia"/>
                      <w:szCs w:val="21"/>
                    </w:rPr>
                    <w:t>（</w:t>
                  </w:r>
                  <w:r w:rsidR="00D33E52" w:rsidRPr="00D33E52">
                    <w:rPr>
                      <w:rFonts w:asciiTheme="minorEastAsia" w:eastAsiaTheme="minorEastAsia" w:hAnsiTheme="minorEastAsia"/>
                      <w:szCs w:val="21"/>
                    </w:rPr>
                    <w:t>珠海顺美医疗器械有限公司</w:t>
                  </w:r>
                  <w:r w:rsidR="00D33E52" w:rsidRPr="00D33E52">
                    <w:rPr>
                      <w:rFonts w:asciiTheme="minorEastAsia" w:eastAsiaTheme="minorEastAsia" w:hAnsiTheme="minorEastAsia" w:hint="eastAsia"/>
                      <w:szCs w:val="21"/>
                    </w:rPr>
                    <w:t xml:space="preserve"> </w:t>
                  </w:r>
                  <w:r w:rsidR="00D33E52" w:rsidRPr="00D33E52">
                    <w:rPr>
                      <w:rFonts w:asciiTheme="minorEastAsia" w:eastAsiaTheme="minorEastAsia" w:hAnsiTheme="minorEastAsia"/>
                      <w:szCs w:val="21"/>
                    </w:rPr>
                    <w:t>(</w:t>
                  </w:r>
                  <w:r w:rsidR="00D33E52" w:rsidRPr="00D33E52">
                    <w:rPr>
                      <w:rFonts w:asciiTheme="minorEastAsia" w:eastAsiaTheme="minorEastAsia" w:hAnsiTheme="minorEastAsia" w:hint="eastAsia"/>
                      <w:szCs w:val="21"/>
                    </w:rPr>
                    <w:t>单</w:t>
                  </w:r>
                  <w:r w:rsidR="00D33E52" w:rsidRPr="00D33E52">
                    <w:rPr>
                      <w:rFonts w:asciiTheme="minorEastAsia" w:eastAsiaTheme="minorEastAsia" w:hAnsiTheme="minorEastAsia"/>
                      <w:szCs w:val="21"/>
                    </w:rPr>
                    <w:t>位食堂</w:t>
                  </w:r>
                  <w:r w:rsidR="00D33E52" w:rsidRPr="00D33E52">
                    <w:rPr>
                      <w:rFonts w:asciiTheme="minorEastAsia" w:eastAsiaTheme="minorEastAsia" w:hAnsiTheme="minorEastAsia" w:hint="eastAsia"/>
                      <w:szCs w:val="21"/>
                    </w:rPr>
                    <w:t>)</w:t>
                  </w:r>
                  <w:r w:rsidRPr="00D33E52">
                    <w:rPr>
                      <w:rFonts w:asciiTheme="minorEastAsia" w:eastAsiaTheme="minorEastAsia" w:hAnsiTheme="minorEastAsia" w:hint="eastAsia"/>
                      <w:szCs w:val="21"/>
                    </w:rPr>
                    <w:t xml:space="preserve"> ）</w:t>
                  </w:r>
                </w:p>
                <w:p w:rsidR="0061298C" w:rsidRPr="00D33E52" w:rsidRDefault="00D33E52" w:rsidP="00D33E52">
                  <w:pPr>
                    <w:pStyle w:val="a0"/>
                    <w:rPr>
                      <w:sz w:val="21"/>
                      <w:szCs w:val="21"/>
                    </w:rPr>
                  </w:pPr>
                  <w:r w:rsidRPr="00D33E52">
                    <w:rPr>
                      <w:rFonts w:hint="eastAsia"/>
                      <w:sz w:val="21"/>
                      <w:szCs w:val="21"/>
                    </w:rPr>
                    <w:t>配</w:t>
                  </w:r>
                  <w:r w:rsidRPr="00D33E52">
                    <w:rPr>
                      <w:sz w:val="21"/>
                      <w:szCs w:val="21"/>
                    </w:rPr>
                    <w:t>送中心</w:t>
                  </w:r>
                  <w:r w:rsidR="001A24C8" w:rsidRPr="00D33E52">
                    <w:rPr>
                      <w:sz w:val="21"/>
                      <w:szCs w:val="21"/>
                    </w:rPr>
                    <w:t>：</w:t>
                  </w:r>
                  <w:r w:rsidRPr="00D33E52">
                    <w:rPr>
                      <w:sz w:val="21"/>
                      <w:szCs w:val="21"/>
                    </w:rPr>
                    <w:t>初级农产品（果蔬、鲜禽畜肉、鲜禽蛋）</w:t>
                  </w:r>
                  <w:r w:rsidR="002D0B59" w:rsidRPr="00D33E52">
                    <w:rPr>
                      <w:rFonts w:hint="eastAsia"/>
                      <w:sz w:val="21"/>
                      <w:szCs w:val="21"/>
                    </w:rPr>
                    <w:t>销售</w:t>
                  </w:r>
                </w:p>
              </w:tc>
            </w:tr>
            <w:tr w:rsidR="00383691" w:rsidRPr="00D33E52" w:rsidTr="00D33E52">
              <w:tc>
                <w:tcPr>
                  <w:tcW w:w="3835" w:type="dxa"/>
                  <w:shd w:val="clear" w:color="auto" w:fill="auto"/>
                </w:tcPr>
                <w:p w:rsidR="00383691" w:rsidRPr="00D33E52" w:rsidRDefault="00B47BAD">
                  <w:pPr>
                    <w:rPr>
                      <w:rFonts w:asciiTheme="minorEastAsia" w:eastAsiaTheme="minorEastAsia" w:hAnsiTheme="minorEastAsia"/>
                      <w:szCs w:val="21"/>
                    </w:rPr>
                  </w:pPr>
                  <w:r w:rsidRPr="00D33E52">
                    <w:rPr>
                      <w:rFonts w:asciiTheme="minorEastAsia" w:eastAsiaTheme="minorEastAsia" w:hAnsiTheme="minorEastAsia" w:hint="eastAsia"/>
                      <w:szCs w:val="21"/>
                    </w:rPr>
                    <w:t>处置库存中受影响的批次/批号产品</w:t>
                  </w:r>
                </w:p>
              </w:tc>
              <w:tc>
                <w:tcPr>
                  <w:tcW w:w="2454" w:type="dxa"/>
                  <w:shd w:val="clear" w:color="auto" w:fill="auto"/>
                </w:tcPr>
                <w:p w:rsidR="00383691" w:rsidRPr="00D33E52" w:rsidRDefault="00B47BAD">
                  <w:pPr>
                    <w:rPr>
                      <w:rFonts w:asciiTheme="minorEastAsia" w:eastAsiaTheme="minorEastAsia" w:hAnsiTheme="minorEastAsia"/>
                      <w:szCs w:val="21"/>
                    </w:rPr>
                  </w:pPr>
                  <w:r w:rsidRPr="00D33E52">
                    <w:rPr>
                      <w:rFonts w:asciiTheme="minorEastAsia" w:eastAsiaTheme="minorEastAsia" w:hAnsiTheme="minorEastAsia" w:hint="eastAsia"/>
                      <w:szCs w:val="21"/>
                    </w:rPr>
                    <w:t>食品安全小组组长</w:t>
                  </w:r>
                </w:p>
              </w:tc>
              <w:tc>
                <w:tcPr>
                  <w:tcW w:w="2977" w:type="dxa"/>
                  <w:shd w:val="clear" w:color="auto" w:fill="auto"/>
                </w:tcPr>
                <w:p w:rsidR="00383691" w:rsidRPr="00D33E52" w:rsidRDefault="00383691">
                  <w:pPr>
                    <w:rPr>
                      <w:rFonts w:asciiTheme="minorEastAsia" w:eastAsiaTheme="minorEastAsia" w:hAnsiTheme="minorEastAsia"/>
                      <w:szCs w:val="21"/>
                    </w:rPr>
                  </w:pPr>
                </w:p>
              </w:tc>
            </w:tr>
            <w:tr w:rsidR="00383691" w:rsidRPr="00D33E52" w:rsidTr="00D33E52">
              <w:tc>
                <w:tcPr>
                  <w:tcW w:w="3835" w:type="dxa"/>
                  <w:shd w:val="clear" w:color="auto" w:fill="auto"/>
                </w:tcPr>
                <w:p w:rsidR="00383691" w:rsidRPr="00D33E52" w:rsidRDefault="00B47BAD">
                  <w:pPr>
                    <w:rPr>
                      <w:rFonts w:asciiTheme="minorEastAsia" w:eastAsiaTheme="minorEastAsia" w:hAnsiTheme="minorEastAsia"/>
                      <w:szCs w:val="21"/>
                    </w:rPr>
                  </w:pPr>
                  <w:r w:rsidRPr="00D33E52">
                    <w:rPr>
                      <w:rFonts w:asciiTheme="minorEastAsia" w:eastAsiaTheme="minorEastAsia" w:hAnsiTheme="minorEastAsia" w:hint="eastAsia"/>
                      <w:szCs w:val="21"/>
                    </w:rPr>
                    <w:t>安排采取措施的顺序</w:t>
                  </w:r>
                </w:p>
              </w:tc>
              <w:tc>
                <w:tcPr>
                  <w:tcW w:w="2454" w:type="dxa"/>
                  <w:shd w:val="clear" w:color="auto" w:fill="auto"/>
                </w:tcPr>
                <w:p w:rsidR="00383691" w:rsidRPr="00D33E52" w:rsidRDefault="00B47BAD">
                  <w:pPr>
                    <w:rPr>
                      <w:rFonts w:asciiTheme="minorEastAsia" w:eastAsiaTheme="minorEastAsia" w:hAnsiTheme="minorEastAsia"/>
                      <w:szCs w:val="21"/>
                    </w:rPr>
                  </w:pPr>
                  <w:r w:rsidRPr="00D33E52">
                    <w:rPr>
                      <w:rFonts w:asciiTheme="minorEastAsia" w:eastAsiaTheme="minorEastAsia" w:hAnsiTheme="minorEastAsia" w:hint="eastAsia"/>
                      <w:szCs w:val="21"/>
                    </w:rPr>
                    <w:t>食品安全小组组长</w:t>
                  </w:r>
                </w:p>
              </w:tc>
              <w:tc>
                <w:tcPr>
                  <w:tcW w:w="2977" w:type="dxa"/>
                  <w:shd w:val="clear" w:color="auto" w:fill="auto"/>
                </w:tcPr>
                <w:p w:rsidR="00383691" w:rsidRPr="00D33E52" w:rsidRDefault="00383691">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本部门是否发生产品的</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撤回或</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召回的情况：</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本部门是否发生产品的撤回或召回方面的处置：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09"/>
              <w:gridCol w:w="2264"/>
              <w:gridCol w:w="1527"/>
              <w:gridCol w:w="1518"/>
              <w:gridCol w:w="1410"/>
            </w:tblGrid>
            <w:tr w:rsidR="00F06DD1" w:rsidRPr="00A262B9" w:rsidTr="00D33392">
              <w:trPr>
                <w:trHeight w:val="90"/>
              </w:trPr>
              <w:tc>
                <w:tcPr>
                  <w:tcW w:w="1015" w:type="dxa"/>
                  <w:shd w:val="clear" w:color="auto" w:fill="auto"/>
                </w:tcPr>
                <w:p w:rsidR="00383691" w:rsidRPr="00A262B9" w:rsidRDefault="00B47BAD">
                  <w:pPr>
                    <w:rPr>
                      <w:rFonts w:asciiTheme="minorEastAsia" w:eastAsiaTheme="minorEastAsia" w:hAnsiTheme="minorEastAsia"/>
                      <w:szCs w:val="21"/>
                    </w:rPr>
                  </w:pPr>
                  <w:r w:rsidRPr="00A262B9">
                    <w:rPr>
                      <w:rFonts w:asciiTheme="minorEastAsia" w:eastAsiaTheme="minorEastAsia" w:hAnsiTheme="minorEastAsia" w:hint="eastAsia"/>
                      <w:szCs w:val="21"/>
                    </w:rPr>
                    <w:t>撤回日期</w:t>
                  </w:r>
                </w:p>
              </w:tc>
              <w:tc>
                <w:tcPr>
                  <w:tcW w:w="1309" w:type="dxa"/>
                  <w:shd w:val="clear" w:color="auto" w:fill="auto"/>
                </w:tcPr>
                <w:p w:rsidR="00383691" w:rsidRPr="00A262B9" w:rsidRDefault="00B47BAD">
                  <w:pPr>
                    <w:rPr>
                      <w:rFonts w:asciiTheme="minorEastAsia" w:eastAsiaTheme="minorEastAsia" w:hAnsiTheme="minorEastAsia"/>
                      <w:szCs w:val="21"/>
                    </w:rPr>
                  </w:pPr>
                  <w:r w:rsidRPr="00A262B9">
                    <w:rPr>
                      <w:rFonts w:asciiTheme="minorEastAsia" w:eastAsiaTheme="minorEastAsia" w:hAnsiTheme="minorEastAsia" w:hint="eastAsia"/>
                      <w:szCs w:val="21"/>
                    </w:rPr>
                    <w:t>性质</w:t>
                  </w:r>
                </w:p>
              </w:tc>
              <w:tc>
                <w:tcPr>
                  <w:tcW w:w="2264" w:type="dxa"/>
                  <w:shd w:val="clear" w:color="auto" w:fill="auto"/>
                </w:tcPr>
                <w:p w:rsidR="00383691" w:rsidRPr="00A262B9" w:rsidRDefault="00B47BAD">
                  <w:pPr>
                    <w:rPr>
                      <w:rFonts w:asciiTheme="minorEastAsia" w:eastAsiaTheme="minorEastAsia" w:hAnsiTheme="minorEastAsia"/>
                      <w:szCs w:val="21"/>
                    </w:rPr>
                  </w:pPr>
                  <w:r w:rsidRPr="00A262B9">
                    <w:rPr>
                      <w:rFonts w:asciiTheme="minorEastAsia" w:eastAsiaTheme="minorEastAsia" w:hAnsiTheme="minorEastAsia" w:hint="eastAsia"/>
                      <w:szCs w:val="21"/>
                    </w:rPr>
                    <w:t>撤回原因</w:t>
                  </w:r>
                </w:p>
              </w:tc>
              <w:tc>
                <w:tcPr>
                  <w:tcW w:w="1527" w:type="dxa"/>
                  <w:shd w:val="clear" w:color="auto" w:fill="auto"/>
                </w:tcPr>
                <w:p w:rsidR="00383691" w:rsidRPr="00A262B9" w:rsidRDefault="00B47BAD">
                  <w:pPr>
                    <w:rPr>
                      <w:rFonts w:asciiTheme="minorEastAsia" w:eastAsiaTheme="minorEastAsia" w:hAnsiTheme="minorEastAsia"/>
                      <w:szCs w:val="21"/>
                    </w:rPr>
                  </w:pPr>
                  <w:r w:rsidRPr="00A262B9">
                    <w:rPr>
                      <w:rFonts w:asciiTheme="minorEastAsia" w:eastAsiaTheme="minorEastAsia" w:hAnsiTheme="minorEastAsia" w:hint="eastAsia"/>
                      <w:szCs w:val="21"/>
                    </w:rPr>
                    <w:t>撤回范围</w:t>
                  </w:r>
                </w:p>
              </w:tc>
              <w:tc>
                <w:tcPr>
                  <w:tcW w:w="1518" w:type="dxa"/>
                  <w:shd w:val="clear" w:color="auto" w:fill="auto"/>
                </w:tcPr>
                <w:p w:rsidR="00383691" w:rsidRPr="00A262B9" w:rsidRDefault="00B47BAD">
                  <w:pPr>
                    <w:rPr>
                      <w:rFonts w:asciiTheme="minorEastAsia" w:eastAsiaTheme="minorEastAsia" w:hAnsiTheme="minorEastAsia"/>
                      <w:szCs w:val="21"/>
                    </w:rPr>
                  </w:pPr>
                  <w:r w:rsidRPr="00A262B9">
                    <w:rPr>
                      <w:rFonts w:asciiTheme="minorEastAsia" w:eastAsiaTheme="minorEastAsia" w:hAnsiTheme="minorEastAsia" w:hint="eastAsia"/>
                      <w:szCs w:val="21"/>
                    </w:rPr>
                    <w:t>撤回结果</w:t>
                  </w:r>
                </w:p>
              </w:tc>
              <w:tc>
                <w:tcPr>
                  <w:tcW w:w="1410" w:type="dxa"/>
                  <w:shd w:val="clear" w:color="auto" w:fill="auto"/>
                </w:tcPr>
                <w:p w:rsidR="00383691" w:rsidRPr="00A262B9" w:rsidRDefault="00B47BAD">
                  <w:pPr>
                    <w:rPr>
                      <w:rFonts w:asciiTheme="minorEastAsia" w:eastAsiaTheme="minorEastAsia" w:hAnsiTheme="minorEastAsia"/>
                      <w:szCs w:val="21"/>
                    </w:rPr>
                  </w:pPr>
                  <w:r w:rsidRPr="00A262B9">
                    <w:rPr>
                      <w:rFonts w:asciiTheme="minorEastAsia" w:eastAsiaTheme="minorEastAsia" w:hAnsiTheme="minorEastAsia" w:hint="eastAsia"/>
                      <w:szCs w:val="21"/>
                    </w:rPr>
                    <w:t>有效性评价</w:t>
                  </w:r>
                </w:p>
              </w:tc>
            </w:tr>
            <w:tr w:rsidR="00F06DD1" w:rsidRPr="00A262B9" w:rsidTr="00D33392">
              <w:tc>
                <w:tcPr>
                  <w:tcW w:w="1015" w:type="dxa"/>
                  <w:shd w:val="clear" w:color="auto" w:fill="auto"/>
                </w:tcPr>
                <w:p w:rsidR="00383691" w:rsidRPr="00A262B9" w:rsidRDefault="00D05810" w:rsidP="00F06DD1">
                  <w:pPr>
                    <w:rPr>
                      <w:rFonts w:asciiTheme="minorEastAsia" w:eastAsiaTheme="minorEastAsia" w:hAnsiTheme="minorEastAsia"/>
                      <w:szCs w:val="21"/>
                    </w:rPr>
                  </w:pPr>
                  <w:r w:rsidRPr="00A262B9">
                    <w:rPr>
                      <w:rFonts w:asciiTheme="minorEastAsia" w:eastAsiaTheme="minorEastAsia" w:hAnsiTheme="minorEastAsia" w:hint="eastAsia"/>
                      <w:bCs/>
                      <w:szCs w:val="21"/>
                    </w:rPr>
                    <w:t>202</w:t>
                  </w:r>
                  <w:r w:rsidR="00F06DD1" w:rsidRPr="00A262B9">
                    <w:rPr>
                      <w:rFonts w:asciiTheme="minorEastAsia" w:eastAsiaTheme="minorEastAsia" w:hAnsiTheme="minorEastAsia"/>
                      <w:bCs/>
                      <w:szCs w:val="21"/>
                    </w:rPr>
                    <w:t>2</w:t>
                  </w:r>
                  <w:r w:rsidRPr="00A262B9">
                    <w:rPr>
                      <w:rFonts w:asciiTheme="minorEastAsia" w:eastAsiaTheme="minorEastAsia" w:hAnsiTheme="minorEastAsia" w:hint="eastAsia"/>
                      <w:bCs/>
                      <w:szCs w:val="21"/>
                    </w:rPr>
                    <w:t>年</w:t>
                  </w:r>
                  <w:r w:rsidR="00F06DD1" w:rsidRPr="00A262B9">
                    <w:rPr>
                      <w:rFonts w:asciiTheme="minorEastAsia" w:eastAsiaTheme="minorEastAsia" w:hAnsiTheme="minorEastAsia"/>
                      <w:bCs/>
                      <w:szCs w:val="21"/>
                    </w:rPr>
                    <w:t>06</w:t>
                  </w:r>
                  <w:r w:rsidRPr="00A262B9">
                    <w:rPr>
                      <w:rFonts w:asciiTheme="minorEastAsia" w:eastAsiaTheme="minorEastAsia" w:hAnsiTheme="minorEastAsia" w:hint="eastAsia"/>
                      <w:bCs/>
                      <w:szCs w:val="21"/>
                    </w:rPr>
                    <w:t>月2</w:t>
                  </w:r>
                  <w:r w:rsidR="00F06DD1" w:rsidRPr="00A262B9">
                    <w:rPr>
                      <w:rFonts w:asciiTheme="minorEastAsia" w:eastAsiaTheme="minorEastAsia" w:hAnsiTheme="minorEastAsia"/>
                      <w:bCs/>
                      <w:szCs w:val="21"/>
                    </w:rPr>
                    <w:t>1</w:t>
                  </w:r>
                  <w:r w:rsidRPr="00A262B9">
                    <w:rPr>
                      <w:rFonts w:asciiTheme="minorEastAsia" w:eastAsiaTheme="minorEastAsia" w:hAnsiTheme="minorEastAsia" w:hint="eastAsia"/>
                      <w:bCs/>
                      <w:szCs w:val="21"/>
                    </w:rPr>
                    <w:t>日</w:t>
                  </w:r>
                </w:p>
              </w:tc>
              <w:tc>
                <w:tcPr>
                  <w:tcW w:w="1309" w:type="dxa"/>
                  <w:shd w:val="clear" w:color="auto" w:fill="auto"/>
                </w:tcPr>
                <w:p w:rsidR="00383691" w:rsidRPr="00A262B9" w:rsidRDefault="00B47BAD">
                  <w:pPr>
                    <w:rPr>
                      <w:rFonts w:asciiTheme="minorEastAsia" w:eastAsiaTheme="minorEastAsia" w:hAnsiTheme="minorEastAsia"/>
                      <w:szCs w:val="21"/>
                    </w:rPr>
                  </w:pPr>
                  <w:r w:rsidRPr="00A262B9">
                    <w:rPr>
                      <w:rFonts w:asciiTheme="minorEastAsia" w:eastAsiaTheme="minorEastAsia" w:hAnsiTheme="minorEastAsia" w:hint="eastAsia"/>
                      <w:szCs w:val="21"/>
                    </w:rPr>
                    <w:sym w:font="Wingdings" w:char="00A8"/>
                  </w:r>
                  <w:r w:rsidRPr="00A262B9">
                    <w:rPr>
                      <w:rFonts w:asciiTheme="minorEastAsia" w:eastAsiaTheme="minorEastAsia" w:hAnsiTheme="minorEastAsia" w:hint="eastAsia"/>
                      <w:szCs w:val="21"/>
                    </w:rPr>
                    <w:t xml:space="preserve">实际撤回 </w:t>
                  </w:r>
                </w:p>
                <w:p w:rsidR="00383691" w:rsidRPr="00A262B9" w:rsidRDefault="00B47BAD">
                  <w:pPr>
                    <w:rPr>
                      <w:rFonts w:asciiTheme="minorEastAsia" w:eastAsiaTheme="minorEastAsia" w:hAnsiTheme="minorEastAsia"/>
                      <w:szCs w:val="21"/>
                    </w:rPr>
                  </w:pPr>
                  <w:r w:rsidRPr="00A262B9">
                    <w:rPr>
                      <w:rFonts w:asciiTheme="minorEastAsia" w:eastAsiaTheme="minorEastAsia" w:hAnsiTheme="minorEastAsia" w:hint="eastAsia"/>
                      <w:szCs w:val="21"/>
                    </w:rPr>
                    <w:sym w:font="Wingdings" w:char="00FE"/>
                  </w:r>
                  <w:r w:rsidRPr="00A262B9">
                    <w:rPr>
                      <w:rFonts w:asciiTheme="minorEastAsia" w:eastAsiaTheme="minorEastAsia" w:hAnsiTheme="minorEastAsia" w:hint="eastAsia"/>
                      <w:szCs w:val="21"/>
                    </w:rPr>
                    <w:t>模拟撤回</w:t>
                  </w:r>
                </w:p>
              </w:tc>
              <w:tc>
                <w:tcPr>
                  <w:tcW w:w="2264" w:type="dxa"/>
                  <w:shd w:val="clear" w:color="auto" w:fill="auto"/>
                </w:tcPr>
                <w:p w:rsidR="00383691" w:rsidRPr="00A262B9" w:rsidRDefault="00F06DD1" w:rsidP="00D33392">
                  <w:pPr>
                    <w:widowControl/>
                    <w:jc w:val="left"/>
                    <w:rPr>
                      <w:rFonts w:asciiTheme="minorEastAsia" w:eastAsiaTheme="minorEastAsia" w:hAnsiTheme="minorEastAsia"/>
                      <w:szCs w:val="21"/>
                    </w:rPr>
                  </w:pPr>
                  <w:r w:rsidRPr="00A262B9">
                    <w:rPr>
                      <w:rFonts w:asciiTheme="minorEastAsia" w:eastAsiaTheme="minorEastAsia" w:hAnsiTheme="minorEastAsia" w:hint="eastAsia"/>
                      <w:szCs w:val="21"/>
                    </w:rPr>
                    <w:t>2022年6月21日11:50分食堂就餐人员张X向食堂人员反应当日菜品炒佛手瓜存在未熟的情况，厨师长立即电话通知HACCP小组组长刘林勇告知具体情况</w:t>
                  </w:r>
                </w:p>
              </w:tc>
              <w:tc>
                <w:tcPr>
                  <w:tcW w:w="1527" w:type="dxa"/>
                  <w:shd w:val="clear" w:color="auto" w:fill="auto"/>
                </w:tcPr>
                <w:p w:rsidR="00383691" w:rsidRPr="00A262B9" w:rsidRDefault="00B47BAD">
                  <w:pPr>
                    <w:rPr>
                      <w:rFonts w:asciiTheme="minorEastAsia" w:eastAsiaTheme="minorEastAsia" w:hAnsiTheme="minorEastAsia"/>
                      <w:szCs w:val="21"/>
                    </w:rPr>
                  </w:pPr>
                  <w:r w:rsidRPr="00A262B9">
                    <w:rPr>
                      <w:rFonts w:asciiTheme="minorEastAsia" w:eastAsiaTheme="minorEastAsia" w:hAnsiTheme="minorEastAsia" w:hint="eastAsia"/>
                      <w:szCs w:val="21"/>
                    </w:rPr>
                    <w:t>当日烹饪的</w:t>
                  </w:r>
                  <w:r w:rsidR="00F06DD1" w:rsidRPr="00A262B9">
                    <w:rPr>
                      <w:rFonts w:asciiTheme="minorEastAsia" w:eastAsiaTheme="minorEastAsia" w:hAnsiTheme="minorEastAsia" w:hint="eastAsia"/>
                      <w:szCs w:val="21"/>
                    </w:rPr>
                    <w:t>菜品炒佛手瓜</w:t>
                  </w:r>
                  <w:r w:rsidRPr="00A262B9">
                    <w:rPr>
                      <w:rFonts w:asciiTheme="minorEastAsia" w:eastAsiaTheme="minorEastAsia" w:hAnsiTheme="minorEastAsia" w:hint="eastAsia"/>
                      <w:szCs w:val="21"/>
                    </w:rPr>
                    <w:t>全部撤回</w:t>
                  </w:r>
                </w:p>
              </w:tc>
              <w:tc>
                <w:tcPr>
                  <w:tcW w:w="1518" w:type="dxa"/>
                  <w:shd w:val="clear" w:color="auto" w:fill="auto"/>
                </w:tcPr>
                <w:p w:rsidR="00383691" w:rsidRPr="00A262B9" w:rsidRDefault="00B47BAD">
                  <w:pPr>
                    <w:rPr>
                      <w:rFonts w:asciiTheme="minorEastAsia" w:eastAsiaTheme="minorEastAsia" w:hAnsiTheme="minorEastAsia"/>
                      <w:szCs w:val="21"/>
                    </w:rPr>
                  </w:pPr>
                  <w:r w:rsidRPr="00A262B9">
                    <w:rPr>
                      <w:rFonts w:asciiTheme="minorEastAsia" w:eastAsiaTheme="minorEastAsia" w:hAnsiTheme="minorEastAsia" w:hint="eastAsia"/>
                      <w:szCs w:val="21"/>
                    </w:rPr>
                    <w:t>全部撤回</w:t>
                  </w:r>
                </w:p>
              </w:tc>
              <w:tc>
                <w:tcPr>
                  <w:tcW w:w="1410" w:type="dxa"/>
                  <w:shd w:val="clear" w:color="auto" w:fill="auto"/>
                </w:tcPr>
                <w:p w:rsidR="00383691" w:rsidRPr="00A262B9" w:rsidRDefault="00B47BAD">
                  <w:pPr>
                    <w:rPr>
                      <w:rFonts w:asciiTheme="minorEastAsia" w:eastAsiaTheme="minorEastAsia" w:hAnsiTheme="minorEastAsia"/>
                      <w:szCs w:val="21"/>
                    </w:rPr>
                  </w:pPr>
                  <w:r w:rsidRPr="00A262B9">
                    <w:rPr>
                      <w:rFonts w:asciiTheme="minorEastAsia" w:eastAsiaTheme="minorEastAsia" w:hAnsiTheme="minorEastAsia" w:hint="eastAsia"/>
                      <w:szCs w:val="21"/>
                    </w:rPr>
                    <w:sym w:font="Wingdings" w:char="00FE"/>
                  </w:r>
                  <w:r w:rsidRPr="00A262B9">
                    <w:rPr>
                      <w:rFonts w:asciiTheme="minorEastAsia" w:eastAsiaTheme="minorEastAsia" w:hAnsiTheme="minorEastAsia" w:hint="eastAsia"/>
                      <w:szCs w:val="21"/>
                    </w:rPr>
                    <w:t xml:space="preserve">流程有效 </w:t>
                  </w:r>
                </w:p>
                <w:p w:rsidR="00383691" w:rsidRPr="00A262B9" w:rsidRDefault="00B47BAD">
                  <w:pPr>
                    <w:rPr>
                      <w:rFonts w:asciiTheme="minorEastAsia" w:eastAsiaTheme="minorEastAsia" w:hAnsiTheme="minorEastAsia"/>
                      <w:szCs w:val="21"/>
                    </w:rPr>
                  </w:pPr>
                  <w:r w:rsidRPr="00A262B9">
                    <w:rPr>
                      <w:rFonts w:asciiTheme="minorEastAsia" w:eastAsiaTheme="minorEastAsia" w:hAnsiTheme="minorEastAsia" w:hint="eastAsia"/>
                      <w:szCs w:val="21"/>
                    </w:rPr>
                    <w:sym w:font="Wingdings" w:char="00A8"/>
                  </w:r>
                  <w:r w:rsidRPr="00A262B9">
                    <w:rPr>
                      <w:rFonts w:asciiTheme="minorEastAsia" w:eastAsiaTheme="minorEastAsia" w:hAnsiTheme="minorEastAsia" w:hint="eastAsia"/>
                      <w:szCs w:val="21"/>
                    </w:rPr>
                    <w:t>存在不足</w:t>
                  </w:r>
                </w:p>
              </w:tc>
            </w:tr>
            <w:tr w:rsidR="00F06DD1" w:rsidRPr="00A262B9" w:rsidTr="00D33392">
              <w:tc>
                <w:tcPr>
                  <w:tcW w:w="1015" w:type="dxa"/>
                  <w:shd w:val="clear" w:color="auto" w:fill="auto"/>
                </w:tcPr>
                <w:p w:rsidR="00F06DD1" w:rsidRPr="00A262B9" w:rsidRDefault="00F06DD1" w:rsidP="00F06DD1">
                  <w:pPr>
                    <w:rPr>
                      <w:rFonts w:asciiTheme="minorEastAsia" w:eastAsiaTheme="minorEastAsia" w:hAnsiTheme="minorEastAsia"/>
                      <w:szCs w:val="21"/>
                    </w:rPr>
                  </w:pPr>
                  <w:r w:rsidRPr="00A262B9">
                    <w:rPr>
                      <w:rFonts w:asciiTheme="minorEastAsia" w:eastAsiaTheme="minorEastAsia" w:hAnsiTheme="minorEastAsia" w:hint="eastAsia"/>
                      <w:bCs/>
                      <w:szCs w:val="21"/>
                    </w:rPr>
                    <w:t>202</w:t>
                  </w:r>
                  <w:r w:rsidRPr="00A262B9">
                    <w:rPr>
                      <w:rFonts w:asciiTheme="minorEastAsia" w:eastAsiaTheme="minorEastAsia" w:hAnsiTheme="minorEastAsia"/>
                      <w:bCs/>
                      <w:szCs w:val="21"/>
                    </w:rPr>
                    <w:t>2</w:t>
                  </w:r>
                  <w:r w:rsidRPr="00A262B9">
                    <w:rPr>
                      <w:rFonts w:asciiTheme="minorEastAsia" w:eastAsiaTheme="minorEastAsia" w:hAnsiTheme="minorEastAsia" w:hint="eastAsia"/>
                      <w:bCs/>
                      <w:szCs w:val="21"/>
                    </w:rPr>
                    <w:t>年</w:t>
                  </w:r>
                  <w:r w:rsidRPr="00A262B9">
                    <w:rPr>
                      <w:rFonts w:asciiTheme="minorEastAsia" w:eastAsiaTheme="minorEastAsia" w:hAnsiTheme="minorEastAsia"/>
                      <w:bCs/>
                      <w:szCs w:val="21"/>
                    </w:rPr>
                    <w:t>06</w:t>
                  </w:r>
                  <w:r w:rsidRPr="00A262B9">
                    <w:rPr>
                      <w:rFonts w:asciiTheme="minorEastAsia" w:eastAsiaTheme="minorEastAsia" w:hAnsiTheme="minorEastAsia" w:hint="eastAsia"/>
                      <w:bCs/>
                      <w:szCs w:val="21"/>
                    </w:rPr>
                    <w:t>月</w:t>
                  </w:r>
                  <w:r w:rsidRPr="00A262B9">
                    <w:rPr>
                      <w:rFonts w:asciiTheme="minorEastAsia" w:eastAsiaTheme="minorEastAsia" w:hAnsiTheme="minorEastAsia"/>
                      <w:bCs/>
                      <w:szCs w:val="21"/>
                    </w:rPr>
                    <w:t>21</w:t>
                  </w:r>
                  <w:r w:rsidRPr="00A262B9">
                    <w:rPr>
                      <w:rFonts w:asciiTheme="minorEastAsia" w:eastAsiaTheme="minorEastAsia" w:hAnsiTheme="minorEastAsia" w:hint="eastAsia"/>
                      <w:bCs/>
                      <w:szCs w:val="21"/>
                    </w:rPr>
                    <w:t>日</w:t>
                  </w:r>
                </w:p>
              </w:tc>
              <w:tc>
                <w:tcPr>
                  <w:tcW w:w="1309" w:type="dxa"/>
                  <w:shd w:val="clear" w:color="auto" w:fill="auto"/>
                </w:tcPr>
                <w:p w:rsidR="00F06DD1" w:rsidRPr="00A262B9" w:rsidRDefault="00F06DD1" w:rsidP="00F06DD1">
                  <w:pPr>
                    <w:rPr>
                      <w:rFonts w:asciiTheme="minorEastAsia" w:eastAsiaTheme="minorEastAsia" w:hAnsiTheme="minorEastAsia"/>
                      <w:szCs w:val="21"/>
                    </w:rPr>
                  </w:pPr>
                  <w:r w:rsidRPr="00A262B9">
                    <w:rPr>
                      <w:rFonts w:asciiTheme="minorEastAsia" w:eastAsiaTheme="minorEastAsia" w:hAnsiTheme="minorEastAsia" w:hint="eastAsia"/>
                      <w:szCs w:val="21"/>
                    </w:rPr>
                    <w:sym w:font="Wingdings" w:char="00A8"/>
                  </w:r>
                  <w:r w:rsidRPr="00A262B9">
                    <w:rPr>
                      <w:rFonts w:asciiTheme="minorEastAsia" w:eastAsiaTheme="minorEastAsia" w:hAnsiTheme="minorEastAsia" w:hint="eastAsia"/>
                      <w:szCs w:val="21"/>
                    </w:rPr>
                    <w:t xml:space="preserve">实际撤回 </w:t>
                  </w:r>
                </w:p>
                <w:p w:rsidR="00F06DD1" w:rsidRPr="00A262B9" w:rsidRDefault="00F06DD1" w:rsidP="00F06DD1">
                  <w:pPr>
                    <w:pStyle w:val="a0"/>
                    <w:rPr>
                      <w:rFonts w:asciiTheme="minorEastAsia" w:eastAsiaTheme="minorEastAsia" w:hAnsiTheme="minorEastAsia"/>
                      <w:sz w:val="21"/>
                      <w:szCs w:val="21"/>
                    </w:rPr>
                  </w:pPr>
                  <w:r w:rsidRPr="00A262B9">
                    <w:rPr>
                      <w:rFonts w:asciiTheme="minorEastAsia" w:eastAsiaTheme="minorEastAsia" w:hAnsiTheme="minorEastAsia" w:hint="eastAsia"/>
                      <w:sz w:val="21"/>
                      <w:szCs w:val="21"/>
                    </w:rPr>
                    <w:sym w:font="Wingdings" w:char="00FE"/>
                  </w:r>
                  <w:r w:rsidRPr="00A262B9">
                    <w:rPr>
                      <w:rFonts w:asciiTheme="minorEastAsia" w:eastAsiaTheme="minorEastAsia" w:hAnsiTheme="minorEastAsia" w:hint="eastAsia"/>
                      <w:sz w:val="21"/>
                      <w:szCs w:val="21"/>
                    </w:rPr>
                    <w:t>模拟撤回</w:t>
                  </w:r>
                </w:p>
              </w:tc>
              <w:tc>
                <w:tcPr>
                  <w:tcW w:w="2264" w:type="dxa"/>
                  <w:shd w:val="clear" w:color="auto" w:fill="auto"/>
                </w:tcPr>
                <w:p w:rsidR="00F06DD1" w:rsidRPr="00A262B9" w:rsidRDefault="00F06DD1" w:rsidP="00F06DD1">
                  <w:pPr>
                    <w:pStyle w:val="a0"/>
                    <w:rPr>
                      <w:rFonts w:asciiTheme="minorEastAsia" w:eastAsiaTheme="minorEastAsia" w:hAnsiTheme="minorEastAsia"/>
                      <w:sz w:val="21"/>
                      <w:szCs w:val="21"/>
                    </w:rPr>
                  </w:pPr>
                  <w:r w:rsidRPr="00A262B9">
                    <w:rPr>
                      <w:rFonts w:hint="eastAsia"/>
                      <w:sz w:val="21"/>
                      <w:szCs w:val="21"/>
                    </w:rPr>
                    <w:t>2022</w:t>
                  </w:r>
                  <w:r w:rsidRPr="00A262B9">
                    <w:rPr>
                      <w:rFonts w:hint="eastAsia"/>
                      <w:sz w:val="21"/>
                      <w:szCs w:val="21"/>
                    </w:rPr>
                    <w:t>年</w:t>
                  </w:r>
                  <w:r w:rsidRPr="00A262B9">
                    <w:rPr>
                      <w:rFonts w:hint="eastAsia"/>
                      <w:sz w:val="21"/>
                      <w:szCs w:val="21"/>
                    </w:rPr>
                    <w:t>6</w:t>
                  </w:r>
                  <w:r w:rsidRPr="00A262B9">
                    <w:rPr>
                      <w:rFonts w:hint="eastAsia"/>
                      <w:sz w:val="21"/>
                      <w:szCs w:val="21"/>
                    </w:rPr>
                    <w:t>月</w:t>
                  </w:r>
                  <w:r w:rsidRPr="00A262B9">
                    <w:rPr>
                      <w:rFonts w:hint="eastAsia"/>
                      <w:sz w:val="21"/>
                      <w:szCs w:val="21"/>
                    </w:rPr>
                    <w:t>21</w:t>
                  </w:r>
                  <w:r w:rsidRPr="00A262B9">
                    <w:rPr>
                      <w:rFonts w:hint="eastAsia"/>
                      <w:sz w:val="21"/>
                      <w:szCs w:val="21"/>
                    </w:rPr>
                    <w:t>日</w:t>
                  </w:r>
                  <w:r w:rsidRPr="00A262B9">
                    <w:rPr>
                      <w:rFonts w:hint="eastAsia"/>
                      <w:sz w:val="21"/>
                      <w:szCs w:val="21"/>
                    </w:rPr>
                    <w:t>08:30</w:t>
                  </w:r>
                  <w:r w:rsidRPr="00A262B9">
                    <w:rPr>
                      <w:rFonts w:hint="eastAsia"/>
                      <w:sz w:val="21"/>
                      <w:szCs w:val="21"/>
                    </w:rPr>
                    <w:t>分市场部收到客户珠海</w:t>
                  </w:r>
                  <w:r w:rsidRPr="00A262B9">
                    <w:rPr>
                      <w:rFonts w:hint="eastAsia"/>
                      <w:sz w:val="21"/>
                      <w:szCs w:val="21"/>
                    </w:rPr>
                    <w:t>XX</w:t>
                  </w:r>
                  <w:r w:rsidRPr="00A262B9">
                    <w:rPr>
                      <w:rFonts w:hint="eastAsia"/>
                      <w:sz w:val="21"/>
                      <w:szCs w:val="21"/>
                    </w:rPr>
                    <w:t>医疗器械有限公司打电话投诉刚刚收到的鸡蛋出现破损情况，营销部经理接到投诉后，立即电话通知</w:t>
                  </w:r>
                  <w:r w:rsidRPr="00A262B9">
                    <w:rPr>
                      <w:rFonts w:hint="eastAsia"/>
                      <w:sz w:val="21"/>
                      <w:szCs w:val="21"/>
                    </w:rPr>
                    <w:t>HACCP</w:t>
                  </w:r>
                  <w:r w:rsidRPr="00A262B9">
                    <w:rPr>
                      <w:rFonts w:hint="eastAsia"/>
                      <w:sz w:val="21"/>
                      <w:szCs w:val="21"/>
                    </w:rPr>
                    <w:t>小组组长刘林勇具体情况</w:t>
                  </w:r>
                </w:p>
              </w:tc>
              <w:tc>
                <w:tcPr>
                  <w:tcW w:w="1527" w:type="dxa"/>
                  <w:shd w:val="clear" w:color="auto" w:fill="auto"/>
                </w:tcPr>
                <w:p w:rsidR="00F06DD1" w:rsidRPr="00A262B9" w:rsidRDefault="00F06DD1" w:rsidP="00F06DD1">
                  <w:pPr>
                    <w:rPr>
                      <w:rFonts w:asciiTheme="minorEastAsia" w:eastAsiaTheme="minorEastAsia" w:hAnsiTheme="minorEastAsia"/>
                      <w:szCs w:val="21"/>
                    </w:rPr>
                  </w:pPr>
                  <w:r w:rsidRPr="00A262B9">
                    <w:rPr>
                      <w:rFonts w:asciiTheme="minorEastAsia" w:eastAsiaTheme="minorEastAsia" w:hAnsiTheme="minorEastAsia" w:hint="eastAsia"/>
                      <w:szCs w:val="21"/>
                    </w:rPr>
                    <w:t>已</w:t>
                  </w:r>
                  <w:r w:rsidRPr="00A262B9">
                    <w:rPr>
                      <w:rFonts w:asciiTheme="minorEastAsia" w:eastAsiaTheme="minorEastAsia" w:hAnsiTheme="minorEastAsia"/>
                      <w:szCs w:val="21"/>
                    </w:rPr>
                    <w:t>出售</w:t>
                  </w:r>
                  <w:r w:rsidRPr="00A262B9">
                    <w:rPr>
                      <w:rFonts w:asciiTheme="minorEastAsia" w:eastAsiaTheme="minorEastAsia" w:hAnsiTheme="minorEastAsia" w:hint="eastAsia"/>
                      <w:szCs w:val="21"/>
                    </w:rPr>
                    <w:t>及</w:t>
                  </w:r>
                  <w:r w:rsidRPr="00A262B9">
                    <w:rPr>
                      <w:rFonts w:asciiTheme="minorEastAsia" w:eastAsiaTheme="minorEastAsia" w:hAnsiTheme="minorEastAsia"/>
                      <w:szCs w:val="21"/>
                    </w:rPr>
                    <w:t>未出售的</w:t>
                  </w:r>
                  <w:r w:rsidRPr="00A262B9">
                    <w:rPr>
                      <w:rFonts w:hint="eastAsia"/>
                      <w:szCs w:val="21"/>
                    </w:rPr>
                    <w:t>鸡蛋</w:t>
                  </w:r>
                </w:p>
              </w:tc>
              <w:tc>
                <w:tcPr>
                  <w:tcW w:w="1518" w:type="dxa"/>
                  <w:shd w:val="clear" w:color="auto" w:fill="auto"/>
                </w:tcPr>
                <w:p w:rsidR="00F06DD1" w:rsidRPr="00A262B9" w:rsidRDefault="00F06DD1" w:rsidP="00F06DD1">
                  <w:pPr>
                    <w:rPr>
                      <w:rFonts w:asciiTheme="minorEastAsia" w:eastAsiaTheme="minorEastAsia" w:hAnsiTheme="minorEastAsia"/>
                      <w:szCs w:val="21"/>
                    </w:rPr>
                  </w:pPr>
                  <w:r w:rsidRPr="00A262B9">
                    <w:rPr>
                      <w:rFonts w:asciiTheme="minorEastAsia" w:eastAsiaTheme="minorEastAsia" w:hAnsiTheme="minorEastAsia" w:hint="eastAsia"/>
                      <w:szCs w:val="21"/>
                    </w:rPr>
                    <w:t>全部撤回</w:t>
                  </w:r>
                </w:p>
              </w:tc>
              <w:tc>
                <w:tcPr>
                  <w:tcW w:w="1410" w:type="dxa"/>
                  <w:shd w:val="clear" w:color="auto" w:fill="auto"/>
                </w:tcPr>
                <w:p w:rsidR="00F06DD1" w:rsidRPr="00A262B9" w:rsidRDefault="00F06DD1" w:rsidP="00F06DD1">
                  <w:pPr>
                    <w:rPr>
                      <w:rFonts w:asciiTheme="minorEastAsia" w:eastAsiaTheme="minorEastAsia" w:hAnsiTheme="minorEastAsia"/>
                      <w:szCs w:val="21"/>
                    </w:rPr>
                  </w:pPr>
                  <w:r w:rsidRPr="00A262B9">
                    <w:rPr>
                      <w:rFonts w:asciiTheme="minorEastAsia" w:eastAsiaTheme="minorEastAsia" w:hAnsiTheme="minorEastAsia" w:hint="eastAsia"/>
                      <w:szCs w:val="21"/>
                    </w:rPr>
                    <w:sym w:font="Wingdings" w:char="00FE"/>
                  </w:r>
                  <w:r w:rsidRPr="00A262B9">
                    <w:rPr>
                      <w:rFonts w:asciiTheme="minorEastAsia" w:eastAsiaTheme="minorEastAsia" w:hAnsiTheme="minorEastAsia" w:hint="eastAsia"/>
                      <w:szCs w:val="21"/>
                    </w:rPr>
                    <w:t xml:space="preserve">流程有效 </w:t>
                  </w:r>
                </w:p>
                <w:p w:rsidR="00F06DD1" w:rsidRPr="00A262B9" w:rsidRDefault="00F06DD1" w:rsidP="00F06DD1">
                  <w:pPr>
                    <w:rPr>
                      <w:rFonts w:asciiTheme="minorEastAsia" w:eastAsiaTheme="minorEastAsia" w:hAnsiTheme="minorEastAsia"/>
                      <w:szCs w:val="21"/>
                    </w:rPr>
                  </w:pPr>
                  <w:r w:rsidRPr="00A262B9">
                    <w:rPr>
                      <w:rFonts w:asciiTheme="minorEastAsia" w:eastAsiaTheme="minorEastAsia" w:hAnsiTheme="minorEastAsia" w:hint="eastAsia"/>
                      <w:szCs w:val="21"/>
                    </w:rPr>
                    <w:sym w:font="Wingdings" w:char="00A8"/>
                  </w:r>
                  <w:r w:rsidRPr="00A262B9">
                    <w:rPr>
                      <w:rFonts w:asciiTheme="minorEastAsia" w:eastAsiaTheme="minorEastAsia" w:hAnsiTheme="minorEastAsia" w:hint="eastAsia"/>
                      <w:szCs w:val="21"/>
                    </w:rPr>
                    <w:t>存在不足</w:t>
                  </w:r>
                </w:p>
              </w:tc>
            </w:tr>
          </w:tbl>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结论：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能够确保完整、 及时地撤回已被识别为潜在不安全的批次/批号产品   </w:t>
            </w:r>
          </w:p>
          <w:p w:rsidR="00383691" w:rsidRPr="00433DC2" w:rsidRDefault="00B47BAD">
            <w:pPr>
              <w:ind w:firstLineChars="300" w:firstLine="630"/>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不能够确保完整、 及时地撤回已被识别为潜在不安全的批次/批号产品，说明：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见《产品召回记录》，并向最高管理者报告，作为管理评审的输入。</w:t>
            </w:r>
          </w:p>
          <w:p w:rsidR="00383691" w:rsidRPr="00433DC2" w:rsidRDefault="00383691">
            <w:pPr>
              <w:rPr>
                <w:rFonts w:asciiTheme="minorEastAsia" w:eastAsiaTheme="minorEastAsia" w:hAnsiTheme="minorEastAsia"/>
                <w:szCs w:val="21"/>
              </w:rPr>
            </w:pPr>
          </w:p>
        </w:tc>
        <w:tc>
          <w:tcPr>
            <w:tcW w:w="1074" w:type="dxa"/>
            <w:vMerge/>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486"/>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危害分析</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F8.5.2</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H（V1.0）4.3.1</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H（V1.0）4.3.3 </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计划书》</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81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4E31DA" w:rsidRPr="00433DC2" w:rsidRDefault="004E31DA"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1)销</w:t>
            </w:r>
            <w:r w:rsidRPr="00433DC2">
              <w:rPr>
                <w:rFonts w:asciiTheme="minorEastAsia" w:eastAsiaTheme="minorEastAsia" w:hAnsiTheme="minorEastAsia"/>
                <w:b/>
                <w:szCs w:val="21"/>
              </w:rPr>
              <w:t>售</w:t>
            </w:r>
            <w:r w:rsidR="0049290C" w:rsidRPr="00433DC2">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食品安全小组于</w:t>
            </w:r>
            <w:r w:rsidRPr="00433DC2">
              <w:rPr>
                <w:rFonts w:asciiTheme="minorEastAsia" w:eastAsiaTheme="minorEastAsia" w:hAnsiTheme="minorEastAsia"/>
                <w:szCs w:val="21"/>
                <w:u w:val="single"/>
              </w:rPr>
              <w:t xml:space="preserve">  202</w:t>
            </w:r>
            <w:r w:rsidR="00C127BE">
              <w:rPr>
                <w:rFonts w:asciiTheme="minorEastAsia" w:eastAsiaTheme="minorEastAsia" w:hAnsiTheme="minorEastAsia"/>
                <w:szCs w:val="21"/>
                <w:u w:val="single"/>
              </w:rPr>
              <w:t>2</w:t>
            </w:r>
            <w:r w:rsidRPr="00433DC2">
              <w:rPr>
                <w:rFonts w:asciiTheme="minorEastAsia" w:eastAsiaTheme="minorEastAsia" w:hAnsiTheme="minorEastAsia"/>
                <w:szCs w:val="21"/>
              </w:rPr>
              <w:t>年</w:t>
            </w:r>
            <w:r w:rsidRPr="00433DC2">
              <w:rPr>
                <w:rFonts w:asciiTheme="minorEastAsia" w:eastAsiaTheme="minorEastAsia" w:hAnsiTheme="minorEastAsia"/>
                <w:szCs w:val="21"/>
                <w:u w:val="single"/>
              </w:rPr>
              <w:t xml:space="preserve"> 0</w:t>
            </w:r>
            <w:r w:rsidR="00C127BE">
              <w:rPr>
                <w:rFonts w:asciiTheme="minorEastAsia" w:eastAsiaTheme="minorEastAsia" w:hAnsiTheme="minorEastAsia"/>
                <w:szCs w:val="21"/>
                <w:u w:val="single"/>
              </w:rPr>
              <w:t>5</w:t>
            </w:r>
            <w:r w:rsidRPr="00433DC2">
              <w:rPr>
                <w:rFonts w:asciiTheme="minorEastAsia" w:eastAsiaTheme="minorEastAsia" w:hAnsiTheme="minorEastAsia"/>
                <w:szCs w:val="21"/>
              </w:rPr>
              <w:t>月</w:t>
            </w:r>
            <w:r w:rsidR="00C127BE">
              <w:rPr>
                <w:rFonts w:asciiTheme="minorEastAsia" w:eastAsiaTheme="minorEastAsia" w:hAnsiTheme="minorEastAsia"/>
                <w:szCs w:val="21"/>
                <w:u w:val="single"/>
              </w:rPr>
              <w:t xml:space="preserve"> 20</w:t>
            </w:r>
            <w:r w:rsidRPr="00433DC2">
              <w:rPr>
                <w:rFonts w:asciiTheme="minorEastAsia" w:eastAsiaTheme="minorEastAsia" w:hAnsiTheme="minorEastAsia"/>
                <w:szCs w:val="21"/>
              </w:rPr>
              <w:t>日根据初步情况进行危害分析，确定需要控制的危害。控制程度应确保食品安全，并在适当情况下采用多种控制措施的组合。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组织应识别并记录与产品类型、工艺类型和工艺环境相关的所有合理预期发生的食品安全危害。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本企业的食品安全危害识别基于：</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根据8.5.1收集的初步信息和数据；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生产实现/服务提供经验；可包括熟悉其他设施的产品和/或过程的员工和外部专家提供的信息。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内部和外部信息，尽可能包括流行病学、科学和其他历史数据；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来自食品链的与最终产品、中间产品和食用时食品安全相关的食品安全危害信息；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法律、法规要求，包括相关产品食品安全标准</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客户要求。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充分详细地考虑危险，以便进行危险评估和选择适当的控制措施。</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见《HACCP计划》中的主要食品安全危害，包括：</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b/>
                <w:bCs/>
                <w:szCs w:val="21"/>
              </w:rPr>
            </w:pPr>
            <w:r w:rsidRPr="00433DC2">
              <w:rPr>
                <w:rFonts w:asciiTheme="minorEastAsia" w:eastAsiaTheme="minorEastAsia" w:hAnsiTheme="minorEastAsia"/>
                <w:b/>
                <w:bCs/>
                <w:szCs w:val="21"/>
                <w:lang w:val="en-GB"/>
              </w:rPr>
              <w:t>显著危害</w:t>
            </w:r>
            <w:r w:rsidRPr="00433DC2">
              <w:rPr>
                <w:rFonts w:asciiTheme="minorEastAsia" w:eastAsiaTheme="minorEastAsia" w:hAnsiTheme="minorEastAsia"/>
                <w:b/>
                <w:bCs/>
                <w:szCs w:val="21"/>
              </w:rPr>
              <w:t>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化学危害：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重金属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农药残留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兽药残留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黄曲霉毒素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放射性物质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贝类毒素 </w:t>
            </w:r>
          </w:p>
          <w:p w:rsidR="00592C51" w:rsidRPr="00433DC2" w:rsidRDefault="00592C51" w:rsidP="00592C51">
            <w:pPr>
              <w:ind w:firstLineChars="400" w:firstLine="84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超量的食品添加剂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化学品（润滑油、清洁剂、消毒剂、杀虫剂）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bCs/>
                <w:szCs w:val="21"/>
                <w:lang w:val="en-GB"/>
              </w:rPr>
              <w:t>苯并芘</w:t>
            </w:r>
            <w:r w:rsidRPr="00433DC2">
              <w:rPr>
                <w:rFonts w:asciiTheme="minorEastAsia" w:eastAsiaTheme="minorEastAsia" w:hAnsiTheme="minorEastAsia"/>
                <w:b/>
                <w:color w:val="0000FF"/>
                <w:szCs w:val="21"/>
              </w:rPr>
              <w:t xml:space="preserve"> </w:t>
            </w:r>
            <w:r w:rsidRPr="00433DC2">
              <w:rPr>
                <w:rFonts w:asciiTheme="minorEastAsia" w:eastAsiaTheme="minorEastAsia" w:hAnsiTheme="minorEastAsia"/>
                <w:szCs w:val="21"/>
              </w:rPr>
              <w:t xml:space="preserve">  </w:t>
            </w:r>
          </w:p>
          <w:p w:rsidR="00592C51" w:rsidRPr="00433DC2" w:rsidRDefault="00592C51" w:rsidP="00592C51">
            <w:pPr>
              <w:ind w:firstLineChars="500" w:firstLine="105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二氧化硫残留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有毒有害种子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其他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生物危害：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大肠杆菌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金黄色葡萄球菌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志贺氏菌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霉菌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酵母菌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沙门氏菌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副溶血弧菌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寄生虫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革兰氏阳性菌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革兰氏阴性菌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致病</w:t>
            </w:r>
            <w:r w:rsidRPr="00433DC2">
              <w:rPr>
                <w:rFonts w:asciiTheme="minorEastAsia" w:eastAsiaTheme="minorEastAsia" w:hAnsiTheme="minorEastAsia"/>
                <w:szCs w:val="21"/>
              </w:rPr>
              <w:t>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物理危害：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金属屑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玻璃渣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碎石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沙子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其他异物</w:t>
            </w:r>
          </w:p>
          <w:p w:rsidR="00592C51" w:rsidRPr="00433DC2" w:rsidRDefault="00592C51" w:rsidP="00592C51">
            <w:pPr>
              <w:tabs>
                <w:tab w:val="right" w:pos="3119"/>
              </w:tabs>
              <w:rPr>
                <w:rFonts w:asciiTheme="minorEastAsia" w:eastAsiaTheme="minorEastAsia" w:hAnsiTheme="minorEastAsia"/>
                <w:bCs/>
                <w:szCs w:val="21"/>
                <w:lang w:val="en-GB"/>
              </w:rPr>
            </w:pPr>
          </w:p>
          <w:p w:rsidR="00592C51" w:rsidRPr="00433DC2" w:rsidRDefault="00592C51" w:rsidP="00592C51">
            <w:pPr>
              <w:tabs>
                <w:tab w:val="right" w:pos="3119"/>
              </w:tabs>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原辅材料</w:t>
            </w:r>
            <w:r w:rsidRPr="00433DC2">
              <w:rPr>
                <w:rFonts w:asciiTheme="minorEastAsia" w:eastAsiaTheme="minorEastAsia" w:hAnsiTheme="minorEastAsia"/>
                <w:bCs/>
                <w:szCs w:val="21"/>
              </w:rPr>
              <w:t>危害分析</w:t>
            </w:r>
            <w:r w:rsidRPr="00433DC2">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592C51" w:rsidRPr="00433DC2" w:rsidTr="000154FF">
              <w:trPr>
                <w:trHeight w:val="302"/>
              </w:trPr>
              <w:tc>
                <w:tcPr>
                  <w:tcW w:w="2305"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主要原料名称</w:t>
                  </w:r>
                </w:p>
              </w:tc>
              <w:tc>
                <w:tcPr>
                  <w:tcW w:w="3136"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潜在危害</w:t>
                  </w:r>
                </w:p>
              </w:tc>
              <w:tc>
                <w:tcPr>
                  <w:tcW w:w="3245"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控制措施</w:t>
                  </w:r>
                </w:p>
              </w:tc>
            </w:tr>
            <w:tr w:rsidR="00592C51" w:rsidRPr="00433DC2" w:rsidTr="000154FF">
              <w:trPr>
                <w:trHeight w:val="1218"/>
              </w:trPr>
              <w:tc>
                <w:tcPr>
                  <w:tcW w:w="2305" w:type="dxa"/>
                  <w:shd w:val="clear" w:color="auto" w:fill="auto"/>
                  <w:vAlign w:val="center"/>
                </w:tcPr>
                <w:p w:rsidR="00592C51" w:rsidRPr="00433DC2" w:rsidRDefault="00F56061" w:rsidP="00592C51">
                  <w:pPr>
                    <w:autoSpaceDE w:val="0"/>
                    <w:autoSpaceDN w:val="0"/>
                    <w:adjustRightInd w:val="0"/>
                    <w:jc w:val="center"/>
                    <w:rPr>
                      <w:rFonts w:asciiTheme="minorEastAsia" w:eastAsiaTheme="minorEastAsia" w:hAnsiTheme="minorEastAsia"/>
                      <w:bCs/>
                      <w:szCs w:val="21"/>
                      <w:lang w:val="en-GB"/>
                    </w:rPr>
                  </w:pPr>
                  <w:r>
                    <w:rPr>
                      <w:sz w:val="20"/>
                    </w:rPr>
                    <w:t>果蔬</w:t>
                  </w:r>
                </w:p>
              </w:tc>
              <w:tc>
                <w:tcPr>
                  <w:tcW w:w="3136"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592C51" w:rsidRPr="00433DC2" w:rsidRDefault="00592C51" w:rsidP="00592C5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245" w:type="dxa"/>
                  <w:shd w:val="clear" w:color="auto" w:fill="auto"/>
                  <w:vAlign w:val="center"/>
                </w:tcPr>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第三方检测报告</w:t>
                  </w:r>
                </w:p>
              </w:tc>
            </w:tr>
            <w:tr w:rsidR="00592C51" w:rsidRPr="00433DC2" w:rsidTr="000154FF">
              <w:trPr>
                <w:trHeight w:val="906"/>
              </w:trPr>
              <w:tc>
                <w:tcPr>
                  <w:tcW w:w="2305" w:type="dxa"/>
                  <w:shd w:val="clear" w:color="auto" w:fill="auto"/>
                  <w:vAlign w:val="center"/>
                </w:tcPr>
                <w:p w:rsidR="00592C51" w:rsidRPr="00433DC2" w:rsidRDefault="00F56061" w:rsidP="00592C51">
                  <w:pPr>
                    <w:jc w:val="center"/>
                    <w:rPr>
                      <w:rFonts w:asciiTheme="minorEastAsia" w:eastAsiaTheme="minorEastAsia" w:hAnsiTheme="minorEastAsia"/>
                      <w:bCs/>
                      <w:szCs w:val="21"/>
                    </w:rPr>
                  </w:pPr>
                  <w:r>
                    <w:rPr>
                      <w:sz w:val="20"/>
                    </w:rPr>
                    <w:t>鲜禽畜肉</w:t>
                  </w:r>
                </w:p>
              </w:tc>
              <w:tc>
                <w:tcPr>
                  <w:tcW w:w="3136"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重金属</w:t>
                  </w:r>
                </w:p>
                <w:p w:rsidR="00592C51" w:rsidRPr="00433DC2" w:rsidRDefault="00592C51" w:rsidP="00592C5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黄曲霉毒素</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苯并芘</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592C51" w:rsidRPr="00433DC2" w:rsidTr="000154FF">
              <w:trPr>
                <w:trHeight w:val="906"/>
              </w:trPr>
              <w:tc>
                <w:tcPr>
                  <w:tcW w:w="2305" w:type="dxa"/>
                  <w:shd w:val="clear" w:color="auto" w:fill="auto"/>
                  <w:vAlign w:val="center"/>
                </w:tcPr>
                <w:p w:rsidR="00592C51" w:rsidRPr="00433DC2" w:rsidRDefault="00F56061" w:rsidP="00592C51">
                  <w:pPr>
                    <w:snapToGrid w:val="0"/>
                    <w:jc w:val="center"/>
                    <w:rPr>
                      <w:rFonts w:asciiTheme="minorEastAsia" w:eastAsiaTheme="minorEastAsia" w:hAnsiTheme="minorEastAsia"/>
                      <w:bCs/>
                      <w:szCs w:val="21"/>
                    </w:rPr>
                  </w:pPr>
                  <w:r>
                    <w:rPr>
                      <w:sz w:val="20"/>
                    </w:rPr>
                    <w:t>鲜禽蛋</w:t>
                  </w:r>
                </w:p>
              </w:tc>
              <w:tc>
                <w:tcPr>
                  <w:tcW w:w="3136"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592C51" w:rsidRPr="00433DC2" w:rsidRDefault="00592C51" w:rsidP="00592C5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溶剂残留</w:t>
                  </w:r>
                </w:p>
              </w:tc>
              <w:tc>
                <w:tcPr>
                  <w:tcW w:w="3245" w:type="dxa"/>
                  <w:shd w:val="clear" w:color="auto" w:fill="auto"/>
                  <w:vAlign w:val="center"/>
                </w:tcPr>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592C51" w:rsidRPr="00433DC2" w:rsidTr="000154FF">
              <w:trPr>
                <w:trHeight w:val="906"/>
              </w:trPr>
              <w:tc>
                <w:tcPr>
                  <w:tcW w:w="2305" w:type="dxa"/>
                  <w:shd w:val="clear" w:color="auto" w:fill="auto"/>
                  <w:vAlign w:val="center"/>
                </w:tcPr>
                <w:p w:rsidR="00592C51" w:rsidRPr="00433DC2" w:rsidRDefault="00592C51" w:rsidP="00592C51">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塑料袋</w:t>
                  </w:r>
                  <w:r w:rsidR="00EA311C">
                    <w:rPr>
                      <w:rFonts w:asciiTheme="minorEastAsia" w:eastAsiaTheme="minorEastAsia" w:hAnsiTheme="minorEastAsia" w:hint="eastAsia"/>
                      <w:bCs/>
                      <w:szCs w:val="21"/>
                    </w:rPr>
                    <w:t>、周</w:t>
                  </w:r>
                  <w:r w:rsidR="00EA311C">
                    <w:rPr>
                      <w:rFonts w:asciiTheme="minorEastAsia" w:eastAsiaTheme="minorEastAsia" w:hAnsiTheme="minorEastAsia"/>
                      <w:bCs/>
                      <w:szCs w:val="21"/>
                    </w:rPr>
                    <w:t>转筐</w:t>
                  </w:r>
                </w:p>
              </w:tc>
              <w:tc>
                <w:tcPr>
                  <w:tcW w:w="3136"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592C51" w:rsidRPr="00433DC2" w:rsidRDefault="00592C51" w:rsidP="00592C5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bl>
          <w:p w:rsidR="00592C51" w:rsidRPr="00433DC2" w:rsidRDefault="00592C51" w:rsidP="00592C51">
            <w:pPr>
              <w:rPr>
                <w:rFonts w:asciiTheme="minorEastAsia" w:eastAsiaTheme="minorEastAsia" w:hAnsiTheme="minorEastAsia"/>
                <w:bCs/>
                <w:szCs w:val="21"/>
              </w:rPr>
            </w:pPr>
          </w:p>
          <w:p w:rsidR="00592C51" w:rsidRPr="00433DC2" w:rsidRDefault="00592C51" w:rsidP="00592C51">
            <w:pPr>
              <w:tabs>
                <w:tab w:val="right" w:pos="3119"/>
              </w:tabs>
              <w:rPr>
                <w:rFonts w:asciiTheme="minorEastAsia" w:eastAsiaTheme="minorEastAsia" w:hAnsiTheme="minorEastAsia"/>
                <w:b/>
                <w:szCs w:val="21"/>
              </w:rPr>
            </w:pPr>
            <w:r w:rsidRPr="00433DC2">
              <w:rPr>
                <w:rFonts w:asciiTheme="minorEastAsia" w:eastAsiaTheme="minorEastAsia" w:hAnsiTheme="minor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592C51" w:rsidRPr="00433DC2" w:rsidTr="000154FF">
              <w:trPr>
                <w:trHeight w:val="329"/>
              </w:trPr>
              <w:tc>
                <w:tcPr>
                  <w:tcW w:w="2278"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lang w:val="en-GB"/>
                    </w:rPr>
                    <w:t>产品</w:t>
                  </w:r>
                  <w:r w:rsidRPr="00433DC2">
                    <w:rPr>
                      <w:rFonts w:asciiTheme="minorEastAsia" w:eastAsiaTheme="minorEastAsia" w:hAnsiTheme="minorEastAsia"/>
                      <w:bCs/>
                      <w:szCs w:val="21"/>
                    </w:rPr>
                    <w:t>名称</w:t>
                  </w:r>
                </w:p>
              </w:tc>
              <w:tc>
                <w:tcPr>
                  <w:tcW w:w="2873"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潜在危害</w:t>
                  </w:r>
                </w:p>
              </w:tc>
              <w:tc>
                <w:tcPr>
                  <w:tcW w:w="3665"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t>控制措施</w:t>
                  </w:r>
                </w:p>
              </w:tc>
            </w:tr>
            <w:tr w:rsidR="00F56061" w:rsidRPr="00433DC2" w:rsidTr="000154FF">
              <w:trPr>
                <w:trHeight w:val="617"/>
              </w:trPr>
              <w:tc>
                <w:tcPr>
                  <w:tcW w:w="2278" w:type="dxa"/>
                  <w:shd w:val="clear" w:color="auto" w:fill="auto"/>
                  <w:vAlign w:val="center"/>
                </w:tcPr>
                <w:p w:rsidR="00F56061" w:rsidRPr="00433DC2" w:rsidRDefault="00F56061" w:rsidP="00F56061">
                  <w:pPr>
                    <w:autoSpaceDE w:val="0"/>
                    <w:autoSpaceDN w:val="0"/>
                    <w:adjustRightInd w:val="0"/>
                    <w:jc w:val="center"/>
                    <w:rPr>
                      <w:rFonts w:asciiTheme="minorEastAsia" w:eastAsiaTheme="minorEastAsia" w:hAnsiTheme="minorEastAsia"/>
                      <w:bCs/>
                      <w:szCs w:val="21"/>
                      <w:lang w:val="en-GB"/>
                    </w:rPr>
                  </w:pPr>
                  <w:r>
                    <w:rPr>
                      <w:sz w:val="20"/>
                    </w:rPr>
                    <w:t>果蔬</w:t>
                  </w:r>
                </w:p>
              </w:tc>
              <w:tc>
                <w:tcPr>
                  <w:tcW w:w="2873" w:type="dxa"/>
                  <w:shd w:val="clear" w:color="auto" w:fill="auto"/>
                  <w:vAlign w:val="center"/>
                </w:tcPr>
                <w:p w:rsidR="00F56061" w:rsidRPr="00433DC2" w:rsidRDefault="00F56061" w:rsidP="00F56061">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lang w:val="en-GB"/>
                    </w:rPr>
                    <w:t>重金属</w:t>
                  </w:r>
                </w:p>
                <w:p w:rsidR="00F56061" w:rsidRPr="00433DC2" w:rsidRDefault="00F56061" w:rsidP="00F5606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苯并芘</w:t>
                  </w:r>
                </w:p>
                <w:p w:rsidR="00F56061" w:rsidRPr="00433DC2" w:rsidRDefault="00F56061" w:rsidP="00F56061">
                  <w:pPr>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665" w:type="dxa"/>
                  <w:shd w:val="clear" w:color="auto" w:fill="auto"/>
                  <w:vAlign w:val="center"/>
                </w:tcPr>
                <w:p w:rsidR="00F56061" w:rsidRPr="00433DC2" w:rsidRDefault="00F56061" w:rsidP="00F5606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OPRP</w:t>
                  </w:r>
                </w:p>
                <w:p w:rsidR="00F56061" w:rsidRPr="00433DC2" w:rsidRDefault="00F56061" w:rsidP="00F5606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作业指导书&amp;SSOP</w:t>
                  </w:r>
                </w:p>
                <w:p w:rsidR="00F56061" w:rsidRPr="00433DC2" w:rsidRDefault="00F56061" w:rsidP="00F5606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CCPs</w:t>
                  </w:r>
                </w:p>
                <w:p w:rsidR="00F56061" w:rsidRPr="00433DC2" w:rsidRDefault="00F56061" w:rsidP="00F5606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OPRP &amp;CCPs</w:t>
                  </w:r>
                </w:p>
              </w:tc>
            </w:tr>
            <w:tr w:rsidR="00F56061" w:rsidRPr="00433DC2" w:rsidTr="000154FF">
              <w:trPr>
                <w:trHeight w:val="617"/>
              </w:trPr>
              <w:tc>
                <w:tcPr>
                  <w:tcW w:w="2278" w:type="dxa"/>
                  <w:shd w:val="clear" w:color="auto" w:fill="auto"/>
                  <w:vAlign w:val="center"/>
                </w:tcPr>
                <w:p w:rsidR="00F56061" w:rsidRPr="00433DC2" w:rsidRDefault="00F56061" w:rsidP="00F56061">
                  <w:pPr>
                    <w:jc w:val="center"/>
                    <w:rPr>
                      <w:rFonts w:asciiTheme="minorEastAsia" w:eastAsiaTheme="minorEastAsia" w:hAnsiTheme="minorEastAsia"/>
                      <w:bCs/>
                      <w:szCs w:val="21"/>
                    </w:rPr>
                  </w:pPr>
                  <w:r>
                    <w:rPr>
                      <w:sz w:val="20"/>
                    </w:rPr>
                    <w:t>鲜禽畜肉</w:t>
                  </w:r>
                </w:p>
              </w:tc>
              <w:tc>
                <w:tcPr>
                  <w:tcW w:w="2873" w:type="dxa"/>
                  <w:shd w:val="clear" w:color="auto" w:fill="auto"/>
                  <w:vAlign w:val="center"/>
                </w:tcPr>
                <w:p w:rsidR="00F56061" w:rsidRPr="00433DC2" w:rsidRDefault="00F56061" w:rsidP="00F56061">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重金属</w:t>
                  </w:r>
                </w:p>
                <w:p w:rsidR="00F56061" w:rsidRPr="00433DC2" w:rsidRDefault="00F56061" w:rsidP="00F5606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F56061" w:rsidRPr="00433DC2" w:rsidRDefault="00F56061" w:rsidP="00F5606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665" w:type="dxa"/>
                  <w:shd w:val="clear" w:color="auto" w:fill="auto"/>
                  <w:vAlign w:val="center"/>
                </w:tcPr>
                <w:p w:rsidR="00F56061" w:rsidRPr="00433DC2" w:rsidRDefault="00F56061" w:rsidP="00F5606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OPRP</w:t>
                  </w:r>
                </w:p>
                <w:p w:rsidR="00F56061" w:rsidRPr="00433DC2" w:rsidRDefault="00F56061" w:rsidP="00F5606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CCPs</w:t>
                  </w:r>
                </w:p>
                <w:p w:rsidR="00F56061" w:rsidRPr="00433DC2" w:rsidRDefault="00F56061" w:rsidP="00F5606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作业指导书&amp;SSOP</w:t>
                  </w:r>
                </w:p>
                <w:p w:rsidR="00F56061" w:rsidRPr="00433DC2" w:rsidRDefault="00F56061" w:rsidP="00F5606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OPRP &amp;CCPs</w:t>
                  </w:r>
                </w:p>
              </w:tc>
            </w:tr>
            <w:tr w:rsidR="00F56061" w:rsidRPr="00433DC2" w:rsidTr="000154FF">
              <w:trPr>
                <w:trHeight w:val="617"/>
              </w:trPr>
              <w:tc>
                <w:tcPr>
                  <w:tcW w:w="2278" w:type="dxa"/>
                  <w:shd w:val="clear" w:color="auto" w:fill="auto"/>
                  <w:vAlign w:val="center"/>
                </w:tcPr>
                <w:p w:rsidR="00F56061" w:rsidRPr="00433DC2" w:rsidRDefault="00F56061" w:rsidP="00F56061">
                  <w:pPr>
                    <w:snapToGrid w:val="0"/>
                    <w:jc w:val="center"/>
                    <w:rPr>
                      <w:rFonts w:asciiTheme="minorEastAsia" w:eastAsiaTheme="minorEastAsia" w:hAnsiTheme="minorEastAsia"/>
                      <w:bCs/>
                      <w:szCs w:val="21"/>
                    </w:rPr>
                  </w:pPr>
                  <w:r>
                    <w:rPr>
                      <w:sz w:val="20"/>
                    </w:rPr>
                    <w:t>鲜禽蛋</w:t>
                  </w:r>
                </w:p>
              </w:tc>
              <w:tc>
                <w:tcPr>
                  <w:tcW w:w="2873" w:type="dxa"/>
                  <w:shd w:val="clear" w:color="auto" w:fill="auto"/>
                  <w:vAlign w:val="center"/>
                </w:tcPr>
                <w:p w:rsidR="00F56061" w:rsidRPr="00433DC2" w:rsidRDefault="00F56061" w:rsidP="00F56061">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重金属</w:t>
                  </w:r>
                </w:p>
                <w:p w:rsidR="00F56061" w:rsidRPr="00433DC2" w:rsidRDefault="00F56061" w:rsidP="00F5606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F56061" w:rsidRPr="00433DC2" w:rsidRDefault="00F56061" w:rsidP="00F5606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665" w:type="dxa"/>
                  <w:shd w:val="clear" w:color="auto" w:fill="auto"/>
                  <w:vAlign w:val="center"/>
                </w:tcPr>
                <w:p w:rsidR="00F56061" w:rsidRPr="00433DC2" w:rsidRDefault="00F56061" w:rsidP="00F5606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OPRP</w:t>
                  </w:r>
                </w:p>
                <w:p w:rsidR="00F56061" w:rsidRPr="00433DC2" w:rsidRDefault="00F56061" w:rsidP="00F5606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CCPs</w:t>
                  </w:r>
                </w:p>
                <w:p w:rsidR="00F56061" w:rsidRPr="00433DC2" w:rsidRDefault="00F56061" w:rsidP="00F5606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作业指导书&amp;SSOP</w:t>
                  </w:r>
                </w:p>
                <w:p w:rsidR="00F56061" w:rsidRPr="00433DC2" w:rsidRDefault="00F56061" w:rsidP="00F5606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OPRP &amp;CCPs</w:t>
                  </w: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出现、引入的危害：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原材料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加工助剂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加工用水/冰/蒸汽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接触面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包装材料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过程中增加和持续的危害：</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加工过程：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highlight w:val="yellow"/>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储存过程：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售卖/配送过程：</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b/>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运输过程：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异物、有害微生物、化学品</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pStyle w:val="2"/>
              <w:ind w:firstLineChars="0" w:firstLine="0"/>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color w:val="FF0000"/>
                <w:szCs w:val="21"/>
              </w:rPr>
            </w:pPr>
            <w:r w:rsidRPr="00433DC2">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5100"/>
              <w:gridCol w:w="1761"/>
            </w:tblGrid>
            <w:tr w:rsidR="00592C51" w:rsidRPr="00E23700" w:rsidTr="00EE6937">
              <w:trPr>
                <w:trHeight w:val="329"/>
              </w:trPr>
              <w:tc>
                <w:tcPr>
                  <w:tcW w:w="1470" w:type="dxa"/>
                  <w:shd w:val="clear" w:color="auto" w:fill="auto"/>
                  <w:vAlign w:val="center"/>
                </w:tcPr>
                <w:p w:rsidR="00592C51" w:rsidRPr="00E23700" w:rsidRDefault="00592C51" w:rsidP="00592C51">
                  <w:pPr>
                    <w:jc w:val="center"/>
                    <w:rPr>
                      <w:rFonts w:asciiTheme="minorEastAsia" w:eastAsiaTheme="minorEastAsia" w:hAnsiTheme="minorEastAsia"/>
                      <w:bCs/>
                      <w:szCs w:val="21"/>
                    </w:rPr>
                  </w:pPr>
                  <w:r w:rsidRPr="00E23700">
                    <w:rPr>
                      <w:rFonts w:asciiTheme="minorEastAsia" w:eastAsiaTheme="minorEastAsia" w:hAnsiTheme="minorEastAsia"/>
                      <w:bCs/>
                      <w:szCs w:val="21"/>
                    </w:rPr>
                    <w:t>控制点示例</w:t>
                  </w:r>
                </w:p>
              </w:tc>
              <w:tc>
                <w:tcPr>
                  <w:tcW w:w="5100" w:type="dxa"/>
                  <w:shd w:val="clear" w:color="auto" w:fill="auto"/>
                  <w:vAlign w:val="bottom"/>
                </w:tcPr>
                <w:p w:rsidR="00592C51" w:rsidRPr="00E23700" w:rsidRDefault="00592C51" w:rsidP="00592C51">
                  <w:pPr>
                    <w:jc w:val="center"/>
                    <w:rPr>
                      <w:rFonts w:asciiTheme="minorEastAsia" w:eastAsiaTheme="minorEastAsia" w:hAnsiTheme="minorEastAsia"/>
                      <w:bCs/>
                      <w:szCs w:val="21"/>
                    </w:rPr>
                  </w:pPr>
                  <w:r w:rsidRPr="00E23700">
                    <w:rPr>
                      <w:rFonts w:asciiTheme="minorEastAsia" w:eastAsiaTheme="minorEastAsia" w:hAnsiTheme="minorEastAsia"/>
                      <w:bCs/>
                      <w:szCs w:val="21"/>
                    </w:rPr>
                    <w:t>接收准则名称/可接受限值</w:t>
                  </w:r>
                </w:p>
              </w:tc>
              <w:tc>
                <w:tcPr>
                  <w:tcW w:w="1761" w:type="dxa"/>
                  <w:shd w:val="clear" w:color="auto" w:fill="auto"/>
                </w:tcPr>
                <w:p w:rsidR="00592C51" w:rsidRPr="00E23700" w:rsidRDefault="00592C51" w:rsidP="00592C51">
                  <w:pPr>
                    <w:jc w:val="center"/>
                    <w:rPr>
                      <w:rFonts w:asciiTheme="minorEastAsia" w:eastAsiaTheme="minorEastAsia" w:hAnsiTheme="minorEastAsia"/>
                      <w:bCs/>
                      <w:szCs w:val="21"/>
                    </w:rPr>
                  </w:pPr>
                  <w:r w:rsidRPr="00E23700">
                    <w:rPr>
                      <w:rFonts w:asciiTheme="minorEastAsia" w:eastAsiaTheme="minorEastAsia" w:hAnsiTheme="minorEastAsia"/>
                      <w:bCs/>
                      <w:szCs w:val="21"/>
                    </w:rPr>
                    <w:t>依据来源</w:t>
                  </w:r>
                </w:p>
              </w:tc>
            </w:tr>
            <w:tr w:rsidR="000C1B66" w:rsidRPr="00E23700" w:rsidTr="00EE6937">
              <w:trPr>
                <w:trHeight w:val="617"/>
              </w:trPr>
              <w:tc>
                <w:tcPr>
                  <w:tcW w:w="1470" w:type="dxa"/>
                  <w:shd w:val="clear" w:color="auto" w:fill="auto"/>
                  <w:vAlign w:val="center"/>
                </w:tcPr>
                <w:p w:rsidR="000C1B66" w:rsidRPr="00EE6937" w:rsidRDefault="000C1B66" w:rsidP="000C1B66">
                  <w:pPr>
                    <w:autoSpaceDE w:val="0"/>
                    <w:autoSpaceDN w:val="0"/>
                    <w:adjustRightInd w:val="0"/>
                    <w:jc w:val="center"/>
                    <w:rPr>
                      <w:rFonts w:asciiTheme="minorEastAsia" w:eastAsiaTheme="minorEastAsia" w:hAnsiTheme="minorEastAsia"/>
                      <w:bCs/>
                      <w:szCs w:val="21"/>
                      <w:lang w:val="en-GB"/>
                    </w:rPr>
                  </w:pPr>
                  <w:r w:rsidRPr="00EE6937">
                    <w:rPr>
                      <w:szCs w:val="21"/>
                    </w:rPr>
                    <w:t>果蔬</w:t>
                  </w:r>
                </w:p>
              </w:tc>
              <w:tc>
                <w:tcPr>
                  <w:tcW w:w="5100" w:type="dxa"/>
                  <w:shd w:val="clear" w:color="auto" w:fill="auto"/>
                  <w:vAlign w:val="center"/>
                </w:tcPr>
                <w:p w:rsidR="00EE6937" w:rsidRPr="00EE6937" w:rsidRDefault="000C1B66" w:rsidP="000C1B66">
                  <w:pPr>
                    <w:jc w:val="center"/>
                    <w:rPr>
                      <w:rFonts w:asciiTheme="minorEastAsia" w:eastAsiaTheme="minorEastAsia" w:hAnsiTheme="minorEastAsia"/>
                      <w:bCs/>
                      <w:szCs w:val="21"/>
                    </w:rPr>
                  </w:pPr>
                  <w:r w:rsidRPr="00EE6937">
                    <w:rPr>
                      <w:rFonts w:asciiTheme="minorEastAsia" w:eastAsiaTheme="minorEastAsia" w:hAnsiTheme="minorEastAsia"/>
                      <w:bCs/>
                      <w:szCs w:val="21"/>
                    </w:rPr>
                    <w:t>按照</w:t>
                  </w:r>
                </w:p>
                <w:p w:rsidR="00EE6937" w:rsidRPr="00EE6937" w:rsidRDefault="00EE6937" w:rsidP="00EE6937">
                  <w:pPr>
                    <w:rPr>
                      <w:rFonts w:ascii="宋体" w:hAnsi="宋体" w:cs="宋体"/>
                      <w:kern w:val="0"/>
                      <w:szCs w:val="21"/>
                    </w:rPr>
                  </w:pPr>
                  <w:r w:rsidRPr="00EE6937">
                    <w:rPr>
                      <w:rFonts w:ascii="Arial" w:hAnsi="Arial" w:cs="Arial"/>
                      <w:sz w:val="20"/>
                      <w:shd w:val="clear" w:color="auto" w:fill="FFFFFF"/>
                    </w:rPr>
                    <w:t>中华人民共和国农业行业标准</w:t>
                  </w:r>
                  <w:r w:rsidRPr="00EE6937">
                    <w:rPr>
                      <w:rFonts w:ascii="Arial" w:hAnsi="Arial" w:cs="Arial"/>
                      <w:sz w:val="20"/>
                      <w:shd w:val="clear" w:color="auto" w:fill="FFFFFF"/>
                    </w:rPr>
                    <w:t> </w:t>
                  </w:r>
                  <w:r w:rsidRPr="00EE6937">
                    <w:rPr>
                      <w:rStyle w:val="af2"/>
                      <w:rFonts w:ascii="Arial" w:hAnsi="Arial" w:cs="Arial"/>
                      <w:i w:val="0"/>
                      <w:iCs w:val="0"/>
                      <w:sz w:val="20"/>
                      <w:shd w:val="clear" w:color="auto" w:fill="FFFFFF"/>
                    </w:rPr>
                    <w:t>NY/T</w:t>
                  </w:r>
                  <w:r w:rsidRPr="00EE6937">
                    <w:rPr>
                      <w:rFonts w:ascii="Arial" w:hAnsi="Arial" w:cs="Arial"/>
                      <w:sz w:val="20"/>
                      <w:shd w:val="clear" w:color="auto" w:fill="FFFFFF"/>
                    </w:rPr>
                    <w:t> </w:t>
                  </w:r>
                  <w:r w:rsidRPr="00EE6937">
                    <w:rPr>
                      <w:rStyle w:val="af2"/>
                      <w:rFonts w:ascii="Arial" w:hAnsi="Arial" w:cs="Arial"/>
                      <w:i w:val="0"/>
                      <w:iCs w:val="0"/>
                      <w:sz w:val="20"/>
                      <w:shd w:val="clear" w:color="auto" w:fill="FFFFFF"/>
                    </w:rPr>
                    <w:t>2790</w:t>
                  </w:r>
                  <w:r w:rsidRPr="00EE6937">
                    <w:rPr>
                      <w:rFonts w:ascii="Arial" w:hAnsi="Arial" w:cs="Arial"/>
                      <w:sz w:val="20"/>
                      <w:shd w:val="clear" w:color="auto" w:fill="FFFFFF"/>
                    </w:rPr>
                    <w:t xml:space="preserve">—2015 </w:t>
                  </w:r>
                  <w:r w:rsidRPr="00EE6937">
                    <w:rPr>
                      <w:rFonts w:ascii="Arial" w:hAnsi="Arial" w:cs="Arial"/>
                      <w:sz w:val="20"/>
                      <w:shd w:val="clear" w:color="auto" w:fill="FFFFFF"/>
                    </w:rPr>
                    <w:t>瓜类蔬菜采后处理与产地贮藏技术规范</w:t>
                  </w:r>
                  <w:r w:rsidR="00F13CA2">
                    <w:rPr>
                      <w:rFonts w:ascii="Arial" w:hAnsi="Arial" w:cs="Arial" w:hint="eastAsia"/>
                      <w:sz w:val="20"/>
                      <w:shd w:val="clear" w:color="auto" w:fill="FFFFFF"/>
                    </w:rPr>
                    <w:t>;</w:t>
                  </w:r>
                </w:p>
                <w:p w:rsidR="000C1B66" w:rsidRPr="00EE6937" w:rsidRDefault="00EE6937" w:rsidP="000C1B66">
                  <w:pPr>
                    <w:jc w:val="center"/>
                    <w:rPr>
                      <w:rFonts w:asciiTheme="minorEastAsia" w:eastAsiaTheme="minorEastAsia" w:hAnsiTheme="minorEastAsia"/>
                      <w:bCs/>
                      <w:szCs w:val="21"/>
                    </w:rPr>
                  </w:pPr>
                  <w:r w:rsidRPr="00EE6937">
                    <w:rPr>
                      <w:rStyle w:val="af2"/>
                      <w:rFonts w:ascii="Arial" w:hAnsi="Arial" w:cs="Arial"/>
                      <w:i w:val="0"/>
                      <w:iCs w:val="0"/>
                      <w:sz w:val="20"/>
                      <w:shd w:val="clear" w:color="auto" w:fill="FFFFFF"/>
                    </w:rPr>
                    <w:t>NY/T 747</w:t>
                  </w:r>
                  <w:r w:rsidRPr="00EE6937">
                    <w:rPr>
                      <w:rFonts w:ascii="Arial" w:hAnsi="Arial" w:cs="Arial"/>
                      <w:sz w:val="20"/>
                      <w:shd w:val="clear" w:color="auto" w:fill="FFFFFF"/>
                    </w:rPr>
                    <w:t xml:space="preserve">-2020 </w:t>
                  </w:r>
                  <w:r w:rsidRPr="00EE6937">
                    <w:rPr>
                      <w:rFonts w:ascii="Arial" w:hAnsi="Arial" w:cs="Arial"/>
                      <w:sz w:val="20"/>
                      <w:shd w:val="clear" w:color="auto" w:fill="FFFFFF"/>
                    </w:rPr>
                    <w:t>绿色食品</w:t>
                  </w:r>
                  <w:r w:rsidRPr="00EE6937">
                    <w:rPr>
                      <w:rFonts w:ascii="Arial" w:hAnsi="Arial" w:cs="Arial"/>
                      <w:sz w:val="20"/>
                      <w:shd w:val="clear" w:color="auto" w:fill="FFFFFF"/>
                    </w:rPr>
                    <w:t xml:space="preserve"> </w:t>
                  </w:r>
                  <w:r w:rsidRPr="00EE6937">
                    <w:rPr>
                      <w:rFonts w:ascii="Arial" w:hAnsi="Arial" w:cs="Arial"/>
                      <w:sz w:val="20"/>
                      <w:shd w:val="clear" w:color="auto" w:fill="FFFFFF"/>
                    </w:rPr>
                    <w:t>瓜类蔬菜</w:t>
                  </w:r>
                  <w:r w:rsidR="000C1B66" w:rsidRPr="00EE6937">
                    <w:rPr>
                      <w:rFonts w:asciiTheme="minorEastAsia" w:eastAsiaTheme="minorEastAsia" w:hAnsiTheme="minorEastAsia" w:hint="eastAsia"/>
                      <w:bCs/>
                      <w:szCs w:val="21"/>
                    </w:rPr>
                    <w:t>执行，外包装完好</w:t>
                  </w:r>
                </w:p>
                <w:p w:rsidR="000143F9" w:rsidRPr="00EE6937" w:rsidRDefault="000143F9" w:rsidP="000143F9">
                  <w:pPr>
                    <w:pStyle w:val="a0"/>
                    <w:rPr>
                      <w:rFonts w:ascii="宋体" w:hAnsi="宋体" w:cs="宋体"/>
                      <w:kern w:val="0"/>
                      <w:sz w:val="21"/>
                      <w:szCs w:val="21"/>
                    </w:rPr>
                  </w:pPr>
                  <w:r w:rsidRPr="00EE6937">
                    <w:rPr>
                      <w:rFonts w:ascii="宋体" w:hAnsi="宋体" w:cs="宋体" w:hint="eastAsia"/>
                      <w:kern w:val="0"/>
                      <w:sz w:val="21"/>
                      <w:szCs w:val="21"/>
                    </w:rPr>
                    <w:t>茄果类蔬菜（番茄、茄子、辣椒、甜椒、酸浆、香瓜茄等）</w:t>
                  </w:r>
                </w:p>
                <w:p w:rsidR="000143F9" w:rsidRPr="00EE6937" w:rsidRDefault="000143F9" w:rsidP="000143F9">
                  <w:pPr>
                    <w:pStyle w:val="a0"/>
                    <w:rPr>
                      <w:sz w:val="21"/>
                      <w:szCs w:val="21"/>
                    </w:rPr>
                  </w:pPr>
                  <w:r w:rsidRPr="00EE6937">
                    <w:rPr>
                      <w:rFonts w:ascii="宋体" w:hAnsi="宋体" w:cs="宋体" w:hint="eastAsia"/>
                      <w:kern w:val="0"/>
                      <w:sz w:val="21"/>
                      <w:szCs w:val="21"/>
                    </w:rPr>
                    <w:t>NY/T 1056 贮藏运输准则、NY/T 655茄果类蔬菜</w:t>
                  </w:r>
                </w:p>
              </w:tc>
              <w:tc>
                <w:tcPr>
                  <w:tcW w:w="1761" w:type="dxa"/>
                  <w:shd w:val="clear" w:color="auto" w:fill="auto"/>
                  <w:vAlign w:val="bottom"/>
                </w:tcPr>
                <w:p w:rsidR="000C1B66" w:rsidRPr="00EE6937" w:rsidRDefault="000C1B66" w:rsidP="000C1B66">
                  <w:pPr>
                    <w:rPr>
                      <w:rFonts w:asciiTheme="minorEastAsia" w:eastAsiaTheme="minorEastAsia" w:hAnsiTheme="minorEastAsia"/>
                      <w:szCs w:val="21"/>
                    </w:rPr>
                  </w:pPr>
                  <w:r w:rsidRPr="00EE6937">
                    <w:rPr>
                      <w:rFonts w:asciiTheme="minorEastAsia" w:eastAsiaTheme="minorEastAsia" w:hAnsiTheme="minorEastAsia"/>
                      <w:bCs/>
                      <w:szCs w:val="21"/>
                    </w:rPr>
                    <w:sym w:font="Wingdings" w:char="00FE"/>
                  </w:r>
                  <w:r w:rsidRPr="00EE6937">
                    <w:rPr>
                      <w:rFonts w:asciiTheme="minorEastAsia" w:eastAsiaTheme="minorEastAsia" w:hAnsiTheme="minorEastAsia"/>
                      <w:szCs w:val="21"/>
                    </w:rPr>
                    <w:t>法律、法规</w:t>
                  </w:r>
                </w:p>
                <w:p w:rsidR="000C1B66" w:rsidRPr="00EE6937" w:rsidRDefault="000C1B66" w:rsidP="000C1B66">
                  <w:pPr>
                    <w:rPr>
                      <w:rFonts w:asciiTheme="minorEastAsia" w:eastAsiaTheme="minorEastAsia" w:hAnsiTheme="minorEastAsia"/>
                      <w:bCs/>
                      <w:szCs w:val="21"/>
                    </w:rPr>
                  </w:pPr>
                  <w:r w:rsidRPr="00EE6937">
                    <w:rPr>
                      <w:rFonts w:asciiTheme="minorEastAsia" w:eastAsiaTheme="minorEastAsia" w:hAnsiTheme="minorEastAsia"/>
                      <w:bCs/>
                      <w:szCs w:val="21"/>
                    </w:rPr>
                    <w:sym w:font="Wingdings" w:char="00FE"/>
                  </w:r>
                  <w:r w:rsidRPr="00EE6937">
                    <w:rPr>
                      <w:rFonts w:asciiTheme="minorEastAsia" w:eastAsiaTheme="minorEastAsia" w:hAnsiTheme="minorEastAsia"/>
                      <w:szCs w:val="21"/>
                    </w:rPr>
                    <w:t>客户要求</w:t>
                  </w:r>
                </w:p>
                <w:p w:rsidR="000C1B66" w:rsidRPr="00EE6937" w:rsidRDefault="000C1B66" w:rsidP="000C1B66">
                  <w:pPr>
                    <w:rPr>
                      <w:rFonts w:asciiTheme="minorEastAsia" w:eastAsiaTheme="minorEastAsia" w:hAnsiTheme="minorEastAsia"/>
                      <w:bCs/>
                      <w:szCs w:val="21"/>
                      <w:lang w:val="en-GB"/>
                    </w:rPr>
                  </w:pPr>
                  <w:r w:rsidRPr="00EE6937">
                    <w:rPr>
                      <w:rFonts w:asciiTheme="minorEastAsia" w:eastAsiaTheme="minorEastAsia" w:hAnsiTheme="minorEastAsia"/>
                      <w:szCs w:val="21"/>
                    </w:rPr>
                    <w:sym w:font="Wingdings" w:char="00FE"/>
                  </w:r>
                  <w:r w:rsidRPr="00EE6937">
                    <w:rPr>
                      <w:rFonts w:asciiTheme="minorEastAsia" w:eastAsiaTheme="minorEastAsia" w:hAnsiTheme="minorEastAsia"/>
                      <w:szCs w:val="21"/>
                    </w:rPr>
                    <w:t>预期用途</w:t>
                  </w:r>
                </w:p>
              </w:tc>
            </w:tr>
            <w:tr w:rsidR="000C1B66" w:rsidRPr="00E23700" w:rsidTr="00EE6937">
              <w:trPr>
                <w:trHeight w:val="617"/>
              </w:trPr>
              <w:tc>
                <w:tcPr>
                  <w:tcW w:w="1470" w:type="dxa"/>
                  <w:shd w:val="clear" w:color="auto" w:fill="auto"/>
                  <w:vAlign w:val="center"/>
                </w:tcPr>
                <w:p w:rsidR="000C1B66" w:rsidRPr="00EE6937" w:rsidRDefault="000C1B66" w:rsidP="000C1B66">
                  <w:pPr>
                    <w:jc w:val="center"/>
                    <w:rPr>
                      <w:rFonts w:asciiTheme="minorEastAsia" w:eastAsiaTheme="minorEastAsia" w:hAnsiTheme="minorEastAsia"/>
                      <w:bCs/>
                      <w:szCs w:val="21"/>
                    </w:rPr>
                  </w:pPr>
                  <w:r w:rsidRPr="00EE6937">
                    <w:rPr>
                      <w:szCs w:val="21"/>
                    </w:rPr>
                    <w:t>鲜禽畜肉</w:t>
                  </w:r>
                </w:p>
              </w:tc>
              <w:tc>
                <w:tcPr>
                  <w:tcW w:w="5100" w:type="dxa"/>
                  <w:shd w:val="clear" w:color="auto" w:fill="auto"/>
                  <w:vAlign w:val="center"/>
                </w:tcPr>
                <w:p w:rsidR="000C1B66" w:rsidRPr="00EE6937" w:rsidRDefault="000143F9" w:rsidP="000C1B66">
                  <w:pPr>
                    <w:jc w:val="center"/>
                    <w:rPr>
                      <w:rFonts w:asciiTheme="minorEastAsia" w:eastAsiaTheme="minorEastAsia" w:hAnsiTheme="minorEastAsia"/>
                      <w:bCs/>
                      <w:szCs w:val="21"/>
                    </w:rPr>
                  </w:pPr>
                  <w:r w:rsidRPr="00EE6937">
                    <w:rPr>
                      <w:rFonts w:ascii="宋体" w:hAnsi="宋体" w:cs="宋体" w:hint="eastAsia"/>
                      <w:kern w:val="0"/>
                      <w:szCs w:val="21"/>
                    </w:rPr>
                    <w:t>GB2707—2016食品安全国家标准 鲜（冻）畜、禽</w:t>
                  </w:r>
                  <w:r w:rsidR="000C1B66" w:rsidRPr="00EE6937">
                    <w:rPr>
                      <w:rFonts w:asciiTheme="minorEastAsia" w:eastAsiaTheme="minorEastAsia" w:hAnsiTheme="minorEastAsia" w:hint="eastAsia"/>
                      <w:bCs/>
                      <w:szCs w:val="21"/>
                    </w:rPr>
                    <w:t>执行，外包装完好</w:t>
                  </w:r>
                </w:p>
              </w:tc>
              <w:tc>
                <w:tcPr>
                  <w:tcW w:w="1761" w:type="dxa"/>
                  <w:shd w:val="clear" w:color="auto" w:fill="auto"/>
                  <w:vAlign w:val="bottom"/>
                </w:tcPr>
                <w:p w:rsidR="000C1B66" w:rsidRPr="00EE6937" w:rsidRDefault="000C1B66" w:rsidP="000C1B66">
                  <w:pPr>
                    <w:rPr>
                      <w:rFonts w:asciiTheme="minorEastAsia" w:eastAsiaTheme="minorEastAsia" w:hAnsiTheme="minorEastAsia"/>
                      <w:szCs w:val="21"/>
                    </w:rPr>
                  </w:pPr>
                  <w:r w:rsidRPr="00EE6937">
                    <w:rPr>
                      <w:rFonts w:asciiTheme="minorEastAsia" w:eastAsiaTheme="minorEastAsia" w:hAnsiTheme="minorEastAsia"/>
                      <w:bCs/>
                      <w:szCs w:val="21"/>
                    </w:rPr>
                    <w:sym w:font="Wingdings" w:char="00FE"/>
                  </w:r>
                  <w:r w:rsidRPr="00EE6937">
                    <w:rPr>
                      <w:rFonts w:asciiTheme="minorEastAsia" w:eastAsiaTheme="minorEastAsia" w:hAnsiTheme="minorEastAsia"/>
                      <w:szCs w:val="21"/>
                    </w:rPr>
                    <w:t>法律、法规</w:t>
                  </w:r>
                </w:p>
                <w:p w:rsidR="000C1B66" w:rsidRPr="00EE6937" w:rsidRDefault="000C1B66" w:rsidP="000C1B66">
                  <w:pPr>
                    <w:rPr>
                      <w:rFonts w:asciiTheme="minorEastAsia" w:eastAsiaTheme="minorEastAsia" w:hAnsiTheme="minorEastAsia"/>
                      <w:bCs/>
                      <w:szCs w:val="21"/>
                    </w:rPr>
                  </w:pPr>
                  <w:r w:rsidRPr="00EE6937">
                    <w:rPr>
                      <w:rFonts w:asciiTheme="minorEastAsia" w:eastAsiaTheme="minorEastAsia" w:hAnsiTheme="minorEastAsia"/>
                      <w:bCs/>
                      <w:szCs w:val="21"/>
                    </w:rPr>
                    <w:sym w:font="Wingdings" w:char="00FE"/>
                  </w:r>
                  <w:r w:rsidRPr="00EE6937">
                    <w:rPr>
                      <w:rFonts w:asciiTheme="minorEastAsia" w:eastAsiaTheme="minorEastAsia" w:hAnsiTheme="minorEastAsia"/>
                      <w:szCs w:val="21"/>
                    </w:rPr>
                    <w:t>客户要求</w:t>
                  </w:r>
                </w:p>
                <w:p w:rsidR="000C1B66" w:rsidRPr="00EE6937" w:rsidRDefault="000C1B66" w:rsidP="000C1B66">
                  <w:pPr>
                    <w:rPr>
                      <w:rFonts w:asciiTheme="minorEastAsia" w:eastAsiaTheme="minorEastAsia" w:hAnsiTheme="minorEastAsia"/>
                      <w:szCs w:val="21"/>
                    </w:rPr>
                  </w:pPr>
                  <w:r w:rsidRPr="00EE6937">
                    <w:rPr>
                      <w:rFonts w:asciiTheme="minorEastAsia" w:eastAsiaTheme="minorEastAsia" w:hAnsiTheme="minorEastAsia"/>
                      <w:szCs w:val="21"/>
                    </w:rPr>
                    <w:sym w:font="Wingdings" w:char="00FE"/>
                  </w:r>
                  <w:r w:rsidRPr="00EE6937">
                    <w:rPr>
                      <w:rFonts w:asciiTheme="minorEastAsia" w:eastAsiaTheme="minorEastAsia" w:hAnsiTheme="minorEastAsia"/>
                      <w:szCs w:val="21"/>
                    </w:rPr>
                    <w:t>预期用途</w:t>
                  </w:r>
                </w:p>
              </w:tc>
            </w:tr>
            <w:tr w:rsidR="000C1B66" w:rsidRPr="00E23700" w:rsidTr="00EE6937">
              <w:trPr>
                <w:trHeight w:val="617"/>
              </w:trPr>
              <w:tc>
                <w:tcPr>
                  <w:tcW w:w="1470" w:type="dxa"/>
                  <w:shd w:val="clear" w:color="auto" w:fill="auto"/>
                  <w:vAlign w:val="center"/>
                </w:tcPr>
                <w:p w:rsidR="000C1B66" w:rsidRPr="00EE6937" w:rsidRDefault="000C1B66" w:rsidP="000C1B66">
                  <w:pPr>
                    <w:snapToGrid w:val="0"/>
                    <w:jc w:val="center"/>
                    <w:rPr>
                      <w:rFonts w:asciiTheme="minorEastAsia" w:eastAsiaTheme="minorEastAsia" w:hAnsiTheme="minorEastAsia"/>
                      <w:bCs/>
                      <w:szCs w:val="21"/>
                    </w:rPr>
                  </w:pPr>
                  <w:r w:rsidRPr="00EE6937">
                    <w:rPr>
                      <w:szCs w:val="21"/>
                    </w:rPr>
                    <w:t>鲜禽蛋</w:t>
                  </w:r>
                </w:p>
              </w:tc>
              <w:tc>
                <w:tcPr>
                  <w:tcW w:w="5100" w:type="dxa"/>
                  <w:shd w:val="clear" w:color="auto" w:fill="auto"/>
                  <w:vAlign w:val="center"/>
                </w:tcPr>
                <w:p w:rsidR="000C1B66" w:rsidRPr="00EE6937" w:rsidRDefault="00EE6937" w:rsidP="000C1B66">
                  <w:pPr>
                    <w:jc w:val="center"/>
                    <w:rPr>
                      <w:rFonts w:asciiTheme="minorEastAsia" w:eastAsiaTheme="minorEastAsia" w:hAnsiTheme="minorEastAsia"/>
                      <w:bCs/>
                      <w:szCs w:val="21"/>
                    </w:rPr>
                  </w:pPr>
                  <w:r w:rsidRPr="00EE6937">
                    <w:rPr>
                      <w:rStyle w:val="af2"/>
                      <w:rFonts w:ascii="Arial" w:hAnsi="Arial" w:cs="Arial"/>
                      <w:i w:val="0"/>
                      <w:iCs w:val="0"/>
                      <w:sz w:val="20"/>
                      <w:shd w:val="clear" w:color="auto" w:fill="FFFFFF"/>
                    </w:rPr>
                    <w:t>NY/T</w:t>
                  </w:r>
                  <w:r w:rsidRPr="00EE6937">
                    <w:rPr>
                      <w:rStyle w:val="content-right8zs40"/>
                      <w:rFonts w:ascii="Arial" w:hAnsi="Arial" w:cs="Arial"/>
                      <w:sz w:val="20"/>
                      <w:shd w:val="clear" w:color="auto" w:fill="FFFFFF"/>
                    </w:rPr>
                    <w:t> </w:t>
                  </w:r>
                  <w:r w:rsidRPr="00EE6937">
                    <w:rPr>
                      <w:rStyle w:val="af2"/>
                      <w:rFonts w:ascii="Arial" w:hAnsi="Arial" w:cs="Arial"/>
                      <w:i w:val="0"/>
                      <w:iCs w:val="0"/>
                      <w:sz w:val="20"/>
                      <w:shd w:val="clear" w:color="auto" w:fill="FFFFFF"/>
                    </w:rPr>
                    <w:t>1056</w:t>
                  </w:r>
                  <w:r w:rsidRPr="00EE6937">
                    <w:rPr>
                      <w:rStyle w:val="content-right8zs40"/>
                      <w:rFonts w:ascii="Arial" w:hAnsi="Arial" w:cs="Arial"/>
                      <w:sz w:val="20"/>
                      <w:shd w:val="clear" w:color="auto" w:fill="FFFFFF"/>
                    </w:rPr>
                    <w:t xml:space="preserve">-2021 </w:t>
                  </w:r>
                  <w:r w:rsidRPr="00EE6937">
                    <w:rPr>
                      <w:rStyle w:val="content-right8zs40"/>
                      <w:rFonts w:ascii="Arial" w:hAnsi="Arial" w:cs="Arial"/>
                      <w:sz w:val="20"/>
                      <w:shd w:val="clear" w:color="auto" w:fill="FFFFFF"/>
                    </w:rPr>
                    <w:t>绿色食品</w:t>
                  </w:r>
                  <w:r w:rsidRPr="00EE6937">
                    <w:rPr>
                      <w:rStyle w:val="content-right8zs40"/>
                      <w:rFonts w:ascii="Arial" w:hAnsi="Arial" w:cs="Arial"/>
                      <w:sz w:val="20"/>
                      <w:shd w:val="clear" w:color="auto" w:fill="FFFFFF"/>
                    </w:rPr>
                    <w:t xml:space="preserve"> </w:t>
                  </w:r>
                  <w:r w:rsidRPr="00EE6937">
                    <w:rPr>
                      <w:rStyle w:val="content-right8zs40"/>
                      <w:rFonts w:ascii="Arial" w:hAnsi="Arial" w:cs="Arial"/>
                      <w:sz w:val="20"/>
                      <w:shd w:val="clear" w:color="auto" w:fill="FFFFFF"/>
                    </w:rPr>
                    <w:t>贮藏运输准则</w:t>
                  </w:r>
                  <w:r w:rsidR="000143F9" w:rsidRPr="00EE6937">
                    <w:rPr>
                      <w:rFonts w:ascii="宋体" w:hAnsi="宋体" w:cs="宋体" w:hint="eastAsia"/>
                      <w:kern w:val="0"/>
                      <w:szCs w:val="21"/>
                    </w:rPr>
                    <w:t>、NY/T 754 蛋与蛋制品</w:t>
                  </w:r>
                </w:p>
              </w:tc>
              <w:tc>
                <w:tcPr>
                  <w:tcW w:w="1761" w:type="dxa"/>
                  <w:shd w:val="clear" w:color="auto" w:fill="auto"/>
                  <w:vAlign w:val="bottom"/>
                </w:tcPr>
                <w:p w:rsidR="00E23700" w:rsidRPr="00EE6937" w:rsidRDefault="00E23700" w:rsidP="00E23700">
                  <w:pPr>
                    <w:rPr>
                      <w:rFonts w:asciiTheme="minorEastAsia" w:eastAsiaTheme="minorEastAsia" w:hAnsiTheme="minorEastAsia"/>
                      <w:szCs w:val="21"/>
                    </w:rPr>
                  </w:pPr>
                  <w:r w:rsidRPr="00EE6937">
                    <w:rPr>
                      <w:rFonts w:asciiTheme="minorEastAsia" w:eastAsiaTheme="minorEastAsia" w:hAnsiTheme="minorEastAsia"/>
                      <w:bCs/>
                      <w:szCs w:val="21"/>
                    </w:rPr>
                    <w:sym w:font="Wingdings" w:char="00FE"/>
                  </w:r>
                  <w:r w:rsidRPr="00EE6937">
                    <w:rPr>
                      <w:rFonts w:asciiTheme="minorEastAsia" w:eastAsiaTheme="minorEastAsia" w:hAnsiTheme="minorEastAsia"/>
                      <w:szCs w:val="21"/>
                    </w:rPr>
                    <w:t>法律、法规</w:t>
                  </w:r>
                </w:p>
                <w:p w:rsidR="00E23700" w:rsidRPr="00EE6937" w:rsidRDefault="00E23700" w:rsidP="00E23700">
                  <w:pPr>
                    <w:rPr>
                      <w:rFonts w:asciiTheme="minorEastAsia" w:eastAsiaTheme="minorEastAsia" w:hAnsiTheme="minorEastAsia"/>
                      <w:bCs/>
                      <w:szCs w:val="21"/>
                    </w:rPr>
                  </w:pPr>
                  <w:r w:rsidRPr="00EE6937">
                    <w:rPr>
                      <w:rFonts w:asciiTheme="minorEastAsia" w:eastAsiaTheme="minorEastAsia" w:hAnsiTheme="minorEastAsia"/>
                      <w:bCs/>
                      <w:szCs w:val="21"/>
                    </w:rPr>
                    <w:sym w:font="Wingdings" w:char="00FE"/>
                  </w:r>
                  <w:r w:rsidRPr="00EE6937">
                    <w:rPr>
                      <w:rFonts w:asciiTheme="minorEastAsia" w:eastAsiaTheme="minorEastAsia" w:hAnsiTheme="minorEastAsia"/>
                      <w:szCs w:val="21"/>
                    </w:rPr>
                    <w:t>客户要求</w:t>
                  </w:r>
                </w:p>
                <w:p w:rsidR="000C1B66" w:rsidRPr="00EE6937" w:rsidRDefault="00E23700" w:rsidP="00E23700">
                  <w:pPr>
                    <w:rPr>
                      <w:rFonts w:asciiTheme="minorEastAsia" w:eastAsiaTheme="minorEastAsia" w:hAnsiTheme="minorEastAsia"/>
                      <w:bCs/>
                      <w:szCs w:val="21"/>
                    </w:rPr>
                  </w:pPr>
                  <w:r w:rsidRPr="00EE6937">
                    <w:rPr>
                      <w:rFonts w:asciiTheme="minorEastAsia" w:eastAsiaTheme="minorEastAsia" w:hAnsiTheme="minorEastAsia"/>
                      <w:szCs w:val="21"/>
                    </w:rPr>
                    <w:sym w:font="Wingdings" w:char="00FE"/>
                  </w:r>
                  <w:r w:rsidRPr="00EE6937">
                    <w:rPr>
                      <w:rFonts w:asciiTheme="minorEastAsia" w:eastAsiaTheme="minorEastAsia" w:hAnsiTheme="minorEastAsia"/>
                      <w:szCs w:val="21"/>
                    </w:rPr>
                    <w:t>预期用途</w:t>
                  </w:r>
                </w:p>
              </w:tc>
            </w:tr>
            <w:tr w:rsidR="00592C51" w:rsidRPr="00E23700" w:rsidTr="00EE6937">
              <w:trPr>
                <w:trHeight w:val="617"/>
              </w:trPr>
              <w:tc>
                <w:tcPr>
                  <w:tcW w:w="1470" w:type="dxa"/>
                  <w:shd w:val="clear" w:color="auto" w:fill="auto"/>
                  <w:vAlign w:val="center"/>
                </w:tcPr>
                <w:p w:rsidR="00592C51" w:rsidRPr="00E23700" w:rsidRDefault="00592C51" w:rsidP="00592C51">
                  <w:pPr>
                    <w:jc w:val="left"/>
                    <w:rPr>
                      <w:rFonts w:asciiTheme="minorEastAsia" w:eastAsiaTheme="minorEastAsia" w:hAnsiTheme="minorEastAsia"/>
                      <w:bCs/>
                      <w:szCs w:val="21"/>
                    </w:rPr>
                  </w:pPr>
                  <w:r w:rsidRPr="00E23700">
                    <w:rPr>
                      <w:rFonts w:asciiTheme="minorEastAsia" w:eastAsiaTheme="minorEastAsia" w:hAnsiTheme="minorEastAsia" w:hint="eastAsia"/>
                      <w:bCs/>
                      <w:szCs w:val="21"/>
                    </w:rPr>
                    <w:t>接触面（周转箱、车辆等）</w:t>
                  </w:r>
                </w:p>
              </w:tc>
              <w:tc>
                <w:tcPr>
                  <w:tcW w:w="5100" w:type="dxa"/>
                  <w:shd w:val="clear" w:color="auto" w:fill="auto"/>
                  <w:vAlign w:val="bottom"/>
                </w:tcPr>
                <w:p w:rsidR="00592C51" w:rsidRPr="00E23700" w:rsidRDefault="00592C51" w:rsidP="00592C51">
                  <w:pPr>
                    <w:rPr>
                      <w:rFonts w:asciiTheme="minorEastAsia" w:eastAsiaTheme="minorEastAsia" w:hAnsiTheme="minorEastAsia"/>
                      <w:bCs/>
                      <w:szCs w:val="21"/>
                    </w:rPr>
                  </w:pPr>
                  <w:r w:rsidRPr="00E23700">
                    <w:rPr>
                      <w:rFonts w:asciiTheme="minorEastAsia" w:eastAsiaTheme="minorEastAsia" w:hAnsiTheme="minorEastAsia" w:hint="eastAsia"/>
                      <w:bCs/>
                      <w:szCs w:val="21"/>
                    </w:rPr>
                    <w:t>目视洁净</w:t>
                  </w:r>
                </w:p>
              </w:tc>
              <w:tc>
                <w:tcPr>
                  <w:tcW w:w="1761" w:type="dxa"/>
                  <w:shd w:val="clear" w:color="auto" w:fill="auto"/>
                  <w:vAlign w:val="bottom"/>
                </w:tcPr>
                <w:p w:rsidR="00592C51" w:rsidRPr="00E23700" w:rsidRDefault="00592C51" w:rsidP="00592C51">
                  <w:pPr>
                    <w:rPr>
                      <w:rFonts w:asciiTheme="minorEastAsia" w:eastAsiaTheme="minorEastAsia" w:hAnsiTheme="minorEastAsia"/>
                      <w:szCs w:val="21"/>
                    </w:rPr>
                  </w:pPr>
                  <w:r w:rsidRPr="00E23700">
                    <w:rPr>
                      <w:rFonts w:asciiTheme="minorEastAsia" w:eastAsiaTheme="minorEastAsia" w:hAnsiTheme="minorEastAsia"/>
                      <w:bCs/>
                      <w:szCs w:val="21"/>
                    </w:rPr>
                    <w:sym w:font="Wingdings" w:char="00FE"/>
                  </w:r>
                  <w:r w:rsidRPr="00E23700">
                    <w:rPr>
                      <w:rFonts w:asciiTheme="minorEastAsia" w:eastAsiaTheme="minorEastAsia" w:hAnsiTheme="minorEastAsia"/>
                      <w:szCs w:val="21"/>
                    </w:rPr>
                    <w:t>法律、法规</w:t>
                  </w:r>
                </w:p>
                <w:p w:rsidR="00592C51" w:rsidRPr="00E23700" w:rsidRDefault="00592C51" w:rsidP="00592C51">
                  <w:pPr>
                    <w:rPr>
                      <w:rFonts w:asciiTheme="minorEastAsia" w:eastAsiaTheme="minorEastAsia" w:hAnsiTheme="minorEastAsia"/>
                      <w:bCs/>
                      <w:szCs w:val="21"/>
                    </w:rPr>
                  </w:pPr>
                  <w:r w:rsidRPr="00E23700">
                    <w:rPr>
                      <w:rFonts w:asciiTheme="minorEastAsia" w:eastAsiaTheme="minorEastAsia" w:hAnsiTheme="minorEastAsia"/>
                      <w:bCs/>
                      <w:szCs w:val="21"/>
                    </w:rPr>
                    <w:sym w:font="Wingdings" w:char="00FE"/>
                  </w:r>
                  <w:r w:rsidRPr="00E23700">
                    <w:rPr>
                      <w:rFonts w:asciiTheme="minorEastAsia" w:eastAsiaTheme="minorEastAsia" w:hAnsiTheme="minorEastAsia"/>
                      <w:szCs w:val="21"/>
                    </w:rPr>
                    <w:t>客户要求</w:t>
                  </w:r>
                </w:p>
                <w:p w:rsidR="00592C51" w:rsidRPr="00E23700" w:rsidRDefault="00592C51" w:rsidP="00592C51">
                  <w:pPr>
                    <w:rPr>
                      <w:rFonts w:asciiTheme="minorEastAsia" w:eastAsiaTheme="minorEastAsia" w:hAnsiTheme="minorEastAsia"/>
                      <w:bCs/>
                      <w:szCs w:val="21"/>
                    </w:rPr>
                  </w:pPr>
                  <w:r w:rsidRPr="00E23700">
                    <w:rPr>
                      <w:rFonts w:asciiTheme="minorEastAsia" w:eastAsiaTheme="minorEastAsia" w:hAnsiTheme="minorEastAsia"/>
                      <w:bCs/>
                      <w:szCs w:val="21"/>
                    </w:rPr>
                    <w:sym w:font="Wingdings" w:char="00FE"/>
                  </w:r>
                  <w:r w:rsidRPr="00E23700">
                    <w:rPr>
                      <w:rFonts w:asciiTheme="minorEastAsia" w:eastAsiaTheme="minorEastAsia" w:hAnsiTheme="minorEastAsia"/>
                      <w:szCs w:val="21"/>
                    </w:rPr>
                    <w:t>预期用途</w:t>
                  </w: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组织将选定的识别控制措施应采用系统方法进行分类为：</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OPRP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CCPs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szCs w:val="21"/>
              </w:rPr>
              <w:t xml:space="preserve">OPRP </w:t>
            </w:r>
            <w:r w:rsidRPr="00433DC2">
              <w:rPr>
                <w:rFonts w:asciiTheme="minorEastAsia" w:eastAsiaTheme="minorEastAsia" w:hAnsiTheme="minorEastAsia"/>
                <w:bCs/>
                <w:szCs w:val="21"/>
              </w:rPr>
              <w:t>&amp;</w:t>
            </w:r>
            <w:r w:rsidRPr="00433DC2">
              <w:rPr>
                <w:rFonts w:asciiTheme="minorEastAsia" w:eastAsiaTheme="minorEastAsia" w:hAnsiTheme="minorEastAsia"/>
                <w:szCs w:val="21"/>
              </w:rPr>
              <w:t>CCPs</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对于选择的每一项控制措施，评估以下内容：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其功能失效的可能性；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功能失效时后果的严重性；该评估应包括：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1） 对已识别的重大食品安全危害的影响；</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2） 与其他控制措施相关的位置；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3） 是否专门制定和实施，将危害降低到可接受的水平；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4） 无论是单一措施还是控制措施组合的一部分</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对于每项控制措施，系统方法包括对以下各项可行性的评估：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 建立可测量的关键限值和/或可测量/可观察的行动标准；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b） 监测以发现任何未能保持在临界极限和/或可测量/可观察到的行动标准内的情况；</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c） 故障时及时修正。</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控制措施的选择和分类的决策过程和结果应保持为文件化信息。</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可能影响控制措施的选择和严格性的外部要求（如法律、法规和顾客要求），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已收集相关法规</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未收集相关法规</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收集相关法规不全面，说明：</w:t>
            </w:r>
            <w:r w:rsidRPr="00433DC2">
              <w:rPr>
                <w:rFonts w:asciiTheme="minorEastAsia" w:eastAsiaTheme="minorEastAsia" w:hAnsiTheme="minorEastAsia"/>
                <w:szCs w:val="21"/>
                <w:u w:val="single"/>
              </w:rPr>
              <w:t xml:space="preserve">                  </w:t>
            </w:r>
          </w:p>
          <w:p w:rsidR="00711CE0" w:rsidRPr="00433DC2" w:rsidRDefault="00711CE0" w:rsidP="00711CE0">
            <w:pPr>
              <w:pStyle w:val="a0"/>
              <w:rPr>
                <w:rFonts w:asciiTheme="minorEastAsia" w:eastAsiaTheme="minorEastAsia" w:hAnsiTheme="minorEastAsia"/>
                <w:sz w:val="21"/>
                <w:szCs w:val="21"/>
              </w:rPr>
            </w:pPr>
          </w:p>
          <w:p w:rsidR="00A67E30" w:rsidRPr="00433DC2" w:rsidRDefault="0049290C" w:rsidP="00A67E30">
            <w:pPr>
              <w:rPr>
                <w:rFonts w:asciiTheme="minorEastAsia" w:eastAsiaTheme="minorEastAsia" w:hAnsiTheme="minorEastAsia"/>
                <w:b/>
                <w:szCs w:val="21"/>
              </w:rPr>
            </w:pPr>
            <w:r w:rsidRPr="00433DC2">
              <w:rPr>
                <w:rFonts w:asciiTheme="minorEastAsia" w:eastAsiaTheme="minorEastAsia" w:hAnsiTheme="minorEastAsia" w:hint="eastAsia"/>
                <w:b/>
                <w:szCs w:val="21"/>
              </w:rPr>
              <w:t>2）</w:t>
            </w:r>
            <w:r w:rsidR="00A67E30" w:rsidRPr="00433DC2">
              <w:rPr>
                <w:rFonts w:asciiTheme="minorEastAsia" w:eastAsiaTheme="minorEastAsia" w:hAnsiTheme="minorEastAsia" w:hint="eastAsia"/>
                <w:b/>
                <w:szCs w:val="21"/>
              </w:rPr>
              <w:t>餐饮</w:t>
            </w:r>
            <w:r w:rsidR="00A67E30" w:rsidRPr="00433DC2">
              <w:rPr>
                <w:rFonts w:asciiTheme="minorEastAsia" w:eastAsiaTheme="minorEastAsia" w:hAnsiTheme="minorEastAsia"/>
                <w:b/>
                <w:szCs w:val="21"/>
              </w:rPr>
              <w:t>：</w:t>
            </w:r>
          </w:p>
          <w:p w:rsidR="00A67E30" w:rsidRPr="00433DC2" w:rsidRDefault="00A67E30" w:rsidP="00711CE0">
            <w:pPr>
              <w:pStyle w:val="a0"/>
              <w:rPr>
                <w:rFonts w:asciiTheme="minorEastAsia" w:eastAsiaTheme="minorEastAsia" w:hAnsiTheme="minorEastAsia"/>
                <w:sz w:val="21"/>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食品安全小组于</w:t>
            </w:r>
            <w:r w:rsidRPr="00433DC2">
              <w:rPr>
                <w:rFonts w:asciiTheme="minorEastAsia" w:eastAsiaTheme="minorEastAsia" w:hAnsiTheme="minorEastAsia" w:hint="eastAsia"/>
                <w:szCs w:val="21"/>
                <w:u w:val="single"/>
              </w:rPr>
              <w:t xml:space="preserve">  20</w:t>
            </w:r>
            <w:r w:rsidRPr="00433DC2">
              <w:rPr>
                <w:rFonts w:asciiTheme="minorEastAsia" w:eastAsiaTheme="minorEastAsia" w:hAnsiTheme="minorEastAsia"/>
                <w:szCs w:val="21"/>
                <w:u w:val="single"/>
              </w:rPr>
              <w:t>2</w:t>
            </w:r>
            <w:r w:rsidR="00E23700">
              <w:rPr>
                <w:rFonts w:asciiTheme="minorEastAsia" w:eastAsiaTheme="minorEastAsia" w:hAnsiTheme="minorEastAsia"/>
                <w:szCs w:val="21"/>
                <w:u w:val="single"/>
              </w:rPr>
              <w:t>2</w:t>
            </w:r>
            <w:r w:rsidRPr="00433DC2">
              <w:rPr>
                <w:rFonts w:asciiTheme="minorEastAsia" w:eastAsiaTheme="minorEastAsia" w:hAnsiTheme="minorEastAsia" w:hint="eastAsia"/>
                <w:szCs w:val="21"/>
              </w:rPr>
              <w:t>年</w:t>
            </w:r>
            <w:r w:rsidR="00E23700" w:rsidRPr="00E23700">
              <w:rPr>
                <w:rFonts w:asciiTheme="minorEastAsia" w:eastAsiaTheme="minorEastAsia" w:hAnsiTheme="minorEastAsia" w:hint="eastAsia"/>
                <w:szCs w:val="21"/>
                <w:u w:val="single"/>
              </w:rPr>
              <w:t>05</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E23700">
              <w:rPr>
                <w:rFonts w:asciiTheme="minorEastAsia" w:eastAsiaTheme="minorEastAsia" w:hAnsiTheme="minorEastAsia"/>
                <w:szCs w:val="21"/>
                <w:u w:val="single"/>
              </w:rPr>
              <w:t>20</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根据初步情况进行危害分析，确定需要控制的危害。控制程度应确保食品安全，并在适当情况下采用多种控制措施的组合。</w:t>
            </w:r>
          </w:p>
          <w:p w:rsidR="00711CE0" w:rsidRPr="00433DC2" w:rsidRDefault="00711CE0" w:rsidP="00711CE0">
            <w:pPr>
              <w:rPr>
                <w:rFonts w:asciiTheme="minorEastAsia" w:eastAsiaTheme="minorEastAsia" w:hAnsiTheme="minorEastAsia"/>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组织应识别并记录与产品类型、工艺类型和工艺环境相关的所有合理预期发生的食品安全危害。</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本企业的食品安全危害识别基于：</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根据8.5.1收集的初步信息和数据；</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生产实现/服务提供经验；可包括熟悉其他设施的产品和/或过程的员工和外部专家提供的信息。</w:t>
            </w:r>
          </w:p>
          <w:p w:rsidR="00711CE0" w:rsidRPr="00433DC2" w:rsidRDefault="00711CE0" w:rsidP="00711CE0">
            <w:pPr>
              <w:ind w:firstLineChars="100" w:firstLine="21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内部和外部信息，尽可能包括流行病学、科学和其他历史数据；</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来自食品链的与最终产品、中间产品和食用时食品安全相关的食品安全危害信息；</w:t>
            </w:r>
          </w:p>
          <w:p w:rsidR="00711CE0" w:rsidRPr="00433DC2" w:rsidRDefault="00711CE0" w:rsidP="00711CE0">
            <w:pPr>
              <w:ind w:firstLineChars="100" w:firstLine="21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法律、法规要求，包括相关产品食品安全标准</w:t>
            </w:r>
          </w:p>
          <w:p w:rsidR="00711CE0" w:rsidRPr="00433DC2" w:rsidRDefault="00711CE0" w:rsidP="00711CE0">
            <w:pPr>
              <w:ind w:firstLineChars="100" w:firstLine="21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客户要求。</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充分详细地考虑危险，以便进行危险评估和选择适当的控制措施。</w:t>
            </w:r>
          </w:p>
          <w:p w:rsidR="00711CE0" w:rsidRPr="00433DC2" w:rsidRDefault="00711CE0" w:rsidP="00711CE0">
            <w:pPr>
              <w:rPr>
                <w:rFonts w:asciiTheme="minorEastAsia" w:eastAsiaTheme="minorEastAsia" w:hAnsiTheme="minorEastAsia"/>
                <w:szCs w:val="21"/>
              </w:rPr>
            </w:pPr>
          </w:p>
          <w:p w:rsidR="00711CE0" w:rsidRPr="00433DC2" w:rsidRDefault="00711CE0" w:rsidP="00711CE0">
            <w:pPr>
              <w:pStyle w:val="a0"/>
              <w:rPr>
                <w:rFonts w:asciiTheme="minorEastAsia" w:eastAsiaTheme="minorEastAsia" w:hAnsiTheme="minorEastAsia"/>
                <w:sz w:val="21"/>
                <w:szCs w:val="21"/>
              </w:rPr>
            </w:pPr>
          </w:p>
          <w:p w:rsidR="00711CE0" w:rsidRPr="00433DC2" w:rsidRDefault="00711CE0" w:rsidP="00711CE0">
            <w:pPr>
              <w:spacing w:before="50"/>
              <w:rPr>
                <w:rFonts w:asciiTheme="minorEastAsia" w:eastAsiaTheme="minorEastAsia" w:hAnsiTheme="minorEastAsia"/>
                <w:color w:val="000000"/>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w:t>
            </w:r>
            <w:r w:rsidRPr="00433DC2">
              <w:rPr>
                <w:rFonts w:asciiTheme="minorEastAsia" w:eastAsiaTheme="minorEastAsia" w:hAnsiTheme="minorEastAsia" w:hint="eastAsia"/>
                <w:color w:val="000000"/>
                <w:szCs w:val="21"/>
              </w:rPr>
              <w:t>根据工艺流程、危害识别、危害评估、控制措施等结果提供形成文件的</w:t>
            </w:r>
            <w:r w:rsidRPr="00433DC2">
              <w:rPr>
                <w:rFonts w:asciiTheme="minorEastAsia" w:eastAsiaTheme="minorEastAsia" w:hAnsiTheme="minorEastAsia" w:hint="eastAsia"/>
                <w:color w:val="000000"/>
                <w:szCs w:val="21"/>
                <w:u w:val="single"/>
              </w:rPr>
              <w:t>危害工作分析单</w:t>
            </w:r>
            <w:r w:rsidRPr="00433DC2">
              <w:rPr>
                <w:rFonts w:asciiTheme="minorEastAsia" w:eastAsiaTheme="minorEastAsia" w:hAnsiTheme="minorEastAsia" w:hint="eastAsia"/>
                <w:color w:val="000000"/>
                <w:szCs w:val="21"/>
              </w:rPr>
              <w:t>。危害分析工作单包括：</w:t>
            </w:r>
          </w:p>
          <w:p w:rsidR="00711CE0" w:rsidRPr="00433DC2" w:rsidRDefault="00711CE0" w:rsidP="00711CE0">
            <w:pPr>
              <w:spacing w:before="50"/>
              <w:rPr>
                <w:rFonts w:asciiTheme="minorEastAsia" w:eastAsiaTheme="minorEastAsia" w:hAnsiTheme="minorEastAsia"/>
                <w:color w:val="000000"/>
                <w:szCs w:val="21"/>
              </w:rPr>
            </w:pPr>
            <w:r w:rsidRPr="00433DC2">
              <w:rPr>
                <w:rFonts w:asciiTheme="minorEastAsia" w:eastAsiaTheme="minorEastAsia" w:hAnsiTheme="minorEastAsia" w:hint="eastAsia"/>
                <w:color w:val="000000"/>
                <w:szCs w:val="21"/>
              </w:rPr>
              <w:sym w:font="Wingdings" w:char="00FE"/>
            </w:r>
            <w:r w:rsidRPr="00433DC2">
              <w:rPr>
                <w:rFonts w:asciiTheme="minorEastAsia" w:eastAsiaTheme="minorEastAsia" w:hAnsiTheme="minorEastAsia" w:hint="eastAsia"/>
                <w:color w:val="000000"/>
                <w:szCs w:val="21"/>
              </w:rPr>
              <w:t>加工步骤 、</w:t>
            </w:r>
            <w:r w:rsidRPr="00433DC2">
              <w:rPr>
                <w:rFonts w:asciiTheme="minorEastAsia" w:eastAsiaTheme="minorEastAsia" w:hAnsiTheme="minorEastAsia" w:hint="eastAsia"/>
                <w:color w:val="000000"/>
                <w:szCs w:val="21"/>
              </w:rPr>
              <w:sym w:font="Wingdings" w:char="00FE"/>
            </w:r>
            <w:r w:rsidRPr="00433DC2">
              <w:rPr>
                <w:rFonts w:asciiTheme="minorEastAsia" w:eastAsiaTheme="minorEastAsia" w:hAnsiTheme="minorEastAsia" w:hint="eastAsia"/>
                <w:color w:val="000000"/>
                <w:szCs w:val="21"/>
              </w:rPr>
              <w:t>潜在的危害、</w:t>
            </w:r>
            <w:r w:rsidRPr="00433DC2">
              <w:rPr>
                <w:rFonts w:asciiTheme="minorEastAsia" w:eastAsiaTheme="minorEastAsia" w:hAnsiTheme="minorEastAsia" w:hint="eastAsia"/>
                <w:color w:val="000000"/>
                <w:szCs w:val="21"/>
              </w:rPr>
              <w:sym w:font="Wingdings" w:char="00FE"/>
            </w:r>
            <w:r w:rsidRPr="00433DC2">
              <w:rPr>
                <w:rFonts w:asciiTheme="minorEastAsia" w:eastAsiaTheme="minorEastAsia" w:hAnsiTheme="minorEastAsia" w:hint="eastAsia"/>
                <w:color w:val="000000"/>
                <w:szCs w:val="21"/>
              </w:rPr>
              <w:t>显著危判定的依据、</w:t>
            </w:r>
            <w:r w:rsidRPr="00433DC2">
              <w:rPr>
                <w:rFonts w:asciiTheme="minorEastAsia" w:eastAsiaTheme="minorEastAsia" w:hAnsiTheme="minorEastAsia"/>
                <w:color w:val="000000"/>
                <w:szCs w:val="21"/>
              </w:rPr>
              <w:t xml:space="preserve"> </w:t>
            </w:r>
            <w:r w:rsidRPr="00433DC2">
              <w:rPr>
                <w:rFonts w:asciiTheme="minorEastAsia" w:eastAsiaTheme="minorEastAsia" w:hAnsiTheme="minorEastAsia" w:hint="eastAsia"/>
                <w:color w:val="000000"/>
                <w:szCs w:val="21"/>
              </w:rPr>
              <w:sym w:font="Wingdings" w:char="00FE"/>
            </w:r>
            <w:r w:rsidRPr="00433DC2">
              <w:rPr>
                <w:rFonts w:asciiTheme="minorEastAsia" w:eastAsiaTheme="minorEastAsia" w:hAnsiTheme="minorEastAsia" w:hint="eastAsia"/>
                <w:color w:val="000000"/>
                <w:szCs w:val="21"/>
              </w:rPr>
              <w:t>控制措施、</w:t>
            </w:r>
            <w:r w:rsidRPr="00433DC2">
              <w:rPr>
                <w:rFonts w:asciiTheme="minorEastAsia" w:eastAsiaTheme="minorEastAsia" w:hAnsiTheme="minorEastAsia"/>
                <w:color w:val="000000"/>
                <w:szCs w:val="21"/>
              </w:rPr>
              <w:t xml:space="preserve"> </w:t>
            </w:r>
            <w:r w:rsidRPr="00433DC2">
              <w:rPr>
                <w:rFonts w:asciiTheme="minorEastAsia" w:eastAsiaTheme="minorEastAsia" w:hAnsiTheme="minorEastAsia" w:hint="eastAsia"/>
                <w:color w:val="000000"/>
                <w:szCs w:val="21"/>
              </w:rPr>
              <w:sym w:font="Wingdings" w:char="00FE"/>
            </w:r>
            <w:r w:rsidRPr="00433DC2">
              <w:rPr>
                <w:rFonts w:asciiTheme="minorEastAsia" w:eastAsiaTheme="minorEastAsia" w:hAnsiTheme="minorEastAsia" w:hint="eastAsia"/>
                <w:color w:val="000000"/>
                <w:szCs w:val="21"/>
              </w:rPr>
              <w:t>各因素之间的相互关系 。</w:t>
            </w:r>
          </w:p>
          <w:p w:rsidR="00711CE0" w:rsidRPr="00433DC2" w:rsidRDefault="00711CE0" w:rsidP="00711CE0">
            <w:pPr>
              <w:rPr>
                <w:rFonts w:asciiTheme="minorEastAsia" w:eastAsiaTheme="minorEastAsia" w:hAnsiTheme="minorEastAsia"/>
                <w:color w:val="0000FF"/>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《危害分析工作单》的内容包括：</w:t>
            </w:r>
          </w:p>
          <w:p w:rsidR="00711CE0" w:rsidRPr="00433DC2" w:rsidRDefault="00711CE0" w:rsidP="00711CE0">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711CE0" w:rsidRPr="00433DC2" w:rsidRDefault="00711CE0" w:rsidP="00711CE0">
            <w:pPr>
              <w:spacing w:before="50"/>
              <w:rPr>
                <w:rFonts w:asciiTheme="minorEastAsia" w:eastAsiaTheme="minorEastAsia" w:hAnsiTheme="minorEastAsia"/>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危害分析结果受到任何因素影响时，对危害分析工作单做出必要的更新或修订。</w:t>
            </w:r>
          </w:p>
          <w:p w:rsidR="00711CE0" w:rsidRPr="00433DC2" w:rsidRDefault="00711CE0" w:rsidP="00711CE0">
            <w:pPr>
              <w:rPr>
                <w:rFonts w:asciiTheme="minorEastAsia" w:eastAsiaTheme="minorEastAsia" w:hAnsiTheme="minorEastAsia"/>
                <w:bCs/>
                <w:szCs w:val="21"/>
                <w:u w:val="single"/>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 xml:space="preserve">未受到影响 </w:t>
            </w:r>
            <w:r w:rsidRPr="00433DC2">
              <w:rPr>
                <w:rFonts w:asciiTheme="minorEastAsia" w:eastAsiaTheme="minorEastAsia" w:hAnsiTheme="minor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受到影响，说明：</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szCs w:val="21"/>
              </w:rPr>
              <w:t>保持形成文件的危害分析工作单。</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否</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bCs/>
                <w:szCs w:val="21"/>
              </w:rPr>
              <w:t>见</w:t>
            </w:r>
            <w:r w:rsidRPr="00433DC2">
              <w:rPr>
                <w:rFonts w:asciiTheme="minorEastAsia" w:eastAsiaTheme="minorEastAsia" w:hAnsiTheme="minorEastAsia" w:hint="eastAsia"/>
                <w:bCs/>
                <w:szCs w:val="21"/>
                <w:u w:val="single"/>
              </w:rPr>
              <w:t>《危害分析工作单》</w:t>
            </w:r>
            <w:r w:rsidRPr="00433DC2">
              <w:rPr>
                <w:rFonts w:asciiTheme="minorEastAsia" w:eastAsiaTheme="minorEastAsia" w:hAnsiTheme="minorEastAsia" w:hint="eastAsia"/>
                <w:szCs w:val="21"/>
              </w:rPr>
              <w:t>中的主要食品安全危害，包括：</w:t>
            </w:r>
          </w:p>
          <w:p w:rsidR="00711CE0" w:rsidRPr="00433DC2" w:rsidRDefault="00711CE0" w:rsidP="00711CE0">
            <w:pPr>
              <w:rPr>
                <w:rFonts w:asciiTheme="minorEastAsia" w:eastAsiaTheme="minorEastAsia" w:hAnsiTheme="minorEastAsia"/>
                <w:szCs w:val="21"/>
              </w:rPr>
            </w:pPr>
          </w:p>
          <w:p w:rsidR="00711CE0" w:rsidRPr="00433DC2" w:rsidRDefault="00711CE0" w:rsidP="00711CE0">
            <w:pPr>
              <w:rPr>
                <w:rFonts w:asciiTheme="minorEastAsia" w:eastAsiaTheme="minorEastAsia" w:hAnsiTheme="minorEastAsia"/>
                <w:b/>
                <w:bCs/>
                <w:szCs w:val="21"/>
              </w:rPr>
            </w:pPr>
            <w:r w:rsidRPr="00433DC2">
              <w:rPr>
                <w:rFonts w:asciiTheme="minorEastAsia" w:eastAsiaTheme="minorEastAsia" w:hAnsiTheme="minorEastAsia" w:hint="eastAsia"/>
                <w:b/>
                <w:bCs/>
                <w:szCs w:val="21"/>
                <w:lang w:val="en-GB"/>
              </w:rPr>
              <w:t>显著危害</w:t>
            </w:r>
            <w:r w:rsidRPr="00433DC2">
              <w:rPr>
                <w:rFonts w:asciiTheme="minorEastAsia" w:eastAsiaTheme="minorEastAsia" w:hAnsiTheme="minorEastAsia" w:hint="eastAsia"/>
                <w:b/>
                <w:bCs/>
                <w:szCs w:val="21"/>
              </w:rPr>
              <w:t>包括：</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化学危害：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重金属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农药残留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兽药残留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黄曲霉毒素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放射性物质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贝类毒素 </w:t>
            </w:r>
          </w:p>
          <w:p w:rsidR="00711CE0" w:rsidRPr="00433DC2" w:rsidRDefault="00711CE0" w:rsidP="00711CE0">
            <w:pPr>
              <w:ind w:firstLineChars="400" w:firstLine="84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超量的食品添加剂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化学品（润滑油、清洁剂、消毒剂、杀虫剂）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苯并芘</w:t>
            </w:r>
            <w:r w:rsidRPr="00433DC2">
              <w:rPr>
                <w:rFonts w:asciiTheme="minorEastAsia" w:eastAsiaTheme="minorEastAsia" w:hAnsiTheme="minorEastAsia" w:hint="eastAsia"/>
                <w:b/>
                <w:color w:val="0000FF"/>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p>
          <w:p w:rsidR="00711CE0" w:rsidRPr="00433DC2" w:rsidRDefault="00711CE0" w:rsidP="00711CE0">
            <w:pPr>
              <w:ind w:firstLineChars="500" w:firstLine="105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二氧化硫残留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有毒有害种子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其他  </w:t>
            </w:r>
          </w:p>
          <w:p w:rsidR="00711CE0" w:rsidRPr="00433DC2" w:rsidRDefault="00711CE0" w:rsidP="00711CE0">
            <w:pPr>
              <w:ind w:firstLineChars="500" w:firstLine="1050"/>
              <w:rPr>
                <w:rFonts w:asciiTheme="minorEastAsia" w:eastAsiaTheme="minorEastAsia" w:hAnsiTheme="minorEastAsia"/>
                <w:szCs w:val="21"/>
              </w:rPr>
            </w:pPr>
            <w:r w:rsidRPr="00433DC2">
              <w:rPr>
                <w:rFonts w:asciiTheme="minorEastAsia" w:eastAsiaTheme="minorEastAsia" w:hAnsiTheme="minorEastAsia" w:hint="eastAsia"/>
                <w:szCs w:val="21"/>
              </w:rPr>
              <w:t>食用油：</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酸价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过氧化值</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生物危害：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大肠杆菌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金黄色葡萄球菌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志贺氏菌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霉菌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酵母菌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沙门氏菌</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副溶血弧菌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寄生虫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革兰氏阳性菌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革兰氏阴性菌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其他（菌落总数）</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物理危害：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金属屑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玻璃渣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碎石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沙子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其他异物——头发、线头等</w:t>
            </w:r>
          </w:p>
          <w:p w:rsidR="00711CE0" w:rsidRPr="00433DC2" w:rsidRDefault="00711CE0" w:rsidP="00711CE0">
            <w:pPr>
              <w:tabs>
                <w:tab w:val="right" w:pos="3119"/>
              </w:tabs>
              <w:rPr>
                <w:rFonts w:asciiTheme="minorEastAsia" w:eastAsiaTheme="minorEastAsia" w:hAnsiTheme="minorEastAsia"/>
                <w:bCs/>
                <w:szCs w:val="21"/>
                <w:lang w:val="en-GB"/>
              </w:rPr>
            </w:pPr>
          </w:p>
          <w:p w:rsidR="00711CE0" w:rsidRPr="00433DC2" w:rsidRDefault="00711CE0" w:rsidP="00711CE0">
            <w:pPr>
              <w:tabs>
                <w:tab w:val="right" w:pos="3119"/>
              </w:tabs>
              <w:rPr>
                <w:rFonts w:asciiTheme="minorEastAsia" w:eastAsiaTheme="minorEastAsia" w:hAnsiTheme="minorEastAsia"/>
                <w:bCs/>
                <w:szCs w:val="21"/>
                <w:lang w:val="en-GB"/>
              </w:rPr>
            </w:pPr>
            <w:r w:rsidRPr="00433DC2">
              <w:rPr>
                <w:rFonts w:asciiTheme="minorEastAsia" w:eastAsiaTheme="minorEastAsia" w:hAnsiTheme="minorEastAsia" w:hint="eastAsia"/>
                <w:bCs/>
                <w:szCs w:val="21"/>
                <w:lang w:val="en-GB"/>
              </w:rPr>
              <w:t>原辅材料</w:t>
            </w:r>
            <w:r w:rsidRPr="00433DC2">
              <w:rPr>
                <w:rFonts w:asciiTheme="minorEastAsia" w:eastAsiaTheme="minorEastAsia" w:hAnsiTheme="minorEastAsia" w:hint="eastAsia"/>
                <w:bCs/>
                <w:szCs w:val="21"/>
              </w:rPr>
              <w:t>危害分析</w:t>
            </w:r>
            <w:r w:rsidRPr="00433DC2">
              <w:rPr>
                <w:rFonts w:asciiTheme="minorEastAsia" w:eastAsiaTheme="minorEastAsia" w:hAnsiTheme="minorEastAsia" w:hint="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711CE0" w:rsidRPr="00433DC2" w:rsidTr="000154FF">
              <w:trPr>
                <w:trHeight w:val="302"/>
              </w:trPr>
              <w:tc>
                <w:tcPr>
                  <w:tcW w:w="2305" w:type="dxa"/>
                  <w:shd w:val="clear" w:color="auto" w:fill="auto"/>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主要原料名称</w:t>
                  </w:r>
                </w:p>
              </w:tc>
              <w:tc>
                <w:tcPr>
                  <w:tcW w:w="2905" w:type="dxa"/>
                  <w:shd w:val="clear" w:color="auto" w:fill="auto"/>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潜在危害</w:t>
                  </w:r>
                </w:p>
              </w:tc>
              <w:tc>
                <w:tcPr>
                  <w:tcW w:w="3476" w:type="dxa"/>
                  <w:shd w:val="clear" w:color="auto" w:fill="auto"/>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控制措施</w:t>
                  </w:r>
                </w:p>
              </w:tc>
            </w:tr>
            <w:tr w:rsidR="00711CE0" w:rsidRPr="00433DC2" w:rsidTr="000154FF">
              <w:trPr>
                <w:trHeight w:val="1218"/>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粮油类</w:t>
                  </w:r>
                </w:p>
              </w:tc>
              <w:tc>
                <w:tcPr>
                  <w:tcW w:w="2905" w:type="dxa"/>
                  <w:shd w:val="clear" w:color="auto" w:fill="auto"/>
                  <w:vAlign w:val="bottom"/>
                </w:tcPr>
                <w:p w:rsidR="00711CE0" w:rsidRPr="00433DC2" w:rsidRDefault="00711CE0" w:rsidP="00711CE0">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有害微生物</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黄曲霉毒素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苯并芘</w:t>
                  </w:r>
                </w:p>
                <w:p w:rsidR="00711CE0" w:rsidRPr="00433DC2" w:rsidRDefault="00711CE0" w:rsidP="00711CE0">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农药残留</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兽</w:t>
                  </w:r>
                  <w:r w:rsidRPr="00433DC2">
                    <w:rPr>
                      <w:rFonts w:asciiTheme="minorEastAsia" w:eastAsiaTheme="minorEastAsia" w:hAnsiTheme="minorEastAsia" w:hint="eastAsia"/>
                      <w:szCs w:val="21"/>
                      <w:lang w:val="en-GB"/>
                    </w:rPr>
                    <w:t>药残留</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酸价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过氧化值</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第三方检测报告</w:t>
                  </w:r>
                </w:p>
              </w:tc>
            </w:tr>
            <w:tr w:rsidR="00711CE0" w:rsidRPr="00433DC2" w:rsidTr="000154FF">
              <w:trPr>
                <w:trHeight w:val="916"/>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果蔬类</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向供方索取检测报告或</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企业自行检测（农残测定）</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第三方检测报告</w:t>
                  </w:r>
                </w:p>
              </w:tc>
            </w:tr>
            <w:tr w:rsidR="00711CE0" w:rsidRPr="00433DC2" w:rsidTr="000154FF">
              <w:trPr>
                <w:trHeight w:val="916"/>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t>畜禽肉类</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第三方检测报告</w:t>
                  </w:r>
                </w:p>
              </w:tc>
            </w:tr>
            <w:tr w:rsidR="00711CE0" w:rsidRPr="00433DC2" w:rsidTr="000154FF">
              <w:trPr>
                <w:trHeight w:val="916"/>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t>水产类</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第三方检测报告</w:t>
                  </w:r>
                </w:p>
              </w:tc>
            </w:tr>
            <w:tr w:rsidR="00711CE0" w:rsidRPr="00433DC2" w:rsidTr="000154FF">
              <w:trPr>
                <w:trHeight w:val="1187"/>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color w:val="0000FF"/>
                      <w:szCs w:val="21"/>
                    </w:rPr>
                  </w:pPr>
                  <w:r w:rsidRPr="00433DC2">
                    <w:rPr>
                      <w:rFonts w:asciiTheme="minorEastAsia" w:eastAsiaTheme="minorEastAsia" w:hAnsiTheme="minorEastAsia" w:hint="eastAsia"/>
                      <w:color w:val="000000"/>
                      <w:szCs w:val="21"/>
                    </w:rPr>
                    <w:t>调味料类（酱油、醋、白砂糖、味精、酱类等）</w:t>
                  </w:r>
                </w:p>
              </w:tc>
              <w:tc>
                <w:tcPr>
                  <w:tcW w:w="2905" w:type="dxa"/>
                  <w:shd w:val="clear" w:color="auto" w:fill="auto"/>
                  <w:vAlign w:val="bottom"/>
                </w:tcPr>
                <w:p w:rsidR="00711CE0" w:rsidRPr="00433DC2" w:rsidRDefault="00711CE0" w:rsidP="00711CE0">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有害微生物</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黄曲霉毒素</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苯并芘</w:t>
                  </w:r>
                </w:p>
                <w:p w:rsidR="00711CE0" w:rsidRPr="00433DC2" w:rsidRDefault="00711CE0" w:rsidP="00711CE0">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农药残留</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兽</w:t>
                  </w:r>
                  <w:r w:rsidRPr="00433DC2">
                    <w:rPr>
                      <w:rFonts w:asciiTheme="minorEastAsia" w:eastAsiaTheme="minorEastAsia" w:hAnsiTheme="minorEastAsia" w:hint="eastAsia"/>
                      <w:szCs w:val="21"/>
                      <w:lang w:val="en-GB"/>
                    </w:rPr>
                    <w:t>药残留</w:t>
                  </w:r>
                </w:p>
                <w:p w:rsidR="00711CE0" w:rsidRPr="00433DC2" w:rsidRDefault="00711CE0" w:rsidP="00711CE0">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FE"/>
                  </w:r>
                  <w:r w:rsidRPr="00433DC2">
                    <w:rPr>
                      <w:rFonts w:asciiTheme="minorEastAsia" w:eastAsiaTheme="minorEastAsia" w:hAnsiTheme="minorEastAsia" w:hint="eastAsia"/>
                      <w:sz w:val="21"/>
                      <w:szCs w:val="21"/>
                    </w:rPr>
                    <w:t>螨</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第三方检测报告</w:t>
                  </w:r>
                </w:p>
              </w:tc>
            </w:tr>
            <w:tr w:rsidR="00711CE0" w:rsidRPr="00433DC2" w:rsidTr="000154FF">
              <w:trPr>
                <w:trHeight w:val="916"/>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color w:val="0000FF"/>
                      <w:szCs w:val="21"/>
                      <w:lang w:val="en-GB"/>
                    </w:rPr>
                  </w:pPr>
                  <w:r w:rsidRPr="00433DC2">
                    <w:rPr>
                      <w:rFonts w:asciiTheme="minorEastAsia" w:eastAsiaTheme="minorEastAsia" w:hAnsiTheme="minorEastAsia" w:hint="eastAsia"/>
                      <w:color w:val="000000"/>
                      <w:szCs w:val="21"/>
                    </w:rPr>
                    <w:t>禽蛋类</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第三方检测报告</w:t>
                  </w:r>
                </w:p>
              </w:tc>
            </w:tr>
            <w:tr w:rsidR="00711CE0" w:rsidRPr="00433DC2" w:rsidTr="000154FF">
              <w:trPr>
                <w:trHeight w:val="916"/>
              </w:trPr>
              <w:tc>
                <w:tcPr>
                  <w:tcW w:w="2305" w:type="dxa"/>
                  <w:shd w:val="clear" w:color="auto" w:fill="auto"/>
                </w:tcPr>
                <w:p w:rsidR="00711CE0" w:rsidRPr="00433DC2" w:rsidRDefault="00711CE0" w:rsidP="001A78F6">
                  <w:pPr>
                    <w:spacing w:beforeLines="50" w:before="156" w:line="280" w:lineRule="exact"/>
                    <w:rPr>
                      <w:rFonts w:asciiTheme="minorEastAsia" w:eastAsiaTheme="minorEastAsia" w:hAnsiTheme="minorEastAsia"/>
                      <w:szCs w:val="21"/>
                    </w:rPr>
                  </w:pPr>
                  <w:r w:rsidRPr="00433DC2">
                    <w:rPr>
                      <w:rFonts w:asciiTheme="minorEastAsia" w:eastAsiaTheme="minorEastAsia" w:hAnsiTheme="minorEastAsia" w:hint="eastAsia"/>
                      <w:color w:val="000000"/>
                      <w:szCs w:val="21"/>
                    </w:rPr>
                    <w:t>包材器皿：</w:t>
                  </w:r>
                  <w:r w:rsidR="001A78F6">
                    <w:rPr>
                      <w:rFonts w:asciiTheme="minorEastAsia" w:eastAsiaTheme="minorEastAsia" w:hAnsiTheme="minorEastAsia" w:hint="eastAsia"/>
                      <w:color w:val="000000"/>
                      <w:szCs w:val="21"/>
                    </w:rPr>
                    <w:t>一</w:t>
                  </w:r>
                  <w:r w:rsidR="001A78F6">
                    <w:rPr>
                      <w:rFonts w:asciiTheme="minorEastAsia" w:eastAsiaTheme="minorEastAsia" w:hAnsiTheme="minorEastAsia"/>
                      <w:color w:val="000000"/>
                      <w:szCs w:val="21"/>
                    </w:rPr>
                    <w:t>次</w:t>
                  </w:r>
                  <w:r w:rsidR="001A78F6">
                    <w:rPr>
                      <w:rFonts w:asciiTheme="minorEastAsia" w:eastAsiaTheme="minorEastAsia" w:hAnsiTheme="minorEastAsia" w:hint="eastAsia"/>
                      <w:color w:val="000000"/>
                      <w:szCs w:val="21"/>
                    </w:rPr>
                    <w:t>塑</w:t>
                  </w:r>
                  <w:r w:rsidR="001A78F6">
                    <w:rPr>
                      <w:rFonts w:asciiTheme="minorEastAsia" w:eastAsiaTheme="minorEastAsia" w:hAnsiTheme="minorEastAsia"/>
                      <w:color w:val="000000"/>
                      <w:szCs w:val="21"/>
                    </w:rPr>
                    <w:t>料餐盒</w:t>
                  </w:r>
                  <w:r w:rsidR="00591DE8">
                    <w:rPr>
                      <w:rFonts w:asciiTheme="minorEastAsia" w:eastAsiaTheme="minorEastAsia" w:hAnsiTheme="minorEastAsia" w:hint="eastAsia"/>
                      <w:color w:val="000000"/>
                      <w:szCs w:val="21"/>
                    </w:rPr>
                    <w:t>、</w:t>
                  </w:r>
                  <w:r w:rsidR="00591DE8">
                    <w:rPr>
                      <w:rFonts w:asciiTheme="minorEastAsia" w:eastAsiaTheme="minorEastAsia" w:hAnsiTheme="minorEastAsia"/>
                      <w:color w:val="000000"/>
                      <w:szCs w:val="21"/>
                    </w:rPr>
                    <w:t>不锈钢餐</w:t>
                  </w:r>
                  <w:r w:rsidR="00591DE8">
                    <w:rPr>
                      <w:rFonts w:asciiTheme="minorEastAsia" w:eastAsiaTheme="minorEastAsia" w:hAnsiTheme="minorEastAsia" w:hint="eastAsia"/>
                      <w:color w:val="000000"/>
                      <w:szCs w:val="21"/>
                    </w:rPr>
                    <w:t>具</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第三方检测报告【企业每年委托外部进行1次】</w:t>
                  </w:r>
                </w:p>
                <w:p w:rsidR="00711CE0" w:rsidRPr="00433DC2" w:rsidRDefault="00711CE0" w:rsidP="00711CE0">
                  <w:pPr>
                    <w:pStyle w:val="a0"/>
                    <w:rPr>
                      <w:rFonts w:asciiTheme="minorEastAsia" w:eastAsiaTheme="minorEastAsia" w:hAnsiTheme="minorEastAsia"/>
                      <w:sz w:val="21"/>
                      <w:szCs w:val="21"/>
                    </w:rPr>
                  </w:pPr>
                  <w:r w:rsidRPr="00433DC2">
                    <w:rPr>
                      <w:rFonts w:asciiTheme="minorEastAsia" w:eastAsiaTheme="minorEastAsia" w:hAnsiTheme="minorEastAsia" w:hint="eastAsia"/>
                      <w:bCs/>
                      <w:sz w:val="21"/>
                      <w:szCs w:val="21"/>
                    </w:rPr>
                    <w:sym w:font="Wingdings" w:char="00FE"/>
                  </w:r>
                  <w:r w:rsidRPr="00433DC2">
                    <w:rPr>
                      <w:rFonts w:asciiTheme="minorEastAsia" w:eastAsiaTheme="minorEastAsia" w:hAnsiTheme="minorEastAsia" w:hint="eastAsia"/>
                      <w:bCs/>
                      <w:sz w:val="21"/>
                      <w:szCs w:val="21"/>
                    </w:rPr>
                    <w:t>使用前进行清洁消毒</w:t>
                  </w:r>
                </w:p>
              </w:tc>
            </w:tr>
            <w:tr w:rsidR="00711CE0" w:rsidRPr="00433DC2" w:rsidTr="000154FF">
              <w:trPr>
                <w:trHeight w:val="906"/>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szCs w:val="21"/>
                    </w:rPr>
                  </w:pPr>
                  <w:r w:rsidRPr="00433DC2">
                    <w:rPr>
                      <w:rFonts w:asciiTheme="minorEastAsia" w:eastAsiaTheme="minorEastAsia" w:hAnsiTheme="minorEastAsia" w:hint="eastAsia"/>
                      <w:szCs w:val="21"/>
                    </w:rPr>
                    <w:t>化学清洗剂、消毒剂</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溶剂残留</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rPr>
                    <w:t>第三方检测报告</w:t>
                  </w:r>
                </w:p>
              </w:tc>
            </w:tr>
          </w:tbl>
          <w:p w:rsidR="00711CE0" w:rsidRPr="00433DC2" w:rsidRDefault="00711CE0" w:rsidP="00711CE0">
            <w:pPr>
              <w:rPr>
                <w:rFonts w:asciiTheme="minorEastAsia" w:eastAsiaTheme="minorEastAsia" w:hAnsiTheme="minorEastAsia"/>
                <w:bCs/>
                <w:szCs w:val="21"/>
              </w:rPr>
            </w:pPr>
          </w:p>
          <w:p w:rsidR="00711CE0" w:rsidRPr="00433DC2" w:rsidRDefault="00711CE0" w:rsidP="00711CE0">
            <w:pPr>
              <w:tabs>
                <w:tab w:val="right" w:pos="3119"/>
              </w:tabs>
              <w:rPr>
                <w:rFonts w:asciiTheme="minorEastAsia" w:eastAsiaTheme="minorEastAsia" w:hAnsiTheme="minorEastAsia"/>
                <w:b/>
                <w:szCs w:val="21"/>
              </w:rPr>
            </w:pPr>
            <w:r w:rsidRPr="00433DC2">
              <w:rPr>
                <w:rFonts w:asciiTheme="minorEastAsia" w:eastAsiaTheme="minorEastAsia" w:hAnsiTheme="minorEastAsia" w:hint="eastAsia"/>
                <w:b/>
                <w:szCs w:val="21"/>
              </w:rPr>
              <w:t>最终产品危害分析：</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665"/>
            </w:tblGrid>
            <w:tr w:rsidR="00711CE0" w:rsidRPr="00433DC2" w:rsidTr="000154FF">
              <w:trPr>
                <w:trHeight w:val="329"/>
              </w:trPr>
              <w:tc>
                <w:tcPr>
                  <w:tcW w:w="2305" w:type="dxa"/>
                  <w:shd w:val="clear" w:color="auto" w:fill="auto"/>
                </w:tcPr>
                <w:p w:rsidR="00711CE0" w:rsidRPr="00433DC2" w:rsidRDefault="00711CE0" w:rsidP="00711CE0">
                  <w:pPr>
                    <w:jc w:val="cente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主要原料名称</w:t>
                  </w:r>
                </w:p>
              </w:tc>
              <w:tc>
                <w:tcPr>
                  <w:tcW w:w="2905" w:type="dxa"/>
                  <w:shd w:val="clear" w:color="auto" w:fill="auto"/>
                </w:tcPr>
                <w:p w:rsidR="00711CE0" w:rsidRPr="00433DC2" w:rsidRDefault="00711CE0" w:rsidP="00711CE0">
                  <w:pPr>
                    <w:jc w:val="cente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潜在危害</w:t>
                  </w:r>
                </w:p>
              </w:tc>
              <w:tc>
                <w:tcPr>
                  <w:tcW w:w="3665" w:type="dxa"/>
                  <w:shd w:val="clear" w:color="auto" w:fill="auto"/>
                </w:tcPr>
                <w:p w:rsidR="00711CE0" w:rsidRPr="00433DC2" w:rsidRDefault="00711CE0" w:rsidP="00711CE0">
                  <w:pPr>
                    <w:jc w:val="cente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控制措施</w:t>
                  </w:r>
                </w:p>
              </w:tc>
            </w:tr>
            <w:tr w:rsidR="00711CE0" w:rsidRPr="00433DC2" w:rsidTr="000154FF">
              <w:trPr>
                <w:trHeight w:val="617"/>
              </w:trPr>
              <w:tc>
                <w:tcPr>
                  <w:tcW w:w="2305" w:type="dxa"/>
                  <w:shd w:val="clear" w:color="auto" w:fill="auto"/>
                  <w:vAlign w:val="center"/>
                </w:tcPr>
                <w:p w:rsidR="00711CE0" w:rsidRPr="00433DC2" w:rsidRDefault="00711CE0" w:rsidP="00051F8D">
                  <w:pPr>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lang w:val="en-GB"/>
                    </w:rPr>
                    <w:t>米饭</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lang w:val="en-GB"/>
                    </w:rPr>
                    <w:t>清洗剂残留</w:t>
                  </w:r>
                </w:p>
              </w:tc>
              <w:tc>
                <w:tcPr>
                  <w:tcW w:w="3665" w:type="dxa"/>
                  <w:shd w:val="clear" w:color="auto" w:fill="auto"/>
                  <w:vAlign w:val="bottom"/>
                </w:tcPr>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bCs/>
                      <w:szCs w:val="21"/>
                    </w:rPr>
                    <w:t>OPRP</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作业指导书&amp;GHP</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bCs/>
                      <w:szCs w:val="21"/>
                    </w:rPr>
                    <w:t>CCPs</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bCs/>
                      <w:szCs w:val="21"/>
                    </w:rPr>
                    <w:t>OPRP</w:t>
                  </w:r>
                  <w:r w:rsidRPr="00433DC2">
                    <w:rPr>
                      <w:rFonts w:asciiTheme="minorEastAsia" w:eastAsiaTheme="minorEastAsia" w:hAnsiTheme="minorEastAsia" w:hint="eastAsia"/>
                      <w:bCs/>
                      <w:szCs w:val="21"/>
                    </w:rPr>
                    <w:t xml:space="preserve"> &amp;</w:t>
                  </w:r>
                  <w:r w:rsidRPr="00433DC2">
                    <w:rPr>
                      <w:rFonts w:asciiTheme="minorEastAsia" w:eastAsiaTheme="minorEastAsia" w:hAnsiTheme="minorEastAsia"/>
                      <w:bCs/>
                      <w:szCs w:val="21"/>
                    </w:rPr>
                    <w:t>CCPs</w:t>
                  </w:r>
                </w:p>
              </w:tc>
            </w:tr>
            <w:tr w:rsidR="00711CE0" w:rsidRPr="00433DC2" w:rsidTr="000154FF">
              <w:trPr>
                <w:trHeight w:val="617"/>
              </w:trPr>
              <w:tc>
                <w:tcPr>
                  <w:tcW w:w="2305" w:type="dxa"/>
                  <w:shd w:val="clear" w:color="auto" w:fill="auto"/>
                  <w:vAlign w:val="center"/>
                </w:tcPr>
                <w:p w:rsidR="00711CE0" w:rsidRPr="00433DC2" w:rsidRDefault="00711CE0" w:rsidP="00711CE0">
                  <w:pPr>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热菜类（荤菜、素菜）</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3665" w:type="dxa"/>
                  <w:shd w:val="clear" w:color="auto" w:fill="auto"/>
                  <w:vAlign w:val="bottom"/>
                </w:tcPr>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bCs/>
                      <w:szCs w:val="21"/>
                    </w:rPr>
                    <w:t>OPRP</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作业指导书&amp;GHP</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bCs/>
                      <w:szCs w:val="21"/>
                    </w:rPr>
                    <w:t>CCPs</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bCs/>
                      <w:szCs w:val="21"/>
                    </w:rPr>
                    <w:t>OPRP</w:t>
                  </w:r>
                  <w:r w:rsidRPr="00433DC2">
                    <w:rPr>
                      <w:rFonts w:asciiTheme="minorEastAsia" w:eastAsiaTheme="minorEastAsia" w:hAnsiTheme="minorEastAsia" w:hint="eastAsia"/>
                      <w:bCs/>
                      <w:szCs w:val="21"/>
                    </w:rPr>
                    <w:t xml:space="preserve"> &amp;</w:t>
                  </w:r>
                  <w:r w:rsidRPr="00433DC2">
                    <w:rPr>
                      <w:rFonts w:asciiTheme="minorEastAsia" w:eastAsiaTheme="minorEastAsia" w:hAnsiTheme="minorEastAsia"/>
                      <w:bCs/>
                      <w:szCs w:val="21"/>
                    </w:rPr>
                    <w:t>CCPs</w:t>
                  </w:r>
                </w:p>
              </w:tc>
            </w:tr>
          </w:tbl>
          <w:p w:rsidR="00711CE0" w:rsidRPr="00433DC2" w:rsidRDefault="00711CE0" w:rsidP="00711CE0">
            <w:pPr>
              <w:rPr>
                <w:rFonts w:asciiTheme="minorEastAsia" w:eastAsiaTheme="minorEastAsia" w:hAnsiTheme="minorEastAsia"/>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出现、引入的危害：</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原材料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加工助剂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食品添加剂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加工用水/冰/蒸汽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接触面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包装材料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其他—烹饪</w:t>
            </w:r>
          </w:p>
          <w:p w:rsidR="00711CE0" w:rsidRPr="00433DC2" w:rsidRDefault="00711CE0" w:rsidP="00711CE0">
            <w:pPr>
              <w:rPr>
                <w:rFonts w:asciiTheme="minorEastAsia" w:eastAsiaTheme="minorEastAsia" w:hAnsiTheme="minorEastAsia"/>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过程中增加和持续的危害：</w:t>
            </w:r>
          </w:p>
          <w:p w:rsidR="00711CE0" w:rsidRPr="00433DC2" w:rsidRDefault="00711CE0" w:rsidP="00711CE0">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加工过程：</w:t>
            </w:r>
            <w:r w:rsidRPr="00433DC2">
              <w:rPr>
                <w:rFonts w:asciiTheme="minorEastAsia" w:eastAsiaTheme="minorEastAsia" w:hAnsiTheme="minorEastAsia" w:hint="eastAsia"/>
                <w:szCs w:val="21"/>
                <w:u w:val="single"/>
              </w:rPr>
              <w:t xml:space="preserve">   交叉污染      </w:t>
            </w:r>
          </w:p>
          <w:p w:rsidR="00711CE0" w:rsidRPr="00433DC2" w:rsidRDefault="00711CE0" w:rsidP="00711CE0">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储存过程：</w:t>
            </w:r>
            <w:r w:rsidRPr="00433DC2">
              <w:rPr>
                <w:rFonts w:asciiTheme="minorEastAsia" w:eastAsiaTheme="minorEastAsia" w:hAnsiTheme="minorEastAsia" w:hint="eastAsia"/>
                <w:szCs w:val="21"/>
                <w:u w:val="single"/>
              </w:rPr>
              <w:t xml:space="preserve">     温度控制不当导致卫生繁殖        </w:t>
            </w:r>
          </w:p>
          <w:p w:rsidR="00711CE0" w:rsidRPr="00433DC2" w:rsidRDefault="00711CE0" w:rsidP="00711CE0">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席间服务过程：</w:t>
            </w:r>
            <w:r w:rsidRPr="00433DC2">
              <w:rPr>
                <w:rFonts w:asciiTheme="minorEastAsia" w:eastAsiaTheme="minorEastAsia" w:hAnsiTheme="minorEastAsia" w:hint="eastAsia"/>
                <w:szCs w:val="21"/>
                <w:u w:val="single"/>
              </w:rPr>
              <w:t xml:space="preserve">                         </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运输过程：</w:t>
            </w:r>
            <w:r w:rsidRPr="00433DC2">
              <w:rPr>
                <w:rFonts w:asciiTheme="minorEastAsia" w:eastAsiaTheme="minorEastAsia" w:hAnsiTheme="minorEastAsia" w:hint="eastAsia"/>
                <w:szCs w:val="21"/>
                <w:u w:val="single"/>
              </w:rPr>
              <w:t xml:space="preserve">      温度控制不当，微生物繁殖     </w:t>
            </w:r>
          </w:p>
          <w:p w:rsidR="00711CE0" w:rsidRPr="00433DC2" w:rsidRDefault="00711CE0" w:rsidP="00711CE0">
            <w:pPr>
              <w:rPr>
                <w:rFonts w:asciiTheme="minorEastAsia" w:eastAsiaTheme="minorEastAsia" w:hAnsiTheme="minorEastAsia"/>
                <w:b/>
                <w:bCs/>
                <w:szCs w:val="21"/>
                <w:lang w:val="en-GB"/>
              </w:rPr>
            </w:pPr>
          </w:p>
          <w:p w:rsidR="00711CE0" w:rsidRPr="00433DC2" w:rsidRDefault="00711CE0" w:rsidP="00711CE0">
            <w:pPr>
              <w:rPr>
                <w:rFonts w:asciiTheme="minorEastAsia" w:eastAsiaTheme="minorEastAsia" w:hAnsiTheme="minorEastAsia"/>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组织确定了所识别最终产品的每种食品安全危害的可接受水平。</w:t>
            </w:r>
          </w:p>
          <w:p w:rsidR="00711CE0" w:rsidRPr="00433DC2" w:rsidRDefault="00711CE0" w:rsidP="00711CE0">
            <w:pPr>
              <w:pStyle w:val="a0"/>
              <w:rPr>
                <w:rFonts w:asciiTheme="minorEastAsia" w:eastAsiaTheme="minorEastAsia" w:hAnsiTheme="minorEastAsia"/>
                <w:sz w:val="21"/>
                <w:szCs w:val="21"/>
              </w:rPr>
            </w:pPr>
          </w:p>
          <w:p w:rsidR="00711CE0" w:rsidRPr="00433DC2" w:rsidRDefault="00711CE0" w:rsidP="00711CE0">
            <w:pPr>
              <w:pStyle w:val="a0"/>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3039"/>
              <w:gridCol w:w="2255"/>
              <w:gridCol w:w="1818"/>
            </w:tblGrid>
            <w:tr w:rsidR="00711CE0" w:rsidRPr="00433DC2" w:rsidTr="000154FF">
              <w:trPr>
                <w:trHeight w:val="322"/>
              </w:trPr>
              <w:tc>
                <w:tcPr>
                  <w:tcW w:w="1736" w:type="dxa"/>
                  <w:shd w:val="clear" w:color="auto" w:fill="FFFFFF"/>
                  <w:vAlign w:val="center"/>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控制点示例</w:t>
                  </w:r>
                </w:p>
              </w:tc>
              <w:tc>
                <w:tcPr>
                  <w:tcW w:w="3039" w:type="dxa"/>
                  <w:shd w:val="clear" w:color="auto" w:fill="FFFFFF"/>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潜在危害</w:t>
                  </w:r>
                </w:p>
              </w:tc>
              <w:tc>
                <w:tcPr>
                  <w:tcW w:w="2255" w:type="dxa"/>
                  <w:vAlign w:val="bottom"/>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接收准则名称/可接受限值</w:t>
                  </w:r>
                </w:p>
              </w:tc>
              <w:tc>
                <w:tcPr>
                  <w:tcW w:w="1818" w:type="dxa"/>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依据来源</w:t>
                  </w:r>
                </w:p>
              </w:tc>
            </w:tr>
            <w:tr w:rsidR="00711CE0" w:rsidRPr="00433DC2" w:rsidTr="000154FF">
              <w:trPr>
                <w:trHeight w:val="604"/>
              </w:trPr>
              <w:tc>
                <w:tcPr>
                  <w:tcW w:w="1736" w:type="dxa"/>
                  <w:shd w:val="clear" w:color="auto" w:fill="FFFFFF"/>
                  <w:vAlign w:val="center"/>
                </w:tcPr>
                <w:p w:rsidR="00711CE0" w:rsidRPr="00433DC2" w:rsidRDefault="00711CE0" w:rsidP="00711CE0">
                  <w:pPr>
                    <w:jc w:val="left"/>
                    <w:rPr>
                      <w:rFonts w:asciiTheme="minorEastAsia" w:eastAsiaTheme="minorEastAsia" w:hAnsiTheme="minorEastAsia" w:cs="宋体"/>
                      <w:szCs w:val="21"/>
                    </w:rPr>
                  </w:pPr>
                  <w:r w:rsidRPr="00433DC2">
                    <w:rPr>
                      <w:rFonts w:asciiTheme="minorEastAsia" w:eastAsiaTheme="minorEastAsia" w:hAnsiTheme="minorEastAsia" w:cs="宋体" w:hint="eastAsia"/>
                      <w:szCs w:val="21"/>
                    </w:rPr>
                    <w:t>主食类、热菜类</w:t>
                  </w:r>
                </w:p>
              </w:tc>
              <w:tc>
                <w:tcPr>
                  <w:tcW w:w="3039" w:type="dxa"/>
                  <w:shd w:val="clear" w:color="auto" w:fill="FFFFFF"/>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kern w:val="0"/>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2255" w:type="dxa"/>
                  <w:vAlign w:val="center"/>
                </w:tcPr>
                <w:p w:rsidR="00711CE0" w:rsidRPr="00433DC2" w:rsidRDefault="00711CE0" w:rsidP="00711CE0">
                  <w:pPr>
                    <w:jc w:val="center"/>
                    <w:rPr>
                      <w:rFonts w:asciiTheme="minorEastAsia" w:eastAsiaTheme="minorEastAsia" w:hAnsiTheme="minorEastAsia"/>
                      <w:kern w:val="0"/>
                      <w:szCs w:val="21"/>
                    </w:rPr>
                  </w:pPr>
                  <w:r w:rsidRPr="00433DC2">
                    <w:rPr>
                      <w:rFonts w:asciiTheme="minorEastAsia" w:eastAsiaTheme="minorEastAsia" w:hAnsiTheme="minorEastAsia" w:hint="eastAsia"/>
                      <w:bCs/>
                      <w:szCs w:val="21"/>
                    </w:rPr>
                    <w:t>按《HACCP计划》执行</w:t>
                  </w:r>
                </w:p>
              </w:tc>
              <w:tc>
                <w:tcPr>
                  <w:tcW w:w="1818" w:type="dxa"/>
                  <w:vAlign w:val="bottom"/>
                </w:tcPr>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法律、法规</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客户要求</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预期用途</w:t>
                  </w:r>
                </w:p>
              </w:tc>
            </w:tr>
            <w:tr w:rsidR="00711CE0" w:rsidRPr="00433DC2" w:rsidTr="000154FF">
              <w:trPr>
                <w:trHeight w:val="604"/>
              </w:trPr>
              <w:tc>
                <w:tcPr>
                  <w:tcW w:w="1736" w:type="dxa"/>
                  <w:shd w:val="clear" w:color="auto" w:fill="FFFFFF"/>
                  <w:vAlign w:val="center"/>
                </w:tcPr>
                <w:p w:rsidR="00711CE0" w:rsidRPr="00433DC2" w:rsidRDefault="00711CE0" w:rsidP="00051F8D">
                  <w:pPr>
                    <w:jc w:val="left"/>
                    <w:rPr>
                      <w:rFonts w:asciiTheme="minorEastAsia" w:eastAsiaTheme="minorEastAsia" w:hAnsiTheme="minorEastAsia" w:cs="宋体"/>
                      <w:szCs w:val="21"/>
                    </w:rPr>
                  </w:pPr>
                  <w:r w:rsidRPr="00433DC2">
                    <w:rPr>
                      <w:rFonts w:asciiTheme="minorEastAsia" w:eastAsiaTheme="minorEastAsia" w:hAnsiTheme="minorEastAsia" w:hint="eastAsia"/>
                      <w:bCs/>
                      <w:szCs w:val="21"/>
                    </w:rPr>
                    <w:t>餐具（</w:t>
                  </w:r>
                  <w:r w:rsidR="00A67E30" w:rsidRPr="00433DC2">
                    <w:rPr>
                      <w:rFonts w:asciiTheme="minorEastAsia" w:eastAsiaTheme="minorEastAsia" w:hAnsiTheme="minorEastAsia" w:hint="eastAsia"/>
                      <w:bCs/>
                      <w:szCs w:val="21"/>
                    </w:rPr>
                    <w:t>不</w:t>
                  </w:r>
                  <w:r w:rsidR="00A67E30" w:rsidRPr="00433DC2">
                    <w:rPr>
                      <w:rFonts w:asciiTheme="minorEastAsia" w:eastAsiaTheme="minorEastAsia" w:hAnsiTheme="minorEastAsia"/>
                      <w:bCs/>
                      <w:szCs w:val="21"/>
                    </w:rPr>
                    <w:t>锈钢</w:t>
                  </w:r>
                  <w:r w:rsidRPr="00433DC2">
                    <w:rPr>
                      <w:rFonts w:asciiTheme="minorEastAsia" w:eastAsiaTheme="minorEastAsia" w:hAnsiTheme="minorEastAsia" w:hint="eastAsia"/>
                      <w:bCs/>
                      <w:szCs w:val="21"/>
                    </w:rPr>
                    <w:t>类</w:t>
                  </w:r>
                  <w:r w:rsidR="00D25310">
                    <w:rPr>
                      <w:rFonts w:asciiTheme="minorEastAsia" w:eastAsiaTheme="minorEastAsia" w:hAnsiTheme="minorEastAsia" w:hint="eastAsia"/>
                      <w:bCs/>
                      <w:szCs w:val="21"/>
                    </w:rPr>
                    <w:t>餐</w:t>
                  </w:r>
                  <w:r w:rsidR="00D25310">
                    <w:rPr>
                      <w:rFonts w:asciiTheme="minorEastAsia" w:eastAsiaTheme="minorEastAsia" w:hAnsiTheme="minorEastAsia"/>
                      <w:bCs/>
                      <w:szCs w:val="21"/>
                    </w:rPr>
                    <w:t>具</w:t>
                  </w:r>
                  <w:r w:rsidRPr="00433DC2">
                    <w:rPr>
                      <w:rFonts w:asciiTheme="minorEastAsia" w:eastAsiaTheme="minorEastAsia" w:hAnsiTheme="minorEastAsia" w:hint="eastAsia"/>
                      <w:bCs/>
                      <w:szCs w:val="21"/>
                    </w:rPr>
                    <w:t>）</w:t>
                  </w:r>
                </w:p>
              </w:tc>
              <w:tc>
                <w:tcPr>
                  <w:tcW w:w="3039" w:type="dxa"/>
                  <w:shd w:val="clear" w:color="auto" w:fill="FFFFFF"/>
                  <w:vAlign w:val="bottom"/>
                </w:tcPr>
                <w:p w:rsidR="00711CE0" w:rsidRPr="00433DC2" w:rsidRDefault="00711CE0" w:rsidP="00711CE0">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有害微生物</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黄曲霉毒素</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苯并芘、</w:t>
                  </w:r>
                </w:p>
                <w:p w:rsidR="00711CE0" w:rsidRPr="00433DC2" w:rsidRDefault="00711CE0" w:rsidP="00711CE0">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农药残留</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兽</w:t>
                  </w:r>
                  <w:r w:rsidRPr="00433DC2">
                    <w:rPr>
                      <w:rFonts w:asciiTheme="minorEastAsia" w:eastAsiaTheme="minorEastAsia" w:hAnsiTheme="minorEastAsia" w:hint="eastAsia"/>
                      <w:szCs w:val="21"/>
                      <w:lang w:val="en-GB"/>
                    </w:rPr>
                    <w:t>药残留</w:t>
                  </w:r>
                </w:p>
                <w:p w:rsidR="00711CE0" w:rsidRPr="00433DC2" w:rsidRDefault="00711CE0" w:rsidP="00711CE0">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FE"/>
                  </w:r>
                  <w:r w:rsidRPr="00433DC2">
                    <w:rPr>
                      <w:rFonts w:asciiTheme="minorEastAsia" w:eastAsiaTheme="minorEastAsia" w:hAnsiTheme="minorEastAsia" w:hint="eastAsia"/>
                      <w:sz w:val="21"/>
                      <w:szCs w:val="21"/>
                    </w:rPr>
                    <w:t>阴离子合成洗涤剂残留</w:t>
                  </w:r>
                </w:p>
              </w:tc>
              <w:tc>
                <w:tcPr>
                  <w:tcW w:w="2255" w:type="dxa"/>
                  <w:vAlign w:val="center"/>
                </w:tcPr>
                <w:p w:rsidR="00711CE0" w:rsidRPr="00433DC2" w:rsidRDefault="00711CE0" w:rsidP="00711CE0">
                  <w:pPr>
                    <w:rPr>
                      <w:rFonts w:asciiTheme="minorEastAsia" w:eastAsiaTheme="minorEastAsia" w:hAnsiTheme="minorEastAsia" w:cs="宋体"/>
                      <w:szCs w:val="21"/>
                      <w:lang w:val="en-GB"/>
                    </w:rPr>
                  </w:pPr>
                  <w:r w:rsidRPr="00433DC2">
                    <w:rPr>
                      <w:rFonts w:asciiTheme="minorEastAsia" w:eastAsiaTheme="minorEastAsia" w:hAnsiTheme="minorEastAsia" w:hint="eastAsia"/>
                      <w:bCs/>
                      <w:szCs w:val="21"/>
                    </w:rPr>
                    <w:t>按G</w:t>
                  </w:r>
                  <w:r w:rsidRPr="00433DC2">
                    <w:rPr>
                      <w:rFonts w:asciiTheme="minorEastAsia" w:eastAsiaTheme="minorEastAsia" w:hAnsiTheme="minorEastAsia"/>
                      <w:bCs/>
                      <w:szCs w:val="21"/>
                    </w:rPr>
                    <w:t xml:space="preserve">B14934-2016 </w:t>
                  </w:r>
                  <w:r w:rsidRPr="00433DC2">
                    <w:rPr>
                      <w:rFonts w:asciiTheme="minorEastAsia" w:eastAsiaTheme="minorEastAsia" w:hAnsiTheme="minorEastAsia" w:hint="eastAsia"/>
                      <w:bCs/>
                      <w:szCs w:val="21"/>
                    </w:rPr>
                    <w:t>《食品安全国家标准 消毒餐（饮）具》执行</w:t>
                  </w:r>
                </w:p>
              </w:tc>
              <w:tc>
                <w:tcPr>
                  <w:tcW w:w="1818" w:type="dxa"/>
                  <w:vAlign w:val="bottom"/>
                </w:tcPr>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法律、法规</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客户要求</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预期用途</w:t>
                  </w:r>
                </w:p>
              </w:tc>
            </w:tr>
          </w:tbl>
          <w:p w:rsidR="00711CE0" w:rsidRPr="00433DC2" w:rsidRDefault="00711CE0" w:rsidP="00711CE0">
            <w:pPr>
              <w:pStyle w:val="a0"/>
              <w:rPr>
                <w:rFonts w:asciiTheme="minorEastAsia" w:eastAsiaTheme="minorEastAsia" w:hAnsiTheme="minorEastAsia"/>
                <w:sz w:val="21"/>
                <w:szCs w:val="21"/>
              </w:rPr>
            </w:pPr>
          </w:p>
          <w:p w:rsidR="00711CE0" w:rsidRPr="00433DC2" w:rsidRDefault="00711CE0" w:rsidP="00711CE0">
            <w:pPr>
              <w:pStyle w:val="a0"/>
              <w:rPr>
                <w:rFonts w:asciiTheme="minorEastAsia" w:eastAsiaTheme="minorEastAsia" w:hAnsiTheme="minorEastAsia"/>
                <w:sz w:val="21"/>
                <w:szCs w:val="21"/>
              </w:rPr>
            </w:pP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组织将选定的识别控制措施应采用系统方法进行分类为：</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CCPs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bCs/>
                <w:szCs w:val="21"/>
              </w:rPr>
              <w:t>&amp;</w:t>
            </w:r>
            <w:r w:rsidRPr="00433DC2">
              <w:rPr>
                <w:rFonts w:asciiTheme="minorEastAsia" w:eastAsiaTheme="minorEastAsia" w:hAnsiTheme="minorEastAsia" w:hint="eastAsia"/>
                <w:szCs w:val="21"/>
              </w:rPr>
              <w:t>CCPs</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对于选择的每一项控制措施，评估以下内容：</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其功能失效的可能性；</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功能失效时后果的严重性；该评估应包括：</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1） 对已识别的重大食品安全危害的影响；</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2） 与其他控制措施相关的位置；</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3） 是否专门制定和实施，将危害降低到可接受的水平；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4） 无论是单一措施还是控制措施组合的一部分</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对于每项控制措施，系统方法包括对以下各项可行性的评估：</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a） 建立可测量的关键限值和/或可测量/可观察的行动标准；</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b） 监测以发现任何未能保持在临界极限和/或可测量/可观察到的行动标准内的情况；</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c） 故障时及时修正。</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控制措施的选择和分类的决策过程和结果应保持为文件化信息。</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可能影响控制措施的选择和严格性的外部要求（如法律、法规和顾客要求），</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已收集相关法规</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未收集相关法规</w:t>
            </w:r>
          </w:p>
          <w:p w:rsidR="00A67E30" w:rsidRPr="00433DC2" w:rsidRDefault="003E3E41" w:rsidP="003E3E4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收集相关法规不全面，说明：</w:t>
            </w:r>
            <w:r w:rsidRPr="00433DC2">
              <w:rPr>
                <w:rFonts w:asciiTheme="minorEastAsia" w:eastAsiaTheme="minorEastAsia" w:hAnsiTheme="minorEastAsia" w:hint="eastAsia"/>
                <w:sz w:val="21"/>
                <w:szCs w:val="21"/>
                <w:u w:val="single"/>
              </w:rPr>
              <w:t xml:space="preserve">                 </w:t>
            </w: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811"/>
        </w:trPr>
        <w:tc>
          <w:tcPr>
            <w:tcW w:w="1788" w:type="dxa"/>
            <w:vMerge w:val="restart"/>
            <w:shd w:val="clear" w:color="auto" w:fill="auto"/>
          </w:tcPr>
          <w:p w:rsidR="00592C51" w:rsidRPr="00433DC2" w:rsidRDefault="00592C51" w:rsidP="00592C51">
            <w:pPr>
              <w:widowControl/>
              <w:jc w:val="left"/>
              <w:rPr>
                <w:rFonts w:asciiTheme="minorEastAsia" w:eastAsiaTheme="minorEastAsia" w:hAnsiTheme="minorEastAsia"/>
                <w:szCs w:val="21"/>
              </w:rPr>
            </w:pPr>
            <w:r w:rsidRPr="00433DC2">
              <w:rPr>
                <w:rFonts w:asciiTheme="minorEastAsia" w:eastAsiaTheme="minorEastAsia" w:hAnsiTheme="minorEastAsia" w:cs="CIDFont"/>
                <w:color w:val="000000"/>
                <w:kern w:val="0"/>
                <w:szCs w:val="21"/>
                <w:lang w:bidi="ar"/>
              </w:rPr>
              <w:t xml:space="preserve">控制措施和控制措施组合的确认 </w:t>
            </w:r>
          </w:p>
          <w:p w:rsidR="00592C51" w:rsidRPr="00433DC2" w:rsidRDefault="00592C51" w:rsidP="00592C51">
            <w:pPr>
              <w:rPr>
                <w:rFonts w:asciiTheme="minorEastAsia" w:eastAsiaTheme="minorEastAsia" w:hAnsiTheme="minorEastAsia"/>
                <w:szCs w:val="21"/>
              </w:rPr>
            </w:pPr>
          </w:p>
        </w:tc>
        <w:tc>
          <w:tcPr>
            <w:tcW w:w="110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F8.5.3</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H（V1.0）4.4</w:t>
            </w:r>
          </w:p>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《管理手册》8.5.3条款</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90"/>
        </w:trPr>
        <w:tc>
          <w:tcPr>
            <w:tcW w:w="1788" w:type="dxa"/>
            <w:vMerge/>
          </w:tcPr>
          <w:p w:rsidR="00592C51" w:rsidRPr="00433DC2" w:rsidRDefault="00592C51" w:rsidP="00592C51">
            <w:pPr>
              <w:rPr>
                <w:rFonts w:asciiTheme="minorEastAsia" w:eastAsiaTheme="minorEastAsia" w:hAnsiTheme="minorEastAsia"/>
                <w:szCs w:val="21"/>
              </w:rPr>
            </w:pPr>
          </w:p>
        </w:tc>
        <w:tc>
          <w:tcPr>
            <w:tcW w:w="1100" w:type="dxa"/>
            <w:gridSpan w:val="2"/>
            <w:vMerge/>
          </w:tcPr>
          <w:p w:rsidR="00592C51" w:rsidRPr="00433DC2" w:rsidRDefault="00592C51" w:rsidP="00592C51">
            <w:pPr>
              <w:rPr>
                <w:rFonts w:asciiTheme="minorEastAsia" w:eastAsiaTheme="minorEastAsia" w:hAnsiTheme="minorEastAsia"/>
                <w:szCs w:val="21"/>
              </w:rPr>
            </w:pPr>
          </w:p>
        </w:tc>
        <w:tc>
          <w:tcPr>
            <w:tcW w:w="67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组织就控制措施和控制措施组合能够防止、消除或将成品中食品安全危害减少到可接受水平进行了确认。</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见确认的证据，对</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计划所有要素有效性的证实：</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确认时间：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实施前，</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变更后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定期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确认内容：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危害识别、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控制措施、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CCP监控的方法和频率、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纠正措施、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验证的方式和频率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记录方式等</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建立</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HACCP计划时，对控制措施和相应的关键限值确认的方式可选择：</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实施确认研究；</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科学文献综述；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使用权威机构发布的指南；</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采用数学模型。</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如HACCP计划为外部专家制定，应确认关键限制是否适用于企业的特定操作条件和产品。</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企业自行制定《HACCP计划书》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在HACCP体系初次运行时，应保留相应的记录，以证明在现有的操作条件下HACCP体系能持续达到控制效果。</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见各部门运行记录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color w:val="0000FF"/>
                <w:szCs w:val="21"/>
              </w:rPr>
              <w:t>当</w:t>
            </w:r>
            <w:r w:rsidRPr="00433DC2">
              <w:rPr>
                <w:rFonts w:asciiTheme="minorEastAsia" w:eastAsiaTheme="minorEastAsia" w:hAnsiTheme="minorEastAsia" w:hint="eastAsia"/>
                <w:szCs w:val="21"/>
              </w:rPr>
              <w:t>控制措施涉及操作的改变时，应做出相应的变更，并修改流程图。</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操作是否发生改变，</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 xml:space="preserve">否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是，相应的变更为：</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流程图修改内容：</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r w:rsidRPr="00433DC2">
              <w:rPr>
                <w:rFonts w:asciiTheme="minorEastAsia" w:eastAsiaTheme="minorEastAsia" w:hAnsiTheme="minorEastAsia"/>
                <w:color w:val="0000FF"/>
                <w:szCs w:val="21"/>
              </w:rPr>
              <w:t xml:space="preserve"> </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当上述控制措施有效性受到影响时，应评价、更新或改进控制措施，并再确认。</w:t>
            </w:r>
          </w:p>
          <w:p w:rsidR="00592C51" w:rsidRPr="00433DC2" w:rsidRDefault="00592C51" w:rsidP="00592C51">
            <w:pPr>
              <w:rPr>
                <w:rFonts w:asciiTheme="minorEastAsia" w:eastAsiaTheme="minorEastAsia" w:hAnsiTheme="minorEastAsia"/>
                <w:bCs/>
                <w:color w:val="0000FF"/>
                <w:szCs w:val="21"/>
                <w:u w:val="single"/>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 xml:space="preserve">未受到影响 </w:t>
            </w:r>
            <w:r w:rsidRPr="00433DC2">
              <w:rPr>
                <w:rFonts w:asciiTheme="minorEastAsia" w:eastAsiaTheme="minorEastAsia" w:hAnsiTheme="minor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受到影响，说明：</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r w:rsidRPr="00433DC2">
              <w:rPr>
                <w:rFonts w:asciiTheme="minorEastAsia" w:eastAsiaTheme="minorEastAsia" w:hAnsiTheme="minorEastAsia"/>
                <w:bCs/>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u w:val="single"/>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应保持控制措施的制定依据和控制措施的文件。</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制定依据：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标准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行业经验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C3113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1）</w:t>
            </w:r>
            <w:r w:rsidR="00592C51" w:rsidRPr="00433DC2">
              <w:rPr>
                <w:rFonts w:asciiTheme="minorEastAsia" w:eastAsiaTheme="minorEastAsia" w:hAnsiTheme="minorEastAsia" w:hint="eastAsia"/>
                <w:b/>
                <w:szCs w:val="21"/>
              </w:rPr>
              <w:t>销售：</w:t>
            </w:r>
            <w:r w:rsidR="00AE3391">
              <w:rPr>
                <w:rFonts w:asciiTheme="minorEastAsia" w:eastAsiaTheme="minorEastAsia" w:hAnsiTheme="minorEastAsia" w:hint="eastAsia"/>
                <w:b/>
                <w:szCs w:val="21"/>
              </w:rPr>
              <w:t>（</w:t>
            </w:r>
            <w:r w:rsidR="000B45A1">
              <w:rPr>
                <w:rFonts w:asciiTheme="minorEastAsia" w:eastAsiaTheme="minorEastAsia" w:hAnsiTheme="minorEastAsia" w:hint="eastAsia"/>
                <w:b/>
                <w:szCs w:val="21"/>
              </w:rPr>
              <w:t>采</w:t>
            </w:r>
            <w:r w:rsidR="000B45A1">
              <w:rPr>
                <w:rFonts w:asciiTheme="minorEastAsia" w:eastAsiaTheme="minorEastAsia" w:hAnsiTheme="minorEastAsia"/>
                <w:b/>
                <w:szCs w:val="21"/>
              </w:rPr>
              <w:t>购</w:t>
            </w:r>
            <w:r w:rsidR="000B45A1">
              <w:rPr>
                <w:rFonts w:asciiTheme="minorEastAsia" w:eastAsiaTheme="minorEastAsia" w:hAnsiTheme="minorEastAsia" w:hint="eastAsia"/>
                <w:b/>
                <w:szCs w:val="21"/>
              </w:rPr>
              <w:t>原</w:t>
            </w:r>
            <w:r w:rsidR="000B45A1">
              <w:rPr>
                <w:rFonts w:asciiTheme="minorEastAsia" w:eastAsiaTheme="minorEastAsia" w:hAnsiTheme="minorEastAsia"/>
                <w:b/>
                <w:szCs w:val="21"/>
              </w:rPr>
              <w:t>材料即</w:t>
            </w:r>
            <w:r w:rsidR="000B45A1">
              <w:rPr>
                <w:rFonts w:asciiTheme="minorEastAsia" w:eastAsiaTheme="minorEastAsia" w:hAnsiTheme="minorEastAsia" w:hint="eastAsia"/>
                <w:b/>
                <w:szCs w:val="21"/>
              </w:rPr>
              <w:t>所</w:t>
            </w:r>
            <w:r w:rsidR="000B45A1">
              <w:rPr>
                <w:rFonts w:asciiTheme="minorEastAsia" w:eastAsiaTheme="minorEastAsia" w:hAnsiTheme="minorEastAsia"/>
                <w:b/>
                <w:szCs w:val="21"/>
              </w:rPr>
              <w:t>销售的产品。</w:t>
            </w:r>
            <w:r w:rsidR="000B45A1">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抽取确认证据：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成品型式检验相关记录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试验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检查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其他，名称：</w:t>
            </w:r>
            <w:r w:rsidRPr="00433DC2">
              <w:rPr>
                <w:rFonts w:asciiTheme="minorEastAsia" w:eastAsiaTheme="minorEastAsia" w:hAnsiTheme="minorEastAsia" w:hint="eastAsia"/>
                <w:szCs w:val="21"/>
                <w:u w:val="single"/>
              </w:rPr>
              <w:t>《 检验报告   》</w:t>
            </w: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1100"/>
              <w:gridCol w:w="1800"/>
              <w:gridCol w:w="1219"/>
              <w:gridCol w:w="1702"/>
            </w:tblGrid>
            <w:tr w:rsidR="00592C51" w:rsidRPr="00433DC2" w:rsidTr="000154FF">
              <w:tc>
                <w:tcPr>
                  <w:tcW w:w="133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54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样品名称/批次</w:t>
                  </w:r>
                </w:p>
              </w:tc>
              <w:tc>
                <w:tcPr>
                  <w:tcW w:w="1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送检方式</w:t>
                  </w:r>
                </w:p>
              </w:tc>
              <w:tc>
                <w:tcPr>
                  <w:tcW w:w="18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b/>
                      <w:bCs/>
                      <w:szCs w:val="21"/>
                    </w:rPr>
                    <w:t>报告编号</w:t>
                  </w:r>
                </w:p>
              </w:tc>
              <w:tc>
                <w:tcPr>
                  <w:tcW w:w="121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报告日期</w:t>
                  </w:r>
                </w:p>
              </w:tc>
              <w:tc>
                <w:tcPr>
                  <w:tcW w:w="170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592C51" w:rsidRPr="00433DC2" w:rsidTr="000154FF">
              <w:trPr>
                <w:trHeight w:val="90"/>
              </w:trPr>
              <w:tc>
                <w:tcPr>
                  <w:tcW w:w="1333" w:type="dxa"/>
                </w:tcPr>
                <w:p w:rsidR="00592C51" w:rsidRPr="00433DC2" w:rsidRDefault="00171F00" w:rsidP="00592C51">
                  <w:pPr>
                    <w:rPr>
                      <w:rFonts w:asciiTheme="minorEastAsia" w:eastAsiaTheme="minorEastAsia" w:hAnsiTheme="minorEastAsia"/>
                      <w:szCs w:val="21"/>
                    </w:rPr>
                  </w:pPr>
                  <w:r>
                    <w:rPr>
                      <w:rFonts w:asciiTheme="minorEastAsia" w:eastAsiaTheme="minorEastAsia" w:hAnsiTheme="minorEastAsia"/>
                      <w:szCs w:val="21"/>
                      <w:u w:val="single"/>
                    </w:rPr>
                    <w:t>2022-08-26</w:t>
                  </w:r>
                </w:p>
              </w:tc>
              <w:tc>
                <w:tcPr>
                  <w:tcW w:w="1545" w:type="dxa"/>
                </w:tcPr>
                <w:p w:rsidR="00592C51" w:rsidRPr="00433DC2" w:rsidRDefault="00171F00" w:rsidP="00592C51">
                  <w:pPr>
                    <w:rPr>
                      <w:rFonts w:asciiTheme="minorEastAsia" w:eastAsiaTheme="minorEastAsia" w:hAnsiTheme="minorEastAsia"/>
                      <w:szCs w:val="21"/>
                    </w:rPr>
                  </w:pPr>
                  <w:r>
                    <w:rPr>
                      <w:rFonts w:asciiTheme="minorEastAsia" w:eastAsiaTheme="minorEastAsia" w:hAnsiTheme="minorEastAsia" w:hint="eastAsia"/>
                      <w:color w:val="000000"/>
                      <w:szCs w:val="21"/>
                      <w:u w:val="single"/>
                    </w:rPr>
                    <w:t>鲜鸡蛋</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p>
              </w:tc>
              <w:tc>
                <w:tcPr>
                  <w:tcW w:w="1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592C51" w:rsidRPr="00433DC2" w:rsidRDefault="00171F00" w:rsidP="00592C51">
                  <w:pPr>
                    <w:rPr>
                      <w:rFonts w:asciiTheme="minorEastAsia" w:eastAsiaTheme="minorEastAsia" w:hAnsiTheme="minorEastAsia"/>
                      <w:szCs w:val="21"/>
                    </w:rPr>
                  </w:pPr>
                  <w:r>
                    <w:rPr>
                      <w:rFonts w:asciiTheme="minorEastAsia" w:eastAsiaTheme="minorEastAsia" w:hAnsiTheme="minorEastAsia"/>
                      <w:szCs w:val="21"/>
                      <w:u w:val="single"/>
                    </w:rPr>
                    <w:t>2122014124</w:t>
                  </w:r>
                  <w:r>
                    <w:rPr>
                      <w:rFonts w:asciiTheme="minorEastAsia" w:eastAsiaTheme="minorEastAsia" w:hAnsiTheme="minorEastAsia" w:hint="eastAsia"/>
                      <w:color w:val="000000"/>
                      <w:szCs w:val="21"/>
                      <w:u w:val="single"/>
                    </w:rPr>
                    <w:t xml:space="preserve"> </w:t>
                  </w:r>
                  <w:r w:rsidR="00592C51" w:rsidRPr="00433DC2">
                    <w:rPr>
                      <w:rFonts w:asciiTheme="minorEastAsia" w:eastAsiaTheme="minorEastAsia" w:hAnsiTheme="minorEastAsia"/>
                      <w:szCs w:val="21"/>
                    </w:rPr>
                    <w:t>8</w:t>
                  </w:r>
                </w:p>
              </w:tc>
              <w:tc>
                <w:tcPr>
                  <w:tcW w:w="1219" w:type="dxa"/>
                </w:tcPr>
                <w:p w:rsidR="00592C51" w:rsidRPr="00433DC2" w:rsidRDefault="00171F00" w:rsidP="00592C51">
                  <w:pPr>
                    <w:rPr>
                      <w:rFonts w:asciiTheme="minorEastAsia" w:eastAsiaTheme="minorEastAsia" w:hAnsiTheme="minorEastAsia"/>
                      <w:szCs w:val="21"/>
                    </w:rPr>
                  </w:pPr>
                  <w:r>
                    <w:rPr>
                      <w:rFonts w:asciiTheme="minorEastAsia" w:eastAsiaTheme="minorEastAsia" w:hAnsiTheme="minorEastAsia"/>
                      <w:szCs w:val="21"/>
                      <w:u w:val="single"/>
                    </w:rPr>
                    <w:t>2022-08-26</w:t>
                  </w:r>
                </w:p>
              </w:tc>
              <w:tc>
                <w:tcPr>
                  <w:tcW w:w="170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592C51" w:rsidRPr="00433DC2" w:rsidTr="000154FF">
              <w:trPr>
                <w:trHeight w:val="90"/>
              </w:trPr>
              <w:tc>
                <w:tcPr>
                  <w:tcW w:w="1333" w:type="dxa"/>
                </w:tcPr>
                <w:p w:rsidR="00592C51" w:rsidRPr="00433DC2" w:rsidRDefault="00171F00" w:rsidP="00592C51">
                  <w:pPr>
                    <w:rPr>
                      <w:rFonts w:asciiTheme="minorEastAsia" w:eastAsiaTheme="minorEastAsia" w:hAnsiTheme="minorEastAsia"/>
                      <w:szCs w:val="21"/>
                    </w:rPr>
                  </w:pPr>
                  <w:r>
                    <w:rPr>
                      <w:rFonts w:asciiTheme="minorEastAsia" w:eastAsiaTheme="minorEastAsia" w:hAnsiTheme="minorEastAsia" w:hint="eastAsia"/>
                      <w:szCs w:val="21"/>
                      <w:u w:val="single"/>
                    </w:rPr>
                    <w:t>2022-</w:t>
                  </w:r>
                  <w:r>
                    <w:rPr>
                      <w:rFonts w:asciiTheme="minorEastAsia" w:eastAsiaTheme="minorEastAsia" w:hAnsiTheme="minorEastAsia"/>
                      <w:szCs w:val="21"/>
                      <w:u w:val="single"/>
                    </w:rPr>
                    <w:t>09-30</w:t>
                  </w:r>
                </w:p>
              </w:tc>
              <w:tc>
                <w:tcPr>
                  <w:tcW w:w="1545" w:type="dxa"/>
                </w:tcPr>
                <w:p w:rsidR="00592C51" w:rsidRPr="00433DC2" w:rsidRDefault="00171F00" w:rsidP="00592C51">
                  <w:pPr>
                    <w:rPr>
                      <w:rFonts w:asciiTheme="minorEastAsia" w:eastAsiaTheme="minorEastAsia" w:hAnsiTheme="minorEastAsia"/>
                      <w:szCs w:val="21"/>
                    </w:rPr>
                  </w:pPr>
                  <w:r>
                    <w:rPr>
                      <w:rFonts w:asciiTheme="minorEastAsia" w:eastAsiaTheme="minorEastAsia" w:hAnsiTheme="minorEastAsia" w:hint="eastAsia"/>
                      <w:color w:val="000000"/>
                      <w:szCs w:val="21"/>
                      <w:u w:val="single"/>
                    </w:rPr>
                    <w:t>鲜猪肉</w:t>
                  </w:r>
                </w:p>
              </w:tc>
              <w:tc>
                <w:tcPr>
                  <w:tcW w:w="1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592C51" w:rsidRPr="00433DC2" w:rsidRDefault="00171F00" w:rsidP="00DC08F9">
                  <w:pPr>
                    <w:rPr>
                      <w:rFonts w:asciiTheme="minorEastAsia" w:eastAsiaTheme="minorEastAsia" w:hAnsiTheme="minorEastAsia"/>
                      <w:szCs w:val="21"/>
                    </w:rPr>
                  </w:pPr>
                  <w:r>
                    <w:rPr>
                      <w:rFonts w:asciiTheme="minorEastAsia" w:eastAsiaTheme="minorEastAsia" w:hAnsiTheme="minorEastAsia" w:hint="eastAsia"/>
                      <w:szCs w:val="21"/>
                      <w:u w:val="single"/>
                    </w:rPr>
                    <w:t>动植</w:t>
                  </w:r>
                  <w:r>
                    <w:rPr>
                      <w:rFonts w:asciiTheme="minorEastAsia" w:eastAsiaTheme="minorEastAsia" w:hAnsiTheme="minorEastAsia"/>
                      <w:szCs w:val="21"/>
                      <w:u w:val="single"/>
                    </w:rPr>
                    <w:t>物检疫合格证明</w:t>
                  </w:r>
                  <w:r>
                    <w:rPr>
                      <w:rFonts w:asciiTheme="minorEastAsia" w:eastAsiaTheme="minorEastAsia" w:hAnsiTheme="minorEastAsia" w:hint="eastAsia"/>
                      <w:szCs w:val="21"/>
                      <w:u w:val="single"/>
                    </w:rPr>
                    <w:t>NO:</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44142255684</w:t>
                  </w:r>
                  <w:r>
                    <w:rPr>
                      <w:rFonts w:asciiTheme="minorEastAsia" w:eastAsiaTheme="minorEastAsia" w:hAnsiTheme="minorEastAsia" w:hint="eastAsia"/>
                      <w:color w:val="000000"/>
                      <w:szCs w:val="21"/>
                      <w:u w:val="single"/>
                    </w:rPr>
                    <w:t>、肉</w:t>
                  </w:r>
                  <w:r>
                    <w:rPr>
                      <w:rFonts w:asciiTheme="minorEastAsia" w:eastAsiaTheme="minorEastAsia" w:hAnsiTheme="minorEastAsia"/>
                      <w:color w:val="000000"/>
                      <w:szCs w:val="21"/>
                      <w:u w:val="single"/>
                    </w:rPr>
                    <w:t>品品质</w:t>
                  </w:r>
                  <w:r>
                    <w:rPr>
                      <w:rFonts w:asciiTheme="minorEastAsia" w:eastAsiaTheme="minorEastAsia" w:hAnsiTheme="minorEastAsia" w:hint="eastAsia"/>
                      <w:color w:val="000000"/>
                      <w:szCs w:val="21"/>
                      <w:u w:val="single"/>
                    </w:rPr>
                    <w:t>合</w:t>
                  </w:r>
                  <w:r>
                    <w:rPr>
                      <w:rFonts w:asciiTheme="minorEastAsia" w:eastAsiaTheme="minorEastAsia" w:hAnsiTheme="minorEastAsia"/>
                      <w:color w:val="000000"/>
                      <w:szCs w:val="21"/>
                      <w:u w:val="single"/>
                    </w:rPr>
                    <w:t>格证</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NO:0773949</w:t>
                  </w:r>
                  <w:r>
                    <w:rPr>
                      <w:rFonts w:asciiTheme="minorEastAsia" w:eastAsiaTheme="minorEastAsia" w:hAnsiTheme="minorEastAsia" w:hint="eastAsia"/>
                      <w:color w:val="000000"/>
                      <w:szCs w:val="21"/>
                      <w:u w:val="single"/>
                    </w:rPr>
                    <w:t xml:space="preserve">  </w:t>
                  </w:r>
                </w:p>
              </w:tc>
              <w:tc>
                <w:tcPr>
                  <w:tcW w:w="1219" w:type="dxa"/>
                </w:tcPr>
                <w:p w:rsidR="00EC039C" w:rsidRPr="00433DC2" w:rsidRDefault="00171F00" w:rsidP="00EC039C">
                  <w:pPr>
                    <w:rPr>
                      <w:rFonts w:asciiTheme="minorEastAsia" w:eastAsiaTheme="minorEastAsia" w:hAnsiTheme="minorEastAsia"/>
                      <w:szCs w:val="21"/>
                    </w:rPr>
                  </w:pPr>
                  <w:r>
                    <w:rPr>
                      <w:rFonts w:asciiTheme="minorEastAsia" w:eastAsiaTheme="minorEastAsia" w:hAnsiTheme="minorEastAsia" w:hint="eastAsia"/>
                      <w:szCs w:val="21"/>
                      <w:u w:val="single"/>
                    </w:rPr>
                    <w:t>2022-</w:t>
                  </w:r>
                  <w:r>
                    <w:rPr>
                      <w:rFonts w:asciiTheme="minorEastAsia" w:eastAsiaTheme="minorEastAsia" w:hAnsiTheme="minorEastAsia"/>
                      <w:szCs w:val="21"/>
                      <w:u w:val="single"/>
                    </w:rPr>
                    <w:t>09-30</w:t>
                  </w:r>
                </w:p>
              </w:tc>
              <w:tc>
                <w:tcPr>
                  <w:tcW w:w="170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744374" w:rsidRPr="00433DC2" w:rsidTr="000154FF">
              <w:trPr>
                <w:trHeight w:val="284"/>
              </w:trPr>
              <w:tc>
                <w:tcPr>
                  <w:tcW w:w="1333" w:type="dxa"/>
                </w:tcPr>
                <w:p w:rsidR="00744374" w:rsidRPr="00433DC2" w:rsidRDefault="00171F00" w:rsidP="00744374">
                  <w:pPr>
                    <w:rPr>
                      <w:rFonts w:asciiTheme="minorEastAsia" w:eastAsiaTheme="minorEastAsia" w:hAnsiTheme="minorEastAsia"/>
                      <w:szCs w:val="21"/>
                    </w:rPr>
                  </w:pPr>
                  <w:r>
                    <w:rPr>
                      <w:rFonts w:asciiTheme="minorEastAsia" w:eastAsiaTheme="minorEastAsia" w:hAnsiTheme="minorEastAsia" w:hint="eastAsia"/>
                      <w:color w:val="000000"/>
                      <w:szCs w:val="21"/>
                      <w:u w:val="single"/>
                    </w:rPr>
                    <w:t>2022-09-</w:t>
                  </w:r>
                  <w:r>
                    <w:rPr>
                      <w:rFonts w:asciiTheme="minorEastAsia" w:eastAsiaTheme="minorEastAsia" w:hAnsiTheme="minorEastAsia"/>
                      <w:color w:val="000000"/>
                      <w:szCs w:val="21"/>
                      <w:u w:val="single"/>
                    </w:rPr>
                    <w:t>30</w:t>
                  </w:r>
                </w:p>
              </w:tc>
              <w:tc>
                <w:tcPr>
                  <w:tcW w:w="1545" w:type="dxa"/>
                </w:tcPr>
                <w:p w:rsidR="00744374" w:rsidRPr="00433DC2" w:rsidRDefault="00171F00" w:rsidP="00744374">
                  <w:pPr>
                    <w:rPr>
                      <w:rFonts w:asciiTheme="minorEastAsia" w:eastAsiaTheme="minorEastAsia" w:hAnsiTheme="minorEastAsia"/>
                      <w:szCs w:val="21"/>
                    </w:rPr>
                  </w:pPr>
                  <w:r>
                    <w:rPr>
                      <w:rFonts w:asciiTheme="minorEastAsia" w:eastAsiaTheme="minorEastAsia" w:hAnsiTheme="minorEastAsia" w:hint="eastAsia"/>
                      <w:color w:val="000000"/>
                      <w:szCs w:val="21"/>
                      <w:u w:val="single"/>
                    </w:rPr>
                    <w:t>大</w:t>
                  </w:r>
                  <w:r>
                    <w:rPr>
                      <w:rFonts w:asciiTheme="minorEastAsia" w:eastAsiaTheme="minorEastAsia" w:hAnsiTheme="minorEastAsia"/>
                      <w:color w:val="000000"/>
                      <w:szCs w:val="21"/>
                      <w:u w:val="single"/>
                    </w:rPr>
                    <w:t>白菜、包菜、上海青、油麦菜等</w:t>
                  </w:r>
                </w:p>
              </w:tc>
              <w:tc>
                <w:tcPr>
                  <w:tcW w:w="1100" w:type="dxa"/>
                </w:tcPr>
                <w:p w:rsidR="00744374" w:rsidRPr="00433DC2" w:rsidRDefault="00171F00" w:rsidP="00744374">
                  <w:pPr>
                    <w:rPr>
                      <w:rFonts w:asciiTheme="minorEastAsia" w:eastAsiaTheme="minorEastAsia" w:hAnsiTheme="minorEastAsia"/>
                      <w:szCs w:val="21"/>
                    </w:rPr>
                  </w:pPr>
                  <w:r>
                    <w:rPr>
                      <w:rFonts w:asciiTheme="minorEastAsia" w:eastAsiaTheme="minorEastAsia" w:hAnsiTheme="minorEastAsia" w:hint="eastAsia"/>
                      <w:szCs w:val="21"/>
                    </w:rPr>
                    <w:t>自</w:t>
                  </w:r>
                  <w:r w:rsidR="00744374" w:rsidRPr="00433DC2">
                    <w:rPr>
                      <w:rFonts w:asciiTheme="minorEastAsia" w:eastAsiaTheme="minorEastAsia" w:hAnsiTheme="minorEastAsia" w:hint="eastAsia"/>
                      <w:szCs w:val="21"/>
                    </w:rPr>
                    <w:t>检</w:t>
                  </w:r>
                </w:p>
              </w:tc>
              <w:tc>
                <w:tcPr>
                  <w:tcW w:w="1800" w:type="dxa"/>
                </w:tcPr>
                <w:p w:rsidR="00744374" w:rsidRPr="00433DC2" w:rsidRDefault="00171F00" w:rsidP="00744374">
                  <w:pPr>
                    <w:rPr>
                      <w:rFonts w:asciiTheme="minorEastAsia" w:eastAsiaTheme="minorEastAsia" w:hAnsiTheme="minorEastAsia"/>
                      <w:szCs w:val="21"/>
                    </w:rPr>
                  </w:pPr>
                  <w:r>
                    <w:rPr>
                      <w:rFonts w:asciiTheme="minorEastAsia" w:eastAsiaTheme="minorEastAsia" w:hAnsiTheme="minorEastAsia" w:hint="eastAsia"/>
                      <w:szCs w:val="21"/>
                      <w:u w:val="single"/>
                    </w:rPr>
                    <w:t>农</w:t>
                  </w:r>
                  <w:r>
                    <w:rPr>
                      <w:rFonts w:asciiTheme="minorEastAsia" w:eastAsiaTheme="minorEastAsia" w:hAnsiTheme="minorEastAsia"/>
                      <w:szCs w:val="21"/>
                      <w:u w:val="single"/>
                    </w:rPr>
                    <w:t>残合格（自</w:t>
                  </w:r>
                  <w:r>
                    <w:rPr>
                      <w:rFonts w:asciiTheme="minorEastAsia" w:eastAsiaTheme="minorEastAsia" w:hAnsiTheme="minorEastAsia" w:hint="eastAsia"/>
                      <w:szCs w:val="21"/>
                      <w:u w:val="single"/>
                    </w:rPr>
                    <w:t>测</w:t>
                  </w:r>
                  <w:r>
                    <w:rPr>
                      <w:rFonts w:asciiTheme="minorEastAsia" w:eastAsiaTheme="minorEastAsia" w:hAnsiTheme="minorEastAsia"/>
                      <w:szCs w:val="21"/>
                      <w:u w:val="single"/>
                    </w:rPr>
                    <w:t>）</w:t>
                  </w:r>
                </w:p>
              </w:tc>
              <w:tc>
                <w:tcPr>
                  <w:tcW w:w="1219" w:type="dxa"/>
                </w:tcPr>
                <w:p w:rsidR="00744374" w:rsidRPr="00433DC2" w:rsidRDefault="00171F00" w:rsidP="00744374">
                  <w:pPr>
                    <w:rPr>
                      <w:rFonts w:asciiTheme="minorEastAsia" w:eastAsiaTheme="minorEastAsia" w:hAnsiTheme="minorEastAsia"/>
                      <w:szCs w:val="21"/>
                    </w:rPr>
                  </w:pPr>
                  <w:r>
                    <w:rPr>
                      <w:rFonts w:asciiTheme="minorEastAsia" w:eastAsiaTheme="minorEastAsia" w:hAnsiTheme="minorEastAsia" w:hint="eastAsia"/>
                      <w:color w:val="000000"/>
                      <w:szCs w:val="21"/>
                      <w:u w:val="single"/>
                    </w:rPr>
                    <w:t>2022-09-</w:t>
                  </w:r>
                  <w:r>
                    <w:rPr>
                      <w:rFonts w:asciiTheme="minorEastAsia" w:eastAsiaTheme="minorEastAsia" w:hAnsiTheme="minorEastAsia"/>
                      <w:color w:val="000000"/>
                      <w:szCs w:val="21"/>
                      <w:u w:val="single"/>
                    </w:rPr>
                    <w:t>30</w:t>
                  </w:r>
                </w:p>
              </w:tc>
              <w:tc>
                <w:tcPr>
                  <w:tcW w:w="1702" w:type="dxa"/>
                </w:tcPr>
                <w:p w:rsidR="00744374" w:rsidRPr="00433DC2" w:rsidRDefault="00744374" w:rsidP="00744374">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bl>
          <w:p w:rsidR="0049383A" w:rsidRDefault="00C31131" w:rsidP="00C31131">
            <w:pPr>
              <w:rPr>
                <w:rFonts w:asciiTheme="minorEastAsia" w:eastAsiaTheme="minorEastAsia" w:hAnsiTheme="minorEastAsia"/>
                <w:b/>
                <w:szCs w:val="21"/>
              </w:rPr>
            </w:pPr>
            <w:r w:rsidRPr="00433DC2">
              <w:rPr>
                <w:rFonts w:asciiTheme="minorEastAsia" w:eastAsiaTheme="minorEastAsia" w:hAnsiTheme="minorEastAsia" w:hint="eastAsia"/>
                <w:b/>
                <w:szCs w:val="21"/>
              </w:rPr>
              <w:t>2）餐饮</w:t>
            </w:r>
          </w:p>
          <w:p w:rsidR="00C31131" w:rsidRPr="00433DC2" w:rsidRDefault="00C31131" w:rsidP="00C3113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抽取确认证据：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成品型式检验相关记录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试验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检查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其他，名称：</w:t>
            </w:r>
            <w:r w:rsidRPr="00433DC2">
              <w:rPr>
                <w:rFonts w:asciiTheme="minorEastAsia" w:eastAsiaTheme="minorEastAsia" w:hAnsiTheme="minorEastAsia" w:hint="eastAsia"/>
                <w:szCs w:val="21"/>
                <w:u w:val="single"/>
              </w:rPr>
              <w:t>《 检验报告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1100"/>
              <w:gridCol w:w="1800"/>
              <w:gridCol w:w="1219"/>
              <w:gridCol w:w="2046"/>
            </w:tblGrid>
            <w:tr w:rsidR="00C31131" w:rsidRPr="00433DC2" w:rsidTr="000154FF">
              <w:tc>
                <w:tcPr>
                  <w:tcW w:w="1333"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545"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样品名称/批次</w:t>
                  </w:r>
                </w:p>
              </w:tc>
              <w:tc>
                <w:tcPr>
                  <w:tcW w:w="1100"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送检方式</w:t>
                  </w:r>
                </w:p>
              </w:tc>
              <w:tc>
                <w:tcPr>
                  <w:tcW w:w="1800"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b/>
                      <w:bCs/>
                      <w:szCs w:val="21"/>
                    </w:rPr>
                    <w:t>报告编号</w:t>
                  </w:r>
                </w:p>
              </w:tc>
              <w:tc>
                <w:tcPr>
                  <w:tcW w:w="1219"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报告日期</w:t>
                  </w:r>
                </w:p>
              </w:tc>
              <w:tc>
                <w:tcPr>
                  <w:tcW w:w="2046"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C31131" w:rsidRPr="00433DC2" w:rsidTr="000154FF">
              <w:trPr>
                <w:trHeight w:val="90"/>
              </w:trPr>
              <w:tc>
                <w:tcPr>
                  <w:tcW w:w="1333" w:type="dxa"/>
                </w:tcPr>
                <w:p w:rsidR="00C31131" w:rsidRPr="00433DC2" w:rsidRDefault="00DE7198" w:rsidP="00C31131">
                  <w:pPr>
                    <w:rPr>
                      <w:rFonts w:asciiTheme="minorEastAsia" w:eastAsiaTheme="minorEastAsia" w:hAnsiTheme="minorEastAsia"/>
                      <w:szCs w:val="21"/>
                    </w:rPr>
                  </w:pPr>
                  <w:r>
                    <w:rPr>
                      <w:rFonts w:hint="eastAsia"/>
                      <w:color w:val="000000"/>
                      <w:szCs w:val="21"/>
                      <w:u w:val="single"/>
                    </w:rPr>
                    <w:t xml:space="preserve">2022-9-29  </w:t>
                  </w:r>
                </w:p>
              </w:tc>
              <w:tc>
                <w:tcPr>
                  <w:tcW w:w="1545" w:type="dxa"/>
                </w:tcPr>
                <w:p w:rsidR="00C31131" w:rsidRPr="00433DC2" w:rsidRDefault="00DE7198" w:rsidP="00C31131">
                  <w:pPr>
                    <w:rPr>
                      <w:rFonts w:asciiTheme="minorEastAsia" w:eastAsiaTheme="minorEastAsia" w:hAnsiTheme="minorEastAsia"/>
                      <w:szCs w:val="21"/>
                    </w:rPr>
                  </w:pPr>
                  <w:r>
                    <w:rPr>
                      <w:rFonts w:hint="eastAsia"/>
                      <w:color w:val="000000"/>
                      <w:szCs w:val="21"/>
                      <w:u w:val="single"/>
                    </w:rPr>
                    <w:t>青瓜炒肉片</w:t>
                  </w:r>
                </w:p>
              </w:tc>
              <w:tc>
                <w:tcPr>
                  <w:tcW w:w="1100"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C31131" w:rsidRPr="00433DC2" w:rsidRDefault="00DE7198" w:rsidP="00C31131">
                  <w:pPr>
                    <w:rPr>
                      <w:rFonts w:asciiTheme="minorEastAsia" w:eastAsiaTheme="minorEastAsia" w:hAnsiTheme="minorEastAsia"/>
                      <w:szCs w:val="21"/>
                    </w:rPr>
                  </w:pPr>
                  <w:r>
                    <w:rPr>
                      <w:rFonts w:hint="eastAsia"/>
                      <w:color w:val="000000"/>
                      <w:szCs w:val="21"/>
                      <w:u w:val="single"/>
                    </w:rPr>
                    <w:t>FGZ20220935334</w:t>
                  </w:r>
                </w:p>
              </w:tc>
              <w:tc>
                <w:tcPr>
                  <w:tcW w:w="1219" w:type="dxa"/>
                </w:tcPr>
                <w:p w:rsidR="00C31131" w:rsidRPr="00433DC2" w:rsidRDefault="00DE7198" w:rsidP="00C31131">
                  <w:pPr>
                    <w:rPr>
                      <w:rFonts w:asciiTheme="minorEastAsia" w:eastAsiaTheme="minorEastAsia" w:hAnsiTheme="minorEastAsia"/>
                      <w:szCs w:val="21"/>
                    </w:rPr>
                  </w:pPr>
                  <w:r>
                    <w:rPr>
                      <w:rFonts w:hint="eastAsia"/>
                      <w:color w:val="000000"/>
                      <w:szCs w:val="21"/>
                      <w:u w:val="single"/>
                    </w:rPr>
                    <w:t>2022-9-29</w:t>
                  </w:r>
                </w:p>
              </w:tc>
              <w:tc>
                <w:tcPr>
                  <w:tcW w:w="2046"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31131" w:rsidRPr="00433DC2" w:rsidTr="000154FF">
              <w:trPr>
                <w:trHeight w:val="90"/>
              </w:trPr>
              <w:tc>
                <w:tcPr>
                  <w:tcW w:w="1333" w:type="dxa"/>
                </w:tcPr>
                <w:p w:rsidR="00C31131" w:rsidRPr="00433DC2" w:rsidRDefault="00DE7198" w:rsidP="00C31131">
                  <w:pPr>
                    <w:rPr>
                      <w:rFonts w:asciiTheme="minorEastAsia" w:eastAsiaTheme="minorEastAsia" w:hAnsiTheme="minorEastAsia"/>
                      <w:szCs w:val="21"/>
                      <w:highlight w:val="yellow"/>
                    </w:rPr>
                  </w:pPr>
                  <w:r>
                    <w:rPr>
                      <w:rFonts w:hint="eastAsia"/>
                      <w:color w:val="000000"/>
                      <w:szCs w:val="21"/>
                      <w:u w:val="single"/>
                    </w:rPr>
                    <w:t>2022-9-29</w:t>
                  </w:r>
                </w:p>
              </w:tc>
              <w:tc>
                <w:tcPr>
                  <w:tcW w:w="1545" w:type="dxa"/>
                </w:tcPr>
                <w:p w:rsidR="00C31131" w:rsidRPr="00433DC2" w:rsidRDefault="00DE7198" w:rsidP="00C31131">
                  <w:pPr>
                    <w:rPr>
                      <w:rFonts w:asciiTheme="minorEastAsia" w:eastAsiaTheme="minorEastAsia" w:hAnsiTheme="minorEastAsia"/>
                      <w:szCs w:val="21"/>
                      <w:highlight w:val="yellow"/>
                    </w:rPr>
                  </w:pPr>
                  <w:r>
                    <w:rPr>
                      <w:rFonts w:hint="eastAsia"/>
                      <w:color w:val="000000"/>
                      <w:szCs w:val="21"/>
                      <w:u w:val="single"/>
                    </w:rPr>
                    <w:t>白灼上海青</w:t>
                  </w:r>
                </w:p>
              </w:tc>
              <w:tc>
                <w:tcPr>
                  <w:tcW w:w="1100"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送检</w:t>
                  </w:r>
                </w:p>
              </w:tc>
              <w:tc>
                <w:tcPr>
                  <w:tcW w:w="1800" w:type="dxa"/>
                </w:tcPr>
                <w:p w:rsidR="00C31131" w:rsidRPr="00433DC2" w:rsidRDefault="00DE7198" w:rsidP="00C31131">
                  <w:pPr>
                    <w:rPr>
                      <w:rFonts w:asciiTheme="minorEastAsia" w:eastAsiaTheme="minorEastAsia" w:hAnsiTheme="minorEastAsia"/>
                      <w:szCs w:val="21"/>
                      <w:highlight w:val="yellow"/>
                    </w:rPr>
                  </w:pPr>
                  <w:r>
                    <w:rPr>
                      <w:rFonts w:hint="eastAsia"/>
                      <w:color w:val="000000"/>
                      <w:szCs w:val="21"/>
                      <w:u w:val="single"/>
                    </w:rPr>
                    <w:t>FGZ20220935332</w:t>
                  </w:r>
                </w:p>
              </w:tc>
              <w:tc>
                <w:tcPr>
                  <w:tcW w:w="1219" w:type="dxa"/>
                </w:tcPr>
                <w:p w:rsidR="00C31131" w:rsidRPr="00433DC2" w:rsidRDefault="00DE7198" w:rsidP="00C31131">
                  <w:pPr>
                    <w:rPr>
                      <w:rFonts w:asciiTheme="minorEastAsia" w:eastAsiaTheme="minorEastAsia" w:hAnsiTheme="minorEastAsia"/>
                      <w:szCs w:val="21"/>
                      <w:highlight w:val="yellow"/>
                    </w:rPr>
                  </w:pPr>
                  <w:r>
                    <w:rPr>
                      <w:rFonts w:hint="eastAsia"/>
                      <w:color w:val="000000"/>
                      <w:szCs w:val="21"/>
                      <w:u w:val="single"/>
                    </w:rPr>
                    <w:t>2022-9-29</w:t>
                  </w:r>
                </w:p>
              </w:tc>
              <w:tc>
                <w:tcPr>
                  <w:tcW w:w="2046"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31131" w:rsidRPr="00433DC2" w:rsidTr="000154FF">
              <w:trPr>
                <w:trHeight w:val="284"/>
              </w:trPr>
              <w:tc>
                <w:tcPr>
                  <w:tcW w:w="1333" w:type="dxa"/>
                </w:tcPr>
                <w:p w:rsidR="00C31131" w:rsidRPr="00433DC2" w:rsidRDefault="00DE7198" w:rsidP="00C31131">
                  <w:pPr>
                    <w:rPr>
                      <w:rFonts w:asciiTheme="minorEastAsia" w:eastAsiaTheme="minorEastAsia" w:hAnsiTheme="minorEastAsia"/>
                      <w:szCs w:val="21"/>
                      <w:highlight w:val="yellow"/>
                    </w:rPr>
                  </w:pPr>
                  <w:r>
                    <w:rPr>
                      <w:rFonts w:hint="eastAsia"/>
                      <w:color w:val="000000"/>
                      <w:szCs w:val="21"/>
                      <w:u w:val="single"/>
                    </w:rPr>
                    <w:t>2022-9-29</w:t>
                  </w:r>
                </w:p>
              </w:tc>
              <w:tc>
                <w:tcPr>
                  <w:tcW w:w="1545" w:type="dxa"/>
                </w:tcPr>
                <w:p w:rsidR="00C31131" w:rsidRPr="00433DC2" w:rsidRDefault="00DE7198" w:rsidP="00C31131">
                  <w:pPr>
                    <w:rPr>
                      <w:rFonts w:asciiTheme="minorEastAsia" w:eastAsiaTheme="minorEastAsia" w:hAnsiTheme="minorEastAsia"/>
                      <w:szCs w:val="21"/>
                      <w:highlight w:val="yellow"/>
                    </w:rPr>
                  </w:pPr>
                  <w:r>
                    <w:rPr>
                      <w:rFonts w:hint="eastAsia"/>
                      <w:color w:val="000000"/>
                      <w:szCs w:val="21"/>
                      <w:u w:val="single"/>
                    </w:rPr>
                    <w:t>白</w:t>
                  </w:r>
                  <w:r>
                    <w:rPr>
                      <w:color w:val="000000"/>
                      <w:szCs w:val="21"/>
                      <w:u w:val="single"/>
                    </w:rPr>
                    <w:t>米饭</w:t>
                  </w:r>
                </w:p>
              </w:tc>
              <w:tc>
                <w:tcPr>
                  <w:tcW w:w="1100"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送检</w:t>
                  </w:r>
                </w:p>
              </w:tc>
              <w:tc>
                <w:tcPr>
                  <w:tcW w:w="1800" w:type="dxa"/>
                </w:tcPr>
                <w:p w:rsidR="00C31131" w:rsidRPr="00433DC2" w:rsidRDefault="00DE7198" w:rsidP="00C31131">
                  <w:pPr>
                    <w:rPr>
                      <w:rFonts w:asciiTheme="minorEastAsia" w:eastAsiaTheme="minorEastAsia" w:hAnsiTheme="minorEastAsia"/>
                      <w:szCs w:val="21"/>
                      <w:highlight w:val="yellow"/>
                    </w:rPr>
                  </w:pPr>
                  <w:r>
                    <w:rPr>
                      <w:rFonts w:hint="eastAsia"/>
                      <w:color w:val="000000"/>
                      <w:szCs w:val="21"/>
                      <w:u w:val="single"/>
                    </w:rPr>
                    <w:t>FGZ20220935331</w:t>
                  </w:r>
                </w:p>
              </w:tc>
              <w:tc>
                <w:tcPr>
                  <w:tcW w:w="1219" w:type="dxa"/>
                </w:tcPr>
                <w:p w:rsidR="00C31131" w:rsidRPr="00433DC2" w:rsidRDefault="00DE7198" w:rsidP="00C31131">
                  <w:pPr>
                    <w:rPr>
                      <w:rFonts w:asciiTheme="minorEastAsia" w:eastAsiaTheme="minorEastAsia" w:hAnsiTheme="minorEastAsia"/>
                      <w:szCs w:val="21"/>
                      <w:highlight w:val="yellow"/>
                    </w:rPr>
                  </w:pPr>
                  <w:r>
                    <w:rPr>
                      <w:rFonts w:hint="eastAsia"/>
                      <w:color w:val="000000"/>
                      <w:szCs w:val="21"/>
                      <w:u w:val="single"/>
                    </w:rPr>
                    <w:t>2022-9-29</w:t>
                  </w:r>
                </w:p>
              </w:tc>
              <w:tc>
                <w:tcPr>
                  <w:tcW w:w="2046"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31131" w:rsidRPr="00433DC2" w:rsidTr="000154FF">
              <w:trPr>
                <w:trHeight w:val="284"/>
              </w:trPr>
              <w:tc>
                <w:tcPr>
                  <w:tcW w:w="1333" w:type="dxa"/>
                </w:tcPr>
                <w:p w:rsidR="00C31131" w:rsidRPr="00433DC2" w:rsidRDefault="00DE7198" w:rsidP="00C31131">
                  <w:pPr>
                    <w:rPr>
                      <w:rFonts w:asciiTheme="minorEastAsia" w:eastAsiaTheme="minorEastAsia" w:hAnsiTheme="minorEastAsia"/>
                      <w:szCs w:val="21"/>
                      <w:highlight w:val="yellow"/>
                    </w:rPr>
                  </w:pPr>
                  <w:r>
                    <w:rPr>
                      <w:rFonts w:hint="eastAsia"/>
                      <w:color w:val="000000"/>
                      <w:szCs w:val="21"/>
                      <w:u w:val="single"/>
                    </w:rPr>
                    <w:t>2022-9-29</w:t>
                  </w:r>
                </w:p>
              </w:tc>
              <w:tc>
                <w:tcPr>
                  <w:tcW w:w="1545"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餐具</w:t>
                  </w:r>
                  <w:r w:rsidR="00DE7198">
                    <w:rPr>
                      <w:rFonts w:hint="eastAsia"/>
                      <w:color w:val="000000"/>
                      <w:szCs w:val="21"/>
                      <w:u w:val="single"/>
                    </w:rPr>
                    <w:t>碗</w:t>
                  </w:r>
                </w:p>
              </w:tc>
              <w:tc>
                <w:tcPr>
                  <w:tcW w:w="1100"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送检</w:t>
                  </w:r>
                </w:p>
              </w:tc>
              <w:tc>
                <w:tcPr>
                  <w:tcW w:w="1800" w:type="dxa"/>
                </w:tcPr>
                <w:p w:rsidR="00C31131" w:rsidRPr="00433DC2" w:rsidRDefault="00DE7198" w:rsidP="00C31131">
                  <w:pPr>
                    <w:rPr>
                      <w:rFonts w:asciiTheme="minorEastAsia" w:eastAsiaTheme="minorEastAsia" w:hAnsiTheme="minorEastAsia"/>
                      <w:szCs w:val="21"/>
                      <w:highlight w:val="yellow"/>
                    </w:rPr>
                  </w:pPr>
                  <w:r>
                    <w:rPr>
                      <w:rFonts w:hint="eastAsia"/>
                      <w:color w:val="000000"/>
                      <w:szCs w:val="21"/>
                      <w:u w:val="single"/>
                    </w:rPr>
                    <w:t>FGZ20220935335</w:t>
                  </w:r>
                </w:p>
              </w:tc>
              <w:tc>
                <w:tcPr>
                  <w:tcW w:w="1219" w:type="dxa"/>
                </w:tcPr>
                <w:p w:rsidR="00C31131" w:rsidRPr="00433DC2" w:rsidRDefault="00DE7198" w:rsidP="00C31131">
                  <w:pPr>
                    <w:rPr>
                      <w:rFonts w:asciiTheme="minorEastAsia" w:eastAsiaTheme="minorEastAsia" w:hAnsiTheme="minorEastAsia"/>
                      <w:szCs w:val="21"/>
                      <w:highlight w:val="yellow"/>
                    </w:rPr>
                  </w:pPr>
                  <w:r>
                    <w:rPr>
                      <w:rFonts w:hint="eastAsia"/>
                      <w:color w:val="000000"/>
                      <w:szCs w:val="21"/>
                      <w:u w:val="single"/>
                    </w:rPr>
                    <w:t>2022-9-29</w:t>
                  </w:r>
                </w:p>
              </w:tc>
              <w:tc>
                <w:tcPr>
                  <w:tcW w:w="2046"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31131" w:rsidRPr="00433DC2" w:rsidTr="000154FF">
              <w:trPr>
                <w:trHeight w:val="284"/>
              </w:trPr>
              <w:tc>
                <w:tcPr>
                  <w:tcW w:w="1333" w:type="dxa"/>
                </w:tcPr>
                <w:p w:rsidR="00C31131" w:rsidRPr="00433DC2" w:rsidRDefault="00DE7198" w:rsidP="00C31131">
                  <w:pPr>
                    <w:rPr>
                      <w:rFonts w:asciiTheme="minorEastAsia" w:eastAsiaTheme="minorEastAsia" w:hAnsiTheme="minorEastAsia"/>
                      <w:szCs w:val="21"/>
                    </w:rPr>
                  </w:pPr>
                  <w:r>
                    <w:rPr>
                      <w:rFonts w:hint="eastAsia"/>
                      <w:color w:val="000000"/>
                      <w:szCs w:val="21"/>
                      <w:u w:val="single"/>
                    </w:rPr>
                    <w:t>2022-9-29</w:t>
                  </w:r>
                </w:p>
              </w:tc>
              <w:tc>
                <w:tcPr>
                  <w:tcW w:w="1545"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生</w:t>
                  </w:r>
                  <w:r w:rsidRPr="00433DC2">
                    <w:rPr>
                      <w:rFonts w:asciiTheme="minorEastAsia" w:eastAsiaTheme="minorEastAsia" w:hAnsiTheme="minorEastAsia"/>
                      <w:szCs w:val="21"/>
                    </w:rPr>
                    <w:t>产用水</w:t>
                  </w:r>
                </w:p>
              </w:tc>
              <w:tc>
                <w:tcPr>
                  <w:tcW w:w="1100"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C31131" w:rsidRPr="00433DC2" w:rsidRDefault="00DE7198" w:rsidP="00C31131">
                  <w:pPr>
                    <w:rPr>
                      <w:rFonts w:asciiTheme="minorEastAsia" w:eastAsiaTheme="minorEastAsia" w:hAnsiTheme="minorEastAsia"/>
                      <w:szCs w:val="21"/>
                    </w:rPr>
                  </w:pPr>
                  <w:r>
                    <w:rPr>
                      <w:rFonts w:hint="eastAsia"/>
                      <w:color w:val="000000"/>
                      <w:szCs w:val="21"/>
                      <w:u w:val="single"/>
                    </w:rPr>
                    <w:t>FGZ20220935333</w:t>
                  </w:r>
                </w:p>
              </w:tc>
              <w:tc>
                <w:tcPr>
                  <w:tcW w:w="1219" w:type="dxa"/>
                </w:tcPr>
                <w:p w:rsidR="00C31131" w:rsidRPr="00433DC2" w:rsidRDefault="00DE7198" w:rsidP="00C31131">
                  <w:pPr>
                    <w:rPr>
                      <w:rFonts w:asciiTheme="minorEastAsia" w:eastAsiaTheme="minorEastAsia" w:hAnsiTheme="minorEastAsia"/>
                      <w:szCs w:val="21"/>
                    </w:rPr>
                  </w:pPr>
                  <w:r>
                    <w:rPr>
                      <w:rFonts w:hint="eastAsia"/>
                      <w:color w:val="000000"/>
                      <w:szCs w:val="21"/>
                      <w:u w:val="single"/>
                    </w:rPr>
                    <w:t>2022-9-29</w:t>
                  </w:r>
                </w:p>
              </w:tc>
              <w:tc>
                <w:tcPr>
                  <w:tcW w:w="2046"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bl>
          <w:p w:rsidR="00C31131" w:rsidRPr="00433DC2" w:rsidRDefault="00C31131" w:rsidP="00C31131">
            <w:pPr>
              <w:pStyle w:val="a0"/>
              <w:rPr>
                <w:rFonts w:asciiTheme="minorEastAsia" w:eastAsiaTheme="minorEastAsia" w:hAnsiTheme="minorEastAsia"/>
                <w:sz w:val="21"/>
                <w:szCs w:val="21"/>
              </w:rPr>
            </w:pPr>
          </w:p>
          <w:p w:rsidR="00C31131" w:rsidRPr="00433DC2" w:rsidRDefault="00C31131" w:rsidP="00C3113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当确认结果表明上述不能被证实时，组织应对控制措施和（或） 其组合进行修改和重新评估。</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4200"/>
              <w:gridCol w:w="2589"/>
            </w:tblGrid>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修改项目</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具体修改内容</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控制措施（过程参数、 严格度和/或其组合）</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工艺技术</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物流方式</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成品预期用途</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074" w:type="dxa"/>
            <w:vMerge/>
          </w:tcPr>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486"/>
        </w:trPr>
        <w:tc>
          <w:tcPr>
            <w:tcW w:w="1788" w:type="dxa"/>
            <w:vMerge w:val="restart"/>
            <w:shd w:val="clear" w:color="auto" w:fill="auto"/>
          </w:tcPr>
          <w:p w:rsidR="00592C51" w:rsidRPr="00433DC2" w:rsidRDefault="00592C51" w:rsidP="00592C51">
            <w:pPr>
              <w:jc w:val="left"/>
              <w:rPr>
                <w:rFonts w:asciiTheme="minorEastAsia" w:eastAsiaTheme="minorEastAsia" w:hAnsiTheme="minorEastAsia"/>
                <w:szCs w:val="21"/>
              </w:rPr>
            </w:pPr>
            <w:r w:rsidRPr="00433DC2">
              <w:rPr>
                <w:rFonts w:asciiTheme="minorEastAsia" w:eastAsiaTheme="minorEastAsia" w:hAnsiTheme="minorEastAsia" w:hint="eastAsia"/>
                <w:szCs w:val="21"/>
              </w:rPr>
              <w:t>危害控制计划 (HACCP/OPRP 计划)</w:t>
            </w:r>
            <w:r w:rsidRPr="00433DC2">
              <w:rPr>
                <w:rFonts w:asciiTheme="minorEastAsia" w:eastAsiaTheme="minorEastAsia" w:hAnsiTheme="minorEastAsia" w:hint="eastAsia"/>
                <w:szCs w:val="21"/>
              </w:rPr>
              <w:br/>
            </w:r>
          </w:p>
        </w:tc>
        <w:tc>
          <w:tcPr>
            <w:tcW w:w="110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F8.5.4</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H（V1.0）4.3.4</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3B22FC">
            <w:pPr>
              <w:rPr>
                <w:rFonts w:asciiTheme="minorEastAsia" w:eastAsiaTheme="minorEastAsia" w:hAnsiTheme="minorEastAsia"/>
                <w:szCs w:val="21"/>
              </w:rPr>
            </w:pPr>
            <w:r w:rsidRPr="00433DC2">
              <w:rPr>
                <w:rFonts w:asciiTheme="minorEastAsia" w:eastAsiaTheme="minorEastAsia" w:hAnsiTheme="minorEastAsia" w:hint="eastAsia"/>
                <w:szCs w:val="21"/>
              </w:rPr>
              <w:t>如：</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《预包装及散装食品销售HACCP 计划》</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4822"/>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71C9E" w:rsidRPr="00571C9E" w:rsidRDefault="00592C51" w:rsidP="00571C9E">
            <w:pPr>
              <w:pStyle w:val="ad"/>
              <w:numPr>
                <w:ilvl w:val="0"/>
                <w:numId w:val="3"/>
              </w:numPr>
              <w:spacing w:before="240" w:after="120"/>
              <w:ind w:firstLineChars="0"/>
              <w:rPr>
                <w:rFonts w:asciiTheme="minorEastAsia" w:eastAsiaTheme="minorEastAsia" w:hAnsiTheme="minorEastAsia"/>
                <w:szCs w:val="21"/>
              </w:rPr>
            </w:pPr>
            <w:r w:rsidRPr="00571C9E">
              <w:rPr>
                <w:rFonts w:asciiTheme="minorEastAsia" w:eastAsiaTheme="minorEastAsia" w:hAnsiTheme="minorEastAsia" w:hint="eastAsia"/>
                <w:szCs w:val="21"/>
              </w:rPr>
              <w:t>销</w:t>
            </w:r>
            <w:r w:rsidRPr="00571C9E">
              <w:rPr>
                <w:rFonts w:asciiTheme="minorEastAsia" w:eastAsiaTheme="minorEastAsia" w:hAnsiTheme="minorEastAsia"/>
                <w:szCs w:val="21"/>
              </w:rPr>
              <w:t>售：</w:t>
            </w:r>
          </w:p>
          <w:p w:rsidR="00592C51" w:rsidRPr="00571C9E" w:rsidRDefault="00592C51" w:rsidP="00571C9E">
            <w:pPr>
              <w:pStyle w:val="ad"/>
              <w:spacing w:before="240" w:after="120"/>
              <w:ind w:left="360" w:firstLineChars="0" w:firstLine="0"/>
              <w:rPr>
                <w:rFonts w:asciiTheme="minorEastAsia" w:eastAsiaTheme="minorEastAsia" w:hAnsiTheme="minorEastAsia" w:cs="宋体"/>
                <w:b/>
                <w:szCs w:val="21"/>
                <w:u w:val="single"/>
                <w:lang w:val="en-GB"/>
              </w:rPr>
            </w:pPr>
            <w:r w:rsidRPr="00571C9E">
              <w:rPr>
                <w:rFonts w:asciiTheme="minorEastAsia" w:eastAsiaTheme="minorEastAsia" w:hAnsiTheme="minorEastAsia" w:cs="宋体" w:hint="eastAsia"/>
                <w:b/>
                <w:szCs w:val="21"/>
                <w:u w:val="single"/>
              </w:rPr>
              <w:t>OPRP计划/HACCP计划</w:t>
            </w:r>
          </w:p>
          <w:tbl>
            <w:tblPr>
              <w:tblW w:w="91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1971"/>
              <w:gridCol w:w="2018"/>
              <w:gridCol w:w="2015"/>
            </w:tblGrid>
            <w:tr w:rsidR="00592C51" w:rsidRPr="00687FBD" w:rsidTr="00EB7B0A">
              <w:trPr>
                <w:trHeight w:val="602"/>
                <w:tblHeader/>
              </w:trPr>
              <w:tc>
                <w:tcPr>
                  <w:tcW w:w="1441" w:type="dxa"/>
                  <w:tcBorders>
                    <w:tl2br w:val="nil"/>
                    <w:tr2bl w:val="nil"/>
                  </w:tcBorders>
                  <w:tcMar>
                    <w:left w:w="0" w:type="dxa"/>
                    <w:right w:w="0" w:type="dxa"/>
                  </w:tcMar>
                  <w:vAlign w:val="center"/>
                </w:tcPr>
                <w:p w:rsidR="00592C51" w:rsidRPr="00687FBD" w:rsidRDefault="00592C51" w:rsidP="00592C51">
                  <w:pPr>
                    <w:spacing w:line="300" w:lineRule="exact"/>
                    <w:jc w:val="center"/>
                    <w:rPr>
                      <w:rFonts w:asciiTheme="minorEastAsia" w:eastAsiaTheme="minorEastAsia" w:hAnsiTheme="minorEastAsia"/>
                      <w:b/>
                      <w:color w:val="000000"/>
                      <w:szCs w:val="21"/>
                    </w:rPr>
                  </w:pPr>
                  <w:r w:rsidRPr="00687FBD">
                    <w:rPr>
                      <w:rFonts w:asciiTheme="minorEastAsia" w:eastAsiaTheme="minorEastAsia" w:hAnsiTheme="minorEastAsia" w:hint="eastAsia"/>
                      <w:b/>
                      <w:color w:val="000000"/>
                      <w:szCs w:val="21"/>
                    </w:rPr>
                    <w:t>控制措施</w:t>
                  </w:r>
                </w:p>
              </w:tc>
              <w:tc>
                <w:tcPr>
                  <w:tcW w:w="1732" w:type="dxa"/>
                  <w:tcBorders>
                    <w:tl2br w:val="nil"/>
                    <w:tr2bl w:val="nil"/>
                  </w:tcBorders>
                  <w:tcMar>
                    <w:left w:w="0" w:type="dxa"/>
                    <w:right w:w="0" w:type="dxa"/>
                  </w:tcMar>
                  <w:vAlign w:val="center"/>
                </w:tcPr>
                <w:p w:rsidR="00592C51" w:rsidRPr="00687FBD" w:rsidRDefault="00592C51" w:rsidP="00592C51">
                  <w:pPr>
                    <w:spacing w:line="300" w:lineRule="exact"/>
                    <w:jc w:val="center"/>
                    <w:rPr>
                      <w:rFonts w:asciiTheme="minorEastAsia" w:eastAsiaTheme="minorEastAsia" w:hAnsiTheme="minorEastAsia"/>
                      <w:b/>
                      <w:color w:val="000000"/>
                      <w:szCs w:val="21"/>
                    </w:rPr>
                  </w:pPr>
                  <w:r w:rsidRPr="00687FBD">
                    <w:rPr>
                      <w:rFonts w:asciiTheme="minorEastAsia" w:eastAsiaTheme="minorEastAsia" w:hAnsiTheme="minorEastAsia" w:hint="eastAsia"/>
                      <w:b/>
                      <w:color w:val="000000"/>
                      <w:szCs w:val="21"/>
                    </w:rPr>
                    <w:t>所控制显著危害</w:t>
                  </w:r>
                </w:p>
              </w:tc>
              <w:tc>
                <w:tcPr>
                  <w:tcW w:w="1971" w:type="dxa"/>
                  <w:tcBorders>
                    <w:tl2br w:val="nil"/>
                    <w:tr2bl w:val="nil"/>
                  </w:tcBorders>
                  <w:tcMar>
                    <w:left w:w="0" w:type="dxa"/>
                    <w:right w:w="0" w:type="dxa"/>
                  </w:tcMar>
                  <w:vAlign w:val="center"/>
                </w:tcPr>
                <w:p w:rsidR="00592C51" w:rsidRPr="00687FBD" w:rsidRDefault="00592C51" w:rsidP="00592C51">
                  <w:pPr>
                    <w:spacing w:line="300" w:lineRule="exact"/>
                    <w:jc w:val="center"/>
                    <w:rPr>
                      <w:rFonts w:asciiTheme="minorEastAsia" w:eastAsiaTheme="minorEastAsia" w:hAnsiTheme="minorEastAsia"/>
                      <w:b/>
                      <w:color w:val="000000"/>
                      <w:szCs w:val="21"/>
                    </w:rPr>
                  </w:pPr>
                  <w:r w:rsidRPr="00687FBD">
                    <w:rPr>
                      <w:rFonts w:asciiTheme="minorEastAsia" w:eastAsiaTheme="minorEastAsia" w:hAnsiTheme="minorEastAsia" w:hint="eastAsia"/>
                      <w:b/>
                      <w:color w:val="000000"/>
                      <w:szCs w:val="21"/>
                    </w:rPr>
                    <w:t>行动准则/CL</w:t>
                  </w:r>
                </w:p>
              </w:tc>
              <w:tc>
                <w:tcPr>
                  <w:tcW w:w="2018" w:type="dxa"/>
                  <w:tcBorders>
                    <w:tl2br w:val="nil"/>
                    <w:tr2bl w:val="nil"/>
                  </w:tcBorders>
                  <w:tcMar>
                    <w:left w:w="0" w:type="dxa"/>
                    <w:right w:w="0" w:type="dxa"/>
                  </w:tcMar>
                  <w:vAlign w:val="center"/>
                </w:tcPr>
                <w:p w:rsidR="00592C51" w:rsidRPr="00687FBD" w:rsidRDefault="00592C51" w:rsidP="00592C51">
                  <w:pPr>
                    <w:spacing w:line="300" w:lineRule="exact"/>
                    <w:jc w:val="center"/>
                    <w:rPr>
                      <w:rFonts w:asciiTheme="minorEastAsia" w:eastAsiaTheme="minorEastAsia" w:hAnsiTheme="minorEastAsia"/>
                      <w:b/>
                      <w:color w:val="000000"/>
                      <w:szCs w:val="21"/>
                    </w:rPr>
                  </w:pPr>
                  <w:r w:rsidRPr="00687FBD">
                    <w:rPr>
                      <w:rFonts w:asciiTheme="minorEastAsia" w:eastAsiaTheme="minorEastAsia" w:hAnsiTheme="minorEastAsia" w:hint="eastAsia"/>
                      <w:b/>
                      <w:color w:val="000000"/>
                      <w:szCs w:val="21"/>
                    </w:rPr>
                    <w:t>监控程序</w:t>
                  </w:r>
                </w:p>
              </w:tc>
              <w:tc>
                <w:tcPr>
                  <w:tcW w:w="2015" w:type="dxa"/>
                  <w:tcBorders>
                    <w:tl2br w:val="nil"/>
                    <w:tr2bl w:val="nil"/>
                  </w:tcBorders>
                  <w:tcMar>
                    <w:left w:w="0" w:type="dxa"/>
                    <w:right w:w="0" w:type="dxa"/>
                  </w:tcMar>
                  <w:vAlign w:val="center"/>
                </w:tcPr>
                <w:p w:rsidR="00592C51" w:rsidRPr="00687FBD" w:rsidRDefault="00592C51" w:rsidP="00592C51">
                  <w:pPr>
                    <w:spacing w:line="300" w:lineRule="exact"/>
                    <w:jc w:val="center"/>
                    <w:rPr>
                      <w:rFonts w:asciiTheme="minorEastAsia" w:eastAsiaTheme="minorEastAsia" w:hAnsiTheme="minorEastAsia"/>
                      <w:b/>
                      <w:color w:val="000000"/>
                      <w:szCs w:val="21"/>
                    </w:rPr>
                  </w:pPr>
                  <w:r w:rsidRPr="00687FBD">
                    <w:rPr>
                      <w:rFonts w:asciiTheme="minorEastAsia" w:eastAsiaTheme="minorEastAsia" w:hAnsiTheme="minorEastAsia" w:hint="eastAsia"/>
                      <w:b/>
                      <w:color w:val="000000"/>
                      <w:szCs w:val="21"/>
                    </w:rPr>
                    <w:t>记录</w:t>
                  </w:r>
                </w:p>
              </w:tc>
            </w:tr>
            <w:tr w:rsidR="00592C51" w:rsidRPr="00687FBD" w:rsidTr="00EB7B0A">
              <w:trPr>
                <w:trHeight w:val="553"/>
              </w:trPr>
              <w:tc>
                <w:tcPr>
                  <w:tcW w:w="1441" w:type="dxa"/>
                  <w:tcBorders>
                    <w:tl2br w:val="nil"/>
                    <w:tr2bl w:val="nil"/>
                  </w:tcBorders>
                  <w:tcMar>
                    <w:left w:w="0" w:type="dxa"/>
                    <w:right w:w="0" w:type="dxa"/>
                  </w:tcMar>
                  <w:vAlign w:val="center"/>
                </w:tcPr>
                <w:p w:rsidR="00592C51" w:rsidRPr="00687FBD" w:rsidRDefault="00592C51" w:rsidP="00592C51">
                  <w:pPr>
                    <w:spacing w:line="192" w:lineRule="auto"/>
                    <w:rPr>
                      <w:rFonts w:asciiTheme="minorEastAsia" w:eastAsiaTheme="minorEastAsia" w:hAnsiTheme="minorEastAsia"/>
                      <w:color w:val="000000"/>
                      <w:szCs w:val="21"/>
                    </w:rPr>
                  </w:pPr>
                  <w:r w:rsidRPr="00687FBD">
                    <w:rPr>
                      <w:rFonts w:asciiTheme="minorEastAsia" w:eastAsiaTheme="minorEastAsia" w:hAnsiTheme="minorEastAsia"/>
                      <w:color w:val="000000"/>
                      <w:szCs w:val="21"/>
                    </w:rPr>
                    <w:t>OPRP</w:t>
                  </w:r>
                  <w:r w:rsidRPr="00687FBD">
                    <w:rPr>
                      <w:rFonts w:asciiTheme="minorEastAsia" w:eastAsiaTheme="minorEastAsia" w:hAnsiTheme="minorEastAsia" w:hint="eastAsia"/>
                      <w:color w:val="000000"/>
                      <w:szCs w:val="21"/>
                    </w:rPr>
                    <w:t>：原</w:t>
                  </w:r>
                  <w:r w:rsidRPr="00687FBD">
                    <w:rPr>
                      <w:rFonts w:asciiTheme="minorEastAsia" w:eastAsiaTheme="minorEastAsia" w:hAnsiTheme="minorEastAsia"/>
                      <w:color w:val="000000"/>
                      <w:szCs w:val="21"/>
                    </w:rPr>
                    <w:t>料验收</w:t>
                  </w:r>
                </w:p>
                <w:p w:rsidR="00592C51" w:rsidRPr="00687FBD" w:rsidRDefault="008F08EA" w:rsidP="008F08EA">
                  <w:pPr>
                    <w:spacing w:line="192" w:lineRule="auto"/>
                    <w:rPr>
                      <w:rFonts w:asciiTheme="minorEastAsia" w:eastAsiaTheme="minorEastAsia" w:hAnsiTheme="minorEastAsia"/>
                      <w:color w:val="000000"/>
                      <w:szCs w:val="21"/>
                    </w:rPr>
                  </w:pPr>
                  <w:r w:rsidRPr="00687FBD">
                    <w:rPr>
                      <w:rFonts w:asciiTheme="minorEastAsia" w:eastAsiaTheme="minorEastAsia" w:hAnsiTheme="minorEastAsia" w:hint="eastAsia"/>
                      <w:w w:val="90"/>
                      <w:szCs w:val="21"/>
                    </w:rPr>
                    <w:t>果</w:t>
                  </w:r>
                  <w:r w:rsidRPr="00687FBD">
                    <w:rPr>
                      <w:rFonts w:asciiTheme="minorEastAsia" w:eastAsiaTheme="minorEastAsia" w:hAnsiTheme="minorEastAsia"/>
                      <w:w w:val="90"/>
                      <w:szCs w:val="21"/>
                    </w:rPr>
                    <w:t>蔬</w:t>
                  </w:r>
                </w:p>
              </w:tc>
              <w:tc>
                <w:tcPr>
                  <w:tcW w:w="1732" w:type="dxa"/>
                  <w:tcBorders>
                    <w:tl2br w:val="nil"/>
                    <w:tr2bl w:val="nil"/>
                  </w:tcBorders>
                  <w:tcMar>
                    <w:left w:w="0" w:type="dxa"/>
                    <w:right w:w="0" w:type="dxa"/>
                  </w:tcMar>
                  <w:vAlign w:val="center"/>
                </w:tcPr>
                <w:p w:rsidR="00592C51" w:rsidRPr="00687FBD" w:rsidRDefault="00E64DA6" w:rsidP="00592C51">
                  <w:pPr>
                    <w:spacing w:line="192" w:lineRule="auto"/>
                    <w:rPr>
                      <w:rFonts w:asciiTheme="minorEastAsia" w:eastAsiaTheme="minorEastAsia" w:hAnsiTheme="minorEastAsia"/>
                      <w:color w:val="000000"/>
                      <w:szCs w:val="21"/>
                    </w:rPr>
                  </w:pPr>
                  <w:r w:rsidRPr="00687FBD">
                    <w:rPr>
                      <w:rFonts w:ascii="宋体" w:hAnsi="宋体" w:cs="宋体" w:hint="eastAsia"/>
                      <w:szCs w:val="21"/>
                    </w:rPr>
                    <w:t>致病菌、原生虫卵等；农药、重金属、真菌毒素；异物</w:t>
                  </w:r>
                </w:p>
              </w:tc>
              <w:tc>
                <w:tcPr>
                  <w:tcW w:w="1971" w:type="dxa"/>
                  <w:tcBorders>
                    <w:tl2br w:val="nil"/>
                    <w:tr2bl w:val="nil"/>
                  </w:tcBorders>
                  <w:tcMar>
                    <w:left w:w="0" w:type="dxa"/>
                    <w:right w:w="0" w:type="dxa"/>
                  </w:tcMar>
                  <w:vAlign w:val="center"/>
                </w:tcPr>
                <w:p w:rsidR="00592C51" w:rsidRPr="00687FBD" w:rsidRDefault="00592C51" w:rsidP="00592C51">
                  <w:pPr>
                    <w:snapToGrid w:val="0"/>
                    <w:jc w:val="left"/>
                    <w:rPr>
                      <w:rFonts w:asciiTheme="minorEastAsia" w:eastAsiaTheme="minorEastAsia" w:hAnsiTheme="minorEastAsia" w:cs="宋体"/>
                      <w:w w:val="90"/>
                      <w:szCs w:val="21"/>
                    </w:rPr>
                  </w:pPr>
                  <w:r w:rsidRPr="00687FBD">
                    <w:rPr>
                      <w:rFonts w:asciiTheme="minorEastAsia" w:eastAsiaTheme="minorEastAsia" w:hAnsiTheme="minorEastAsia" w:cs="宋体" w:hint="eastAsia"/>
                      <w:w w:val="90"/>
                      <w:szCs w:val="21"/>
                    </w:rPr>
                    <w:t>合格供方、供方提供合格检测报告，符合国家国标准要求。</w:t>
                  </w:r>
                </w:p>
                <w:p w:rsidR="00E64DA6" w:rsidRPr="00687FBD" w:rsidRDefault="00E64DA6" w:rsidP="00E64DA6">
                  <w:pPr>
                    <w:adjustRightInd w:val="0"/>
                    <w:snapToGrid w:val="0"/>
                    <w:rPr>
                      <w:rFonts w:ascii="宋体" w:hAnsi="宋体" w:cs="宋体"/>
                      <w:szCs w:val="21"/>
                    </w:rPr>
                  </w:pPr>
                  <w:r w:rsidRPr="00687FBD">
                    <w:rPr>
                      <w:rFonts w:ascii="宋体" w:hAnsi="宋体" w:cs="宋体" w:hint="eastAsia"/>
                      <w:szCs w:val="21"/>
                    </w:rPr>
                    <w:t>每批有无农残检测证明</w:t>
                  </w:r>
                  <w:r w:rsidR="00D32BA7">
                    <w:rPr>
                      <w:rFonts w:ascii="宋体" w:hAnsi="宋体" w:cs="宋体" w:hint="eastAsia"/>
                      <w:szCs w:val="21"/>
                    </w:rPr>
                    <w:t>或</w:t>
                  </w:r>
                  <w:r w:rsidR="00D32BA7">
                    <w:rPr>
                      <w:rFonts w:ascii="宋体" w:hAnsi="宋体" w:cs="宋体"/>
                      <w:szCs w:val="21"/>
                    </w:rPr>
                    <w:t>自测合格</w:t>
                  </w:r>
                </w:p>
                <w:p w:rsidR="00592C51" w:rsidRPr="00687FBD" w:rsidRDefault="00E64DA6" w:rsidP="00E64DA6">
                  <w:pPr>
                    <w:snapToGrid w:val="0"/>
                    <w:jc w:val="left"/>
                    <w:rPr>
                      <w:rFonts w:asciiTheme="minorEastAsia" w:eastAsiaTheme="minorEastAsia" w:hAnsiTheme="minorEastAsia"/>
                      <w:szCs w:val="21"/>
                    </w:rPr>
                  </w:pPr>
                  <w:r w:rsidRPr="00687FBD">
                    <w:rPr>
                      <w:rFonts w:ascii="宋体" w:hAnsi="宋体" w:cs="宋体" w:hint="eastAsia"/>
                      <w:szCs w:val="21"/>
                    </w:rPr>
                    <w:t>每年送第三方检测</w:t>
                  </w:r>
                </w:p>
              </w:tc>
              <w:tc>
                <w:tcPr>
                  <w:tcW w:w="2018" w:type="dxa"/>
                  <w:tcBorders>
                    <w:tl2br w:val="nil"/>
                    <w:tr2bl w:val="nil"/>
                  </w:tcBorders>
                  <w:tcMar>
                    <w:left w:w="0" w:type="dxa"/>
                    <w:right w:w="0" w:type="dxa"/>
                  </w:tcMar>
                  <w:vAlign w:val="center"/>
                </w:tcPr>
                <w:p w:rsidR="00592C51" w:rsidRPr="00687FBD" w:rsidRDefault="00592C51" w:rsidP="00592C51">
                  <w:pPr>
                    <w:spacing w:line="192" w:lineRule="auto"/>
                    <w:rPr>
                      <w:rFonts w:asciiTheme="minorEastAsia" w:eastAsiaTheme="minorEastAsia" w:hAnsiTheme="minorEastAsia"/>
                      <w:w w:val="90"/>
                      <w:szCs w:val="21"/>
                    </w:rPr>
                  </w:pPr>
                  <w:r w:rsidRPr="00687FBD">
                    <w:rPr>
                      <w:rFonts w:asciiTheme="minorEastAsia" w:eastAsiaTheme="minorEastAsia" w:hAnsiTheme="minorEastAsia" w:hint="eastAsia"/>
                      <w:w w:val="90"/>
                      <w:szCs w:val="21"/>
                    </w:rPr>
                    <w:t>监控SC证、定期检测报告</w:t>
                  </w:r>
                </w:p>
                <w:p w:rsidR="00592C51" w:rsidRPr="00687FBD" w:rsidRDefault="00592C51" w:rsidP="00592C51">
                  <w:pPr>
                    <w:pStyle w:val="a0"/>
                    <w:rPr>
                      <w:rFonts w:asciiTheme="minorEastAsia" w:eastAsiaTheme="minorEastAsia" w:hAnsiTheme="minorEastAsia"/>
                      <w:w w:val="90"/>
                      <w:sz w:val="21"/>
                      <w:szCs w:val="21"/>
                    </w:rPr>
                  </w:pPr>
                  <w:r w:rsidRPr="00687FBD">
                    <w:rPr>
                      <w:rFonts w:asciiTheme="minorEastAsia" w:eastAsiaTheme="minorEastAsia" w:hAnsiTheme="minorEastAsia"/>
                      <w:w w:val="90"/>
                      <w:sz w:val="21"/>
                      <w:szCs w:val="21"/>
                    </w:rPr>
                    <w:t>对供应商提供的合格检验报告或相关证明的验证和管理</w:t>
                  </w:r>
                </w:p>
                <w:p w:rsidR="00592C51" w:rsidRPr="00687FBD" w:rsidRDefault="00592C51" w:rsidP="00592C51">
                  <w:pPr>
                    <w:pStyle w:val="a0"/>
                    <w:rPr>
                      <w:rFonts w:asciiTheme="minorEastAsia" w:eastAsiaTheme="minorEastAsia" w:hAnsiTheme="minorEastAsia"/>
                      <w:w w:val="90"/>
                      <w:sz w:val="21"/>
                      <w:szCs w:val="21"/>
                    </w:rPr>
                  </w:pPr>
                  <w:r w:rsidRPr="00687FBD">
                    <w:rPr>
                      <w:rFonts w:asciiTheme="minorEastAsia" w:eastAsiaTheme="minorEastAsia" w:hAnsiTheme="minorEastAsia" w:hint="eastAsia"/>
                      <w:w w:val="90"/>
                      <w:sz w:val="21"/>
                      <w:szCs w:val="21"/>
                    </w:rPr>
                    <w:t>每年由供货方提供报告</w:t>
                  </w:r>
                </w:p>
                <w:p w:rsidR="00592C51" w:rsidRPr="00687FBD" w:rsidRDefault="00592C51" w:rsidP="00592C51">
                  <w:pPr>
                    <w:pStyle w:val="a0"/>
                    <w:rPr>
                      <w:rFonts w:asciiTheme="minorEastAsia" w:eastAsiaTheme="minorEastAsia" w:hAnsiTheme="minorEastAsia"/>
                      <w:sz w:val="21"/>
                      <w:szCs w:val="21"/>
                    </w:rPr>
                  </w:pPr>
                  <w:r w:rsidRPr="00687FBD">
                    <w:rPr>
                      <w:rFonts w:asciiTheme="minorEastAsia" w:eastAsiaTheme="minorEastAsia" w:hAnsiTheme="minorEastAsia" w:hint="eastAsia"/>
                      <w:w w:val="90"/>
                      <w:sz w:val="21"/>
                      <w:szCs w:val="21"/>
                    </w:rPr>
                    <w:t>检验员</w:t>
                  </w:r>
                </w:p>
              </w:tc>
              <w:tc>
                <w:tcPr>
                  <w:tcW w:w="2015" w:type="dxa"/>
                  <w:tcBorders>
                    <w:tl2br w:val="nil"/>
                    <w:tr2bl w:val="nil"/>
                  </w:tcBorders>
                  <w:tcMar>
                    <w:left w:w="0" w:type="dxa"/>
                    <w:right w:w="0" w:type="dxa"/>
                  </w:tcMar>
                  <w:vAlign w:val="center"/>
                </w:tcPr>
                <w:p w:rsidR="00592C51" w:rsidRPr="00687FBD" w:rsidRDefault="00592C51" w:rsidP="00592C51">
                  <w:pPr>
                    <w:spacing w:line="192" w:lineRule="auto"/>
                    <w:rPr>
                      <w:rFonts w:asciiTheme="minorEastAsia" w:eastAsiaTheme="minorEastAsia" w:hAnsiTheme="minorEastAsia"/>
                      <w:color w:val="000000"/>
                      <w:szCs w:val="21"/>
                    </w:rPr>
                  </w:pPr>
                  <w:r w:rsidRPr="00687FBD">
                    <w:rPr>
                      <w:rFonts w:asciiTheme="minorEastAsia" w:eastAsiaTheme="minorEastAsia" w:hAnsiTheme="minorEastAsia" w:hint="eastAsia"/>
                      <w:color w:val="000000"/>
                      <w:szCs w:val="21"/>
                    </w:rPr>
                    <w:t>《</w:t>
                  </w:r>
                  <w:r w:rsidRPr="00687FBD">
                    <w:rPr>
                      <w:rFonts w:asciiTheme="minorEastAsia" w:eastAsiaTheme="minorEastAsia" w:hAnsiTheme="minorEastAsia"/>
                      <w:w w:val="90"/>
                      <w:szCs w:val="21"/>
                    </w:rPr>
                    <w:t>原材料收货记录</w:t>
                  </w:r>
                  <w:r w:rsidRPr="00687FBD">
                    <w:rPr>
                      <w:rFonts w:asciiTheme="minorEastAsia" w:eastAsiaTheme="minorEastAsia" w:hAnsiTheme="minorEastAsia" w:hint="eastAsia"/>
                      <w:color w:val="000000"/>
                      <w:szCs w:val="21"/>
                    </w:rPr>
                    <w:t>》</w:t>
                  </w:r>
                </w:p>
                <w:p w:rsidR="006E6253" w:rsidRPr="00687FBD" w:rsidRDefault="006E6253" w:rsidP="006E6253">
                  <w:pPr>
                    <w:pStyle w:val="a0"/>
                    <w:rPr>
                      <w:sz w:val="21"/>
                      <w:szCs w:val="21"/>
                    </w:rPr>
                  </w:pPr>
                  <w:r w:rsidRPr="00687FBD">
                    <w:rPr>
                      <w:rFonts w:hint="eastAsia"/>
                      <w:sz w:val="21"/>
                      <w:szCs w:val="21"/>
                    </w:rPr>
                    <w:t>符</w:t>
                  </w:r>
                  <w:r w:rsidRPr="00687FBD">
                    <w:rPr>
                      <w:sz w:val="21"/>
                      <w:szCs w:val="21"/>
                    </w:rPr>
                    <w:t>合要求</w:t>
                  </w:r>
                </w:p>
              </w:tc>
            </w:tr>
            <w:tr w:rsidR="00592C51" w:rsidRPr="00687FBD" w:rsidTr="00EB7B0A">
              <w:trPr>
                <w:trHeight w:val="1530"/>
              </w:trPr>
              <w:tc>
                <w:tcPr>
                  <w:tcW w:w="1441" w:type="dxa"/>
                  <w:tcBorders>
                    <w:tl2br w:val="nil"/>
                    <w:tr2bl w:val="nil"/>
                  </w:tcBorders>
                  <w:tcMar>
                    <w:left w:w="0" w:type="dxa"/>
                    <w:right w:w="0" w:type="dxa"/>
                  </w:tcMar>
                  <w:vAlign w:val="center"/>
                </w:tcPr>
                <w:p w:rsidR="00592C51" w:rsidRPr="00687FBD" w:rsidRDefault="00865041" w:rsidP="00592C51">
                  <w:pPr>
                    <w:pStyle w:val="a0"/>
                    <w:rPr>
                      <w:rFonts w:asciiTheme="minorEastAsia" w:eastAsiaTheme="minorEastAsia" w:hAnsiTheme="minorEastAsia"/>
                      <w:sz w:val="21"/>
                      <w:szCs w:val="21"/>
                    </w:rPr>
                  </w:pPr>
                  <w:r w:rsidRPr="00687FBD">
                    <w:rPr>
                      <w:rFonts w:asciiTheme="minorEastAsia" w:eastAsiaTheme="minorEastAsia" w:hAnsiTheme="minorEastAsia" w:hint="eastAsia"/>
                      <w:w w:val="90"/>
                      <w:sz w:val="21"/>
                      <w:szCs w:val="21"/>
                    </w:rPr>
                    <w:t>鲜禽</w:t>
                  </w:r>
                  <w:r w:rsidRPr="00687FBD">
                    <w:rPr>
                      <w:rFonts w:asciiTheme="minorEastAsia" w:eastAsiaTheme="minorEastAsia" w:hAnsiTheme="minorEastAsia"/>
                      <w:w w:val="90"/>
                      <w:sz w:val="21"/>
                      <w:szCs w:val="21"/>
                    </w:rPr>
                    <w:t>畜肉</w:t>
                  </w:r>
                </w:p>
              </w:tc>
              <w:tc>
                <w:tcPr>
                  <w:tcW w:w="1732" w:type="dxa"/>
                  <w:tcBorders>
                    <w:tl2br w:val="nil"/>
                    <w:tr2bl w:val="nil"/>
                  </w:tcBorders>
                  <w:tcMar>
                    <w:left w:w="0" w:type="dxa"/>
                    <w:right w:w="0" w:type="dxa"/>
                  </w:tcMar>
                  <w:vAlign w:val="center"/>
                </w:tcPr>
                <w:p w:rsidR="00592C51" w:rsidRPr="00687FBD" w:rsidRDefault="00E64DA6" w:rsidP="00592C51">
                  <w:pPr>
                    <w:spacing w:line="192" w:lineRule="auto"/>
                    <w:rPr>
                      <w:rFonts w:asciiTheme="minorEastAsia" w:eastAsiaTheme="minorEastAsia" w:hAnsiTheme="minorEastAsia"/>
                      <w:color w:val="000000"/>
                      <w:szCs w:val="21"/>
                    </w:rPr>
                  </w:pPr>
                  <w:r w:rsidRPr="00687FBD">
                    <w:rPr>
                      <w:rFonts w:ascii="宋体" w:hAnsi="宋体" w:cs="宋体" w:hint="eastAsia"/>
                      <w:szCs w:val="21"/>
                    </w:rPr>
                    <w:t>兽药、促生长素等饲料激素；过量石膏，使用过量或禁止的添加剂、防腐剂等；异物</w:t>
                  </w:r>
                </w:p>
              </w:tc>
              <w:tc>
                <w:tcPr>
                  <w:tcW w:w="1971" w:type="dxa"/>
                  <w:tcBorders>
                    <w:tl2br w:val="nil"/>
                    <w:tr2bl w:val="nil"/>
                  </w:tcBorders>
                  <w:tcMar>
                    <w:left w:w="0" w:type="dxa"/>
                    <w:right w:w="0" w:type="dxa"/>
                  </w:tcMar>
                  <w:vAlign w:val="center"/>
                </w:tcPr>
                <w:p w:rsidR="00E64DA6" w:rsidRPr="00687FBD" w:rsidRDefault="00E64DA6" w:rsidP="00E64DA6">
                  <w:pPr>
                    <w:adjustRightInd w:val="0"/>
                    <w:snapToGrid w:val="0"/>
                    <w:rPr>
                      <w:rFonts w:ascii="宋体" w:hAnsi="宋体" w:cs="宋体"/>
                      <w:szCs w:val="21"/>
                    </w:rPr>
                  </w:pPr>
                  <w:r w:rsidRPr="00687FBD">
                    <w:rPr>
                      <w:rFonts w:ascii="宋体" w:hAnsi="宋体" w:cs="宋体" w:hint="eastAsia"/>
                      <w:szCs w:val="21"/>
                    </w:rPr>
                    <w:t>每批有无相应的有效检疫证明</w:t>
                  </w:r>
                </w:p>
                <w:p w:rsidR="00592C51" w:rsidRPr="00687FBD" w:rsidRDefault="00E64DA6" w:rsidP="00E64DA6">
                  <w:pPr>
                    <w:pStyle w:val="a0"/>
                    <w:rPr>
                      <w:rFonts w:asciiTheme="minorEastAsia" w:eastAsiaTheme="minorEastAsia" w:hAnsiTheme="minorEastAsia"/>
                      <w:sz w:val="21"/>
                      <w:szCs w:val="21"/>
                    </w:rPr>
                  </w:pPr>
                  <w:r w:rsidRPr="00687FBD">
                    <w:rPr>
                      <w:rFonts w:ascii="宋体" w:hAnsi="宋体" w:cs="宋体" w:hint="eastAsia"/>
                      <w:sz w:val="21"/>
                      <w:szCs w:val="21"/>
                    </w:rPr>
                    <w:t>每年送第三方检测</w:t>
                  </w:r>
                </w:p>
              </w:tc>
              <w:tc>
                <w:tcPr>
                  <w:tcW w:w="2018" w:type="dxa"/>
                  <w:tcBorders>
                    <w:tl2br w:val="nil"/>
                    <w:tr2bl w:val="nil"/>
                  </w:tcBorders>
                  <w:tcMar>
                    <w:left w:w="0" w:type="dxa"/>
                    <w:right w:w="0" w:type="dxa"/>
                  </w:tcMar>
                  <w:vAlign w:val="center"/>
                </w:tcPr>
                <w:p w:rsidR="00592C51" w:rsidRPr="00687FBD" w:rsidRDefault="00592C51" w:rsidP="00592C51">
                  <w:pPr>
                    <w:spacing w:line="192" w:lineRule="auto"/>
                    <w:rPr>
                      <w:rFonts w:asciiTheme="minorEastAsia" w:eastAsiaTheme="minorEastAsia" w:hAnsiTheme="minorEastAsia"/>
                      <w:w w:val="90"/>
                      <w:szCs w:val="21"/>
                    </w:rPr>
                  </w:pPr>
                  <w:r w:rsidRPr="00687FBD">
                    <w:rPr>
                      <w:rFonts w:asciiTheme="minorEastAsia" w:eastAsiaTheme="minorEastAsia" w:hAnsiTheme="minorEastAsia" w:hint="eastAsia"/>
                      <w:w w:val="90"/>
                      <w:szCs w:val="21"/>
                    </w:rPr>
                    <w:t>供方的检测报告</w:t>
                  </w:r>
                </w:p>
                <w:p w:rsidR="00592C51" w:rsidRPr="00687FBD" w:rsidRDefault="00592C51" w:rsidP="00592C51">
                  <w:pPr>
                    <w:pStyle w:val="a0"/>
                    <w:rPr>
                      <w:rFonts w:asciiTheme="minorEastAsia" w:eastAsiaTheme="minorEastAsia" w:hAnsiTheme="minorEastAsia"/>
                      <w:w w:val="90"/>
                      <w:sz w:val="21"/>
                      <w:szCs w:val="21"/>
                    </w:rPr>
                  </w:pPr>
                  <w:r w:rsidRPr="00687FBD">
                    <w:rPr>
                      <w:rFonts w:asciiTheme="minorEastAsia" w:eastAsiaTheme="minorEastAsia" w:hAnsiTheme="minorEastAsia" w:hint="eastAsia"/>
                      <w:w w:val="90"/>
                      <w:sz w:val="21"/>
                      <w:szCs w:val="21"/>
                    </w:rPr>
                    <w:t>对供应商提供的产品检测报告和公司SC证书进行</w:t>
                  </w:r>
                  <w:r w:rsidRPr="00687FBD">
                    <w:rPr>
                      <w:rFonts w:asciiTheme="minorEastAsia" w:eastAsiaTheme="minorEastAsia" w:hAnsiTheme="minorEastAsia"/>
                      <w:w w:val="90"/>
                      <w:sz w:val="21"/>
                      <w:szCs w:val="21"/>
                    </w:rPr>
                    <w:t>验证和管理</w:t>
                  </w:r>
                </w:p>
                <w:p w:rsidR="00592C51" w:rsidRPr="00687FBD" w:rsidRDefault="00592C51" w:rsidP="00592C51">
                  <w:pPr>
                    <w:pStyle w:val="a0"/>
                    <w:rPr>
                      <w:rFonts w:asciiTheme="minorEastAsia" w:eastAsiaTheme="minorEastAsia" w:hAnsiTheme="minorEastAsia"/>
                      <w:w w:val="90"/>
                      <w:sz w:val="21"/>
                      <w:szCs w:val="21"/>
                    </w:rPr>
                  </w:pPr>
                  <w:r w:rsidRPr="00687FBD">
                    <w:rPr>
                      <w:rFonts w:asciiTheme="minorEastAsia" w:eastAsiaTheme="minorEastAsia" w:hAnsiTheme="minorEastAsia"/>
                      <w:w w:val="90"/>
                      <w:sz w:val="21"/>
                      <w:szCs w:val="21"/>
                    </w:rPr>
                    <w:t>每</w:t>
                  </w:r>
                  <w:r w:rsidRPr="00687FBD">
                    <w:rPr>
                      <w:rFonts w:asciiTheme="minorEastAsia" w:eastAsiaTheme="minorEastAsia" w:hAnsiTheme="minorEastAsia" w:hint="eastAsia"/>
                      <w:w w:val="90"/>
                      <w:sz w:val="21"/>
                      <w:szCs w:val="21"/>
                    </w:rPr>
                    <w:t>年一次</w:t>
                  </w:r>
                </w:p>
                <w:p w:rsidR="00592C51" w:rsidRPr="00687FBD" w:rsidRDefault="00592C51" w:rsidP="00592C51">
                  <w:pPr>
                    <w:pStyle w:val="a0"/>
                    <w:rPr>
                      <w:rFonts w:asciiTheme="minorEastAsia" w:eastAsiaTheme="minorEastAsia" w:hAnsiTheme="minorEastAsia"/>
                      <w:sz w:val="21"/>
                      <w:szCs w:val="21"/>
                    </w:rPr>
                  </w:pPr>
                  <w:r w:rsidRPr="00687FBD">
                    <w:rPr>
                      <w:rFonts w:asciiTheme="minorEastAsia" w:eastAsiaTheme="minorEastAsia" w:hAnsiTheme="minorEastAsia" w:hint="eastAsia"/>
                      <w:w w:val="90"/>
                      <w:sz w:val="21"/>
                      <w:szCs w:val="21"/>
                    </w:rPr>
                    <w:t>采购员、检验员</w:t>
                  </w:r>
                </w:p>
              </w:tc>
              <w:tc>
                <w:tcPr>
                  <w:tcW w:w="2015" w:type="dxa"/>
                  <w:tcBorders>
                    <w:tl2br w:val="nil"/>
                    <w:tr2bl w:val="nil"/>
                  </w:tcBorders>
                  <w:tcMar>
                    <w:left w:w="0" w:type="dxa"/>
                    <w:right w:w="0" w:type="dxa"/>
                  </w:tcMar>
                  <w:vAlign w:val="center"/>
                </w:tcPr>
                <w:p w:rsidR="00592C51" w:rsidRPr="00687FBD" w:rsidRDefault="00592C51" w:rsidP="00592C51">
                  <w:pPr>
                    <w:spacing w:line="192" w:lineRule="auto"/>
                    <w:rPr>
                      <w:rFonts w:asciiTheme="minorEastAsia" w:eastAsiaTheme="minorEastAsia" w:hAnsiTheme="minorEastAsia"/>
                      <w:color w:val="000000"/>
                      <w:szCs w:val="21"/>
                    </w:rPr>
                  </w:pPr>
                  <w:r w:rsidRPr="00687FBD">
                    <w:rPr>
                      <w:rFonts w:asciiTheme="minorEastAsia" w:eastAsiaTheme="minorEastAsia" w:hAnsiTheme="minorEastAsia" w:hint="eastAsia"/>
                      <w:color w:val="000000"/>
                      <w:szCs w:val="21"/>
                    </w:rPr>
                    <w:t>《</w:t>
                  </w:r>
                  <w:r w:rsidRPr="00687FBD">
                    <w:rPr>
                      <w:rFonts w:asciiTheme="minorEastAsia" w:eastAsiaTheme="minorEastAsia" w:hAnsiTheme="minorEastAsia"/>
                      <w:w w:val="90"/>
                      <w:szCs w:val="21"/>
                    </w:rPr>
                    <w:t>原材料收货记录</w:t>
                  </w:r>
                  <w:r w:rsidRPr="00687FBD">
                    <w:rPr>
                      <w:rFonts w:asciiTheme="minorEastAsia" w:eastAsiaTheme="minorEastAsia" w:hAnsiTheme="minorEastAsia" w:hint="eastAsia"/>
                      <w:color w:val="000000"/>
                      <w:szCs w:val="21"/>
                    </w:rPr>
                    <w:t>》</w:t>
                  </w:r>
                </w:p>
                <w:p w:rsidR="006E6253" w:rsidRPr="00687FBD" w:rsidRDefault="006E6253" w:rsidP="006E6253">
                  <w:pPr>
                    <w:pStyle w:val="a0"/>
                    <w:rPr>
                      <w:sz w:val="21"/>
                      <w:szCs w:val="21"/>
                    </w:rPr>
                  </w:pPr>
                  <w:r w:rsidRPr="00687FBD">
                    <w:rPr>
                      <w:rFonts w:hint="eastAsia"/>
                      <w:sz w:val="21"/>
                      <w:szCs w:val="21"/>
                    </w:rPr>
                    <w:t>符</w:t>
                  </w:r>
                  <w:r w:rsidRPr="00687FBD">
                    <w:rPr>
                      <w:sz w:val="21"/>
                      <w:szCs w:val="21"/>
                    </w:rPr>
                    <w:t>合要求</w:t>
                  </w:r>
                </w:p>
              </w:tc>
            </w:tr>
            <w:tr w:rsidR="00592C51" w:rsidRPr="00687FBD" w:rsidTr="00EB7B0A">
              <w:trPr>
                <w:trHeight w:val="1530"/>
              </w:trPr>
              <w:tc>
                <w:tcPr>
                  <w:tcW w:w="1441" w:type="dxa"/>
                  <w:tcBorders>
                    <w:tl2br w:val="nil"/>
                    <w:tr2bl w:val="nil"/>
                  </w:tcBorders>
                  <w:tcMar>
                    <w:left w:w="0" w:type="dxa"/>
                    <w:right w:w="0" w:type="dxa"/>
                  </w:tcMar>
                  <w:vAlign w:val="center"/>
                </w:tcPr>
                <w:p w:rsidR="00592C51" w:rsidRPr="00687FBD" w:rsidRDefault="00865041" w:rsidP="00592C51">
                  <w:pPr>
                    <w:spacing w:line="192" w:lineRule="auto"/>
                    <w:rPr>
                      <w:rFonts w:asciiTheme="minorEastAsia" w:eastAsiaTheme="minorEastAsia" w:hAnsiTheme="minorEastAsia"/>
                      <w:color w:val="000000"/>
                      <w:szCs w:val="21"/>
                    </w:rPr>
                  </w:pPr>
                  <w:r w:rsidRPr="00687FBD">
                    <w:rPr>
                      <w:rFonts w:asciiTheme="minorEastAsia" w:eastAsiaTheme="minorEastAsia" w:hAnsiTheme="minorEastAsia" w:hint="eastAsia"/>
                      <w:w w:val="90"/>
                      <w:szCs w:val="21"/>
                    </w:rPr>
                    <w:t>鲜禽</w:t>
                  </w:r>
                  <w:r w:rsidRPr="00687FBD">
                    <w:rPr>
                      <w:rFonts w:asciiTheme="minorEastAsia" w:eastAsiaTheme="minorEastAsia" w:hAnsiTheme="minorEastAsia"/>
                      <w:w w:val="90"/>
                      <w:szCs w:val="21"/>
                    </w:rPr>
                    <w:t>蛋</w:t>
                  </w:r>
                </w:p>
              </w:tc>
              <w:tc>
                <w:tcPr>
                  <w:tcW w:w="1732" w:type="dxa"/>
                  <w:tcBorders>
                    <w:tl2br w:val="nil"/>
                    <w:tr2bl w:val="nil"/>
                  </w:tcBorders>
                  <w:tcMar>
                    <w:left w:w="0" w:type="dxa"/>
                    <w:right w:w="0" w:type="dxa"/>
                  </w:tcMar>
                  <w:vAlign w:val="center"/>
                </w:tcPr>
                <w:p w:rsidR="00592C51" w:rsidRPr="00687FBD" w:rsidRDefault="00FA32C2" w:rsidP="003D3582">
                  <w:pPr>
                    <w:spacing w:line="192" w:lineRule="auto"/>
                    <w:rPr>
                      <w:rFonts w:asciiTheme="minorEastAsia" w:eastAsiaTheme="minorEastAsia" w:hAnsiTheme="minorEastAsia"/>
                      <w:color w:val="000000"/>
                      <w:szCs w:val="21"/>
                    </w:rPr>
                  </w:pPr>
                  <w:r w:rsidRPr="00687FBD">
                    <w:rPr>
                      <w:rFonts w:ascii="宋体" w:hAnsi="宋体" w:hint="eastAsia"/>
                      <w:szCs w:val="21"/>
                    </w:rPr>
                    <w:t>鲜</w:t>
                  </w:r>
                  <w:r w:rsidRPr="00687FBD">
                    <w:rPr>
                      <w:rFonts w:ascii="宋体" w:hAnsi="宋体"/>
                      <w:szCs w:val="21"/>
                    </w:rPr>
                    <w:t>禽蛋</w:t>
                  </w:r>
                  <w:r w:rsidRPr="00687FBD">
                    <w:rPr>
                      <w:rFonts w:ascii="宋体" w:hAnsi="宋体" w:hint="eastAsia"/>
                      <w:szCs w:val="21"/>
                    </w:rPr>
                    <w:t>：污染物限量，</w:t>
                  </w:r>
                  <w:r w:rsidR="0053384D">
                    <w:rPr>
                      <w:rFonts w:ascii="宋体" w:hAnsi="宋体" w:hint="eastAsia"/>
                      <w:szCs w:val="21"/>
                    </w:rPr>
                    <w:t>重</w:t>
                  </w:r>
                  <w:r w:rsidR="0053384D">
                    <w:rPr>
                      <w:rFonts w:ascii="宋体" w:hAnsi="宋体"/>
                      <w:szCs w:val="21"/>
                    </w:rPr>
                    <w:t>金属</w:t>
                  </w:r>
                  <w:r w:rsidR="003D3582">
                    <w:rPr>
                      <w:rFonts w:ascii="宋体" w:hAnsi="宋体" w:hint="eastAsia"/>
                      <w:szCs w:val="21"/>
                    </w:rPr>
                    <w:t>、</w:t>
                  </w:r>
                  <w:r w:rsidRPr="00687FBD">
                    <w:rPr>
                      <w:rFonts w:ascii="宋体" w:hAnsi="宋体" w:hint="eastAsia"/>
                      <w:w w:val="90"/>
                      <w:szCs w:val="21"/>
                    </w:rPr>
                    <w:t>致病菌药残</w:t>
                  </w:r>
                  <w:r w:rsidR="00592C51" w:rsidRPr="00687FBD">
                    <w:rPr>
                      <w:rFonts w:asciiTheme="minorEastAsia" w:eastAsiaTheme="minorEastAsia" w:hAnsiTheme="minorEastAsia" w:hint="eastAsia"/>
                      <w:w w:val="90"/>
                      <w:szCs w:val="21"/>
                    </w:rPr>
                    <w:t>标</w:t>
                  </w:r>
                </w:p>
              </w:tc>
              <w:tc>
                <w:tcPr>
                  <w:tcW w:w="1971" w:type="dxa"/>
                  <w:tcBorders>
                    <w:tl2br w:val="nil"/>
                    <w:tr2bl w:val="nil"/>
                  </w:tcBorders>
                  <w:tcMar>
                    <w:left w:w="0" w:type="dxa"/>
                    <w:right w:w="0" w:type="dxa"/>
                  </w:tcMar>
                  <w:vAlign w:val="center"/>
                </w:tcPr>
                <w:p w:rsidR="00592C51" w:rsidRPr="00687FBD" w:rsidRDefault="00592C51" w:rsidP="00592C51">
                  <w:pPr>
                    <w:snapToGrid w:val="0"/>
                    <w:jc w:val="left"/>
                    <w:rPr>
                      <w:rFonts w:asciiTheme="minorEastAsia" w:eastAsiaTheme="minorEastAsia" w:hAnsiTheme="minorEastAsia" w:cs="宋体"/>
                      <w:w w:val="90"/>
                      <w:szCs w:val="21"/>
                    </w:rPr>
                  </w:pPr>
                  <w:r w:rsidRPr="00687FBD">
                    <w:rPr>
                      <w:rFonts w:asciiTheme="minorEastAsia" w:eastAsiaTheme="minorEastAsia" w:hAnsiTheme="minorEastAsia" w:cs="宋体" w:hint="eastAsia"/>
                      <w:w w:val="90"/>
                      <w:szCs w:val="21"/>
                    </w:rPr>
                    <w:t>合格供方、供方提供检测报告</w:t>
                  </w:r>
                </w:p>
                <w:p w:rsidR="00592C51" w:rsidRPr="00687FBD" w:rsidRDefault="00592C51" w:rsidP="00592C51">
                  <w:pPr>
                    <w:pStyle w:val="a0"/>
                    <w:rPr>
                      <w:rFonts w:asciiTheme="minorEastAsia" w:eastAsiaTheme="minorEastAsia" w:hAnsiTheme="minorEastAsia" w:cs="宋体"/>
                      <w:color w:val="FF0000"/>
                      <w:kern w:val="0"/>
                      <w:sz w:val="21"/>
                      <w:szCs w:val="21"/>
                    </w:rPr>
                  </w:pPr>
                </w:p>
              </w:tc>
              <w:tc>
                <w:tcPr>
                  <w:tcW w:w="2018" w:type="dxa"/>
                  <w:tcBorders>
                    <w:tl2br w:val="nil"/>
                    <w:tr2bl w:val="nil"/>
                  </w:tcBorders>
                  <w:tcMar>
                    <w:left w:w="0" w:type="dxa"/>
                    <w:right w:w="0" w:type="dxa"/>
                  </w:tcMar>
                  <w:vAlign w:val="center"/>
                </w:tcPr>
                <w:p w:rsidR="00592C51" w:rsidRPr="00687FBD" w:rsidRDefault="00592C51" w:rsidP="00592C51">
                  <w:pPr>
                    <w:spacing w:line="192" w:lineRule="auto"/>
                    <w:rPr>
                      <w:rFonts w:asciiTheme="minorEastAsia" w:eastAsiaTheme="minorEastAsia" w:hAnsiTheme="minorEastAsia"/>
                      <w:w w:val="90"/>
                      <w:szCs w:val="21"/>
                    </w:rPr>
                  </w:pPr>
                  <w:r w:rsidRPr="00687FBD">
                    <w:rPr>
                      <w:rFonts w:asciiTheme="minorEastAsia" w:eastAsiaTheme="minorEastAsia" w:hAnsiTheme="minorEastAsia" w:hint="eastAsia"/>
                      <w:w w:val="90"/>
                      <w:szCs w:val="21"/>
                    </w:rPr>
                    <w:t>检测试纸报告或第三方检测报告</w:t>
                  </w:r>
                </w:p>
                <w:p w:rsidR="00592C51" w:rsidRPr="00687FBD" w:rsidRDefault="00592C51" w:rsidP="00592C51">
                  <w:pPr>
                    <w:pStyle w:val="a0"/>
                    <w:rPr>
                      <w:rFonts w:asciiTheme="minorEastAsia" w:eastAsiaTheme="minorEastAsia" w:hAnsiTheme="minorEastAsia"/>
                      <w:w w:val="90"/>
                      <w:sz w:val="21"/>
                      <w:szCs w:val="21"/>
                    </w:rPr>
                  </w:pPr>
                  <w:r w:rsidRPr="00687FBD">
                    <w:rPr>
                      <w:rFonts w:asciiTheme="minorEastAsia" w:eastAsiaTheme="minorEastAsia" w:hAnsiTheme="minorEastAsia"/>
                      <w:w w:val="90"/>
                      <w:sz w:val="21"/>
                      <w:szCs w:val="21"/>
                    </w:rPr>
                    <w:t>对供应商提供的合格检验报告或相关证明的验证和管理</w:t>
                  </w:r>
                </w:p>
                <w:p w:rsidR="00592C51" w:rsidRPr="00687FBD" w:rsidRDefault="00592C51" w:rsidP="00592C51">
                  <w:pPr>
                    <w:pStyle w:val="a0"/>
                    <w:rPr>
                      <w:rFonts w:asciiTheme="minorEastAsia" w:eastAsiaTheme="minorEastAsia" w:hAnsiTheme="minorEastAsia"/>
                      <w:w w:val="90"/>
                      <w:sz w:val="21"/>
                      <w:szCs w:val="21"/>
                    </w:rPr>
                  </w:pPr>
                  <w:r w:rsidRPr="00687FBD">
                    <w:rPr>
                      <w:rFonts w:asciiTheme="minorEastAsia" w:eastAsiaTheme="minorEastAsia" w:hAnsiTheme="minorEastAsia"/>
                      <w:w w:val="90"/>
                      <w:sz w:val="21"/>
                      <w:szCs w:val="21"/>
                    </w:rPr>
                    <w:t>每批进货</w:t>
                  </w:r>
                </w:p>
                <w:p w:rsidR="00592C51" w:rsidRPr="00687FBD" w:rsidRDefault="00592C51" w:rsidP="00592C51">
                  <w:pPr>
                    <w:pStyle w:val="a0"/>
                    <w:rPr>
                      <w:rFonts w:asciiTheme="minorEastAsia" w:eastAsiaTheme="minorEastAsia" w:hAnsiTheme="minorEastAsia"/>
                      <w:sz w:val="21"/>
                      <w:szCs w:val="21"/>
                    </w:rPr>
                  </w:pPr>
                  <w:r w:rsidRPr="00687FBD">
                    <w:rPr>
                      <w:rFonts w:asciiTheme="minorEastAsia" w:eastAsiaTheme="minorEastAsia" w:hAnsiTheme="minorEastAsia" w:hint="eastAsia"/>
                      <w:w w:val="90"/>
                      <w:sz w:val="21"/>
                      <w:szCs w:val="21"/>
                    </w:rPr>
                    <w:t>检验员</w:t>
                  </w:r>
                </w:p>
              </w:tc>
              <w:tc>
                <w:tcPr>
                  <w:tcW w:w="2015" w:type="dxa"/>
                  <w:tcBorders>
                    <w:tl2br w:val="nil"/>
                    <w:tr2bl w:val="nil"/>
                  </w:tcBorders>
                  <w:tcMar>
                    <w:left w:w="0" w:type="dxa"/>
                    <w:right w:w="0" w:type="dxa"/>
                  </w:tcMar>
                  <w:vAlign w:val="center"/>
                </w:tcPr>
                <w:p w:rsidR="00592C51" w:rsidRPr="00687FBD" w:rsidRDefault="00592C51" w:rsidP="00592C51">
                  <w:pPr>
                    <w:spacing w:line="192" w:lineRule="auto"/>
                    <w:rPr>
                      <w:rFonts w:asciiTheme="minorEastAsia" w:eastAsiaTheme="minorEastAsia" w:hAnsiTheme="minorEastAsia"/>
                      <w:color w:val="000000"/>
                      <w:szCs w:val="21"/>
                    </w:rPr>
                  </w:pPr>
                  <w:r w:rsidRPr="00687FBD">
                    <w:rPr>
                      <w:rFonts w:asciiTheme="minorEastAsia" w:eastAsiaTheme="minorEastAsia" w:hAnsiTheme="minorEastAsia" w:hint="eastAsia"/>
                      <w:color w:val="000000"/>
                      <w:szCs w:val="21"/>
                    </w:rPr>
                    <w:t>《</w:t>
                  </w:r>
                  <w:r w:rsidRPr="00687FBD">
                    <w:rPr>
                      <w:rFonts w:asciiTheme="minorEastAsia" w:eastAsiaTheme="minorEastAsia" w:hAnsiTheme="minorEastAsia"/>
                      <w:w w:val="90"/>
                      <w:szCs w:val="21"/>
                    </w:rPr>
                    <w:t>原材料收货记录</w:t>
                  </w:r>
                  <w:r w:rsidRPr="00687FBD">
                    <w:rPr>
                      <w:rFonts w:asciiTheme="minorEastAsia" w:eastAsiaTheme="minorEastAsia" w:hAnsiTheme="minorEastAsia" w:hint="eastAsia"/>
                      <w:color w:val="000000"/>
                      <w:szCs w:val="21"/>
                    </w:rPr>
                    <w:t>》</w:t>
                  </w:r>
                </w:p>
                <w:p w:rsidR="006E6253" w:rsidRPr="00687FBD" w:rsidRDefault="006E6253" w:rsidP="006E6253">
                  <w:pPr>
                    <w:pStyle w:val="a0"/>
                    <w:rPr>
                      <w:sz w:val="21"/>
                      <w:szCs w:val="21"/>
                    </w:rPr>
                  </w:pPr>
                  <w:r w:rsidRPr="00687FBD">
                    <w:rPr>
                      <w:rFonts w:hint="eastAsia"/>
                      <w:sz w:val="21"/>
                      <w:szCs w:val="21"/>
                    </w:rPr>
                    <w:t>符</w:t>
                  </w:r>
                  <w:r w:rsidRPr="00687FBD">
                    <w:rPr>
                      <w:sz w:val="21"/>
                      <w:szCs w:val="21"/>
                    </w:rPr>
                    <w:t>合要求</w:t>
                  </w:r>
                </w:p>
              </w:tc>
            </w:tr>
          </w:tbl>
          <w:p w:rsidR="00592C51" w:rsidRPr="00433DC2" w:rsidRDefault="00592C51" w:rsidP="00592C51">
            <w:pPr>
              <w:pStyle w:val="a0"/>
              <w:rPr>
                <w:rFonts w:asciiTheme="minorEastAsia" w:eastAsiaTheme="minorEastAsia" w:hAnsiTheme="minorEastAsia"/>
                <w:sz w:val="21"/>
                <w:szCs w:val="21"/>
              </w:rPr>
            </w:pPr>
          </w:p>
          <w:p w:rsidR="00571C9E" w:rsidRDefault="004A1D8D" w:rsidP="004A1D8D">
            <w:pPr>
              <w:rPr>
                <w:rFonts w:asciiTheme="minorEastAsia" w:eastAsiaTheme="minorEastAsia" w:hAnsiTheme="minorEastAsia"/>
                <w:b/>
                <w:szCs w:val="21"/>
              </w:rPr>
            </w:pPr>
            <w:r w:rsidRPr="00433DC2">
              <w:rPr>
                <w:rFonts w:asciiTheme="minorEastAsia" w:eastAsiaTheme="minorEastAsia" w:hAnsiTheme="minorEastAsia"/>
                <w:b/>
                <w:szCs w:val="21"/>
              </w:rPr>
              <w:t>2)</w:t>
            </w:r>
            <w:r w:rsidRPr="00433DC2">
              <w:rPr>
                <w:rFonts w:asciiTheme="minorEastAsia" w:eastAsiaTheme="minorEastAsia" w:hAnsiTheme="minorEastAsia" w:hint="eastAsia"/>
                <w:b/>
                <w:szCs w:val="21"/>
              </w:rPr>
              <w:t>餐饮</w:t>
            </w:r>
          </w:p>
          <w:p w:rsidR="004A1D8D" w:rsidRPr="00433DC2" w:rsidRDefault="004A1D8D" w:rsidP="004A1D8D">
            <w:pPr>
              <w:rPr>
                <w:rFonts w:asciiTheme="minorEastAsia" w:eastAsiaTheme="minorEastAsia" w:hAnsiTheme="minorEastAsia" w:cs="宋体"/>
                <w:b/>
                <w:szCs w:val="21"/>
                <w:u w:val="single"/>
                <w:lang w:val="en-GB"/>
              </w:rPr>
            </w:pPr>
            <w:r w:rsidRPr="00433DC2">
              <w:rPr>
                <w:rFonts w:asciiTheme="minorEastAsia" w:eastAsiaTheme="minorEastAsia" w:hAnsiTheme="minorEastAsia" w:cs="宋体" w:hint="eastAsia"/>
                <w:b/>
                <w:szCs w:val="21"/>
                <w:u w:val="single"/>
              </w:rPr>
              <w:t>OPRP计划/HACCP计划</w:t>
            </w:r>
            <w:r w:rsidRPr="00433DC2">
              <w:rPr>
                <w:rFonts w:asciiTheme="minorEastAsia" w:eastAsiaTheme="minorEastAsia" w:hAnsiTheme="minorEastAsia" w:cs="宋体" w:hint="eastAsia"/>
                <w:b/>
                <w:szCs w:val="21"/>
                <w:u w:val="single"/>
                <w:lang w:val="en-GB"/>
              </w:rPr>
              <w:t>：</w:t>
            </w:r>
          </w:p>
          <w:tbl>
            <w:tblPr>
              <w:tblW w:w="95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377"/>
            </w:tblGrid>
            <w:tr w:rsidR="004A1D8D" w:rsidRPr="003D3582" w:rsidTr="006E6253">
              <w:trPr>
                <w:trHeight w:val="602"/>
                <w:tblHeader/>
              </w:trPr>
              <w:tc>
                <w:tcPr>
                  <w:tcW w:w="1441" w:type="dxa"/>
                  <w:tcBorders>
                    <w:tl2br w:val="nil"/>
                    <w:tr2bl w:val="nil"/>
                  </w:tcBorders>
                  <w:tcMar>
                    <w:left w:w="0" w:type="dxa"/>
                    <w:right w:w="0" w:type="dxa"/>
                  </w:tcMar>
                  <w:vAlign w:val="center"/>
                </w:tcPr>
                <w:p w:rsidR="004A1D8D" w:rsidRPr="003D3582" w:rsidRDefault="004A1D8D" w:rsidP="004A1D8D">
                  <w:pPr>
                    <w:spacing w:line="300" w:lineRule="exact"/>
                    <w:jc w:val="center"/>
                    <w:rPr>
                      <w:rFonts w:asciiTheme="minorEastAsia" w:eastAsiaTheme="minorEastAsia" w:hAnsiTheme="minorEastAsia"/>
                      <w:b/>
                      <w:szCs w:val="21"/>
                    </w:rPr>
                  </w:pPr>
                  <w:r w:rsidRPr="003D3582">
                    <w:rPr>
                      <w:rFonts w:asciiTheme="minorEastAsia" w:eastAsiaTheme="minorEastAsia" w:hAnsiTheme="minorEastAsia" w:hint="eastAsia"/>
                      <w:b/>
                      <w:szCs w:val="21"/>
                    </w:rPr>
                    <w:t>控制措施</w:t>
                  </w:r>
                </w:p>
              </w:tc>
              <w:tc>
                <w:tcPr>
                  <w:tcW w:w="1732" w:type="dxa"/>
                  <w:tcBorders>
                    <w:tl2br w:val="nil"/>
                    <w:tr2bl w:val="nil"/>
                  </w:tcBorders>
                  <w:tcMar>
                    <w:left w:w="0" w:type="dxa"/>
                    <w:right w:w="0" w:type="dxa"/>
                  </w:tcMar>
                  <w:vAlign w:val="center"/>
                </w:tcPr>
                <w:p w:rsidR="004A1D8D" w:rsidRPr="003D3582" w:rsidRDefault="004A1D8D" w:rsidP="004A1D8D">
                  <w:pPr>
                    <w:spacing w:line="300" w:lineRule="exact"/>
                    <w:jc w:val="center"/>
                    <w:rPr>
                      <w:rFonts w:asciiTheme="minorEastAsia" w:eastAsiaTheme="minorEastAsia" w:hAnsiTheme="minorEastAsia"/>
                      <w:b/>
                      <w:szCs w:val="21"/>
                    </w:rPr>
                  </w:pPr>
                  <w:r w:rsidRPr="003D3582">
                    <w:rPr>
                      <w:rFonts w:asciiTheme="minorEastAsia" w:eastAsiaTheme="minorEastAsia" w:hAnsiTheme="minorEastAsia" w:hint="eastAsia"/>
                      <w:b/>
                      <w:szCs w:val="21"/>
                    </w:rPr>
                    <w:t>所控制显著危害</w:t>
                  </w:r>
                </w:p>
              </w:tc>
              <w:tc>
                <w:tcPr>
                  <w:tcW w:w="2244" w:type="dxa"/>
                  <w:tcBorders>
                    <w:tl2br w:val="nil"/>
                    <w:tr2bl w:val="nil"/>
                  </w:tcBorders>
                  <w:tcMar>
                    <w:left w:w="0" w:type="dxa"/>
                    <w:right w:w="0" w:type="dxa"/>
                  </w:tcMar>
                  <w:vAlign w:val="center"/>
                </w:tcPr>
                <w:p w:rsidR="004A1D8D" w:rsidRPr="003D3582" w:rsidRDefault="004A1D8D" w:rsidP="004A1D8D">
                  <w:pPr>
                    <w:spacing w:line="300" w:lineRule="exact"/>
                    <w:jc w:val="center"/>
                    <w:rPr>
                      <w:rFonts w:asciiTheme="minorEastAsia" w:eastAsiaTheme="minorEastAsia" w:hAnsiTheme="minorEastAsia"/>
                      <w:b/>
                      <w:szCs w:val="21"/>
                    </w:rPr>
                  </w:pPr>
                  <w:r w:rsidRPr="003D3582">
                    <w:rPr>
                      <w:rFonts w:asciiTheme="minorEastAsia" w:eastAsiaTheme="minorEastAsia" w:hAnsiTheme="minorEastAsia" w:hint="eastAsia"/>
                      <w:b/>
                      <w:szCs w:val="21"/>
                    </w:rPr>
                    <w:t>行动准则/CL</w:t>
                  </w:r>
                </w:p>
              </w:tc>
              <w:tc>
                <w:tcPr>
                  <w:tcW w:w="1745" w:type="dxa"/>
                  <w:tcBorders>
                    <w:tl2br w:val="nil"/>
                    <w:tr2bl w:val="nil"/>
                  </w:tcBorders>
                  <w:tcMar>
                    <w:left w:w="0" w:type="dxa"/>
                    <w:right w:w="0" w:type="dxa"/>
                  </w:tcMar>
                  <w:vAlign w:val="center"/>
                </w:tcPr>
                <w:p w:rsidR="004A1D8D" w:rsidRPr="003D3582" w:rsidRDefault="004A1D8D" w:rsidP="004A1D8D">
                  <w:pPr>
                    <w:spacing w:line="300" w:lineRule="exact"/>
                    <w:jc w:val="center"/>
                    <w:rPr>
                      <w:rFonts w:asciiTheme="minorEastAsia" w:eastAsiaTheme="minorEastAsia" w:hAnsiTheme="minorEastAsia"/>
                      <w:b/>
                      <w:szCs w:val="21"/>
                    </w:rPr>
                  </w:pPr>
                  <w:r w:rsidRPr="003D3582">
                    <w:rPr>
                      <w:rFonts w:asciiTheme="minorEastAsia" w:eastAsiaTheme="minorEastAsia" w:hAnsiTheme="minorEastAsia" w:hint="eastAsia"/>
                      <w:b/>
                      <w:szCs w:val="21"/>
                    </w:rPr>
                    <w:t>监控程序</w:t>
                  </w:r>
                </w:p>
              </w:tc>
              <w:tc>
                <w:tcPr>
                  <w:tcW w:w="2377" w:type="dxa"/>
                  <w:tcBorders>
                    <w:tl2br w:val="nil"/>
                    <w:tr2bl w:val="nil"/>
                  </w:tcBorders>
                  <w:tcMar>
                    <w:left w:w="0" w:type="dxa"/>
                    <w:right w:w="0" w:type="dxa"/>
                  </w:tcMar>
                  <w:vAlign w:val="center"/>
                </w:tcPr>
                <w:p w:rsidR="004A1D8D" w:rsidRPr="003D3582" w:rsidRDefault="004A1D8D" w:rsidP="004A1D8D">
                  <w:pPr>
                    <w:spacing w:line="300" w:lineRule="exact"/>
                    <w:jc w:val="center"/>
                    <w:rPr>
                      <w:rFonts w:asciiTheme="minorEastAsia" w:eastAsiaTheme="minorEastAsia" w:hAnsiTheme="minorEastAsia"/>
                      <w:b/>
                      <w:szCs w:val="21"/>
                    </w:rPr>
                  </w:pPr>
                  <w:r w:rsidRPr="003D3582">
                    <w:rPr>
                      <w:rFonts w:asciiTheme="minorEastAsia" w:eastAsiaTheme="minorEastAsia" w:hAnsiTheme="minorEastAsia" w:hint="eastAsia"/>
                      <w:b/>
                      <w:szCs w:val="21"/>
                    </w:rPr>
                    <w:t>记录</w:t>
                  </w:r>
                </w:p>
              </w:tc>
            </w:tr>
            <w:tr w:rsidR="004A1D8D" w:rsidRPr="003D3582" w:rsidTr="006E6253">
              <w:trPr>
                <w:trHeight w:val="553"/>
              </w:trPr>
              <w:tc>
                <w:tcPr>
                  <w:tcW w:w="1441" w:type="dxa"/>
                  <w:tcBorders>
                    <w:tl2br w:val="nil"/>
                    <w:tr2bl w:val="nil"/>
                  </w:tcBorders>
                  <w:tcMar>
                    <w:left w:w="0" w:type="dxa"/>
                    <w:right w:w="0" w:type="dxa"/>
                  </w:tcMar>
                  <w:vAlign w:val="center"/>
                </w:tcPr>
                <w:p w:rsidR="004A1D8D" w:rsidRPr="003D3582" w:rsidRDefault="004A1D8D" w:rsidP="004A1D8D">
                  <w:pPr>
                    <w:spacing w:line="192" w:lineRule="auto"/>
                    <w:rPr>
                      <w:rFonts w:asciiTheme="minorEastAsia" w:eastAsiaTheme="minorEastAsia" w:hAnsiTheme="minorEastAsia" w:cs="宋体"/>
                      <w:kern w:val="0"/>
                      <w:szCs w:val="21"/>
                    </w:rPr>
                  </w:pPr>
                  <w:r w:rsidRPr="003D3582">
                    <w:rPr>
                      <w:rFonts w:asciiTheme="minorEastAsia" w:eastAsiaTheme="minorEastAsia" w:hAnsiTheme="minorEastAsia" w:hint="eastAsia"/>
                      <w:szCs w:val="21"/>
                    </w:rPr>
                    <w:t>CCP1：</w:t>
                  </w:r>
                  <w:r w:rsidR="0053384D" w:rsidRPr="003D3582">
                    <w:rPr>
                      <w:rFonts w:asciiTheme="minorEastAsia" w:eastAsiaTheme="minorEastAsia" w:hAnsiTheme="minorEastAsia" w:hint="eastAsia"/>
                      <w:szCs w:val="21"/>
                    </w:rPr>
                    <w:t>菜品烹饪</w:t>
                  </w:r>
                </w:p>
                <w:p w:rsidR="004A1D8D" w:rsidRPr="003D3582" w:rsidRDefault="004A1D8D" w:rsidP="004A1D8D">
                  <w:pPr>
                    <w:spacing w:line="192" w:lineRule="auto"/>
                    <w:rPr>
                      <w:rFonts w:asciiTheme="minorEastAsia" w:eastAsiaTheme="minorEastAsia" w:hAnsiTheme="minorEastAsia"/>
                      <w:szCs w:val="21"/>
                    </w:rPr>
                  </w:pPr>
                </w:p>
              </w:tc>
              <w:tc>
                <w:tcPr>
                  <w:tcW w:w="1732" w:type="dxa"/>
                  <w:tcBorders>
                    <w:tl2br w:val="nil"/>
                    <w:tr2bl w:val="nil"/>
                  </w:tcBorders>
                  <w:tcMar>
                    <w:left w:w="0" w:type="dxa"/>
                    <w:right w:w="0" w:type="dxa"/>
                  </w:tcMar>
                  <w:vAlign w:val="center"/>
                </w:tcPr>
                <w:p w:rsidR="004A1D8D" w:rsidRPr="003D3582" w:rsidRDefault="004A1D8D" w:rsidP="004A1D8D">
                  <w:pPr>
                    <w:spacing w:line="192" w:lineRule="auto"/>
                    <w:rPr>
                      <w:rFonts w:asciiTheme="minorEastAsia" w:eastAsiaTheme="minorEastAsia" w:hAnsiTheme="minorEastAsia"/>
                      <w:szCs w:val="21"/>
                    </w:rPr>
                  </w:pPr>
                  <w:r w:rsidRPr="003D3582">
                    <w:rPr>
                      <w:rFonts w:asciiTheme="minorEastAsia" w:eastAsiaTheme="minorEastAsia" w:hAnsiTheme="minorEastAsia" w:hint="eastAsia"/>
                      <w:szCs w:val="21"/>
                    </w:rPr>
                    <w:t>生物危害：致病菌、寄生虫</w:t>
                  </w:r>
                </w:p>
              </w:tc>
              <w:tc>
                <w:tcPr>
                  <w:tcW w:w="2244" w:type="dxa"/>
                  <w:tcBorders>
                    <w:tl2br w:val="nil"/>
                    <w:tr2bl w:val="nil"/>
                  </w:tcBorders>
                  <w:tcMar>
                    <w:left w:w="0" w:type="dxa"/>
                    <w:right w:w="0" w:type="dxa"/>
                  </w:tcMar>
                  <w:vAlign w:val="center"/>
                </w:tcPr>
                <w:p w:rsidR="00D44022" w:rsidRPr="003D3582" w:rsidRDefault="00D44022" w:rsidP="00D44022">
                  <w:pPr>
                    <w:rPr>
                      <w:rFonts w:asciiTheme="minorEastAsia" w:eastAsiaTheme="minorEastAsia" w:hAnsiTheme="minorEastAsia"/>
                      <w:color w:val="000000"/>
                      <w:szCs w:val="21"/>
                    </w:rPr>
                  </w:pPr>
                  <w:r w:rsidRPr="003D3582">
                    <w:rPr>
                      <w:rFonts w:asciiTheme="minorEastAsia" w:eastAsiaTheme="minorEastAsia" w:hAnsiTheme="minorEastAsia" w:hint="eastAsia"/>
                      <w:color w:val="000000"/>
                      <w:szCs w:val="21"/>
                    </w:rPr>
                    <w:t>菜</w:t>
                  </w:r>
                  <w:r w:rsidRPr="003D3582">
                    <w:rPr>
                      <w:rFonts w:asciiTheme="minorEastAsia" w:eastAsiaTheme="minorEastAsia" w:hAnsiTheme="minorEastAsia"/>
                      <w:color w:val="000000"/>
                      <w:szCs w:val="21"/>
                    </w:rPr>
                    <w:t>品</w:t>
                  </w:r>
                  <w:r w:rsidRPr="003D3582">
                    <w:rPr>
                      <w:rFonts w:asciiTheme="minorEastAsia" w:eastAsiaTheme="minorEastAsia" w:hAnsiTheme="minorEastAsia" w:hint="eastAsia"/>
                      <w:color w:val="000000"/>
                      <w:szCs w:val="21"/>
                    </w:rPr>
                    <w:t>中心温度≥70℃</w:t>
                  </w:r>
                </w:p>
                <w:p w:rsidR="004A1D8D" w:rsidRPr="003D3582" w:rsidRDefault="004A1D8D" w:rsidP="004A1D8D">
                  <w:pPr>
                    <w:spacing w:line="192" w:lineRule="auto"/>
                    <w:rPr>
                      <w:rFonts w:asciiTheme="minorEastAsia" w:eastAsiaTheme="minorEastAsia" w:hAnsiTheme="minorEastAsia"/>
                      <w:szCs w:val="21"/>
                    </w:rPr>
                  </w:pPr>
                </w:p>
              </w:tc>
              <w:tc>
                <w:tcPr>
                  <w:tcW w:w="1745" w:type="dxa"/>
                  <w:tcBorders>
                    <w:tl2br w:val="nil"/>
                    <w:tr2bl w:val="nil"/>
                  </w:tcBorders>
                  <w:tcMar>
                    <w:left w:w="0" w:type="dxa"/>
                    <w:right w:w="0" w:type="dxa"/>
                  </w:tcMar>
                  <w:vAlign w:val="center"/>
                </w:tcPr>
                <w:p w:rsidR="004A1D8D" w:rsidRPr="003D3582" w:rsidRDefault="004A1D8D" w:rsidP="004A1D8D">
                  <w:pPr>
                    <w:spacing w:line="192" w:lineRule="auto"/>
                    <w:rPr>
                      <w:rFonts w:asciiTheme="minorEastAsia" w:eastAsiaTheme="minorEastAsia" w:hAnsiTheme="minorEastAsia"/>
                      <w:szCs w:val="21"/>
                    </w:rPr>
                  </w:pPr>
                  <w:r w:rsidRPr="003D3582">
                    <w:rPr>
                      <w:rFonts w:asciiTheme="minorEastAsia" w:eastAsiaTheme="minorEastAsia" w:hAnsiTheme="minorEastAsia" w:hint="eastAsia"/>
                      <w:szCs w:val="21"/>
                    </w:rPr>
                    <w:t>巡检人员每锅使用温度计检测加工食物的中心温度</w:t>
                  </w:r>
                </w:p>
              </w:tc>
              <w:tc>
                <w:tcPr>
                  <w:tcW w:w="2377" w:type="dxa"/>
                  <w:tcBorders>
                    <w:tl2br w:val="nil"/>
                    <w:tr2bl w:val="nil"/>
                  </w:tcBorders>
                  <w:tcMar>
                    <w:left w:w="0" w:type="dxa"/>
                    <w:right w:w="0" w:type="dxa"/>
                  </w:tcMar>
                  <w:vAlign w:val="center"/>
                </w:tcPr>
                <w:p w:rsidR="004A1D8D" w:rsidRPr="003D3582" w:rsidRDefault="004A1D8D" w:rsidP="004A1D8D">
                  <w:pPr>
                    <w:spacing w:line="192" w:lineRule="auto"/>
                    <w:rPr>
                      <w:rFonts w:asciiTheme="minorEastAsia" w:eastAsiaTheme="minorEastAsia" w:hAnsiTheme="minorEastAsia"/>
                      <w:szCs w:val="21"/>
                    </w:rPr>
                  </w:pPr>
                  <w:r w:rsidRPr="003D3582">
                    <w:rPr>
                      <w:rFonts w:asciiTheme="minorEastAsia" w:eastAsiaTheme="minorEastAsia" w:hAnsiTheme="minorEastAsia" w:hint="eastAsia"/>
                      <w:szCs w:val="21"/>
                    </w:rPr>
                    <w:t>《菜品出锅温度检测》</w:t>
                  </w:r>
                </w:p>
                <w:p w:rsidR="006E6253" w:rsidRPr="003D3582" w:rsidRDefault="006E6253" w:rsidP="006E6253">
                  <w:pPr>
                    <w:pStyle w:val="a0"/>
                    <w:rPr>
                      <w:rFonts w:asciiTheme="minorEastAsia" w:eastAsiaTheme="minorEastAsia" w:hAnsiTheme="minorEastAsia"/>
                      <w:sz w:val="21"/>
                      <w:szCs w:val="21"/>
                    </w:rPr>
                  </w:pPr>
                  <w:r w:rsidRPr="003D3582">
                    <w:rPr>
                      <w:rFonts w:asciiTheme="minorEastAsia" w:eastAsiaTheme="minorEastAsia" w:hAnsiTheme="minorEastAsia" w:hint="eastAsia"/>
                      <w:sz w:val="21"/>
                      <w:szCs w:val="21"/>
                    </w:rPr>
                    <w:t>符</w:t>
                  </w:r>
                  <w:r w:rsidRPr="003D3582">
                    <w:rPr>
                      <w:rFonts w:asciiTheme="minorEastAsia" w:eastAsiaTheme="minorEastAsia" w:hAnsiTheme="minorEastAsia"/>
                      <w:sz w:val="21"/>
                      <w:szCs w:val="21"/>
                    </w:rPr>
                    <w:t>合要求</w:t>
                  </w:r>
                </w:p>
              </w:tc>
            </w:tr>
            <w:tr w:rsidR="0053384D" w:rsidRPr="003D3582" w:rsidTr="006E6253">
              <w:trPr>
                <w:trHeight w:val="553"/>
              </w:trPr>
              <w:tc>
                <w:tcPr>
                  <w:tcW w:w="1441" w:type="dxa"/>
                  <w:tcBorders>
                    <w:tl2br w:val="nil"/>
                    <w:tr2bl w:val="nil"/>
                  </w:tcBorders>
                  <w:tcMar>
                    <w:left w:w="0" w:type="dxa"/>
                    <w:right w:w="0" w:type="dxa"/>
                  </w:tcMar>
                  <w:vAlign w:val="center"/>
                </w:tcPr>
                <w:p w:rsidR="0053384D" w:rsidRPr="003D3582" w:rsidRDefault="0053384D" w:rsidP="0053384D">
                  <w:pPr>
                    <w:spacing w:line="192" w:lineRule="auto"/>
                    <w:rPr>
                      <w:rFonts w:asciiTheme="minorEastAsia" w:eastAsiaTheme="minorEastAsia" w:hAnsiTheme="minorEastAsia"/>
                      <w:szCs w:val="21"/>
                    </w:rPr>
                  </w:pPr>
                  <w:r w:rsidRPr="003D3582">
                    <w:rPr>
                      <w:rFonts w:asciiTheme="minorEastAsia" w:eastAsiaTheme="minorEastAsia" w:hAnsiTheme="minorEastAsia" w:hint="eastAsia"/>
                      <w:szCs w:val="21"/>
                    </w:rPr>
                    <w:t>CCP2:米</w:t>
                  </w:r>
                  <w:r w:rsidRPr="003D3582">
                    <w:rPr>
                      <w:rFonts w:asciiTheme="minorEastAsia" w:eastAsiaTheme="minorEastAsia" w:hAnsiTheme="minorEastAsia"/>
                      <w:szCs w:val="21"/>
                    </w:rPr>
                    <w:t>饭蒸煮</w:t>
                  </w:r>
                </w:p>
              </w:tc>
              <w:tc>
                <w:tcPr>
                  <w:tcW w:w="1732" w:type="dxa"/>
                  <w:tcBorders>
                    <w:tl2br w:val="nil"/>
                    <w:tr2bl w:val="nil"/>
                  </w:tcBorders>
                  <w:tcMar>
                    <w:left w:w="0" w:type="dxa"/>
                    <w:right w:w="0" w:type="dxa"/>
                  </w:tcMar>
                  <w:vAlign w:val="center"/>
                </w:tcPr>
                <w:p w:rsidR="0053384D" w:rsidRPr="003D3582" w:rsidRDefault="0053384D" w:rsidP="0053384D">
                  <w:pPr>
                    <w:spacing w:line="192" w:lineRule="auto"/>
                    <w:rPr>
                      <w:rFonts w:asciiTheme="minorEastAsia" w:eastAsiaTheme="minorEastAsia" w:hAnsiTheme="minorEastAsia"/>
                      <w:szCs w:val="21"/>
                    </w:rPr>
                  </w:pPr>
                  <w:r w:rsidRPr="003D3582">
                    <w:rPr>
                      <w:rFonts w:asciiTheme="minorEastAsia" w:eastAsiaTheme="minorEastAsia" w:hAnsiTheme="minorEastAsia" w:hint="eastAsia"/>
                      <w:szCs w:val="21"/>
                    </w:rPr>
                    <w:t>生物危害：致病菌、寄生虫</w:t>
                  </w:r>
                </w:p>
              </w:tc>
              <w:tc>
                <w:tcPr>
                  <w:tcW w:w="2244" w:type="dxa"/>
                  <w:tcBorders>
                    <w:tl2br w:val="nil"/>
                    <w:tr2bl w:val="nil"/>
                  </w:tcBorders>
                  <w:tcMar>
                    <w:left w:w="0" w:type="dxa"/>
                    <w:right w:w="0" w:type="dxa"/>
                  </w:tcMar>
                  <w:vAlign w:val="center"/>
                </w:tcPr>
                <w:p w:rsidR="0053384D" w:rsidRPr="003D3582" w:rsidRDefault="0053384D" w:rsidP="0053384D">
                  <w:pPr>
                    <w:rPr>
                      <w:rFonts w:asciiTheme="minorEastAsia" w:eastAsiaTheme="minorEastAsia" w:hAnsiTheme="minorEastAsia"/>
                      <w:color w:val="000000"/>
                      <w:szCs w:val="21"/>
                    </w:rPr>
                  </w:pPr>
                  <w:r w:rsidRPr="003D3582">
                    <w:rPr>
                      <w:rFonts w:asciiTheme="minorEastAsia" w:eastAsiaTheme="minorEastAsia" w:hAnsiTheme="minorEastAsia"/>
                      <w:color w:val="000000"/>
                      <w:szCs w:val="21"/>
                    </w:rPr>
                    <w:t>米饭</w:t>
                  </w:r>
                  <w:r w:rsidRPr="003D3582">
                    <w:rPr>
                      <w:rFonts w:asciiTheme="minorEastAsia" w:eastAsiaTheme="minorEastAsia" w:hAnsiTheme="minorEastAsia" w:hint="eastAsia"/>
                      <w:color w:val="000000"/>
                      <w:szCs w:val="21"/>
                    </w:rPr>
                    <w:t>蒸煮</w:t>
                  </w:r>
                  <w:r w:rsidRPr="003D3582">
                    <w:rPr>
                      <w:rFonts w:asciiTheme="minorEastAsia" w:eastAsiaTheme="minorEastAsia" w:hAnsiTheme="minorEastAsia" w:hint="eastAsia"/>
                      <w:bCs/>
                      <w:szCs w:val="21"/>
                    </w:rPr>
                    <w:t>中心温度</w:t>
                  </w:r>
                  <w:r w:rsidRPr="003D3582">
                    <w:rPr>
                      <w:rFonts w:asciiTheme="minorEastAsia" w:eastAsiaTheme="minorEastAsia" w:hAnsiTheme="minorEastAsia" w:hint="eastAsia"/>
                      <w:szCs w:val="21"/>
                    </w:rPr>
                    <w:t>≥</w:t>
                  </w:r>
                  <w:r w:rsidRPr="003D3582">
                    <w:rPr>
                      <w:rFonts w:asciiTheme="minorEastAsia" w:eastAsiaTheme="minorEastAsia" w:hAnsiTheme="minorEastAsia" w:hint="eastAsia"/>
                      <w:bCs/>
                      <w:szCs w:val="21"/>
                    </w:rPr>
                    <w:t>100℃，</w:t>
                  </w:r>
                  <w:r w:rsidRPr="003D3582">
                    <w:rPr>
                      <w:rFonts w:asciiTheme="minorEastAsia" w:eastAsiaTheme="minorEastAsia" w:hAnsiTheme="minorEastAsia" w:cs="宋体" w:hint="eastAsia"/>
                      <w:kern w:val="0"/>
                      <w:szCs w:val="21"/>
                    </w:rPr>
                    <w:t>时间≥</w:t>
                  </w:r>
                  <w:r w:rsidRPr="003D3582">
                    <w:rPr>
                      <w:rFonts w:asciiTheme="minorEastAsia" w:eastAsiaTheme="minorEastAsia" w:hAnsiTheme="minorEastAsia" w:cs="宋体"/>
                      <w:kern w:val="0"/>
                      <w:szCs w:val="21"/>
                    </w:rPr>
                    <w:t>40</w:t>
                  </w:r>
                  <w:r w:rsidRPr="003D3582">
                    <w:rPr>
                      <w:rFonts w:asciiTheme="minorEastAsia" w:eastAsiaTheme="minorEastAsia" w:hAnsiTheme="minorEastAsia" w:cs="宋体" w:hint="eastAsia"/>
                      <w:kern w:val="0"/>
                      <w:szCs w:val="21"/>
                    </w:rPr>
                    <w:t>分钟</w:t>
                  </w:r>
                </w:p>
                <w:p w:rsidR="0053384D" w:rsidRPr="003D3582" w:rsidRDefault="0053384D" w:rsidP="0053384D">
                  <w:pPr>
                    <w:spacing w:line="192" w:lineRule="auto"/>
                    <w:rPr>
                      <w:rFonts w:asciiTheme="minorEastAsia" w:eastAsiaTheme="minorEastAsia" w:hAnsiTheme="minorEastAsia"/>
                      <w:szCs w:val="21"/>
                    </w:rPr>
                  </w:pPr>
                </w:p>
              </w:tc>
              <w:tc>
                <w:tcPr>
                  <w:tcW w:w="1745" w:type="dxa"/>
                  <w:tcBorders>
                    <w:tl2br w:val="nil"/>
                    <w:tr2bl w:val="nil"/>
                  </w:tcBorders>
                  <w:tcMar>
                    <w:left w:w="0" w:type="dxa"/>
                    <w:right w:w="0" w:type="dxa"/>
                  </w:tcMar>
                  <w:vAlign w:val="center"/>
                </w:tcPr>
                <w:p w:rsidR="0053384D" w:rsidRPr="003D3582" w:rsidRDefault="0053384D" w:rsidP="0053384D">
                  <w:pPr>
                    <w:spacing w:line="192" w:lineRule="auto"/>
                    <w:rPr>
                      <w:rFonts w:asciiTheme="minorEastAsia" w:eastAsiaTheme="minorEastAsia" w:hAnsiTheme="minorEastAsia"/>
                      <w:szCs w:val="21"/>
                    </w:rPr>
                  </w:pPr>
                  <w:r w:rsidRPr="003D3582">
                    <w:rPr>
                      <w:rFonts w:asciiTheme="minorEastAsia" w:eastAsiaTheme="minorEastAsia" w:hAnsiTheme="minorEastAsia" w:hint="eastAsia"/>
                      <w:szCs w:val="21"/>
                    </w:rPr>
                    <w:t>巡检人员每锅使用温度计检测加工食物的中心温度</w:t>
                  </w:r>
                </w:p>
              </w:tc>
              <w:tc>
                <w:tcPr>
                  <w:tcW w:w="2377" w:type="dxa"/>
                  <w:tcBorders>
                    <w:tl2br w:val="nil"/>
                    <w:tr2bl w:val="nil"/>
                  </w:tcBorders>
                  <w:tcMar>
                    <w:left w:w="0" w:type="dxa"/>
                    <w:right w:w="0" w:type="dxa"/>
                  </w:tcMar>
                  <w:vAlign w:val="center"/>
                </w:tcPr>
                <w:p w:rsidR="0053384D" w:rsidRPr="003D3582" w:rsidRDefault="0053384D" w:rsidP="0053384D">
                  <w:pPr>
                    <w:pStyle w:val="a0"/>
                    <w:rPr>
                      <w:rFonts w:asciiTheme="minorEastAsia" w:eastAsiaTheme="minorEastAsia" w:hAnsiTheme="minorEastAsia"/>
                      <w:sz w:val="21"/>
                      <w:szCs w:val="21"/>
                    </w:rPr>
                  </w:pPr>
                  <w:r w:rsidRPr="003D3582">
                    <w:rPr>
                      <w:rFonts w:asciiTheme="minorEastAsia" w:eastAsiaTheme="minorEastAsia" w:hAnsiTheme="minorEastAsia" w:hint="eastAsia"/>
                      <w:bCs/>
                      <w:sz w:val="21"/>
                      <w:szCs w:val="21"/>
                    </w:rPr>
                    <w:t>《蒸米饭记录》</w:t>
                  </w:r>
                  <w:r w:rsidRPr="003D3582">
                    <w:rPr>
                      <w:rFonts w:asciiTheme="minorEastAsia" w:eastAsiaTheme="minorEastAsia" w:hAnsiTheme="minorEastAsia" w:hint="eastAsia"/>
                      <w:sz w:val="21"/>
                      <w:szCs w:val="21"/>
                    </w:rPr>
                    <w:t>符</w:t>
                  </w:r>
                  <w:r w:rsidRPr="003D3582">
                    <w:rPr>
                      <w:rFonts w:asciiTheme="minorEastAsia" w:eastAsiaTheme="minorEastAsia" w:hAnsiTheme="minorEastAsia"/>
                      <w:sz w:val="21"/>
                      <w:szCs w:val="21"/>
                    </w:rPr>
                    <w:t>合要求</w:t>
                  </w:r>
                </w:p>
              </w:tc>
            </w:tr>
            <w:tr w:rsidR="0053384D" w:rsidRPr="003D3582" w:rsidTr="006E6253">
              <w:trPr>
                <w:trHeight w:val="1530"/>
              </w:trPr>
              <w:tc>
                <w:tcPr>
                  <w:tcW w:w="1441" w:type="dxa"/>
                  <w:tcBorders>
                    <w:tl2br w:val="nil"/>
                    <w:tr2bl w:val="nil"/>
                  </w:tcBorders>
                  <w:tcMar>
                    <w:left w:w="0" w:type="dxa"/>
                    <w:right w:w="0" w:type="dxa"/>
                  </w:tcMar>
                  <w:vAlign w:val="center"/>
                </w:tcPr>
                <w:p w:rsidR="0053384D" w:rsidRPr="003D3582" w:rsidRDefault="0053384D" w:rsidP="0053384D">
                  <w:pPr>
                    <w:spacing w:line="192" w:lineRule="auto"/>
                    <w:rPr>
                      <w:rFonts w:asciiTheme="minorEastAsia" w:eastAsiaTheme="minorEastAsia" w:hAnsiTheme="minorEastAsia"/>
                      <w:szCs w:val="21"/>
                    </w:rPr>
                  </w:pPr>
                  <w:r w:rsidRPr="003D3582">
                    <w:rPr>
                      <w:rFonts w:asciiTheme="minorEastAsia" w:eastAsiaTheme="minorEastAsia" w:hAnsiTheme="minorEastAsia"/>
                      <w:szCs w:val="21"/>
                    </w:rPr>
                    <w:t>CCP2</w:t>
                  </w:r>
                </w:p>
                <w:p w:rsidR="0053384D" w:rsidRPr="003D3582" w:rsidRDefault="0053384D" w:rsidP="0053384D">
                  <w:pPr>
                    <w:pStyle w:val="a0"/>
                    <w:rPr>
                      <w:rFonts w:asciiTheme="minorEastAsia" w:eastAsiaTheme="minorEastAsia" w:hAnsiTheme="minorEastAsia"/>
                      <w:sz w:val="21"/>
                      <w:szCs w:val="21"/>
                    </w:rPr>
                  </w:pPr>
                  <w:r w:rsidRPr="003D3582">
                    <w:rPr>
                      <w:rFonts w:asciiTheme="minorEastAsia" w:eastAsiaTheme="minorEastAsia" w:hAnsiTheme="minorEastAsia" w:hint="eastAsia"/>
                      <w:sz w:val="21"/>
                      <w:szCs w:val="21"/>
                    </w:rPr>
                    <w:t>餐具清洗消毒</w:t>
                  </w:r>
                </w:p>
              </w:tc>
              <w:tc>
                <w:tcPr>
                  <w:tcW w:w="1732" w:type="dxa"/>
                  <w:tcBorders>
                    <w:tl2br w:val="nil"/>
                    <w:tr2bl w:val="nil"/>
                  </w:tcBorders>
                  <w:tcMar>
                    <w:left w:w="0" w:type="dxa"/>
                    <w:right w:w="0" w:type="dxa"/>
                  </w:tcMar>
                  <w:vAlign w:val="center"/>
                </w:tcPr>
                <w:p w:rsidR="0053384D" w:rsidRPr="003D3582" w:rsidRDefault="0053384D" w:rsidP="0053384D">
                  <w:pPr>
                    <w:spacing w:line="192" w:lineRule="auto"/>
                    <w:rPr>
                      <w:rFonts w:asciiTheme="minorEastAsia" w:eastAsiaTheme="minorEastAsia" w:hAnsiTheme="minorEastAsia"/>
                      <w:szCs w:val="21"/>
                    </w:rPr>
                  </w:pPr>
                  <w:r w:rsidRPr="003D3582">
                    <w:rPr>
                      <w:rFonts w:asciiTheme="minorEastAsia" w:eastAsiaTheme="minorEastAsia" w:hAnsiTheme="minorEastAsia" w:hint="eastAsia"/>
                      <w:szCs w:val="21"/>
                    </w:rPr>
                    <w:t>生物危害</w:t>
                  </w:r>
                </w:p>
                <w:p w:rsidR="0053384D" w:rsidRPr="003D3582" w:rsidRDefault="0053384D" w:rsidP="0053384D">
                  <w:pPr>
                    <w:pStyle w:val="a0"/>
                    <w:rPr>
                      <w:rFonts w:asciiTheme="minorEastAsia" w:eastAsiaTheme="minorEastAsia" w:hAnsiTheme="minorEastAsia"/>
                      <w:sz w:val="21"/>
                      <w:szCs w:val="21"/>
                    </w:rPr>
                  </w:pPr>
                  <w:r w:rsidRPr="003D3582">
                    <w:rPr>
                      <w:rFonts w:asciiTheme="minorEastAsia" w:eastAsiaTheme="minorEastAsia" w:hAnsiTheme="minorEastAsia" w:hint="eastAsia"/>
                      <w:sz w:val="21"/>
                      <w:szCs w:val="21"/>
                    </w:rPr>
                    <w:t>致病菌</w:t>
                  </w:r>
                </w:p>
                <w:p w:rsidR="0053384D" w:rsidRPr="003D3582" w:rsidRDefault="0053384D" w:rsidP="0053384D">
                  <w:pPr>
                    <w:spacing w:line="192" w:lineRule="auto"/>
                    <w:rPr>
                      <w:rFonts w:asciiTheme="minorEastAsia" w:eastAsiaTheme="minorEastAsia" w:hAnsiTheme="minorEastAsia"/>
                      <w:szCs w:val="21"/>
                    </w:rPr>
                  </w:pPr>
                </w:p>
              </w:tc>
              <w:tc>
                <w:tcPr>
                  <w:tcW w:w="2244" w:type="dxa"/>
                  <w:tcBorders>
                    <w:tl2br w:val="nil"/>
                    <w:tr2bl w:val="nil"/>
                  </w:tcBorders>
                  <w:tcMar>
                    <w:left w:w="0" w:type="dxa"/>
                    <w:right w:w="0" w:type="dxa"/>
                  </w:tcMar>
                  <w:vAlign w:val="center"/>
                </w:tcPr>
                <w:p w:rsidR="0053384D" w:rsidRPr="003D3582" w:rsidRDefault="0053384D" w:rsidP="0053384D">
                  <w:pPr>
                    <w:pStyle w:val="a0"/>
                    <w:rPr>
                      <w:rFonts w:asciiTheme="minorEastAsia" w:eastAsiaTheme="minorEastAsia" w:hAnsiTheme="minorEastAsia"/>
                      <w:sz w:val="21"/>
                      <w:szCs w:val="21"/>
                    </w:rPr>
                  </w:pPr>
                  <w:r w:rsidRPr="003D3582">
                    <w:rPr>
                      <w:rFonts w:asciiTheme="minorEastAsia" w:eastAsiaTheme="minorEastAsia" w:hAnsiTheme="minorEastAsia" w:cs="宋体" w:hint="eastAsia"/>
                      <w:kern w:val="0"/>
                      <w:sz w:val="21"/>
                      <w:szCs w:val="21"/>
                    </w:rPr>
                    <w:t>红外杀菌温度≥</w:t>
                  </w:r>
                  <w:r w:rsidRPr="003D3582">
                    <w:rPr>
                      <w:rFonts w:asciiTheme="minorEastAsia" w:eastAsiaTheme="minorEastAsia" w:hAnsiTheme="minorEastAsia" w:cs="宋体"/>
                      <w:kern w:val="0"/>
                      <w:sz w:val="21"/>
                      <w:szCs w:val="21"/>
                    </w:rPr>
                    <w:t>120</w:t>
                  </w:r>
                  <w:r w:rsidRPr="003D3582">
                    <w:rPr>
                      <w:rFonts w:asciiTheme="minorEastAsia" w:eastAsiaTheme="minorEastAsia" w:hAnsiTheme="minorEastAsia" w:cs="宋体" w:hint="eastAsia"/>
                      <w:kern w:val="0"/>
                      <w:sz w:val="21"/>
                      <w:szCs w:val="21"/>
                    </w:rPr>
                    <w:t>℃，时间≥</w:t>
                  </w:r>
                  <w:r w:rsidRPr="003D3582">
                    <w:rPr>
                      <w:rFonts w:asciiTheme="minorEastAsia" w:eastAsiaTheme="minorEastAsia" w:hAnsiTheme="minorEastAsia" w:cs="宋体"/>
                      <w:kern w:val="0"/>
                      <w:sz w:val="21"/>
                      <w:szCs w:val="21"/>
                    </w:rPr>
                    <w:t>50</w:t>
                  </w:r>
                  <w:r w:rsidRPr="003D3582">
                    <w:rPr>
                      <w:rFonts w:asciiTheme="minorEastAsia" w:eastAsiaTheme="minorEastAsia" w:hAnsiTheme="minorEastAsia" w:cs="宋体" w:hint="eastAsia"/>
                      <w:kern w:val="0"/>
                      <w:sz w:val="21"/>
                      <w:szCs w:val="21"/>
                    </w:rPr>
                    <w:t>分钟</w:t>
                  </w:r>
                </w:p>
              </w:tc>
              <w:tc>
                <w:tcPr>
                  <w:tcW w:w="1745" w:type="dxa"/>
                  <w:tcBorders>
                    <w:tl2br w:val="nil"/>
                    <w:tr2bl w:val="nil"/>
                  </w:tcBorders>
                  <w:tcMar>
                    <w:left w:w="0" w:type="dxa"/>
                    <w:right w:w="0" w:type="dxa"/>
                  </w:tcMar>
                  <w:vAlign w:val="center"/>
                </w:tcPr>
                <w:p w:rsidR="0053384D" w:rsidRPr="003D3582" w:rsidRDefault="0053384D" w:rsidP="0053384D">
                  <w:pPr>
                    <w:spacing w:line="192" w:lineRule="auto"/>
                    <w:rPr>
                      <w:rFonts w:asciiTheme="minorEastAsia" w:eastAsiaTheme="minorEastAsia" w:hAnsiTheme="minorEastAsia"/>
                      <w:szCs w:val="21"/>
                    </w:rPr>
                  </w:pPr>
                  <w:r w:rsidRPr="003D3582">
                    <w:rPr>
                      <w:rFonts w:asciiTheme="minorEastAsia" w:eastAsiaTheme="minorEastAsia" w:hAnsiTheme="minorEastAsia" w:hint="eastAsia"/>
                      <w:szCs w:val="21"/>
                    </w:rPr>
                    <w:t>消毒人员每餐对消毒时间和温度进行检查</w:t>
                  </w:r>
                </w:p>
              </w:tc>
              <w:tc>
                <w:tcPr>
                  <w:tcW w:w="2377" w:type="dxa"/>
                  <w:tcBorders>
                    <w:tl2br w:val="nil"/>
                    <w:tr2bl w:val="nil"/>
                  </w:tcBorders>
                  <w:tcMar>
                    <w:left w:w="0" w:type="dxa"/>
                    <w:right w:w="0" w:type="dxa"/>
                  </w:tcMar>
                  <w:vAlign w:val="center"/>
                </w:tcPr>
                <w:p w:rsidR="0053384D" w:rsidRPr="003D3582" w:rsidRDefault="0053384D" w:rsidP="0053384D">
                  <w:pPr>
                    <w:spacing w:line="192" w:lineRule="auto"/>
                    <w:rPr>
                      <w:rFonts w:asciiTheme="minorEastAsia" w:eastAsiaTheme="minorEastAsia" w:hAnsiTheme="minorEastAsia"/>
                      <w:szCs w:val="21"/>
                    </w:rPr>
                  </w:pPr>
                  <w:r w:rsidRPr="003D3582">
                    <w:rPr>
                      <w:rFonts w:asciiTheme="minorEastAsia" w:eastAsiaTheme="minorEastAsia" w:hAnsiTheme="minorEastAsia" w:hint="eastAsia"/>
                      <w:szCs w:val="21"/>
                    </w:rPr>
                    <w:t>《餐具消毒记录》</w:t>
                  </w:r>
                </w:p>
                <w:p w:rsidR="0053384D" w:rsidRPr="003D3582" w:rsidRDefault="0053384D" w:rsidP="0053384D">
                  <w:pPr>
                    <w:pStyle w:val="a0"/>
                    <w:rPr>
                      <w:rFonts w:asciiTheme="minorEastAsia" w:eastAsiaTheme="minorEastAsia" w:hAnsiTheme="minorEastAsia"/>
                      <w:sz w:val="21"/>
                      <w:szCs w:val="21"/>
                    </w:rPr>
                  </w:pPr>
                  <w:r w:rsidRPr="003D3582">
                    <w:rPr>
                      <w:rFonts w:asciiTheme="minorEastAsia" w:eastAsiaTheme="minorEastAsia" w:hAnsiTheme="minorEastAsia" w:hint="eastAsia"/>
                      <w:sz w:val="21"/>
                      <w:szCs w:val="21"/>
                    </w:rPr>
                    <w:t>符</w:t>
                  </w:r>
                  <w:r w:rsidRPr="003D3582">
                    <w:rPr>
                      <w:rFonts w:asciiTheme="minorEastAsia" w:eastAsiaTheme="minorEastAsia" w:hAnsiTheme="minorEastAsia"/>
                      <w:sz w:val="21"/>
                      <w:szCs w:val="21"/>
                    </w:rPr>
                    <w:t>合要求</w:t>
                  </w:r>
                </w:p>
              </w:tc>
            </w:tr>
          </w:tbl>
          <w:p w:rsidR="00592C51" w:rsidRPr="00433DC2" w:rsidRDefault="00592C51" w:rsidP="00592C51">
            <w:pPr>
              <w:pStyle w:val="a0"/>
              <w:rPr>
                <w:rFonts w:asciiTheme="minorEastAsia" w:eastAsiaTheme="minorEastAsia" w:hAnsiTheme="minorEastAsia"/>
                <w:sz w:val="21"/>
                <w:szCs w:val="21"/>
              </w:rPr>
            </w:pP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105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F8.5.4.4 超出关键限值或行动限值采取的措施</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H（V1.0）4.3.3.4 </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592C51" w:rsidP="00592C51">
            <w:pPr>
              <w:rPr>
                <w:rFonts w:asciiTheme="minorEastAsia" w:eastAsiaTheme="minorEastAsia" w:hAnsiTheme="minorEastAsia"/>
                <w:color w:val="0000FF"/>
                <w:szCs w:val="21"/>
                <w:u w:val="single"/>
              </w:rPr>
            </w:pPr>
            <w:r w:rsidRPr="00433DC2">
              <w:rPr>
                <w:rFonts w:asciiTheme="minorEastAsia" w:eastAsiaTheme="minorEastAsia" w:hAnsiTheme="minorEastAsia" w:hint="eastAsia"/>
                <w:szCs w:val="21"/>
              </w:rPr>
              <w:t>应针对C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的每个关键限值的偏离预先制定纠偏措施，以便在偏离时实施。见</w:t>
            </w:r>
            <w:r w:rsidRPr="00433DC2">
              <w:rPr>
                <w:rFonts w:asciiTheme="minorEastAsia" w:eastAsiaTheme="minorEastAsia" w:hAnsiTheme="minorEastAsia" w:hint="eastAsia"/>
                <w:szCs w:val="21"/>
                <w:u w:val="single"/>
              </w:rPr>
              <w:t xml:space="preserve"> 《HACCP计划-》</w:t>
            </w:r>
            <w:r w:rsidRPr="00433DC2">
              <w:rPr>
                <w:rFonts w:asciiTheme="minorEastAsia" w:eastAsiaTheme="minorEastAsia" w:hAnsiTheme="minor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纠偏措施应包括实施纠偏措施和负责收影响产品放行的人员；偏离原因的识别和消除；受影响产品的隔离、评估和处理。</w:t>
            </w:r>
          </w:p>
          <w:p w:rsidR="00592C51" w:rsidRPr="00433DC2" w:rsidRDefault="00A929E0" w:rsidP="00592C51">
            <w:pPr>
              <w:spacing w:before="240" w:after="120"/>
              <w:rPr>
                <w:rFonts w:asciiTheme="minorEastAsia" w:eastAsiaTheme="minorEastAsia" w:hAnsiTheme="minorEastAsia" w:cs="宋体"/>
                <w:b/>
                <w:szCs w:val="21"/>
                <w:u w:val="single"/>
                <w:lang w:val="en-GB"/>
              </w:rPr>
            </w:pPr>
            <w:r w:rsidRPr="00433DC2">
              <w:rPr>
                <w:rFonts w:asciiTheme="minorEastAsia" w:eastAsiaTheme="minorEastAsia" w:hAnsiTheme="minorEastAsia" w:hint="eastAsia"/>
                <w:szCs w:val="21"/>
              </w:rPr>
              <w:t>1</w:t>
            </w:r>
            <w:r w:rsidRPr="00433DC2">
              <w:rPr>
                <w:rFonts w:asciiTheme="minorEastAsia" w:eastAsiaTheme="minorEastAsia" w:hAnsiTheme="minorEastAsia"/>
                <w:szCs w:val="21"/>
              </w:rPr>
              <w:t>)</w:t>
            </w:r>
            <w:r w:rsidR="00592C51" w:rsidRPr="00433DC2">
              <w:rPr>
                <w:rFonts w:asciiTheme="minorEastAsia" w:eastAsiaTheme="minorEastAsia" w:hAnsiTheme="minorEastAsia" w:hint="eastAsia"/>
                <w:szCs w:val="21"/>
              </w:rPr>
              <w:t>销</w:t>
            </w:r>
            <w:r w:rsidR="00592C51" w:rsidRPr="00433DC2">
              <w:rPr>
                <w:rFonts w:asciiTheme="minorEastAsia" w:eastAsiaTheme="minorEastAsia" w:hAnsiTheme="minorEastAsia"/>
                <w:szCs w:val="21"/>
              </w:rPr>
              <w:t>售：</w:t>
            </w:r>
            <w:r w:rsidR="00592C51" w:rsidRPr="00433DC2">
              <w:rPr>
                <w:rFonts w:asciiTheme="minorEastAsia" w:eastAsiaTheme="minorEastAsia" w:hAnsiTheme="minorEastAsia" w:cs="宋体" w:hint="eastAsia"/>
                <w:b/>
                <w:szCs w:val="21"/>
                <w:u w:val="single"/>
              </w:rPr>
              <w:t>OPRP计划/HACCP计划</w:t>
            </w:r>
          </w:p>
          <w:tbl>
            <w:tblPr>
              <w:tblStyle w:val="ac"/>
              <w:tblW w:w="8878" w:type="dxa"/>
              <w:tblLayout w:type="fixed"/>
              <w:tblLook w:val="04A0" w:firstRow="1" w:lastRow="0" w:firstColumn="1" w:lastColumn="0" w:noHBand="0" w:noVBand="1"/>
            </w:tblPr>
            <w:tblGrid>
              <w:gridCol w:w="1827"/>
              <w:gridCol w:w="2842"/>
              <w:gridCol w:w="2773"/>
              <w:gridCol w:w="1436"/>
            </w:tblGrid>
            <w:tr w:rsidR="00592C51" w:rsidRPr="00433DC2" w:rsidTr="000154FF">
              <w:tc>
                <w:tcPr>
                  <w:tcW w:w="182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w:t>
                  </w:r>
                </w:p>
              </w:tc>
              <w:tc>
                <w:tcPr>
                  <w:tcW w:w="284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偏离识别是否合理</w:t>
                  </w:r>
                </w:p>
              </w:tc>
              <w:tc>
                <w:tcPr>
                  <w:tcW w:w="277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纠偏措施是否合理</w:t>
                  </w:r>
                </w:p>
              </w:tc>
              <w:tc>
                <w:tcPr>
                  <w:tcW w:w="143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592C51" w:rsidRPr="00433DC2" w:rsidTr="000154FF">
              <w:tc>
                <w:tcPr>
                  <w:tcW w:w="1827" w:type="dxa"/>
                </w:tcPr>
                <w:p w:rsidR="00392416" w:rsidRPr="00433DC2" w:rsidRDefault="00592C51" w:rsidP="00392416">
                  <w:pPr>
                    <w:spacing w:line="192" w:lineRule="auto"/>
                    <w:rPr>
                      <w:rFonts w:asciiTheme="minorEastAsia" w:eastAsiaTheme="minorEastAsia" w:hAnsiTheme="minorEastAsia"/>
                      <w:szCs w:val="21"/>
                    </w:rPr>
                  </w:pPr>
                  <w:r w:rsidRPr="00433DC2">
                    <w:rPr>
                      <w:rFonts w:asciiTheme="minorEastAsia" w:eastAsiaTheme="minorEastAsia" w:hAnsiTheme="minorEastAsia"/>
                      <w:color w:val="000000"/>
                      <w:szCs w:val="21"/>
                    </w:rPr>
                    <w:t>OPRP</w:t>
                  </w:r>
                  <w:r w:rsidRPr="00433DC2">
                    <w:rPr>
                      <w:rFonts w:asciiTheme="minorEastAsia" w:eastAsiaTheme="minorEastAsia" w:hAnsiTheme="minorEastAsia" w:hint="eastAsia"/>
                      <w:color w:val="000000"/>
                      <w:szCs w:val="21"/>
                    </w:rPr>
                    <w:t>：</w:t>
                  </w:r>
                  <w:r w:rsidR="00392416" w:rsidRPr="00433DC2">
                    <w:rPr>
                      <w:rFonts w:asciiTheme="minorEastAsia" w:eastAsiaTheme="minorEastAsia" w:hAnsiTheme="minorEastAsia"/>
                      <w:szCs w:val="21"/>
                    </w:rPr>
                    <w:t xml:space="preserve"> </w:t>
                  </w:r>
                  <w:r w:rsidR="00887871">
                    <w:rPr>
                      <w:rFonts w:asciiTheme="minorEastAsia" w:eastAsiaTheme="minorEastAsia" w:hAnsiTheme="minorEastAsia" w:hint="eastAsia"/>
                      <w:szCs w:val="21"/>
                    </w:rPr>
                    <w:t>原</w:t>
                  </w:r>
                  <w:r w:rsidR="00887871">
                    <w:rPr>
                      <w:rFonts w:asciiTheme="minorEastAsia" w:eastAsiaTheme="minorEastAsia" w:hAnsiTheme="minorEastAsia"/>
                      <w:szCs w:val="21"/>
                    </w:rPr>
                    <w:t>料验收</w:t>
                  </w:r>
                </w:p>
                <w:p w:rsidR="00592C51" w:rsidRPr="00433DC2" w:rsidRDefault="00592C51" w:rsidP="004F594E">
                  <w:pPr>
                    <w:rPr>
                      <w:rFonts w:asciiTheme="minorEastAsia" w:eastAsiaTheme="minorEastAsia" w:hAnsiTheme="minorEastAsia"/>
                      <w:szCs w:val="21"/>
                    </w:rPr>
                  </w:pPr>
                </w:p>
              </w:tc>
              <w:tc>
                <w:tcPr>
                  <w:tcW w:w="284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sym w:font="Wingdings" w:char="00A8"/>
                  </w:r>
                  <w:r w:rsidRPr="00433DC2">
                    <w:rPr>
                      <w:rFonts w:asciiTheme="minorEastAsia" w:eastAsiaTheme="minorEastAsia" w:hAnsiTheme="minorEastAsia" w:hint="eastAsia"/>
                      <w:sz w:val="21"/>
                      <w:szCs w:val="21"/>
                    </w:rPr>
                    <w:t>不合理，需改进</w:t>
                  </w:r>
                </w:p>
              </w:tc>
              <w:tc>
                <w:tcPr>
                  <w:tcW w:w="277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p w:rsidR="00B92E9A" w:rsidRPr="00B92E9A" w:rsidRDefault="00A929E0" w:rsidP="00B92E9A">
            <w:pPr>
              <w:pStyle w:val="ad"/>
              <w:numPr>
                <w:ilvl w:val="0"/>
                <w:numId w:val="3"/>
              </w:numPr>
              <w:ind w:firstLineChars="0"/>
              <w:rPr>
                <w:rFonts w:asciiTheme="minorEastAsia" w:eastAsiaTheme="minorEastAsia" w:hAnsiTheme="minorEastAsia"/>
                <w:b/>
                <w:szCs w:val="21"/>
              </w:rPr>
            </w:pPr>
            <w:r w:rsidRPr="00B92E9A">
              <w:rPr>
                <w:rFonts w:asciiTheme="minorEastAsia" w:eastAsiaTheme="minorEastAsia" w:hAnsiTheme="minorEastAsia" w:hint="eastAsia"/>
                <w:b/>
                <w:szCs w:val="21"/>
              </w:rPr>
              <w:t>餐饮</w:t>
            </w:r>
          </w:p>
          <w:p w:rsidR="00A929E0" w:rsidRPr="00B92E9A" w:rsidRDefault="00A929E0" w:rsidP="00B92E9A">
            <w:pPr>
              <w:pStyle w:val="ad"/>
              <w:ind w:left="360" w:firstLineChars="0" w:firstLine="0"/>
              <w:rPr>
                <w:rFonts w:asciiTheme="minorEastAsia" w:eastAsiaTheme="minorEastAsia" w:hAnsiTheme="minorEastAsia" w:cs="宋体"/>
                <w:b/>
                <w:szCs w:val="21"/>
                <w:u w:val="single"/>
                <w:lang w:val="en-GB"/>
              </w:rPr>
            </w:pPr>
            <w:r w:rsidRPr="00B92E9A">
              <w:rPr>
                <w:rFonts w:asciiTheme="minorEastAsia" w:eastAsiaTheme="minorEastAsia" w:hAnsiTheme="minorEastAsia" w:cs="宋体" w:hint="eastAsia"/>
                <w:b/>
                <w:szCs w:val="21"/>
                <w:u w:val="single"/>
              </w:rPr>
              <w:t>OPRP计划/HACCP计划</w:t>
            </w:r>
            <w:r w:rsidRPr="00B92E9A">
              <w:rPr>
                <w:rFonts w:asciiTheme="minorEastAsia" w:eastAsiaTheme="minorEastAsia" w:hAnsiTheme="minorEastAsia" w:cs="宋体" w:hint="eastAsia"/>
                <w:b/>
                <w:szCs w:val="21"/>
                <w:u w:val="single"/>
                <w:lang w:val="en-GB"/>
              </w:rPr>
              <w:t>：</w:t>
            </w:r>
          </w:p>
          <w:tbl>
            <w:tblPr>
              <w:tblStyle w:val="ac"/>
              <w:tblW w:w="8878" w:type="dxa"/>
              <w:tblLayout w:type="fixed"/>
              <w:tblLook w:val="04A0" w:firstRow="1" w:lastRow="0" w:firstColumn="1" w:lastColumn="0" w:noHBand="0" w:noVBand="1"/>
            </w:tblPr>
            <w:tblGrid>
              <w:gridCol w:w="1827"/>
              <w:gridCol w:w="2842"/>
              <w:gridCol w:w="2773"/>
              <w:gridCol w:w="1436"/>
            </w:tblGrid>
            <w:tr w:rsidR="00A929E0" w:rsidRPr="00433DC2" w:rsidTr="000154FF">
              <w:tc>
                <w:tcPr>
                  <w:tcW w:w="1827"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hint="eastAsia"/>
                      <w:szCs w:val="21"/>
                    </w:rPr>
                    <w:t>控制措施</w:t>
                  </w:r>
                </w:p>
              </w:tc>
              <w:tc>
                <w:tcPr>
                  <w:tcW w:w="2842"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hint="eastAsia"/>
                      <w:szCs w:val="21"/>
                    </w:rPr>
                    <w:t>偏离识别是否合理</w:t>
                  </w:r>
                </w:p>
              </w:tc>
              <w:tc>
                <w:tcPr>
                  <w:tcW w:w="2773"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hint="eastAsia"/>
                      <w:szCs w:val="21"/>
                    </w:rPr>
                    <w:t>纠偏措施是否合理</w:t>
                  </w:r>
                </w:p>
              </w:tc>
              <w:tc>
                <w:tcPr>
                  <w:tcW w:w="1436"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A929E0" w:rsidRPr="00433DC2" w:rsidTr="000154FF">
              <w:tc>
                <w:tcPr>
                  <w:tcW w:w="1827" w:type="dxa"/>
                </w:tcPr>
                <w:p w:rsidR="00A929E0" w:rsidRPr="00433DC2" w:rsidRDefault="00A929E0" w:rsidP="00A929E0">
                  <w:pPr>
                    <w:spacing w:line="192" w:lineRule="auto"/>
                    <w:rPr>
                      <w:rFonts w:asciiTheme="minorEastAsia" w:eastAsiaTheme="minorEastAsia" w:hAnsiTheme="minorEastAsia"/>
                      <w:color w:val="000000"/>
                      <w:szCs w:val="21"/>
                    </w:rPr>
                  </w:pPr>
                  <w:r w:rsidRPr="00433DC2">
                    <w:rPr>
                      <w:rFonts w:asciiTheme="minorEastAsia" w:eastAsiaTheme="minorEastAsia" w:hAnsiTheme="minorEastAsia" w:hint="eastAsia"/>
                      <w:szCs w:val="21"/>
                    </w:rPr>
                    <w:t>CCP1</w:t>
                  </w:r>
                  <w:r w:rsidR="00C773DA">
                    <w:rPr>
                      <w:rFonts w:asciiTheme="minorEastAsia" w:eastAsiaTheme="minorEastAsia" w:hAnsiTheme="minorEastAsia" w:hint="eastAsia"/>
                      <w:szCs w:val="21"/>
                    </w:rPr>
                    <w:t>菜品</w:t>
                  </w:r>
                  <w:r w:rsidR="00C773DA" w:rsidRPr="00433DC2">
                    <w:rPr>
                      <w:rFonts w:asciiTheme="minorEastAsia" w:eastAsiaTheme="minorEastAsia" w:hAnsiTheme="minorEastAsia" w:hint="eastAsia"/>
                      <w:color w:val="000000"/>
                      <w:szCs w:val="21"/>
                    </w:rPr>
                    <w:t>烹饪</w:t>
                  </w:r>
                </w:p>
                <w:p w:rsidR="00A929E0" w:rsidRPr="00433DC2" w:rsidRDefault="00A929E0" w:rsidP="00A929E0">
                  <w:pPr>
                    <w:rPr>
                      <w:rFonts w:asciiTheme="minorEastAsia" w:eastAsiaTheme="minorEastAsia" w:hAnsiTheme="minorEastAsia"/>
                      <w:szCs w:val="21"/>
                    </w:rPr>
                  </w:pPr>
                </w:p>
              </w:tc>
              <w:tc>
                <w:tcPr>
                  <w:tcW w:w="2842"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929E0" w:rsidRPr="00433DC2" w:rsidRDefault="00A929E0" w:rsidP="00A929E0">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sym w:font="Wingdings" w:char="00A8"/>
                  </w:r>
                  <w:r w:rsidRPr="00433DC2">
                    <w:rPr>
                      <w:rFonts w:asciiTheme="minorEastAsia" w:eastAsiaTheme="minorEastAsia" w:hAnsiTheme="minorEastAsia" w:hint="eastAsia"/>
                      <w:sz w:val="21"/>
                      <w:szCs w:val="21"/>
                    </w:rPr>
                    <w:t>不合理，需改进</w:t>
                  </w:r>
                </w:p>
              </w:tc>
              <w:tc>
                <w:tcPr>
                  <w:tcW w:w="2773"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A929E0" w:rsidRPr="00433DC2" w:rsidRDefault="00A929E0" w:rsidP="00A929E0">
                  <w:pPr>
                    <w:rPr>
                      <w:rFonts w:asciiTheme="minorEastAsia" w:eastAsiaTheme="minorEastAsia" w:hAnsiTheme="minorEastAsia"/>
                      <w:szCs w:val="21"/>
                    </w:rPr>
                  </w:pPr>
                </w:p>
              </w:tc>
            </w:tr>
            <w:tr w:rsidR="00C773DA" w:rsidRPr="00433DC2" w:rsidTr="000154FF">
              <w:tc>
                <w:tcPr>
                  <w:tcW w:w="1827" w:type="dxa"/>
                </w:tcPr>
                <w:p w:rsidR="00C773DA" w:rsidRPr="00433DC2" w:rsidRDefault="00C773DA" w:rsidP="00C773DA">
                  <w:pPr>
                    <w:spacing w:line="192" w:lineRule="auto"/>
                    <w:rPr>
                      <w:rFonts w:asciiTheme="minorEastAsia" w:eastAsiaTheme="minorEastAsia" w:hAnsiTheme="minorEastAsia"/>
                      <w:szCs w:val="21"/>
                    </w:rPr>
                  </w:pPr>
                  <w:r w:rsidRPr="003D3582">
                    <w:rPr>
                      <w:rFonts w:asciiTheme="minorEastAsia" w:eastAsiaTheme="minorEastAsia" w:hAnsiTheme="minorEastAsia" w:hint="eastAsia"/>
                      <w:szCs w:val="21"/>
                    </w:rPr>
                    <w:t>CCP2:米</w:t>
                  </w:r>
                  <w:r w:rsidRPr="003D3582">
                    <w:rPr>
                      <w:rFonts w:asciiTheme="minorEastAsia" w:eastAsiaTheme="minorEastAsia" w:hAnsiTheme="minorEastAsia"/>
                      <w:szCs w:val="21"/>
                    </w:rPr>
                    <w:t>饭蒸煮</w:t>
                  </w:r>
                </w:p>
              </w:tc>
              <w:tc>
                <w:tcPr>
                  <w:tcW w:w="2842" w:type="dxa"/>
                </w:tcPr>
                <w:p w:rsidR="00C773DA" w:rsidRPr="00433DC2" w:rsidRDefault="00C773DA" w:rsidP="00C773DA">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C773DA" w:rsidRPr="00433DC2" w:rsidRDefault="00C773DA" w:rsidP="00C773DA">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sym w:font="Wingdings" w:char="00A8"/>
                  </w:r>
                  <w:r w:rsidRPr="00433DC2">
                    <w:rPr>
                      <w:rFonts w:asciiTheme="minorEastAsia" w:eastAsiaTheme="minorEastAsia" w:hAnsiTheme="minorEastAsia" w:hint="eastAsia"/>
                      <w:sz w:val="21"/>
                      <w:szCs w:val="21"/>
                    </w:rPr>
                    <w:t>不合理，需改进</w:t>
                  </w:r>
                </w:p>
              </w:tc>
              <w:tc>
                <w:tcPr>
                  <w:tcW w:w="2773" w:type="dxa"/>
                </w:tcPr>
                <w:p w:rsidR="00C773DA" w:rsidRPr="00433DC2" w:rsidRDefault="00C773DA" w:rsidP="00C773DA">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C773DA" w:rsidRPr="00433DC2" w:rsidRDefault="00C773DA" w:rsidP="00C773DA">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C773DA" w:rsidRPr="00433DC2" w:rsidRDefault="00C773DA" w:rsidP="00C773DA">
                  <w:pPr>
                    <w:rPr>
                      <w:rFonts w:asciiTheme="minorEastAsia" w:eastAsiaTheme="minorEastAsia" w:hAnsiTheme="minorEastAsia"/>
                      <w:szCs w:val="21"/>
                    </w:rPr>
                  </w:pPr>
                </w:p>
              </w:tc>
            </w:tr>
            <w:tr w:rsidR="00C773DA" w:rsidRPr="00433DC2" w:rsidTr="000154FF">
              <w:tc>
                <w:tcPr>
                  <w:tcW w:w="1827" w:type="dxa"/>
                </w:tcPr>
                <w:p w:rsidR="00C773DA" w:rsidRPr="00433DC2" w:rsidRDefault="00C773DA" w:rsidP="00C773DA">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CCP</w:t>
                  </w:r>
                  <w:r w:rsidRPr="00433DC2">
                    <w:rPr>
                      <w:rFonts w:asciiTheme="minorEastAsia" w:eastAsiaTheme="minorEastAsia" w:hAnsiTheme="minorEastAsia"/>
                      <w:szCs w:val="21"/>
                    </w:rPr>
                    <w:t>2</w:t>
                  </w:r>
                </w:p>
                <w:p w:rsidR="00C773DA" w:rsidRPr="00433DC2" w:rsidRDefault="00C773DA" w:rsidP="00C773DA">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餐具消毒</w:t>
                  </w:r>
                </w:p>
              </w:tc>
              <w:tc>
                <w:tcPr>
                  <w:tcW w:w="2842" w:type="dxa"/>
                </w:tcPr>
                <w:p w:rsidR="00C773DA" w:rsidRPr="00433DC2" w:rsidRDefault="00C773DA" w:rsidP="00C773DA">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C773DA" w:rsidRPr="00433DC2" w:rsidRDefault="00C773DA" w:rsidP="00C773DA">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2773" w:type="dxa"/>
                </w:tcPr>
                <w:p w:rsidR="00C773DA" w:rsidRPr="00433DC2" w:rsidRDefault="00C773DA" w:rsidP="00C773DA">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C773DA" w:rsidRPr="00433DC2" w:rsidRDefault="00C773DA" w:rsidP="00C773DA">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C773DA" w:rsidRPr="00433DC2" w:rsidRDefault="00C773DA" w:rsidP="00C773DA">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体系建立以来/</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近一年  发生超出行动限值或行动限值的情况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2100"/>
              <w:gridCol w:w="1282"/>
              <w:gridCol w:w="818"/>
              <w:gridCol w:w="718"/>
              <w:gridCol w:w="851"/>
            </w:tblGrid>
            <w:tr w:rsidR="00592C51" w:rsidRPr="00433DC2">
              <w:trPr>
                <w:trHeight w:val="415"/>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发生日期</w:t>
                  </w:r>
                </w:p>
              </w:tc>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偏离原因</w:t>
                  </w: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受影响产品的评估</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受影响产品的放行</w:t>
                  </w:r>
                </w:p>
              </w:tc>
              <w:tc>
                <w:tcPr>
                  <w:tcW w:w="128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受影响产品放行的人员</w:t>
                  </w:r>
                </w:p>
              </w:tc>
              <w:tc>
                <w:tcPr>
                  <w:tcW w:w="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w:t>
                  </w:r>
                </w:p>
              </w:tc>
              <w:tc>
                <w:tcPr>
                  <w:tcW w:w="7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纠偏人员</w:t>
                  </w: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有效性评价</w:t>
                  </w:r>
                </w:p>
              </w:tc>
            </w:tr>
            <w:tr w:rsidR="00592C51" w:rsidRPr="00433DC2">
              <w:trPr>
                <w:trHeight w:val="203"/>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950" w:type="dxa"/>
                </w:tcPr>
                <w:p w:rsidR="00592C51" w:rsidRPr="00433DC2" w:rsidRDefault="00592C51" w:rsidP="00592C51">
                  <w:pPr>
                    <w:rPr>
                      <w:rFonts w:asciiTheme="minorEastAsia" w:eastAsiaTheme="minorEastAsia" w:hAnsiTheme="minorEastAsia"/>
                      <w:szCs w:val="21"/>
                    </w:rPr>
                  </w:pP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生物特性的测量或检验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化学特性的测量或检验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物理特性的测量或检验</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放行至后续操作</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返工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降级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改变用途</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废弃</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tc>
              <w:tc>
                <w:tcPr>
                  <w:tcW w:w="1282" w:type="dxa"/>
                </w:tcPr>
                <w:p w:rsidR="00592C51" w:rsidRPr="00433DC2" w:rsidRDefault="00592C51" w:rsidP="00592C51">
                  <w:pPr>
                    <w:rPr>
                      <w:rFonts w:asciiTheme="minorEastAsia" w:eastAsiaTheme="minorEastAsia" w:hAnsiTheme="minorEastAsia"/>
                      <w:szCs w:val="21"/>
                    </w:rPr>
                  </w:pPr>
                </w:p>
              </w:tc>
              <w:tc>
                <w:tcPr>
                  <w:tcW w:w="818" w:type="dxa"/>
                </w:tcPr>
                <w:p w:rsidR="00592C51" w:rsidRPr="00433DC2" w:rsidRDefault="00592C51" w:rsidP="00592C51">
                  <w:pPr>
                    <w:rPr>
                      <w:rFonts w:asciiTheme="minorEastAsia" w:eastAsiaTheme="minorEastAsia" w:hAnsiTheme="minorEastAsia"/>
                      <w:szCs w:val="21"/>
                    </w:rPr>
                  </w:pPr>
                </w:p>
              </w:tc>
              <w:tc>
                <w:tcPr>
                  <w:tcW w:w="718" w:type="dxa"/>
                </w:tcPr>
                <w:p w:rsidR="00592C51" w:rsidRPr="00433DC2" w:rsidRDefault="00592C51" w:rsidP="00592C51">
                  <w:pPr>
                    <w:rPr>
                      <w:rFonts w:asciiTheme="minorEastAsia" w:eastAsiaTheme="minorEastAsia" w:hAnsiTheme="minorEastAsia"/>
                      <w:szCs w:val="21"/>
                    </w:rPr>
                  </w:pP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无效</w:t>
                  </w:r>
                </w:p>
              </w:tc>
            </w:tr>
          </w:tbl>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组织超出行动限值或行动限值时所采取的纠正</w:t>
            </w:r>
            <w:r w:rsidRPr="00433DC2">
              <w:rPr>
                <w:rFonts w:asciiTheme="minorEastAsia" w:eastAsiaTheme="minorEastAsia" w:hAnsiTheme="minorEastAsia" w:hint="eastAsia"/>
                <w:szCs w:val="21"/>
                <w:u w:val="single"/>
              </w:rPr>
              <w:t>（见8.9.2）和纠正措施（见8.9.3）</w:t>
            </w:r>
            <w:r w:rsidRPr="00433DC2">
              <w:rPr>
                <w:rFonts w:asciiTheme="minorEastAsia" w:eastAsiaTheme="minorEastAsia" w:hAnsiTheme="minorEastAsia" w:hint="eastAsia"/>
                <w:szCs w:val="21"/>
              </w:rPr>
              <w:t>。</w:t>
            </w:r>
          </w:p>
          <w:p w:rsidR="00592C51" w:rsidRPr="00433DC2" w:rsidRDefault="00592C51" w:rsidP="00592C51">
            <w:pPr>
              <w:rPr>
                <w:rFonts w:asciiTheme="minorEastAsia" w:eastAsiaTheme="minorEastAsia" w:hAnsiTheme="minorEastAsia"/>
                <w:szCs w:val="21"/>
                <w:highlight w:val="yellow"/>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当某个关键限值的监视结果反复发生偏离或偏离原因涉及相应控制措施的控制能力时，H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小组应重新评估相关控制措施的有效性和适宜性，必要时对其予以改进并更新，保持纠偏记录。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见</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纠偏记录，审核周期内未发生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tc>
        <w:tc>
          <w:tcPr>
            <w:tcW w:w="10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105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p>
        </w:tc>
        <w:tc>
          <w:tcPr>
            <w:tcW w:w="9807" w:type="dxa"/>
            <w:shd w:val="clear" w:color="auto" w:fill="auto"/>
          </w:tcPr>
          <w:p w:rsidR="00592C51" w:rsidRPr="00433DC2" w:rsidRDefault="00592C51" w:rsidP="00592C51">
            <w:pPr>
              <w:rPr>
                <w:rFonts w:asciiTheme="minorEastAsia" w:eastAsiaTheme="minorEastAsia" w:hAnsiTheme="minorEastAsia"/>
                <w:szCs w:val="21"/>
              </w:rPr>
            </w:pPr>
          </w:p>
        </w:tc>
        <w:tc>
          <w:tcPr>
            <w:tcW w:w="1074" w:type="dxa"/>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359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8.5.4.5实施危害控制计划</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H（V1.0）4.3.4.3  </w:t>
            </w:r>
          </w:p>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现场查看</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OPRP计划的实施情况：“</w:t>
            </w:r>
            <w:r w:rsidR="0009622A">
              <w:rPr>
                <w:rFonts w:asciiTheme="minorEastAsia" w:eastAsiaTheme="minorEastAsia" w:hAnsiTheme="minorEastAsia" w:hint="eastAsia"/>
                <w:szCs w:val="21"/>
              </w:rPr>
              <w:t>见配</w:t>
            </w:r>
            <w:r w:rsidR="0009622A">
              <w:rPr>
                <w:rFonts w:asciiTheme="minorEastAsia" w:eastAsiaTheme="minorEastAsia" w:hAnsiTheme="minorEastAsia"/>
                <w:szCs w:val="21"/>
              </w:rPr>
              <w:t>送中心</w:t>
            </w:r>
            <w:r w:rsidR="00BE1AE0" w:rsidRPr="00433DC2">
              <w:rPr>
                <w:rFonts w:asciiTheme="minorEastAsia" w:eastAsiaTheme="minorEastAsia" w:hAnsiTheme="minorEastAsia" w:hint="eastAsia"/>
                <w:szCs w:val="21"/>
              </w:rPr>
              <w:t>审核记录</w:t>
            </w:r>
            <w:r w:rsidRPr="00433DC2">
              <w:rPr>
                <w:rFonts w:asciiTheme="minorEastAsia" w:eastAsiaTheme="minorEastAsia" w:hAnsiTheme="minorEastAsia" w:hint="eastAsia"/>
                <w:szCs w:val="21"/>
              </w:rPr>
              <w:t>”</w:t>
            </w:r>
          </w:p>
          <w:tbl>
            <w:tblPr>
              <w:tblStyle w:val="ac"/>
              <w:tblW w:w="9043" w:type="dxa"/>
              <w:tblLayout w:type="fixed"/>
              <w:tblLook w:val="04A0" w:firstRow="1" w:lastRow="0" w:firstColumn="1" w:lastColumn="0" w:noHBand="0" w:noVBand="1"/>
            </w:tblPr>
            <w:tblGrid>
              <w:gridCol w:w="924"/>
              <w:gridCol w:w="1935"/>
              <w:gridCol w:w="1662"/>
              <w:gridCol w:w="1275"/>
              <w:gridCol w:w="1898"/>
              <w:gridCol w:w="1349"/>
            </w:tblGrid>
            <w:tr w:rsidR="00592C51" w:rsidRPr="00433DC2">
              <w:tc>
                <w:tcPr>
                  <w:tcW w:w="924" w:type="dxa"/>
                </w:tcPr>
                <w:p w:rsidR="00592C51" w:rsidRPr="00433DC2" w:rsidRDefault="00592C51" w:rsidP="00592C51">
                  <w:pPr>
                    <w:rPr>
                      <w:rFonts w:asciiTheme="minorEastAsia" w:eastAsiaTheme="minorEastAsia" w:hAnsiTheme="minorEastAsia"/>
                      <w:szCs w:val="21"/>
                    </w:rPr>
                  </w:pPr>
                </w:p>
              </w:tc>
              <w:tc>
                <w:tcPr>
                  <w:tcW w:w="193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操作限值</w:t>
                  </w:r>
                </w:p>
              </w:tc>
              <w:tc>
                <w:tcPr>
                  <w:tcW w:w="127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89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OPRP1</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OPRP2</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OPRP3</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highlight w:val="cyan"/>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HACCP计划的实施情况：“见</w:t>
            </w:r>
            <w:r w:rsidR="008D555B" w:rsidRPr="00433DC2">
              <w:rPr>
                <w:rFonts w:asciiTheme="minorEastAsia" w:eastAsiaTheme="minorEastAsia" w:hAnsiTheme="minorEastAsia" w:hint="eastAsia"/>
                <w:szCs w:val="21"/>
              </w:rPr>
              <w:t>餐饮部</w:t>
            </w:r>
            <w:r w:rsidRPr="00433DC2">
              <w:rPr>
                <w:rFonts w:asciiTheme="minorEastAsia" w:eastAsiaTheme="minorEastAsia" w:hAnsiTheme="minorEastAsia" w:hint="eastAsia"/>
                <w:szCs w:val="21"/>
              </w:rPr>
              <w:t>审核记录”</w:t>
            </w:r>
          </w:p>
          <w:tbl>
            <w:tblPr>
              <w:tblStyle w:val="ac"/>
              <w:tblW w:w="9043" w:type="dxa"/>
              <w:tblLayout w:type="fixed"/>
              <w:tblLook w:val="04A0" w:firstRow="1" w:lastRow="0" w:firstColumn="1" w:lastColumn="0" w:noHBand="0" w:noVBand="1"/>
            </w:tblPr>
            <w:tblGrid>
              <w:gridCol w:w="934"/>
              <w:gridCol w:w="1925"/>
              <w:gridCol w:w="1662"/>
              <w:gridCol w:w="1558"/>
              <w:gridCol w:w="1615"/>
              <w:gridCol w:w="1349"/>
            </w:tblGrid>
            <w:tr w:rsidR="00592C51" w:rsidRPr="00433DC2">
              <w:tc>
                <w:tcPr>
                  <w:tcW w:w="934" w:type="dxa"/>
                </w:tcPr>
                <w:p w:rsidR="00592C51" w:rsidRPr="00433DC2" w:rsidRDefault="00592C51" w:rsidP="00592C51">
                  <w:pPr>
                    <w:rPr>
                      <w:rFonts w:asciiTheme="minorEastAsia" w:eastAsiaTheme="minorEastAsia" w:hAnsiTheme="minorEastAsia"/>
                      <w:szCs w:val="21"/>
                    </w:rPr>
                  </w:pPr>
                </w:p>
              </w:tc>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关键限值CL</w:t>
                  </w:r>
                </w:p>
              </w:tc>
              <w:tc>
                <w:tcPr>
                  <w:tcW w:w="155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6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CCP1</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CCP2</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CCP3</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0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486"/>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PRP和危害控制计划文件的更新</w:t>
            </w:r>
          </w:p>
        </w:tc>
        <w:tc>
          <w:tcPr>
            <w:tcW w:w="110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F8.6</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手册8.1.7 条款</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3992"/>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制定OPRP计划和（或） HACCP计划后，组织对如下信息进行更新：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审核周期内未发生</w:t>
            </w:r>
          </w:p>
          <w:tbl>
            <w:tblPr>
              <w:tblStyle w:val="ac"/>
              <w:tblW w:w="9043" w:type="dxa"/>
              <w:tblLayout w:type="fixed"/>
              <w:tblLook w:val="04A0" w:firstRow="1" w:lastRow="0" w:firstColumn="1" w:lastColumn="0" w:noHBand="0" w:noVBand="1"/>
            </w:tblPr>
            <w:tblGrid>
              <w:gridCol w:w="1925"/>
              <w:gridCol w:w="2300"/>
              <w:gridCol w:w="4818"/>
            </w:tblGrid>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c>
                <w:tcPr>
                  <w:tcW w:w="23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变更的时间</w:t>
                  </w:r>
                </w:p>
              </w:tc>
              <w:tc>
                <w:tcPr>
                  <w:tcW w:w="4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 辅料和与产品接触材料的特性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预期用途</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流程图、 工艺步骤和控制措施</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649"/>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与 PRP、危害控制计划有关的验证</w:t>
            </w:r>
          </w:p>
        </w:tc>
        <w:tc>
          <w:tcPr>
            <w:tcW w:w="110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F8.8.1</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H（V1.0）4.5 </w:t>
            </w:r>
          </w:p>
          <w:p w:rsidR="00592C51" w:rsidRPr="00433DC2" w:rsidRDefault="00592C51" w:rsidP="00592C51">
            <w:pPr>
              <w:pStyle w:val="a0"/>
              <w:rPr>
                <w:rFonts w:asciiTheme="minorEastAsia" w:eastAsiaTheme="minorEastAsia" w:hAnsiTheme="minorEastAsia"/>
                <w:sz w:val="21"/>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《验证活动策划、实施和评价程序》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验证程序包括：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验证的依据和方法、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验证的频率、</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验证结果及采取的措施、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959"/>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245A34" w:rsidP="00592C51">
            <w:pPr>
              <w:rPr>
                <w:rFonts w:asciiTheme="minorEastAsia" w:eastAsiaTheme="minorEastAsia" w:hAnsiTheme="minorEastAsia"/>
                <w:szCs w:val="21"/>
              </w:rPr>
            </w:pPr>
            <w:r>
              <w:rPr>
                <w:rFonts w:asciiTheme="minorEastAsia" w:eastAsiaTheme="minorEastAsia" w:hAnsiTheme="minorEastAsia" w:hint="eastAsia"/>
                <w:szCs w:val="21"/>
              </w:rPr>
              <w:t>组织建立、实施和保持验证活动</w:t>
            </w:r>
            <w:r w:rsidR="00592C51" w:rsidRPr="00433DC2">
              <w:rPr>
                <w:rFonts w:asciiTheme="minorEastAsia" w:eastAsiaTheme="minorEastAsia" w:hAnsiTheme="minorEastAsia" w:hint="eastAsia"/>
                <w:szCs w:val="21"/>
              </w:rPr>
              <w:t>。</w:t>
            </w:r>
          </w:p>
          <w:tbl>
            <w:tblPr>
              <w:tblStyle w:val="ac"/>
              <w:tblW w:w="9043" w:type="dxa"/>
              <w:tblLayout w:type="fixed"/>
              <w:tblLook w:val="04A0" w:firstRow="1" w:lastRow="0" w:firstColumn="1" w:lastColumn="0" w:noHBand="0" w:noVBand="1"/>
            </w:tblPr>
            <w:tblGrid>
              <w:gridCol w:w="2178"/>
              <w:gridCol w:w="1323"/>
              <w:gridCol w:w="2650"/>
              <w:gridCol w:w="1546"/>
              <w:gridCol w:w="1346"/>
            </w:tblGrid>
            <w:tr w:rsidR="00592C51" w:rsidRPr="00433DC2">
              <w:trPr>
                <w:trHeight w:val="90"/>
              </w:trPr>
              <w:tc>
                <w:tcPr>
                  <w:tcW w:w="2178"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目的</w:t>
                  </w:r>
                </w:p>
              </w:tc>
              <w:tc>
                <w:tcPr>
                  <w:tcW w:w="1323"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方法</w:t>
                  </w:r>
                </w:p>
              </w:tc>
              <w:tc>
                <w:tcPr>
                  <w:tcW w:w="2650"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频次</w:t>
                  </w:r>
                </w:p>
              </w:tc>
              <w:tc>
                <w:tcPr>
                  <w:tcW w:w="15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职责</w:t>
                  </w:r>
                </w:p>
              </w:tc>
              <w:tc>
                <w:tcPr>
                  <w:tcW w:w="13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结论</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PRP已实施且有效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rPr>
                <w:trHeight w:val="90"/>
              </w:trPr>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危害控制计划实施有效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半年一次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危害水平在确定的可接受水平之内</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外部送检</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每年一次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危害分析输入的更新</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组织确定的其他措施得以实施且有效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650" w:type="dxa"/>
                </w:tcPr>
                <w:p w:rsidR="00592C51" w:rsidRPr="00433DC2" w:rsidRDefault="00592C51" w:rsidP="00592C51">
                  <w:pPr>
                    <w:rPr>
                      <w:rFonts w:asciiTheme="minorEastAsia" w:eastAsiaTheme="minorEastAsia" w:hAnsiTheme="minorEastAsia"/>
                      <w:szCs w:val="21"/>
                    </w:rPr>
                  </w:pPr>
                </w:p>
              </w:tc>
              <w:tc>
                <w:tcPr>
                  <w:tcW w:w="1546" w:type="dxa"/>
                </w:tcPr>
                <w:p w:rsidR="00592C51" w:rsidRPr="00433DC2" w:rsidRDefault="00592C51" w:rsidP="00592C51">
                  <w:pPr>
                    <w:rPr>
                      <w:rFonts w:asciiTheme="minorEastAsia" w:eastAsiaTheme="minorEastAsia" w:hAnsiTheme="minorEastAsia"/>
                      <w:szCs w:val="21"/>
                    </w:rPr>
                  </w:pP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组织应确保验证活动不是由负责</w:t>
            </w:r>
            <w:r w:rsidRPr="00F13CA2">
              <w:rPr>
                <w:rFonts w:asciiTheme="minorEastAsia" w:eastAsiaTheme="minorEastAsia" w:hAnsiTheme="minorEastAsia" w:hint="eastAsia"/>
                <w:szCs w:val="21"/>
              </w:rPr>
              <w:t>同一活动监控的人员进行的。</w:t>
            </w:r>
            <w:r w:rsidRPr="00F13CA2">
              <w:rPr>
                <w:rFonts w:asciiTheme="minorEastAsia" w:eastAsiaTheme="minorEastAsia" w:hAnsiTheme="minorEastAsia" w:hint="eastAsia"/>
                <w:szCs w:val="21"/>
              </w:rPr>
              <w:sym w:font="Wingdings" w:char="00FE"/>
            </w:r>
            <w:r w:rsidRPr="00F13CA2">
              <w:rPr>
                <w:rFonts w:asciiTheme="minorEastAsia" w:eastAsiaTheme="minorEastAsia" w:hAnsiTheme="minorEastAsia" w:hint="eastAsia"/>
                <w:szCs w:val="21"/>
              </w:rPr>
              <w:t xml:space="preserve">是   </w:t>
            </w:r>
            <w:r w:rsidRPr="00F13CA2">
              <w:rPr>
                <w:rFonts w:asciiTheme="minorEastAsia" w:eastAsiaTheme="minorEastAsia" w:hAnsiTheme="minorEastAsia" w:hint="eastAsia"/>
                <w:szCs w:val="21"/>
              </w:rPr>
              <w:sym w:font="Wingdings" w:char="00A8"/>
            </w:r>
            <w:r w:rsidRPr="00F13CA2">
              <w:rPr>
                <w:rFonts w:asciiTheme="minorEastAsia" w:eastAsiaTheme="minorEastAsia" w:hAnsiTheme="minorEastAsia" w:hint="eastAsia"/>
                <w:szCs w:val="21"/>
              </w:rPr>
              <w:t>否</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验证活动采用方式：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观察、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外部审核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校准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抽样检测验证产品的安全性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记录评审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环境采样和检测（不适用）。</w:t>
            </w:r>
          </w:p>
          <w:p w:rsidR="00592C51" w:rsidRPr="00433DC2" w:rsidRDefault="00592C51" w:rsidP="00592C51">
            <w:pPr>
              <w:rPr>
                <w:rFonts w:asciiTheme="minorEastAsia" w:eastAsiaTheme="minorEastAsia" w:hAnsiTheme="minorEastAsia"/>
                <w:szCs w:val="21"/>
              </w:rPr>
            </w:pPr>
          </w:p>
          <w:p w:rsidR="00592C51" w:rsidRPr="009C0ADF"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w:t>
            </w:r>
            <w:r w:rsidRPr="009C0ADF">
              <w:rPr>
                <w:rFonts w:asciiTheme="minorEastAsia" w:eastAsiaTheme="minorEastAsia" w:hAnsiTheme="minorEastAsia" w:hint="eastAsia"/>
                <w:szCs w:val="21"/>
              </w:rPr>
              <w:t>验证活动策划、实施和评价程序》的内容包括：</w:t>
            </w:r>
            <w:r w:rsidRPr="009C0ADF">
              <w:rPr>
                <w:rFonts w:asciiTheme="minorEastAsia" w:eastAsiaTheme="minorEastAsia" w:hAnsiTheme="minorEastAsia" w:hint="eastAsia"/>
                <w:szCs w:val="21"/>
              </w:rPr>
              <w:sym w:font="Wingdings" w:char="00FE"/>
            </w:r>
            <w:r w:rsidRPr="009C0ADF">
              <w:rPr>
                <w:rFonts w:asciiTheme="minorEastAsia" w:eastAsiaTheme="minorEastAsia" w:hAnsiTheme="minorEastAsia" w:hint="eastAsia"/>
                <w:szCs w:val="21"/>
              </w:rPr>
              <w:t xml:space="preserve">内容全面   </w:t>
            </w:r>
            <w:r w:rsidRPr="009C0ADF">
              <w:rPr>
                <w:rFonts w:asciiTheme="minorEastAsia" w:eastAsiaTheme="minorEastAsia" w:hAnsiTheme="minorEastAsia" w:hint="eastAsia"/>
                <w:szCs w:val="21"/>
              </w:rPr>
              <w:sym w:font="Wingdings" w:char="00A8"/>
            </w:r>
            <w:r w:rsidRPr="009C0ADF">
              <w:rPr>
                <w:rFonts w:asciiTheme="minorEastAsia" w:eastAsiaTheme="minorEastAsia" w:hAnsiTheme="minorEastAsia" w:hint="eastAsia"/>
                <w:szCs w:val="21"/>
              </w:rPr>
              <w:t>内容不全面，说明：</w:t>
            </w:r>
            <w:r w:rsidRPr="009C0ADF">
              <w:rPr>
                <w:rFonts w:asciiTheme="minorEastAsia" w:eastAsiaTheme="minorEastAsia" w:hAnsiTheme="minorEastAsia" w:hint="eastAsia"/>
                <w:szCs w:val="21"/>
                <w:u w:val="single"/>
              </w:rPr>
              <w:t xml:space="preserve">                    </w:t>
            </w:r>
          </w:p>
          <w:p w:rsidR="00592C51" w:rsidRPr="009C0ADF" w:rsidRDefault="002648A7" w:rsidP="00592C51">
            <w:pPr>
              <w:rPr>
                <w:rFonts w:asciiTheme="minorEastAsia" w:eastAsiaTheme="minorEastAsia" w:hAnsiTheme="minorEastAsia"/>
                <w:szCs w:val="21"/>
              </w:rPr>
            </w:pPr>
            <w:r w:rsidRPr="009C0ADF">
              <w:rPr>
                <w:rFonts w:asciiTheme="minorEastAsia" w:eastAsiaTheme="minorEastAsia" w:hAnsiTheme="minorEastAsia"/>
                <w:szCs w:val="21"/>
                <w:u w:val="single"/>
              </w:rPr>
              <w:t>202</w:t>
            </w:r>
            <w:r w:rsidR="009C0ADF" w:rsidRPr="009C0ADF">
              <w:rPr>
                <w:rFonts w:asciiTheme="minorEastAsia" w:eastAsiaTheme="minorEastAsia" w:hAnsiTheme="minorEastAsia"/>
                <w:szCs w:val="21"/>
                <w:u w:val="single"/>
              </w:rPr>
              <w:t>2.08.22</w:t>
            </w:r>
            <w:r w:rsidR="00592C51" w:rsidRPr="009C0ADF">
              <w:rPr>
                <w:rFonts w:asciiTheme="minorEastAsia" w:eastAsiaTheme="minorEastAsia" w:hAnsiTheme="minorEastAsia" w:hint="eastAsia"/>
                <w:szCs w:val="21"/>
              </w:rPr>
              <w:t>进行验证</w:t>
            </w:r>
          </w:p>
          <w:p w:rsidR="00592C51" w:rsidRPr="00533B8B" w:rsidRDefault="00F76D30" w:rsidP="00592C51">
            <w:pPr>
              <w:pStyle w:val="ae"/>
              <w:rPr>
                <w:rFonts w:asciiTheme="minorEastAsia" w:eastAsiaTheme="minorEastAsia" w:hAnsiTheme="minorEastAsia"/>
                <w:b/>
                <w:bCs w:val="0"/>
                <w:spacing w:val="0"/>
                <w:szCs w:val="21"/>
              </w:rPr>
            </w:pPr>
            <w:r w:rsidRPr="00533B8B">
              <w:rPr>
                <w:rFonts w:asciiTheme="minorEastAsia" w:eastAsiaTheme="minorEastAsia" w:hAnsiTheme="minorEastAsia" w:hint="eastAsia"/>
                <w:b/>
                <w:bCs w:val="0"/>
                <w:spacing w:val="0"/>
                <w:szCs w:val="21"/>
              </w:rPr>
              <w:t>1）</w:t>
            </w:r>
            <w:r w:rsidR="00245A34" w:rsidRPr="00533B8B">
              <w:rPr>
                <w:rFonts w:asciiTheme="minorEastAsia" w:eastAsiaTheme="minorEastAsia" w:hAnsiTheme="minorEastAsia" w:hint="eastAsia"/>
                <w:b/>
                <w:bCs w:val="0"/>
                <w:spacing w:val="0"/>
                <w:szCs w:val="21"/>
              </w:rPr>
              <w:t>销</w:t>
            </w:r>
            <w:r w:rsidR="00245A34" w:rsidRPr="00533B8B">
              <w:rPr>
                <w:rFonts w:asciiTheme="minorEastAsia" w:eastAsiaTheme="minorEastAsia" w:hAnsiTheme="minorEastAsia"/>
                <w:b/>
                <w:bCs w:val="0"/>
                <w:spacing w:val="0"/>
                <w:szCs w:val="21"/>
              </w:rPr>
              <w:t>售：</w:t>
            </w:r>
          </w:p>
          <w:p w:rsidR="00245A34" w:rsidRDefault="00245A34" w:rsidP="00245A34">
            <w:pPr>
              <w:rPr>
                <w:color w:val="0000FF"/>
              </w:rPr>
            </w:pPr>
            <w:r>
              <w:rPr>
                <w:rFonts w:hint="eastAsia"/>
                <w:color w:val="0000FF"/>
              </w:rPr>
              <w:t>见《验证报告》和《检验报告》</w:t>
            </w:r>
          </w:p>
          <w:p w:rsidR="00D51CA5" w:rsidRPr="00D51CA5" w:rsidRDefault="00245A34" w:rsidP="00D51CA5">
            <w:pPr>
              <w:rPr>
                <w:color w:val="0000FF"/>
                <w:u w:val="single"/>
              </w:rPr>
            </w:pPr>
            <w:r>
              <w:rPr>
                <w:rFonts w:hint="eastAsia"/>
                <w:color w:val="0000FF"/>
              </w:rPr>
              <w:t>抽取作业环境（人员、空气、工器具、接触面等）检验相关记录名称：</w:t>
            </w:r>
            <w:r>
              <w:rPr>
                <w:rFonts w:hint="eastAsia"/>
                <w:color w:val="0000FF"/>
                <w:u w:val="single"/>
              </w:rPr>
              <w:t>《现</w:t>
            </w:r>
            <w:r>
              <w:rPr>
                <w:color w:val="0000FF"/>
                <w:u w:val="single"/>
              </w:rPr>
              <w:t>场</w:t>
            </w:r>
            <w:r>
              <w:rPr>
                <w:rFonts w:hint="eastAsia"/>
                <w:color w:val="0000FF"/>
                <w:u w:val="single"/>
              </w:rPr>
              <w:t>检</w:t>
            </w:r>
            <w:r>
              <w:rPr>
                <w:color w:val="0000FF"/>
                <w:u w:val="single"/>
              </w:rPr>
              <w:t>查</w:t>
            </w:r>
            <w:r>
              <w:rPr>
                <w:rFonts w:hint="eastAsia"/>
                <w:color w:val="0000FF"/>
                <w:u w:val="single"/>
              </w:rPr>
              <w:t>记</w:t>
            </w:r>
            <w:r>
              <w:rPr>
                <w:color w:val="0000FF"/>
                <w:u w:val="single"/>
              </w:rPr>
              <w:t>录</w:t>
            </w:r>
            <w:r>
              <w:rPr>
                <w:rFonts w:hint="eastAsia"/>
                <w:color w:val="0000FF"/>
                <w:u w:val="single"/>
              </w:rPr>
              <w:t xml:space="preserve">   </w:t>
            </w:r>
            <w:r>
              <w:rPr>
                <w:rFonts w:hint="eastAsia"/>
                <w:color w:val="0000FF"/>
                <w:u w:val="single"/>
              </w:rPr>
              <w:t>》</w:t>
            </w:r>
          </w:p>
          <w:tbl>
            <w:tblPr>
              <w:tblStyle w:val="ac"/>
              <w:tblW w:w="9043" w:type="dxa"/>
              <w:tblLayout w:type="fixed"/>
              <w:tblLook w:val="04A0" w:firstRow="1" w:lastRow="0" w:firstColumn="1" w:lastColumn="0" w:noHBand="0" w:noVBand="1"/>
            </w:tblPr>
            <w:tblGrid>
              <w:gridCol w:w="1452"/>
              <w:gridCol w:w="1294"/>
              <w:gridCol w:w="832"/>
              <w:gridCol w:w="1853"/>
              <w:gridCol w:w="1566"/>
              <w:gridCol w:w="2046"/>
            </w:tblGrid>
            <w:tr w:rsidR="00245A34" w:rsidRPr="005849A4" w:rsidTr="00D51CA5">
              <w:tc>
                <w:tcPr>
                  <w:tcW w:w="1452" w:type="dxa"/>
                </w:tcPr>
                <w:p w:rsidR="00245A34" w:rsidRPr="005849A4" w:rsidRDefault="00245A34" w:rsidP="00245A34">
                  <w:pPr>
                    <w:rPr>
                      <w:rFonts w:asciiTheme="minorEastAsia" w:eastAsiaTheme="minorEastAsia" w:hAnsiTheme="minorEastAsia"/>
                      <w:szCs w:val="21"/>
                    </w:rPr>
                  </w:pPr>
                  <w:r w:rsidRPr="005849A4">
                    <w:rPr>
                      <w:rFonts w:asciiTheme="minorEastAsia" w:eastAsiaTheme="minorEastAsia" w:hAnsiTheme="minorEastAsia"/>
                      <w:szCs w:val="21"/>
                    </w:rPr>
                    <w:t>日期</w:t>
                  </w:r>
                </w:p>
              </w:tc>
              <w:tc>
                <w:tcPr>
                  <w:tcW w:w="1294" w:type="dxa"/>
                </w:tcPr>
                <w:p w:rsidR="00245A34" w:rsidRPr="005849A4" w:rsidRDefault="00245A34" w:rsidP="00245A34">
                  <w:pPr>
                    <w:rPr>
                      <w:rFonts w:asciiTheme="minorEastAsia" w:eastAsiaTheme="minorEastAsia" w:hAnsiTheme="minorEastAsia"/>
                      <w:szCs w:val="21"/>
                    </w:rPr>
                  </w:pPr>
                  <w:r w:rsidRPr="005849A4">
                    <w:rPr>
                      <w:rFonts w:asciiTheme="minorEastAsia" w:eastAsiaTheme="minorEastAsia" w:hAnsiTheme="minorEastAsia"/>
                      <w:szCs w:val="21"/>
                    </w:rPr>
                    <w:t>样品名称</w:t>
                  </w:r>
                </w:p>
              </w:tc>
              <w:tc>
                <w:tcPr>
                  <w:tcW w:w="832" w:type="dxa"/>
                </w:tcPr>
                <w:p w:rsidR="00245A34" w:rsidRPr="005849A4" w:rsidRDefault="00245A34" w:rsidP="00245A34">
                  <w:pPr>
                    <w:rPr>
                      <w:rFonts w:asciiTheme="minorEastAsia" w:eastAsiaTheme="minorEastAsia" w:hAnsiTheme="minorEastAsia"/>
                      <w:szCs w:val="21"/>
                    </w:rPr>
                  </w:pPr>
                  <w:r w:rsidRPr="005849A4">
                    <w:rPr>
                      <w:rFonts w:asciiTheme="minorEastAsia" w:eastAsiaTheme="minorEastAsia" w:hAnsiTheme="minorEastAsia"/>
                      <w:szCs w:val="21"/>
                    </w:rPr>
                    <w:t>抽样比例</w:t>
                  </w:r>
                </w:p>
              </w:tc>
              <w:tc>
                <w:tcPr>
                  <w:tcW w:w="1853" w:type="dxa"/>
                </w:tcPr>
                <w:p w:rsidR="00245A34" w:rsidRPr="005849A4" w:rsidRDefault="00245A34" w:rsidP="00245A34">
                  <w:pPr>
                    <w:rPr>
                      <w:rFonts w:asciiTheme="minorEastAsia" w:eastAsiaTheme="minorEastAsia" w:hAnsiTheme="minorEastAsia"/>
                      <w:szCs w:val="21"/>
                    </w:rPr>
                  </w:pPr>
                  <w:r w:rsidRPr="005849A4">
                    <w:rPr>
                      <w:rFonts w:asciiTheme="minorEastAsia" w:eastAsiaTheme="minorEastAsia" w:hAnsiTheme="minorEastAsia"/>
                      <w:bCs/>
                      <w:szCs w:val="21"/>
                    </w:rPr>
                    <w:t>关键特性</w:t>
                  </w:r>
                  <w:r w:rsidRPr="005849A4">
                    <w:rPr>
                      <w:rFonts w:asciiTheme="minorEastAsia" w:eastAsiaTheme="minorEastAsia" w:hAnsiTheme="minorEastAsia"/>
                      <w:szCs w:val="21"/>
                    </w:rPr>
                    <w:t>要求</w:t>
                  </w:r>
                </w:p>
              </w:tc>
              <w:tc>
                <w:tcPr>
                  <w:tcW w:w="1566" w:type="dxa"/>
                </w:tcPr>
                <w:p w:rsidR="00245A34" w:rsidRPr="005849A4" w:rsidRDefault="00245A34" w:rsidP="00245A34">
                  <w:pPr>
                    <w:rPr>
                      <w:rFonts w:asciiTheme="minorEastAsia" w:eastAsiaTheme="minorEastAsia" w:hAnsiTheme="minorEastAsia"/>
                      <w:szCs w:val="21"/>
                    </w:rPr>
                  </w:pPr>
                  <w:r w:rsidRPr="005849A4">
                    <w:rPr>
                      <w:rFonts w:asciiTheme="minorEastAsia" w:eastAsiaTheme="minorEastAsia" w:hAnsiTheme="minorEastAsia"/>
                      <w:szCs w:val="21"/>
                    </w:rPr>
                    <w:t>实测结果</w:t>
                  </w:r>
                </w:p>
              </w:tc>
              <w:tc>
                <w:tcPr>
                  <w:tcW w:w="2046" w:type="dxa"/>
                </w:tcPr>
                <w:p w:rsidR="00245A34" w:rsidRPr="005849A4" w:rsidRDefault="00245A34" w:rsidP="00245A34">
                  <w:pPr>
                    <w:rPr>
                      <w:rFonts w:asciiTheme="minorEastAsia" w:eastAsiaTheme="minorEastAsia" w:hAnsiTheme="minorEastAsia"/>
                      <w:szCs w:val="21"/>
                    </w:rPr>
                  </w:pPr>
                  <w:r w:rsidRPr="005849A4">
                    <w:rPr>
                      <w:rFonts w:asciiTheme="minorEastAsia" w:eastAsiaTheme="minorEastAsia" w:hAnsiTheme="minorEastAsia"/>
                      <w:szCs w:val="21"/>
                    </w:rPr>
                    <w:t>验证结论</w:t>
                  </w:r>
                </w:p>
              </w:tc>
            </w:tr>
            <w:tr w:rsidR="00F76D30" w:rsidRPr="005849A4" w:rsidTr="00D51CA5">
              <w:tc>
                <w:tcPr>
                  <w:tcW w:w="1452" w:type="dxa"/>
                </w:tcPr>
                <w:p w:rsidR="00F76D30" w:rsidRPr="005849A4" w:rsidRDefault="00F76D30" w:rsidP="005B35CE">
                  <w:pPr>
                    <w:rPr>
                      <w:rFonts w:asciiTheme="minorEastAsia" w:eastAsiaTheme="minorEastAsia" w:hAnsiTheme="minorEastAsia"/>
                      <w:szCs w:val="21"/>
                    </w:rPr>
                  </w:pPr>
                  <w:r w:rsidRPr="005849A4">
                    <w:rPr>
                      <w:rFonts w:asciiTheme="minorEastAsia" w:eastAsiaTheme="minorEastAsia" w:hAnsiTheme="minorEastAsia"/>
                      <w:szCs w:val="21"/>
                    </w:rPr>
                    <w:t>202</w:t>
                  </w:r>
                  <w:r w:rsidR="00F457D3" w:rsidRPr="005849A4">
                    <w:rPr>
                      <w:rFonts w:asciiTheme="minorEastAsia" w:eastAsiaTheme="minorEastAsia" w:hAnsiTheme="minorEastAsia"/>
                      <w:szCs w:val="21"/>
                    </w:rPr>
                    <w:t>2</w:t>
                  </w:r>
                  <w:r w:rsidRPr="005849A4">
                    <w:rPr>
                      <w:rFonts w:asciiTheme="minorEastAsia" w:eastAsiaTheme="minorEastAsia" w:hAnsiTheme="minorEastAsia" w:hint="eastAsia"/>
                      <w:szCs w:val="21"/>
                    </w:rPr>
                    <w:t>年</w:t>
                  </w:r>
                  <w:r w:rsidR="00F457D3" w:rsidRPr="005849A4">
                    <w:rPr>
                      <w:rFonts w:asciiTheme="minorEastAsia" w:eastAsiaTheme="minorEastAsia" w:hAnsiTheme="minorEastAsia" w:hint="eastAsia"/>
                      <w:szCs w:val="21"/>
                    </w:rPr>
                    <w:t>0</w:t>
                  </w:r>
                  <w:r w:rsidR="005B35CE" w:rsidRPr="005849A4">
                    <w:rPr>
                      <w:rFonts w:asciiTheme="minorEastAsia" w:eastAsiaTheme="minorEastAsia" w:hAnsiTheme="minorEastAsia"/>
                      <w:szCs w:val="21"/>
                    </w:rPr>
                    <w:t>5</w:t>
                  </w:r>
                  <w:r w:rsidRPr="005849A4">
                    <w:rPr>
                      <w:rFonts w:asciiTheme="minorEastAsia" w:eastAsiaTheme="minorEastAsia" w:hAnsiTheme="minorEastAsia" w:hint="eastAsia"/>
                      <w:szCs w:val="21"/>
                    </w:rPr>
                    <w:t>月~</w:t>
                  </w:r>
                  <w:r w:rsidRPr="005849A4">
                    <w:rPr>
                      <w:rFonts w:asciiTheme="minorEastAsia" w:eastAsiaTheme="minorEastAsia" w:hAnsiTheme="minorEastAsia"/>
                      <w:szCs w:val="21"/>
                    </w:rPr>
                    <w:t>2022</w:t>
                  </w:r>
                  <w:r w:rsidRPr="005849A4">
                    <w:rPr>
                      <w:rFonts w:asciiTheme="minorEastAsia" w:eastAsiaTheme="minorEastAsia" w:hAnsiTheme="minorEastAsia" w:hint="eastAsia"/>
                      <w:szCs w:val="21"/>
                    </w:rPr>
                    <w:t>年</w:t>
                  </w:r>
                  <w:r w:rsidR="00F457D3" w:rsidRPr="005849A4">
                    <w:rPr>
                      <w:rFonts w:asciiTheme="minorEastAsia" w:eastAsiaTheme="minorEastAsia" w:hAnsiTheme="minorEastAsia"/>
                      <w:szCs w:val="21"/>
                    </w:rPr>
                    <w:t>09</w:t>
                  </w:r>
                  <w:r w:rsidRPr="005849A4">
                    <w:rPr>
                      <w:rFonts w:asciiTheme="minorEastAsia" w:eastAsiaTheme="minorEastAsia" w:hAnsiTheme="minorEastAsia" w:hint="eastAsia"/>
                      <w:szCs w:val="21"/>
                    </w:rPr>
                    <w:t>月</w:t>
                  </w:r>
                </w:p>
              </w:tc>
              <w:tc>
                <w:tcPr>
                  <w:tcW w:w="1294" w:type="dxa"/>
                </w:tcPr>
                <w:p w:rsidR="00F76D30" w:rsidRPr="005849A4" w:rsidRDefault="00F76D30" w:rsidP="00F457D3">
                  <w:pPr>
                    <w:widowControl/>
                    <w:jc w:val="center"/>
                    <w:rPr>
                      <w:rFonts w:asciiTheme="minorEastAsia" w:eastAsiaTheme="minorEastAsia" w:hAnsiTheme="minorEastAsia" w:cs="宋体"/>
                      <w:kern w:val="0"/>
                      <w:szCs w:val="21"/>
                    </w:rPr>
                  </w:pPr>
                  <w:r w:rsidRPr="005849A4">
                    <w:rPr>
                      <w:rFonts w:asciiTheme="minorEastAsia" w:eastAsiaTheme="minorEastAsia" w:hAnsiTheme="minorEastAsia" w:cs="宋体" w:hint="eastAsia"/>
                      <w:kern w:val="0"/>
                      <w:szCs w:val="21"/>
                    </w:rPr>
                    <w:t>《</w:t>
                  </w:r>
                  <w:r w:rsidR="005B35CE" w:rsidRPr="005849A4">
                    <w:rPr>
                      <w:rFonts w:asciiTheme="minorEastAsia" w:eastAsiaTheme="minorEastAsia" w:hAnsiTheme="minorEastAsia" w:cs="宋体" w:hint="eastAsia"/>
                      <w:kern w:val="0"/>
                      <w:szCs w:val="21"/>
                    </w:rPr>
                    <w:t>佳源仓储卫生检查记录</w:t>
                  </w:r>
                  <w:r w:rsidRPr="005849A4">
                    <w:rPr>
                      <w:rFonts w:asciiTheme="minorEastAsia" w:eastAsiaTheme="minorEastAsia" w:hAnsiTheme="minorEastAsia" w:cs="宋体" w:hint="eastAsia"/>
                      <w:kern w:val="0"/>
                      <w:szCs w:val="21"/>
                    </w:rPr>
                    <w:t>》</w:t>
                  </w:r>
                </w:p>
              </w:tc>
              <w:tc>
                <w:tcPr>
                  <w:tcW w:w="832" w:type="dxa"/>
                </w:tcPr>
                <w:p w:rsidR="00F76D30" w:rsidRPr="005849A4" w:rsidRDefault="00F76D30" w:rsidP="00F76D30">
                  <w:pPr>
                    <w:rPr>
                      <w:rFonts w:asciiTheme="minorEastAsia" w:eastAsiaTheme="minorEastAsia" w:hAnsiTheme="minorEastAsia"/>
                      <w:szCs w:val="21"/>
                    </w:rPr>
                  </w:pPr>
                  <w:r w:rsidRPr="005849A4">
                    <w:rPr>
                      <w:rFonts w:asciiTheme="minorEastAsia" w:eastAsiaTheme="minorEastAsia" w:hAnsiTheme="minorEastAsia"/>
                      <w:szCs w:val="21"/>
                    </w:rPr>
                    <w:t>100%</w:t>
                  </w:r>
                </w:p>
              </w:tc>
              <w:tc>
                <w:tcPr>
                  <w:tcW w:w="1853" w:type="dxa"/>
                </w:tcPr>
                <w:p w:rsidR="00F457D3" w:rsidRPr="005849A4" w:rsidRDefault="005B35CE" w:rsidP="00F76D30">
                  <w:pPr>
                    <w:pStyle w:val="2"/>
                    <w:ind w:leftChars="0" w:left="0" w:firstLineChars="0" w:firstLine="0"/>
                    <w:rPr>
                      <w:szCs w:val="21"/>
                    </w:rPr>
                  </w:pPr>
                  <w:r w:rsidRPr="005849A4">
                    <w:rPr>
                      <w:rFonts w:hint="eastAsia"/>
                      <w:szCs w:val="21"/>
                    </w:rPr>
                    <w:t>库房内表面</w:t>
                  </w:r>
                </w:p>
                <w:p w:rsidR="005B35CE" w:rsidRPr="005849A4" w:rsidRDefault="005B35CE" w:rsidP="00F76D30">
                  <w:pPr>
                    <w:pStyle w:val="2"/>
                    <w:ind w:leftChars="0" w:left="0" w:firstLineChars="0" w:firstLine="0"/>
                    <w:rPr>
                      <w:szCs w:val="21"/>
                    </w:rPr>
                  </w:pPr>
                  <w:r w:rsidRPr="005849A4">
                    <w:rPr>
                      <w:rFonts w:hint="eastAsia"/>
                      <w:szCs w:val="21"/>
                    </w:rPr>
                    <w:t>光洁、平整、无积尘、无霉斑、无渗漏、无不清洁死角、窗明壁净。</w:t>
                  </w:r>
                </w:p>
                <w:p w:rsidR="005B35CE" w:rsidRPr="005849A4" w:rsidRDefault="005B35CE" w:rsidP="00F76D30">
                  <w:pPr>
                    <w:pStyle w:val="2"/>
                    <w:ind w:leftChars="0" w:left="0" w:firstLineChars="0" w:firstLine="0"/>
                    <w:rPr>
                      <w:szCs w:val="21"/>
                    </w:rPr>
                  </w:pPr>
                  <w:r w:rsidRPr="005849A4">
                    <w:rPr>
                      <w:rFonts w:hint="eastAsia"/>
                      <w:szCs w:val="21"/>
                    </w:rPr>
                    <w:t>库房内地面</w:t>
                  </w:r>
                </w:p>
                <w:p w:rsidR="005B35CE" w:rsidRPr="005849A4" w:rsidRDefault="005B35CE" w:rsidP="00F76D30">
                  <w:pPr>
                    <w:pStyle w:val="2"/>
                    <w:ind w:leftChars="0" w:left="0" w:firstLineChars="0" w:firstLine="0"/>
                    <w:rPr>
                      <w:szCs w:val="21"/>
                    </w:rPr>
                  </w:pPr>
                  <w:r w:rsidRPr="005849A4">
                    <w:rPr>
                      <w:rFonts w:hint="eastAsia"/>
                      <w:szCs w:val="21"/>
                    </w:rPr>
                    <w:t>光滑、无缝隙、清洁干净、无积水、无杂物。</w:t>
                  </w:r>
                </w:p>
                <w:p w:rsidR="005B35CE" w:rsidRPr="005849A4" w:rsidRDefault="005B35CE" w:rsidP="00F76D30">
                  <w:pPr>
                    <w:pStyle w:val="2"/>
                    <w:ind w:leftChars="0" w:left="0" w:firstLineChars="0" w:firstLine="0"/>
                    <w:rPr>
                      <w:szCs w:val="21"/>
                    </w:rPr>
                  </w:pPr>
                  <w:r w:rsidRPr="005849A4">
                    <w:rPr>
                      <w:rFonts w:hint="eastAsia"/>
                      <w:szCs w:val="21"/>
                    </w:rPr>
                    <w:t>库房内门窗</w:t>
                  </w:r>
                </w:p>
                <w:p w:rsidR="005B35CE" w:rsidRPr="005849A4" w:rsidRDefault="005B35CE" w:rsidP="00F76D30">
                  <w:pPr>
                    <w:pStyle w:val="2"/>
                    <w:ind w:leftChars="0" w:left="0" w:firstLineChars="0" w:firstLine="0"/>
                    <w:rPr>
                      <w:rFonts w:asciiTheme="minorEastAsia" w:eastAsiaTheme="minorEastAsia" w:hAnsiTheme="minorEastAsia"/>
                      <w:szCs w:val="21"/>
                    </w:rPr>
                  </w:pPr>
                  <w:r w:rsidRPr="005849A4">
                    <w:rPr>
                      <w:rFonts w:hint="eastAsia"/>
                      <w:szCs w:val="21"/>
                    </w:rPr>
                    <w:t>结构严密、设置有效防止虫、鼠、鸟类进入的设施。</w:t>
                  </w:r>
                </w:p>
              </w:tc>
              <w:tc>
                <w:tcPr>
                  <w:tcW w:w="1566" w:type="dxa"/>
                </w:tcPr>
                <w:p w:rsidR="00F76D30" w:rsidRPr="005849A4" w:rsidRDefault="00F76D30" w:rsidP="00F76D30">
                  <w:pPr>
                    <w:pStyle w:val="2"/>
                    <w:ind w:firstLineChars="0" w:firstLine="0"/>
                    <w:rPr>
                      <w:rFonts w:asciiTheme="minorEastAsia" w:eastAsiaTheme="minorEastAsia" w:hAnsiTheme="minorEastAsia"/>
                      <w:szCs w:val="21"/>
                    </w:rPr>
                  </w:pPr>
                  <w:r w:rsidRPr="005849A4">
                    <w:rPr>
                      <w:rFonts w:asciiTheme="minorEastAsia" w:eastAsiaTheme="minorEastAsia" w:hAnsiTheme="minorEastAsia" w:hint="eastAsia"/>
                      <w:szCs w:val="21"/>
                    </w:rPr>
                    <w:t>符</w:t>
                  </w:r>
                  <w:r w:rsidRPr="005849A4">
                    <w:rPr>
                      <w:rFonts w:asciiTheme="minorEastAsia" w:eastAsiaTheme="minorEastAsia" w:hAnsiTheme="minorEastAsia"/>
                      <w:szCs w:val="21"/>
                    </w:rPr>
                    <w:t>合要求</w:t>
                  </w:r>
                </w:p>
                <w:p w:rsidR="00F76D30" w:rsidRPr="005849A4" w:rsidRDefault="00F76D30" w:rsidP="005B35CE">
                  <w:pPr>
                    <w:pStyle w:val="2"/>
                    <w:ind w:firstLineChars="0" w:firstLine="0"/>
                    <w:rPr>
                      <w:rFonts w:asciiTheme="minorEastAsia" w:eastAsiaTheme="minorEastAsia" w:hAnsiTheme="minorEastAsia"/>
                      <w:szCs w:val="21"/>
                    </w:rPr>
                  </w:pPr>
                  <w:r w:rsidRPr="005849A4">
                    <w:rPr>
                      <w:rFonts w:asciiTheme="minorEastAsia" w:eastAsiaTheme="minorEastAsia" w:hAnsiTheme="minorEastAsia" w:hint="eastAsia"/>
                      <w:szCs w:val="21"/>
                    </w:rPr>
                    <w:t>检查</w:t>
                  </w:r>
                  <w:r w:rsidR="00F457D3" w:rsidRPr="005849A4">
                    <w:rPr>
                      <w:rFonts w:asciiTheme="minorEastAsia" w:eastAsiaTheme="minorEastAsia" w:hAnsiTheme="minorEastAsia" w:hint="eastAsia"/>
                      <w:szCs w:val="21"/>
                    </w:rPr>
                    <w:t>：</w:t>
                  </w:r>
                  <w:r w:rsidR="005B35CE" w:rsidRPr="005849A4">
                    <w:rPr>
                      <w:rFonts w:asciiTheme="minorEastAsia" w:eastAsiaTheme="minorEastAsia" w:hAnsiTheme="minorEastAsia" w:hint="eastAsia"/>
                      <w:szCs w:val="21"/>
                    </w:rPr>
                    <w:t>黄艺</w:t>
                  </w:r>
                  <w:r w:rsidR="005B35CE" w:rsidRPr="005849A4">
                    <w:rPr>
                      <w:rFonts w:asciiTheme="minorEastAsia" w:eastAsiaTheme="minorEastAsia" w:hAnsiTheme="minorEastAsia"/>
                      <w:szCs w:val="21"/>
                    </w:rPr>
                    <w:t>燕</w:t>
                  </w:r>
                </w:p>
              </w:tc>
              <w:tc>
                <w:tcPr>
                  <w:tcW w:w="2046" w:type="dxa"/>
                </w:tcPr>
                <w:p w:rsidR="00F76D30" w:rsidRPr="005849A4" w:rsidRDefault="00F76D30" w:rsidP="00F76D30">
                  <w:pPr>
                    <w:rPr>
                      <w:rFonts w:asciiTheme="minorEastAsia" w:eastAsiaTheme="minorEastAsia" w:hAnsiTheme="minorEastAsia"/>
                      <w:szCs w:val="21"/>
                    </w:rPr>
                  </w:pPr>
                  <w:r w:rsidRPr="005849A4">
                    <w:rPr>
                      <w:rFonts w:asciiTheme="minorEastAsia" w:eastAsiaTheme="minorEastAsia" w:hAnsiTheme="minorEastAsia"/>
                      <w:szCs w:val="21"/>
                    </w:rPr>
                    <w:sym w:font="Wingdings" w:char="00FE"/>
                  </w:r>
                  <w:r w:rsidRPr="005849A4">
                    <w:rPr>
                      <w:rFonts w:asciiTheme="minorEastAsia" w:eastAsiaTheme="minorEastAsia" w:hAnsiTheme="minorEastAsia"/>
                      <w:szCs w:val="21"/>
                    </w:rPr>
                    <w:t>合格 □不合格</w:t>
                  </w:r>
                </w:p>
              </w:tc>
            </w:tr>
            <w:tr w:rsidR="00AF5ECD" w:rsidRPr="005849A4" w:rsidTr="00D51CA5">
              <w:tc>
                <w:tcPr>
                  <w:tcW w:w="1452" w:type="dxa"/>
                </w:tcPr>
                <w:p w:rsidR="00AF5ECD" w:rsidRPr="005849A4" w:rsidRDefault="00AF5ECD" w:rsidP="00F457D3">
                  <w:pPr>
                    <w:rPr>
                      <w:rFonts w:asciiTheme="minorEastAsia" w:eastAsiaTheme="minorEastAsia" w:hAnsiTheme="minorEastAsia"/>
                      <w:szCs w:val="21"/>
                    </w:rPr>
                  </w:pPr>
                  <w:r w:rsidRPr="005849A4">
                    <w:rPr>
                      <w:rFonts w:asciiTheme="minorEastAsia" w:eastAsiaTheme="minorEastAsia" w:hAnsiTheme="minorEastAsia" w:hint="eastAsia"/>
                      <w:szCs w:val="21"/>
                    </w:rPr>
                    <w:t>2022年05月`09月</w:t>
                  </w:r>
                </w:p>
              </w:tc>
              <w:tc>
                <w:tcPr>
                  <w:tcW w:w="1294" w:type="dxa"/>
                </w:tcPr>
                <w:p w:rsidR="00AF5ECD" w:rsidRPr="005849A4" w:rsidRDefault="00AF5ECD" w:rsidP="00F457D3">
                  <w:pPr>
                    <w:widowControl/>
                    <w:jc w:val="center"/>
                    <w:rPr>
                      <w:rFonts w:asciiTheme="minorEastAsia" w:eastAsiaTheme="minorEastAsia" w:hAnsiTheme="minorEastAsia" w:cs="宋体"/>
                      <w:kern w:val="0"/>
                      <w:szCs w:val="21"/>
                    </w:rPr>
                  </w:pPr>
                  <w:r w:rsidRPr="005849A4">
                    <w:rPr>
                      <w:rFonts w:asciiTheme="minorEastAsia" w:eastAsiaTheme="minorEastAsia" w:hAnsiTheme="minorEastAsia" w:cs="宋体" w:hint="eastAsia"/>
                      <w:kern w:val="0"/>
                      <w:szCs w:val="21"/>
                    </w:rPr>
                    <w:t>《车</w:t>
                  </w:r>
                  <w:r w:rsidRPr="005849A4">
                    <w:rPr>
                      <w:rFonts w:asciiTheme="minorEastAsia" w:eastAsiaTheme="minorEastAsia" w:hAnsiTheme="minorEastAsia" w:cs="宋体"/>
                      <w:kern w:val="0"/>
                      <w:szCs w:val="21"/>
                    </w:rPr>
                    <w:t>辆</w:t>
                  </w:r>
                  <w:r w:rsidRPr="005849A4">
                    <w:rPr>
                      <w:rFonts w:asciiTheme="minorEastAsia" w:eastAsiaTheme="minorEastAsia" w:hAnsiTheme="minorEastAsia" w:cs="宋体" w:hint="eastAsia"/>
                      <w:kern w:val="0"/>
                      <w:szCs w:val="21"/>
                    </w:rPr>
                    <w:t>清</w:t>
                  </w:r>
                  <w:r w:rsidRPr="005849A4">
                    <w:rPr>
                      <w:rFonts w:asciiTheme="minorEastAsia" w:eastAsiaTheme="minorEastAsia" w:hAnsiTheme="minorEastAsia" w:cs="宋体"/>
                      <w:kern w:val="0"/>
                      <w:szCs w:val="21"/>
                    </w:rPr>
                    <w:t>洁消毒记录》</w:t>
                  </w:r>
                </w:p>
              </w:tc>
              <w:tc>
                <w:tcPr>
                  <w:tcW w:w="832" w:type="dxa"/>
                </w:tcPr>
                <w:p w:rsidR="00AF5ECD" w:rsidRPr="005849A4" w:rsidRDefault="00AF5ECD" w:rsidP="00F76D30">
                  <w:pPr>
                    <w:rPr>
                      <w:rFonts w:asciiTheme="minorEastAsia" w:eastAsiaTheme="minorEastAsia" w:hAnsiTheme="minorEastAsia"/>
                      <w:szCs w:val="21"/>
                    </w:rPr>
                  </w:pPr>
                  <w:r w:rsidRPr="005849A4">
                    <w:rPr>
                      <w:rFonts w:asciiTheme="minorEastAsia" w:eastAsiaTheme="minorEastAsia" w:hAnsiTheme="minorEastAsia"/>
                      <w:szCs w:val="21"/>
                    </w:rPr>
                    <w:t>100%</w:t>
                  </w:r>
                </w:p>
              </w:tc>
              <w:tc>
                <w:tcPr>
                  <w:tcW w:w="1853" w:type="dxa"/>
                </w:tcPr>
                <w:p w:rsidR="00AF5ECD" w:rsidRPr="005849A4" w:rsidRDefault="00AF5ECD" w:rsidP="00F76D30">
                  <w:pPr>
                    <w:pStyle w:val="2"/>
                    <w:ind w:leftChars="0" w:left="0" w:firstLineChars="0" w:firstLine="0"/>
                    <w:rPr>
                      <w:rFonts w:asciiTheme="minorEastAsia" w:eastAsiaTheme="minorEastAsia" w:hAnsiTheme="minorEastAsia"/>
                      <w:szCs w:val="21"/>
                    </w:rPr>
                  </w:pPr>
                  <w:r w:rsidRPr="005849A4">
                    <w:rPr>
                      <w:rFonts w:asciiTheme="minorEastAsia" w:eastAsiaTheme="minorEastAsia" w:hAnsiTheme="minorEastAsia" w:hint="eastAsia"/>
                      <w:szCs w:val="21"/>
                    </w:rPr>
                    <w:t>每</w:t>
                  </w:r>
                  <w:r w:rsidRPr="005849A4">
                    <w:rPr>
                      <w:rFonts w:asciiTheme="minorEastAsia" w:eastAsiaTheme="minorEastAsia" w:hAnsiTheme="minorEastAsia"/>
                      <w:szCs w:val="21"/>
                    </w:rPr>
                    <w:t>天</w:t>
                  </w:r>
                  <w:r w:rsidRPr="005849A4">
                    <w:rPr>
                      <w:rFonts w:asciiTheme="minorEastAsia" w:eastAsiaTheme="minorEastAsia" w:hAnsiTheme="minorEastAsia" w:hint="eastAsia"/>
                      <w:szCs w:val="21"/>
                    </w:rPr>
                    <w:t>清</w:t>
                  </w:r>
                  <w:r w:rsidRPr="005849A4">
                    <w:rPr>
                      <w:rFonts w:asciiTheme="minorEastAsia" w:eastAsiaTheme="minorEastAsia" w:hAnsiTheme="minorEastAsia"/>
                      <w:szCs w:val="21"/>
                    </w:rPr>
                    <w:t>洗</w:t>
                  </w:r>
                  <w:r w:rsidRPr="005849A4">
                    <w:rPr>
                      <w:rFonts w:asciiTheme="minorEastAsia" w:eastAsiaTheme="minorEastAsia" w:hAnsiTheme="minorEastAsia" w:hint="eastAsia"/>
                      <w:szCs w:val="21"/>
                    </w:rPr>
                    <w:t>及75%酒</w:t>
                  </w:r>
                  <w:r w:rsidRPr="005849A4">
                    <w:rPr>
                      <w:rFonts w:asciiTheme="minorEastAsia" w:eastAsiaTheme="minorEastAsia" w:hAnsiTheme="minorEastAsia"/>
                      <w:szCs w:val="21"/>
                    </w:rPr>
                    <w:t>精</w:t>
                  </w:r>
                  <w:r w:rsidRPr="005849A4">
                    <w:rPr>
                      <w:rFonts w:asciiTheme="minorEastAsia" w:eastAsiaTheme="minorEastAsia" w:hAnsiTheme="minorEastAsia" w:hint="eastAsia"/>
                      <w:szCs w:val="21"/>
                    </w:rPr>
                    <w:t>喷</w:t>
                  </w:r>
                  <w:r w:rsidR="002B58D5" w:rsidRPr="005849A4">
                    <w:rPr>
                      <w:rFonts w:asciiTheme="minorEastAsia" w:eastAsiaTheme="minorEastAsia" w:hAnsiTheme="minorEastAsia" w:hint="eastAsia"/>
                      <w:szCs w:val="21"/>
                    </w:rPr>
                    <w:t>洒</w:t>
                  </w:r>
                </w:p>
              </w:tc>
              <w:tc>
                <w:tcPr>
                  <w:tcW w:w="1566" w:type="dxa"/>
                </w:tcPr>
                <w:p w:rsidR="00AF5ECD" w:rsidRPr="005849A4" w:rsidRDefault="002B58D5" w:rsidP="00F76D30">
                  <w:pPr>
                    <w:pStyle w:val="2"/>
                    <w:ind w:firstLineChars="0" w:firstLine="0"/>
                    <w:rPr>
                      <w:rFonts w:asciiTheme="minorEastAsia" w:eastAsiaTheme="minorEastAsia" w:hAnsiTheme="minorEastAsia"/>
                      <w:szCs w:val="21"/>
                    </w:rPr>
                  </w:pPr>
                  <w:r w:rsidRPr="005849A4">
                    <w:rPr>
                      <w:rFonts w:asciiTheme="minorEastAsia" w:eastAsiaTheme="minorEastAsia" w:hAnsiTheme="minorEastAsia" w:hint="eastAsia"/>
                      <w:szCs w:val="21"/>
                    </w:rPr>
                    <w:t>符</w:t>
                  </w:r>
                  <w:r w:rsidRPr="005849A4">
                    <w:rPr>
                      <w:rFonts w:asciiTheme="minorEastAsia" w:eastAsiaTheme="minorEastAsia" w:hAnsiTheme="minorEastAsia"/>
                      <w:szCs w:val="21"/>
                    </w:rPr>
                    <w:t>合要求</w:t>
                  </w:r>
                </w:p>
                <w:p w:rsidR="002B58D5" w:rsidRPr="005849A4" w:rsidRDefault="002B58D5" w:rsidP="00F76D30">
                  <w:pPr>
                    <w:pStyle w:val="2"/>
                    <w:ind w:firstLineChars="0" w:firstLine="0"/>
                    <w:rPr>
                      <w:rFonts w:asciiTheme="minorEastAsia" w:eastAsiaTheme="minorEastAsia" w:hAnsiTheme="minorEastAsia"/>
                      <w:szCs w:val="21"/>
                    </w:rPr>
                  </w:pPr>
                  <w:r w:rsidRPr="005849A4">
                    <w:rPr>
                      <w:rFonts w:asciiTheme="minorEastAsia" w:eastAsiaTheme="minorEastAsia" w:hAnsiTheme="minorEastAsia" w:hint="eastAsia"/>
                      <w:szCs w:val="21"/>
                    </w:rPr>
                    <w:t>消</w:t>
                  </w:r>
                  <w:r w:rsidRPr="005849A4">
                    <w:rPr>
                      <w:rFonts w:asciiTheme="minorEastAsia" w:eastAsiaTheme="minorEastAsia" w:hAnsiTheme="minorEastAsia"/>
                      <w:szCs w:val="21"/>
                    </w:rPr>
                    <w:t>毒人</w:t>
                  </w:r>
                  <w:r w:rsidRPr="005849A4">
                    <w:rPr>
                      <w:rFonts w:asciiTheme="minorEastAsia" w:eastAsiaTheme="minorEastAsia" w:hAnsiTheme="minorEastAsia" w:hint="eastAsia"/>
                      <w:szCs w:val="21"/>
                    </w:rPr>
                    <w:t>：赵</w:t>
                  </w:r>
                  <w:r w:rsidRPr="005849A4">
                    <w:rPr>
                      <w:rFonts w:asciiTheme="minorEastAsia" w:eastAsiaTheme="minorEastAsia" w:hAnsiTheme="minorEastAsia"/>
                      <w:szCs w:val="21"/>
                    </w:rPr>
                    <w:t>金启</w:t>
                  </w:r>
                </w:p>
                <w:p w:rsidR="002B58D5" w:rsidRPr="005849A4" w:rsidRDefault="002B58D5" w:rsidP="00F76D30">
                  <w:pPr>
                    <w:pStyle w:val="2"/>
                    <w:ind w:firstLineChars="0" w:firstLine="0"/>
                    <w:rPr>
                      <w:rFonts w:asciiTheme="minorEastAsia" w:eastAsiaTheme="minorEastAsia" w:hAnsiTheme="minorEastAsia"/>
                      <w:szCs w:val="21"/>
                    </w:rPr>
                  </w:pPr>
                </w:p>
                <w:p w:rsidR="002B58D5" w:rsidRPr="005849A4" w:rsidRDefault="002B58D5" w:rsidP="00F76D30">
                  <w:pPr>
                    <w:pStyle w:val="2"/>
                    <w:ind w:firstLineChars="0" w:firstLine="0"/>
                    <w:rPr>
                      <w:rFonts w:asciiTheme="minorEastAsia" w:eastAsiaTheme="minorEastAsia" w:hAnsiTheme="minorEastAsia"/>
                      <w:szCs w:val="21"/>
                    </w:rPr>
                  </w:pPr>
                </w:p>
              </w:tc>
              <w:tc>
                <w:tcPr>
                  <w:tcW w:w="2046" w:type="dxa"/>
                </w:tcPr>
                <w:p w:rsidR="00AF5ECD" w:rsidRPr="005849A4" w:rsidRDefault="00EC540E" w:rsidP="00F76D30">
                  <w:pPr>
                    <w:rPr>
                      <w:rFonts w:asciiTheme="minorEastAsia" w:eastAsiaTheme="minorEastAsia" w:hAnsiTheme="minorEastAsia"/>
                      <w:szCs w:val="21"/>
                    </w:rPr>
                  </w:pPr>
                  <w:r w:rsidRPr="005849A4">
                    <w:rPr>
                      <w:rFonts w:asciiTheme="minorEastAsia" w:eastAsiaTheme="minorEastAsia" w:hAnsiTheme="minorEastAsia"/>
                      <w:szCs w:val="21"/>
                    </w:rPr>
                    <w:sym w:font="Wingdings" w:char="00FE"/>
                  </w:r>
                  <w:r w:rsidRPr="005849A4">
                    <w:rPr>
                      <w:rFonts w:asciiTheme="minorEastAsia" w:eastAsiaTheme="minorEastAsia" w:hAnsiTheme="minorEastAsia"/>
                      <w:szCs w:val="21"/>
                    </w:rPr>
                    <w:t>合格 □不合格</w:t>
                  </w:r>
                </w:p>
              </w:tc>
            </w:tr>
            <w:tr w:rsidR="00F76D30" w:rsidRPr="005849A4" w:rsidTr="00D51CA5">
              <w:tc>
                <w:tcPr>
                  <w:tcW w:w="1452" w:type="dxa"/>
                </w:tcPr>
                <w:p w:rsidR="00F76D30" w:rsidRPr="005849A4" w:rsidRDefault="00F76D30" w:rsidP="00AF5ECD">
                  <w:pPr>
                    <w:rPr>
                      <w:rFonts w:asciiTheme="minorEastAsia" w:eastAsiaTheme="minorEastAsia" w:hAnsiTheme="minorEastAsia"/>
                      <w:szCs w:val="21"/>
                    </w:rPr>
                  </w:pPr>
                  <w:r w:rsidRPr="005849A4">
                    <w:rPr>
                      <w:rFonts w:asciiTheme="minorEastAsia" w:eastAsiaTheme="minorEastAsia" w:hAnsiTheme="minorEastAsia" w:hint="eastAsia"/>
                      <w:szCs w:val="21"/>
                    </w:rPr>
                    <w:t>2022年</w:t>
                  </w:r>
                  <w:r w:rsidR="00AF5ECD" w:rsidRPr="005849A4">
                    <w:rPr>
                      <w:rFonts w:asciiTheme="minorEastAsia" w:eastAsiaTheme="minorEastAsia" w:hAnsiTheme="minorEastAsia"/>
                      <w:szCs w:val="21"/>
                    </w:rPr>
                    <w:t>05</w:t>
                  </w:r>
                  <w:r w:rsidRPr="005849A4">
                    <w:rPr>
                      <w:rFonts w:asciiTheme="minorEastAsia" w:eastAsiaTheme="minorEastAsia" w:hAnsiTheme="minorEastAsia" w:hint="eastAsia"/>
                      <w:szCs w:val="21"/>
                    </w:rPr>
                    <w:t>月</w:t>
                  </w:r>
                  <w:r w:rsidRPr="005849A4">
                    <w:rPr>
                      <w:rFonts w:asciiTheme="minorEastAsia" w:eastAsiaTheme="minorEastAsia" w:hAnsiTheme="minorEastAsia"/>
                      <w:szCs w:val="21"/>
                    </w:rPr>
                    <w:t>~</w:t>
                  </w:r>
                  <w:r w:rsidRPr="005849A4">
                    <w:rPr>
                      <w:rFonts w:asciiTheme="minorEastAsia" w:eastAsiaTheme="minorEastAsia" w:hAnsiTheme="minorEastAsia" w:hint="eastAsia"/>
                      <w:szCs w:val="21"/>
                    </w:rPr>
                    <w:t>0</w:t>
                  </w:r>
                  <w:r w:rsidR="00F457D3" w:rsidRPr="005849A4">
                    <w:rPr>
                      <w:rFonts w:asciiTheme="minorEastAsia" w:eastAsiaTheme="minorEastAsia" w:hAnsiTheme="minorEastAsia"/>
                      <w:szCs w:val="21"/>
                    </w:rPr>
                    <w:t>9</w:t>
                  </w:r>
                  <w:r w:rsidRPr="005849A4">
                    <w:rPr>
                      <w:rFonts w:asciiTheme="minorEastAsia" w:eastAsiaTheme="minorEastAsia" w:hAnsiTheme="minorEastAsia" w:hint="eastAsia"/>
                      <w:szCs w:val="21"/>
                    </w:rPr>
                    <w:t>月</w:t>
                  </w:r>
                </w:p>
              </w:tc>
              <w:tc>
                <w:tcPr>
                  <w:tcW w:w="1294" w:type="dxa"/>
                </w:tcPr>
                <w:p w:rsidR="00F76D30" w:rsidRPr="005849A4" w:rsidRDefault="00F76D30" w:rsidP="00F76D30">
                  <w:pPr>
                    <w:jc w:val="center"/>
                    <w:rPr>
                      <w:rFonts w:asciiTheme="minorEastAsia" w:eastAsiaTheme="minorEastAsia" w:hAnsiTheme="minorEastAsia"/>
                      <w:szCs w:val="21"/>
                    </w:rPr>
                  </w:pPr>
                  <w:r w:rsidRPr="005849A4">
                    <w:rPr>
                      <w:rFonts w:asciiTheme="minorEastAsia" w:eastAsiaTheme="minorEastAsia" w:hAnsiTheme="minorEastAsia" w:hint="eastAsia"/>
                      <w:szCs w:val="21"/>
                    </w:rPr>
                    <w:t>日常检查情况记录表</w:t>
                  </w:r>
                </w:p>
                <w:p w:rsidR="00F76D30" w:rsidRPr="005849A4" w:rsidRDefault="00F76D30" w:rsidP="00F76D30">
                  <w:pPr>
                    <w:widowControl/>
                    <w:jc w:val="center"/>
                    <w:rPr>
                      <w:rFonts w:asciiTheme="minorEastAsia" w:eastAsiaTheme="minorEastAsia" w:hAnsiTheme="minorEastAsia" w:cs="宋体"/>
                      <w:kern w:val="0"/>
                      <w:szCs w:val="21"/>
                    </w:rPr>
                  </w:pPr>
                </w:p>
              </w:tc>
              <w:tc>
                <w:tcPr>
                  <w:tcW w:w="832" w:type="dxa"/>
                </w:tcPr>
                <w:p w:rsidR="00F76D30" w:rsidRPr="005849A4" w:rsidRDefault="00F76D30" w:rsidP="00F76D30">
                  <w:pPr>
                    <w:rPr>
                      <w:rFonts w:asciiTheme="minorEastAsia" w:eastAsiaTheme="minorEastAsia" w:hAnsiTheme="minorEastAsia"/>
                      <w:szCs w:val="21"/>
                    </w:rPr>
                  </w:pPr>
                  <w:r w:rsidRPr="005849A4">
                    <w:rPr>
                      <w:rFonts w:asciiTheme="minorEastAsia" w:eastAsiaTheme="minorEastAsia" w:hAnsiTheme="minorEastAsia" w:hint="eastAsia"/>
                      <w:szCs w:val="21"/>
                    </w:rPr>
                    <w:t>100%</w:t>
                  </w:r>
                </w:p>
              </w:tc>
              <w:tc>
                <w:tcPr>
                  <w:tcW w:w="1853" w:type="dxa"/>
                </w:tcPr>
                <w:p w:rsidR="00F76D30" w:rsidRPr="005849A4" w:rsidRDefault="00F76D30" w:rsidP="00F76D30">
                  <w:pPr>
                    <w:rPr>
                      <w:rFonts w:asciiTheme="minorEastAsia" w:eastAsiaTheme="minorEastAsia" w:hAnsiTheme="minorEastAsia"/>
                      <w:szCs w:val="21"/>
                    </w:rPr>
                  </w:pPr>
                  <w:r w:rsidRPr="005849A4">
                    <w:rPr>
                      <w:rFonts w:asciiTheme="minorEastAsia" w:eastAsiaTheme="minorEastAsia" w:hAnsiTheme="minorEastAsia" w:hint="eastAsia"/>
                      <w:szCs w:val="21"/>
                    </w:rPr>
                    <w:t>卫生管理</w:t>
                  </w:r>
                </w:p>
                <w:p w:rsidR="00F76D30" w:rsidRPr="005849A4" w:rsidRDefault="00F76D30" w:rsidP="00F76D30">
                  <w:pPr>
                    <w:rPr>
                      <w:rFonts w:asciiTheme="minorEastAsia" w:eastAsiaTheme="minorEastAsia" w:hAnsiTheme="minorEastAsia"/>
                      <w:szCs w:val="21"/>
                    </w:rPr>
                  </w:pPr>
                  <w:r w:rsidRPr="005849A4">
                    <w:rPr>
                      <w:rFonts w:asciiTheme="minorEastAsia" w:eastAsiaTheme="minorEastAsia" w:hAnsiTheme="minorEastAsia" w:hint="eastAsia"/>
                      <w:szCs w:val="21"/>
                    </w:rPr>
                    <w:t>原料进货贮存管理</w:t>
                  </w:r>
                </w:p>
                <w:p w:rsidR="00F76D30" w:rsidRPr="005849A4" w:rsidRDefault="00F76D30" w:rsidP="00F76D30">
                  <w:pPr>
                    <w:rPr>
                      <w:rFonts w:asciiTheme="minorEastAsia" w:eastAsiaTheme="minorEastAsia" w:hAnsiTheme="minorEastAsia"/>
                      <w:szCs w:val="21"/>
                    </w:rPr>
                  </w:pPr>
                  <w:r w:rsidRPr="005849A4">
                    <w:rPr>
                      <w:rFonts w:asciiTheme="minorEastAsia" w:eastAsiaTheme="minorEastAsia" w:hAnsiTheme="minorEastAsia" w:hint="eastAsia"/>
                      <w:szCs w:val="21"/>
                    </w:rPr>
                    <w:t>环境卫生及卫生设施</w:t>
                  </w:r>
                </w:p>
                <w:p w:rsidR="00F76D30" w:rsidRPr="005849A4" w:rsidRDefault="00F76D30" w:rsidP="00F76D30">
                  <w:pPr>
                    <w:pStyle w:val="2"/>
                    <w:ind w:firstLineChars="0" w:firstLine="0"/>
                    <w:rPr>
                      <w:rFonts w:asciiTheme="minorEastAsia" w:eastAsiaTheme="minorEastAsia" w:hAnsiTheme="minorEastAsia"/>
                      <w:szCs w:val="21"/>
                    </w:rPr>
                  </w:pPr>
                  <w:r w:rsidRPr="005849A4">
                    <w:rPr>
                      <w:rFonts w:asciiTheme="minorEastAsia" w:eastAsiaTheme="minorEastAsia" w:hAnsiTheme="minorEastAsia" w:hint="eastAsia"/>
                      <w:szCs w:val="21"/>
                    </w:rPr>
                    <w:t>工器具消毒及保洁</w:t>
                  </w:r>
                </w:p>
                <w:p w:rsidR="00F76D30" w:rsidRPr="005849A4" w:rsidRDefault="00F76D30" w:rsidP="00F76D30">
                  <w:pPr>
                    <w:rPr>
                      <w:rFonts w:asciiTheme="minorEastAsia" w:eastAsiaTheme="minorEastAsia" w:hAnsiTheme="minorEastAsia"/>
                      <w:szCs w:val="21"/>
                    </w:rPr>
                  </w:pPr>
                  <w:r w:rsidRPr="005849A4">
                    <w:rPr>
                      <w:rFonts w:asciiTheme="minorEastAsia" w:eastAsiaTheme="minorEastAsia" w:hAnsiTheme="minorEastAsia" w:hint="eastAsia"/>
                      <w:szCs w:val="21"/>
                    </w:rPr>
                    <w:t>安全管理</w:t>
                  </w:r>
                </w:p>
                <w:p w:rsidR="00F76D30" w:rsidRPr="005849A4" w:rsidRDefault="00F76D30" w:rsidP="00F76D30">
                  <w:pPr>
                    <w:pStyle w:val="2"/>
                    <w:rPr>
                      <w:rFonts w:asciiTheme="minorEastAsia" w:eastAsiaTheme="minorEastAsia" w:hAnsiTheme="minorEastAsia"/>
                      <w:szCs w:val="21"/>
                    </w:rPr>
                  </w:pPr>
                </w:p>
              </w:tc>
              <w:tc>
                <w:tcPr>
                  <w:tcW w:w="1566" w:type="dxa"/>
                </w:tcPr>
                <w:p w:rsidR="00F76D30" w:rsidRPr="005849A4" w:rsidRDefault="00F76D30" w:rsidP="00F76D30">
                  <w:pPr>
                    <w:rPr>
                      <w:rFonts w:asciiTheme="minorEastAsia" w:eastAsiaTheme="minorEastAsia" w:hAnsiTheme="minorEastAsia"/>
                      <w:szCs w:val="21"/>
                    </w:rPr>
                  </w:pPr>
                  <w:r w:rsidRPr="005849A4">
                    <w:rPr>
                      <w:rFonts w:asciiTheme="minorEastAsia" w:eastAsiaTheme="minorEastAsia" w:hAnsiTheme="minorEastAsia" w:hint="eastAsia"/>
                      <w:szCs w:val="21"/>
                    </w:rPr>
                    <w:t>符</w:t>
                  </w:r>
                  <w:r w:rsidRPr="005849A4">
                    <w:rPr>
                      <w:rFonts w:asciiTheme="minorEastAsia" w:eastAsiaTheme="minorEastAsia" w:hAnsiTheme="minorEastAsia"/>
                      <w:szCs w:val="21"/>
                    </w:rPr>
                    <w:t>合要求</w:t>
                  </w:r>
                </w:p>
                <w:p w:rsidR="00F76D30" w:rsidRPr="005849A4" w:rsidRDefault="00F76D30" w:rsidP="00F76D30">
                  <w:pPr>
                    <w:rPr>
                      <w:rFonts w:asciiTheme="minorEastAsia" w:eastAsiaTheme="minorEastAsia" w:hAnsiTheme="minorEastAsia"/>
                      <w:szCs w:val="21"/>
                    </w:rPr>
                  </w:pPr>
                  <w:r w:rsidRPr="005849A4">
                    <w:rPr>
                      <w:rFonts w:asciiTheme="minorEastAsia" w:eastAsiaTheme="minorEastAsia" w:hAnsiTheme="minorEastAsia" w:hint="eastAsia"/>
                      <w:szCs w:val="21"/>
                    </w:rPr>
                    <w:t>操</w:t>
                  </w:r>
                  <w:r w:rsidRPr="005849A4">
                    <w:rPr>
                      <w:rFonts w:asciiTheme="minorEastAsia" w:eastAsiaTheme="minorEastAsia" w:hAnsiTheme="minorEastAsia"/>
                      <w:szCs w:val="21"/>
                    </w:rPr>
                    <w:t>作人：</w:t>
                  </w:r>
                  <w:r w:rsidR="00AF5ECD" w:rsidRPr="005849A4">
                    <w:rPr>
                      <w:rFonts w:asciiTheme="minorEastAsia" w:eastAsiaTheme="minorEastAsia" w:hAnsiTheme="minorEastAsia" w:hint="eastAsia"/>
                      <w:color w:val="000000"/>
                      <w:szCs w:val="21"/>
                    </w:rPr>
                    <w:t>黄艺</w:t>
                  </w:r>
                  <w:r w:rsidR="00AF5ECD" w:rsidRPr="005849A4">
                    <w:rPr>
                      <w:rFonts w:asciiTheme="minorEastAsia" w:eastAsiaTheme="minorEastAsia" w:hAnsiTheme="minorEastAsia"/>
                      <w:color w:val="000000"/>
                      <w:szCs w:val="21"/>
                    </w:rPr>
                    <w:t>燕</w:t>
                  </w:r>
                </w:p>
                <w:p w:rsidR="00F76D30" w:rsidRPr="005849A4" w:rsidRDefault="00F76D30" w:rsidP="00F76D30">
                  <w:pPr>
                    <w:pStyle w:val="2"/>
                    <w:ind w:firstLineChars="0" w:firstLine="0"/>
                    <w:rPr>
                      <w:rFonts w:asciiTheme="minorEastAsia" w:eastAsiaTheme="minorEastAsia" w:hAnsiTheme="minorEastAsia"/>
                      <w:szCs w:val="21"/>
                    </w:rPr>
                  </w:pPr>
                </w:p>
              </w:tc>
              <w:tc>
                <w:tcPr>
                  <w:tcW w:w="2046" w:type="dxa"/>
                </w:tcPr>
                <w:p w:rsidR="00F76D30" w:rsidRPr="005849A4" w:rsidRDefault="00F76D30" w:rsidP="00F76D30">
                  <w:pPr>
                    <w:rPr>
                      <w:rFonts w:asciiTheme="minorEastAsia" w:eastAsiaTheme="minorEastAsia" w:hAnsiTheme="minorEastAsia"/>
                      <w:szCs w:val="21"/>
                    </w:rPr>
                  </w:pPr>
                  <w:r w:rsidRPr="005849A4">
                    <w:rPr>
                      <w:rFonts w:asciiTheme="minorEastAsia" w:eastAsiaTheme="minorEastAsia" w:hAnsiTheme="minorEastAsia"/>
                      <w:szCs w:val="21"/>
                    </w:rPr>
                    <w:sym w:font="Wingdings" w:char="00FE"/>
                  </w:r>
                  <w:r w:rsidRPr="005849A4">
                    <w:rPr>
                      <w:rFonts w:asciiTheme="minorEastAsia" w:eastAsiaTheme="minorEastAsia" w:hAnsiTheme="minorEastAsia"/>
                      <w:szCs w:val="21"/>
                    </w:rPr>
                    <w:t>合格 □不合格</w:t>
                  </w:r>
                </w:p>
              </w:tc>
            </w:tr>
          </w:tbl>
          <w:p w:rsidR="00F457D3" w:rsidRDefault="00F457D3" w:rsidP="00245A34">
            <w:pPr>
              <w:rPr>
                <w:color w:val="0000FF"/>
              </w:rPr>
            </w:pPr>
            <w:r>
              <w:rPr>
                <w:rFonts w:hint="eastAsia"/>
                <w:color w:val="0000FF"/>
              </w:rPr>
              <w:t>配送</w:t>
            </w:r>
            <w:r>
              <w:rPr>
                <w:color w:val="0000FF"/>
              </w:rPr>
              <w:t>场地环境场</w:t>
            </w:r>
            <w:r>
              <w:rPr>
                <w:rFonts w:hint="eastAsia"/>
                <w:color w:val="0000FF"/>
              </w:rPr>
              <w:t>地</w:t>
            </w:r>
            <w:r>
              <w:rPr>
                <w:color w:val="0000FF"/>
              </w:rPr>
              <w:t>清洁消杀统一</w:t>
            </w:r>
            <w:r w:rsidR="00F13CA2">
              <w:rPr>
                <w:rFonts w:hint="eastAsia"/>
                <w:color w:val="0000FF"/>
              </w:rPr>
              <w:t>由</w:t>
            </w:r>
            <w:r>
              <w:rPr>
                <w:rFonts w:hint="eastAsia"/>
                <w:color w:val="0000FF"/>
              </w:rPr>
              <w:t>批</w:t>
            </w:r>
            <w:r>
              <w:rPr>
                <w:color w:val="0000FF"/>
              </w:rPr>
              <w:t>发市场物业管理处</w:t>
            </w:r>
            <w:r>
              <w:rPr>
                <w:rFonts w:hint="eastAsia"/>
                <w:color w:val="0000FF"/>
              </w:rPr>
              <w:t>统</w:t>
            </w:r>
            <w:r>
              <w:rPr>
                <w:color w:val="0000FF"/>
              </w:rPr>
              <w:t>一负责</w:t>
            </w:r>
            <w:r>
              <w:rPr>
                <w:rFonts w:hint="eastAsia"/>
                <w:color w:val="0000FF"/>
              </w:rPr>
              <w:t>处</w:t>
            </w:r>
            <w:r>
              <w:rPr>
                <w:color w:val="0000FF"/>
              </w:rPr>
              <w:t>理。</w:t>
            </w:r>
          </w:p>
          <w:p w:rsidR="00245A34" w:rsidRDefault="00245A34" w:rsidP="00245A34">
            <w:pPr>
              <w:rPr>
                <w:color w:val="0000FF"/>
                <w:u w:val="single"/>
              </w:rPr>
            </w:pPr>
            <w:r>
              <w:rPr>
                <w:rFonts w:hint="eastAsia"/>
                <w:color w:val="0000FF"/>
              </w:rPr>
              <w:t>抽取生产用水、蒸汽、冰</w:t>
            </w:r>
            <w:r>
              <w:rPr>
                <w:rFonts w:hint="eastAsia"/>
                <w:b/>
                <w:bCs/>
                <w:color w:val="0000FF"/>
              </w:rPr>
              <w:t>检验</w:t>
            </w:r>
            <w:r>
              <w:rPr>
                <w:rFonts w:hint="eastAsia"/>
                <w:color w:val="0000FF"/>
              </w:rPr>
              <w:t>相关记录名称：</w:t>
            </w:r>
            <w:r>
              <w:rPr>
                <w:rFonts w:hint="eastAsia"/>
                <w:color w:val="0000FF"/>
                <w:u w:val="single"/>
              </w:rPr>
              <w:t>《不</w:t>
            </w:r>
            <w:r>
              <w:rPr>
                <w:color w:val="0000FF"/>
                <w:u w:val="single"/>
              </w:rPr>
              <w:t>涉</w:t>
            </w:r>
            <w:r>
              <w:rPr>
                <w:rFonts w:hint="eastAsia"/>
                <w:color w:val="0000FF"/>
                <w:u w:val="single"/>
              </w:rPr>
              <w:t>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245A34" w:rsidTr="000154FF">
              <w:tc>
                <w:tcPr>
                  <w:tcW w:w="767" w:type="dxa"/>
                </w:tcPr>
                <w:p w:rsidR="00245A34" w:rsidRDefault="00245A34" w:rsidP="00245A34">
                  <w:pPr>
                    <w:rPr>
                      <w:color w:val="0000FF"/>
                    </w:rPr>
                  </w:pPr>
                  <w:r>
                    <w:rPr>
                      <w:rFonts w:hint="eastAsia"/>
                      <w:color w:val="0000FF"/>
                    </w:rPr>
                    <w:t>日期</w:t>
                  </w:r>
                </w:p>
              </w:tc>
              <w:tc>
                <w:tcPr>
                  <w:tcW w:w="1620" w:type="dxa"/>
                </w:tcPr>
                <w:p w:rsidR="00245A34" w:rsidRDefault="00245A34" w:rsidP="00245A34">
                  <w:pPr>
                    <w:rPr>
                      <w:color w:val="0000FF"/>
                    </w:rPr>
                  </w:pPr>
                  <w:r>
                    <w:rPr>
                      <w:rFonts w:hint="eastAsia"/>
                      <w:color w:val="0000FF"/>
                    </w:rPr>
                    <w:t>成品名称</w:t>
                  </w:r>
                  <w:r>
                    <w:rPr>
                      <w:rFonts w:hint="eastAsia"/>
                      <w:color w:val="0000FF"/>
                    </w:rPr>
                    <w:t>/</w:t>
                  </w:r>
                  <w:r>
                    <w:rPr>
                      <w:rFonts w:hint="eastAsia"/>
                      <w:color w:val="0000FF"/>
                    </w:rPr>
                    <w:t>批次</w:t>
                  </w:r>
                </w:p>
              </w:tc>
              <w:tc>
                <w:tcPr>
                  <w:tcW w:w="1364" w:type="dxa"/>
                </w:tcPr>
                <w:p w:rsidR="00245A34" w:rsidRDefault="00245A34" w:rsidP="00245A34">
                  <w:pPr>
                    <w:rPr>
                      <w:color w:val="0000FF"/>
                    </w:rPr>
                  </w:pPr>
                  <w:r>
                    <w:rPr>
                      <w:rFonts w:hint="eastAsia"/>
                      <w:color w:val="0000FF"/>
                    </w:rPr>
                    <w:t>抽样比例</w:t>
                  </w:r>
                </w:p>
              </w:tc>
              <w:tc>
                <w:tcPr>
                  <w:tcW w:w="1680" w:type="dxa"/>
                </w:tcPr>
                <w:p w:rsidR="00245A34" w:rsidRDefault="00245A34" w:rsidP="00245A34">
                  <w:pPr>
                    <w:rPr>
                      <w:color w:val="0000FF"/>
                    </w:rPr>
                  </w:pPr>
                  <w:r>
                    <w:rPr>
                      <w:rFonts w:hint="eastAsia"/>
                      <w:b/>
                      <w:bCs/>
                      <w:color w:val="0000FF"/>
                    </w:rPr>
                    <w:t>关键特性</w:t>
                  </w:r>
                  <w:r>
                    <w:rPr>
                      <w:rFonts w:hint="eastAsia"/>
                      <w:color w:val="0000FF"/>
                    </w:rPr>
                    <w:t>要求</w:t>
                  </w:r>
                </w:p>
              </w:tc>
              <w:tc>
                <w:tcPr>
                  <w:tcW w:w="1566" w:type="dxa"/>
                </w:tcPr>
                <w:p w:rsidR="00245A34" w:rsidRDefault="00245A34" w:rsidP="00245A34">
                  <w:pPr>
                    <w:rPr>
                      <w:color w:val="0000FF"/>
                    </w:rPr>
                  </w:pPr>
                  <w:r>
                    <w:rPr>
                      <w:rFonts w:hint="eastAsia"/>
                      <w:color w:val="0000FF"/>
                    </w:rPr>
                    <w:t>实测结果</w:t>
                  </w:r>
                </w:p>
              </w:tc>
              <w:tc>
                <w:tcPr>
                  <w:tcW w:w="2046" w:type="dxa"/>
                </w:tcPr>
                <w:p w:rsidR="00245A34" w:rsidRDefault="00245A34" w:rsidP="00245A34">
                  <w:pPr>
                    <w:rPr>
                      <w:color w:val="0000FF"/>
                    </w:rPr>
                  </w:pPr>
                  <w:r>
                    <w:rPr>
                      <w:rFonts w:hint="eastAsia"/>
                      <w:color w:val="0000FF"/>
                    </w:rPr>
                    <w:t>验证结论</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r>
                    <w:rPr>
                      <w:rFonts w:hint="eastAsia"/>
                      <w:color w:val="0000FF"/>
                      <w:szCs w:val="21"/>
                    </w:rPr>
                    <w:t>□</w:t>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p>
              </w:tc>
            </w:tr>
          </w:tbl>
          <w:p w:rsidR="00245A34" w:rsidRDefault="00245A34" w:rsidP="00245A34">
            <w:pPr>
              <w:pStyle w:val="ae"/>
              <w:rPr>
                <w:color w:val="0000FF"/>
                <w:u w:val="single"/>
              </w:rPr>
            </w:pPr>
            <w:r>
              <w:rPr>
                <w:rFonts w:hint="eastAsia"/>
                <w:color w:val="0000FF"/>
                <w:u w:val="single"/>
              </w:rPr>
              <w:t>水主要用于车辆</w:t>
            </w:r>
            <w:r w:rsidR="00F76D30">
              <w:rPr>
                <w:rFonts w:hint="eastAsia"/>
                <w:color w:val="0000FF"/>
                <w:u w:val="single"/>
              </w:rPr>
              <w:t>、货</w:t>
            </w:r>
            <w:r w:rsidR="00F76D30">
              <w:rPr>
                <w:color w:val="0000FF"/>
                <w:u w:val="single"/>
              </w:rPr>
              <w:t>架</w:t>
            </w:r>
            <w:r w:rsidR="00F76D30">
              <w:rPr>
                <w:rFonts w:hint="eastAsia"/>
                <w:color w:val="0000FF"/>
                <w:u w:val="single"/>
              </w:rPr>
              <w:t>及</w:t>
            </w:r>
            <w:r>
              <w:rPr>
                <w:rFonts w:hint="eastAsia"/>
                <w:color w:val="0000FF"/>
                <w:u w:val="single"/>
              </w:rPr>
              <w:t>场地清洁，每月查询</w:t>
            </w:r>
            <w:r w:rsidR="001C38A1">
              <w:rPr>
                <w:rFonts w:hint="eastAsia"/>
                <w:color w:val="0000FF"/>
                <w:u w:val="single"/>
              </w:rPr>
              <w:t>珠海</w:t>
            </w:r>
            <w:r w:rsidR="001C38A1">
              <w:rPr>
                <w:color w:val="0000FF"/>
                <w:u w:val="single"/>
              </w:rPr>
              <w:t>市斗门</w:t>
            </w:r>
            <w:r>
              <w:rPr>
                <w:color w:val="0000FF"/>
                <w:u w:val="single"/>
              </w:rPr>
              <w:t>区</w:t>
            </w:r>
            <w:r>
              <w:rPr>
                <w:rFonts w:hint="eastAsia"/>
                <w:color w:val="0000FF"/>
                <w:u w:val="single"/>
              </w:rPr>
              <w:t>官网水质监测报告。</w:t>
            </w:r>
          </w:p>
          <w:p w:rsidR="00245A34" w:rsidRDefault="00245A34" w:rsidP="00245A34">
            <w:pPr>
              <w:pStyle w:val="ae"/>
              <w:rPr>
                <w:color w:val="0000FF"/>
              </w:rPr>
            </w:pPr>
          </w:p>
          <w:p w:rsidR="00245A34" w:rsidRDefault="00245A34" w:rsidP="00245A34">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245A34" w:rsidRDefault="00245A34" w:rsidP="00245A34">
            <w:pPr>
              <w:pStyle w:val="ae"/>
              <w:rPr>
                <w:color w:val="0000FF"/>
              </w:rPr>
            </w:pPr>
          </w:p>
          <w:p w:rsidR="00245A34" w:rsidRDefault="00245A34" w:rsidP="00245A34">
            <w:pPr>
              <w:rPr>
                <w:color w:val="0000FF"/>
              </w:rPr>
            </w:pPr>
            <w:r>
              <w:rPr>
                <w:rFonts w:hint="eastAsia"/>
                <w:color w:val="0000FF"/>
              </w:rPr>
              <w:t>验证的结果需要输入到管理评审中，以确保这些重要数据资源能被适当考虑并对整个</w:t>
            </w:r>
            <w:r>
              <w:rPr>
                <w:rFonts w:hint="eastAsia"/>
                <w:color w:val="0000FF"/>
              </w:rPr>
              <w:t>H</w:t>
            </w:r>
            <w:r>
              <w:rPr>
                <w:color w:val="0000FF"/>
              </w:rPr>
              <w:t>ACCP</w:t>
            </w:r>
            <w:r>
              <w:rPr>
                <w:rFonts w:hint="eastAsia"/>
                <w:color w:val="0000FF"/>
              </w:rPr>
              <w:t>体系持续改进其作用；</w:t>
            </w:r>
          </w:p>
          <w:p w:rsidR="00245A34" w:rsidRPr="00F13CA2" w:rsidRDefault="00245A34" w:rsidP="00245A34">
            <w:pPr>
              <w:rPr>
                <w:color w:val="0000FF"/>
                <w:u w:val="single"/>
              </w:rPr>
            </w:pPr>
            <w:r>
              <w:rPr>
                <w:rFonts w:hint="eastAsia"/>
                <w:color w:val="0000FF"/>
              </w:rPr>
              <w:t>见</w:t>
            </w:r>
            <w:r>
              <w:rPr>
                <w:rFonts w:hint="eastAsia"/>
                <w:color w:val="0000FF"/>
                <w:u w:val="single"/>
              </w:rPr>
              <w:t>《</w:t>
            </w:r>
            <w:r w:rsidRPr="00F13CA2">
              <w:rPr>
                <w:rFonts w:hint="eastAsia"/>
                <w:color w:val="0000FF"/>
                <w:u w:val="single"/>
              </w:rPr>
              <w:t>管理评审</w:t>
            </w:r>
            <w:r w:rsidRPr="00F13CA2">
              <w:rPr>
                <w:rFonts w:hint="eastAsia"/>
                <w:color w:val="0000FF"/>
                <w:u w:val="single"/>
              </w:rPr>
              <w:t xml:space="preserve"> 202</w:t>
            </w:r>
            <w:r w:rsidR="004321A0" w:rsidRPr="00F13CA2">
              <w:rPr>
                <w:color w:val="0000FF"/>
                <w:u w:val="single"/>
              </w:rPr>
              <w:t>2</w:t>
            </w:r>
            <w:r w:rsidRPr="00F13CA2">
              <w:rPr>
                <w:rFonts w:hint="eastAsia"/>
                <w:color w:val="0000FF"/>
                <w:u w:val="single"/>
              </w:rPr>
              <w:t>-</w:t>
            </w:r>
            <w:r w:rsidR="004321A0" w:rsidRPr="00F13CA2">
              <w:rPr>
                <w:color w:val="0000FF"/>
                <w:u w:val="single"/>
              </w:rPr>
              <w:t>09</w:t>
            </w:r>
            <w:r w:rsidRPr="00F13CA2">
              <w:rPr>
                <w:rFonts w:hint="eastAsia"/>
                <w:color w:val="0000FF"/>
                <w:u w:val="single"/>
              </w:rPr>
              <w:t>-</w:t>
            </w:r>
            <w:r w:rsidR="004321A0" w:rsidRPr="00F13CA2">
              <w:rPr>
                <w:color w:val="0000FF"/>
                <w:u w:val="single"/>
              </w:rPr>
              <w:t>15</w:t>
            </w:r>
            <w:r w:rsidRPr="00F13CA2">
              <w:rPr>
                <w:rFonts w:hint="eastAsia"/>
                <w:color w:val="0000FF"/>
                <w:u w:val="single"/>
              </w:rPr>
              <w:t>日</w:t>
            </w:r>
            <w:r w:rsidRPr="00F13CA2">
              <w:rPr>
                <w:rFonts w:hint="eastAsia"/>
                <w:color w:val="0000FF"/>
                <w:u w:val="single"/>
              </w:rPr>
              <w:t xml:space="preserve"> </w:t>
            </w:r>
            <w:r w:rsidRPr="00F13CA2">
              <w:rPr>
                <w:rFonts w:hint="eastAsia"/>
                <w:color w:val="0000FF"/>
                <w:u w:val="single"/>
              </w:rPr>
              <w:t>》</w:t>
            </w:r>
            <w:r w:rsidRPr="00E05E94">
              <w:rPr>
                <w:rFonts w:hint="eastAsia"/>
                <w:color w:val="0000FF"/>
              </w:rPr>
              <w:t>、</w:t>
            </w:r>
            <w:r w:rsidRPr="00F13CA2">
              <w:rPr>
                <w:rFonts w:hint="eastAsia"/>
                <w:color w:val="0000FF"/>
                <w:u w:val="single"/>
              </w:rPr>
              <w:t>《验证结果分析分析报告》</w:t>
            </w:r>
            <w:r w:rsidR="009C0ADF" w:rsidRPr="00F13CA2">
              <w:rPr>
                <w:rFonts w:hint="eastAsia"/>
                <w:color w:val="0000FF"/>
                <w:u w:val="single"/>
              </w:rPr>
              <w:t>2022-08-22</w:t>
            </w:r>
            <w:r w:rsidRPr="00F13CA2">
              <w:rPr>
                <w:rFonts w:hint="eastAsia"/>
                <w:color w:val="0000FF"/>
                <w:u w:val="single"/>
              </w:rPr>
              <w:t>日</w:t>
            </w:r>
          </w:p>
          <w:p w:rsidR="00245A34" w:rsidRDefault="00245A34" w:rsidP="00245A34">
            <w:pPr>
              <w:rPr>
                <w:color w:val="0000FF"/>
              </w:rPr>
            </w:pPr>
            <w:r>
              <w:rPr>
                <w:rFonts w:hint="eastAsia"/>
                <w:color w:val="0000FF"/>
              </w:rPr>
              <w:t>当验证结果不符合要求时，应采取纠正措施并进行再验证。</w:t>
            </w:r>
          </w:p>
          <w:p w:rsidR="00245A34" w:rsidRDefault="00245A34" w:rsidP="00245A34">
            <w:pPr>
              <w:rPr>
                <w:color w:val="0000FF"/>
              </w:rPr>
            </w:pPr>
          </w:p>
          <w:p w:rsidR="00245A34" w:rsidRDefault="00245A34" w:rsidP="00245A34">
            <w:pPr>
              <w:rPr>
                <w:color w:val="0000FF"/>
              </w:rPr>
            </w:pPr>
            <w:r>
              <w:rPr>
                <w:rFonts w:hint="eastAsia"/>
                <w:color w:val="0000FF"/>
              </w:rPr>
              <w:t>验证活动证实：</w:t>
            </w:r>
          </w:p>
          <w:p w:rsidR="00245A34" w:rsidRDefault="00245A34" w:rsidP="00245A34">
            <w:pPr>
              <w:rPr>
                <w:color w:val="0000FF"/>
              </w:rPr>
            </w:pPr>
            <w:r>
              <w:rPr>
                <w:rFonts w:hint="eastAsia"/>
                <w:color w:val="0000FF"/>
              </w:rPr>
              <w:t>—</w:t>
            </w:r>
            <w:r>
              <w:rPr>
                <w:rFonts w:hint="eastAsia"/>
                <w:color w:val="0000FF"/>
              </w:rPr>
              <w:t>HACCP</w:t>
            </w:r>
            <w:r>
              <w:rPr>
                <w:rFonts w:hint="eastAsia"/>
                <w:color w:val="0000FF"/>
              </w:rPr>
              <w:t>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r>
              <w:rPr>
                <w:rFonts w:hint="eastAsia"/>
                <w:color w:val="0000FF"/>
              </w:rPr>
              <w:t>—控制措施按照预期有效控制相应危害。</w:t>
            </w:r>
            <w:r>
              <w:rPr>
                <w:rFonts w:hint="eastAsia"/>
                <w:color w:val="0000FF"/>
              </w:rPr>
              <w:t xml:space="preserve">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p>
          <w:p w:rsidR="00245A34" w:rsidRDefault="00245A34" w:rsidP="00245A34">
            <w:pPr>
              <w:rPr>
                <w:color w:val="0000FF"/>
              </w:rPr>
            </w:pPr>
            <w:r>
              <w:rPr>
                <w:rFonts w:hint="eastAsia"/>
                <w:color w:val="0000FF"/>
              </w:rPr>
              <w:t>验证不应由实施监控和纠正措施的人员进行。</w:t>
            </w:r>
            <w:r>
              <w:rPr>
                <w:rFonts w:hint="eastAsia"/>
                <w:color w:val="0000FF"/>
              </w:rPr>
              <w:sym w:font="Wingdings" w:char="00FE"/>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w:t>
            </w:r>
          </w:p>
          <w:p w:rsidR="00245A34" w:rsidRDefault="00245A34" w:rsidP="00245A34">
            <w:pPr>
              <w:rPr>
                <w:color w:val="0000FF"/>
              </w:rPr>
            </w:pPr>
          </w:p>
          <w:p w:rsidR="00245A34" w:rsidRDefault="00245A34" w:rsidP="00245A34">
            <w:pPr>
              <w:rPr>
                <w:color w:val="0000FF"/>
              </w:rPr>
            </w:pPr>
            <w:r>
              <w:rPr>
                <w:rFonts w:hint="eastAsia"/>
                <w:color w:val="0000FF"/>
              </w:rPr>
              <w:t>如部分验证活动无法由企业内部实施，可委托具备能力的外部专家或第三方实施。（主要</w:t>
            </w:r>
            <w:r>
              <w:rPr>
                <w:color w:val="0000FF"/>
              </w:rPr>
              <w:t>以</w:t>
            </w:r>
            <w:r w:rsidR="00460CF8">
              <w:rPr>
                <w:rFonts w:hint="eastAsia"/>
                <w:color w:val="0000FF"/>
              </w:rPr>
              <w:t>初级</w:t>
            </w:r>
            <w:r w:rsidR="00460CF8">
              <w:rPr>
                <w:color w:val="0000FF"/>
              </w:rPr>
              <w:t>农产品</w:t>
            </w:r>
            <w:r>
              <w:rPr>
                <w:color w:val="0000FF"/>
              </w:rPr>
              <w:t>食品销售，所销售产品</w:t>
            </w:r>
            <w:r>
              <w:rPr>
                <w:rFonts w:hint="eastAsia"/>
                <w:color w:val="0000FF"/>
              </w:rPr>
              <w:t>即</w:t>
            </w:r>
            <w:r>
              <w:rPr>
                <w:color w:val="0000FF"/>
              </w:rPr>
              <w:t>采购产</w:t>
            </w:r>
            <w:r>
              <w:rPr>
                <w:rFonts w:hint="eastAsia"/>
                <w:color w:val="0000FF"/>
              </w:rPr>
              <w:t>品</w:t>
            </w:r>
            <w:r>
              <w:rPr>
                <w:color w:val="0000FF"/>
              </w:rPr>
              <w:t>，</w:t>
            </w:r>
            <w:r>
              <w:rPr>
                <w:rFonts w:hint="eastAsia"/>
                <w:color w:val="0000FF"/>
              </w:rPr>
              <w:t>以</w:t>
            </w:r>
            <w:r>
              <w:rPr>
                <w:color w:val="0000FF"/>
              </w:rPr>
              <w:t>通</w:t>
            </w:r>
            <w:r>
              <w:rPr>
                <w:rFonts w:hint="eastAsia"/>
                <w:color w:val="0000FF"/>
              </w:rPr>
              <w:t>过</w:t>
            </w:r>
            <w:r>
              <w:rPr>
                <w:color w:val="0000FF"/>
              </w:rPr>
              <w:t>外部供方提供第三方检测报告</w:t>
            </w:r>
            <w:r w:rsidR="00F13CA2">
              <w:rPr>
                <w:rFonts w:hint="eastAsia"/>
                <w:color w:val="0000FF"/>
              </w:rPr>
              <w:t>或</w:t>
            </w:r>
            <w:r w:rsidR="00F13CA2">
              <w:rPr>
                <w:color w:val="0000FF"/>
              </w:rPr>
              <w:t>自行送</w:t>
            </w:r>
            <w:r w:rsidR="00F13CA2">
              <w:rPr>
                <w:rFonts w:hint="eastAsia"/>
                <w:color w:val="0000FF"/>
              </w:rPr>
              <w:t>第三</w:t>
            </w:r>
            <w:r w:rsidR="00F13CA2">
              <w:rPr>
                <w:color w:val="0000FF"/>
              </w:rPr>
              <w:t>方机构检测</w:t>
            </w:r>
            <w:r w:rsidR="00F13CA2">
              <w:rPr>
                <w:rFonts w:hint="eastAsia"/>
                <w:color w:val="0000FF"/>
              </w:rPr>
              <w:t>、</w:t>
            </w:r>
            <w:r>
              <w:rPr>
                <w:rFonts w:hint="eastAsia"/>
                <w:color w:val="0000FF"/>
              </w:rPr>
              <w:t>索</w:t>
            </w:r>
            <w:r>
              <w:rPr>
                <w:color w:val="0000FF"/>
              </w:rPr>
              <w:t>证索</w:t>
            </w:r>
            <w:r>
              <w:rPr>
                <w:rFonts w:hint="eastAsia"/>
                <w:color w:val="0000FF"/>
              </w:rPr>
              <w:t>票进</w:t>
            </w:r>
            <w:r>
              <w:rPr>
                <w:color w:val="0000FF"/>
              </w:rPr>
              <w:t>行验证</w:t>
            </w:r>
            <w:r>
              <w:rPr>
                <w:rFonts w:hint="eastAsia"/>
                <w:color w:val="0000FF"/>
              </w:rPr>
              <w:t>）</w:t>
            </w:r>
          </w:p>
          <w:p w:rsidR="00245A34" w:rsidRDefault="00245A34" w:rsidP="00245A34">
            <w:pPr>
              <w:rPr>
                <w:color w:val="0000FF"/>
                <w:u w:val="single"/>
              </w:rPr>
            </w:pPr>
            <w:r>
              <w:rPr>
                <w:rFonts w:hint="eastAsia"/>
                <w:color w:val="0000FF"/>
              </w:rPr>
              <w:t>外部专家或第三方名称：</w:t>
            </w:r>
            <w:r>
              <w:rPr>
                <w:rFonts w:hint="eastAsia"/>
                <w:color w:val="0000FF"/>
                <w:u w:val="single"/>
              </w:rPr>
              <w:t xml:space="preserve"> </w:t>
            </w:r>
            <w:r>
              <w:rPr>
                <w:rFonts w:hint="eastAsia"/>
                <w:color w:val="0000FF"/>
                <w:u w:val="single"/>
              </w:rPr>
              <w:t>抽</w:t>
            </w:r>
            <w:r>
              <w:rPr>
                <w:color w:val="0000FF"/>
                <w:u w:val="single"/>
              </w:rPr>
              <w:t>查：</w:t>
            </w:r>
            <w:r w:rsidR="0099320F">
              <w:rPr>
                <w:rFonts w:hint="eastAsia"/>
                <w:color w:val="0000FF"/>
                <w:u w:val="single"/>
              </w:rPr>
              <w:t>鸡蛋</w:t>
            </w:r>
            <w:r>
              <w:rPr>
                <w:rFonts w:hint="eastAsia"/>
                <w:color w:val="0000FF"/>
                <w:u w:val="single"/>
              </w:rPr>
              <w:t>,</w:t>
            </w:r>
            <w:r>
              <w:rPr>
                <w:rFonts w:hint="eastAsia"/>
                <w:color w:val="0000FF"/>
                <w:u w:val="single"/>
              </w:rPr>
              <w:t>供方</w:t>
            </w:r>
            <w:r>
              <w:rPr>
                <w:color w:val="0000FF"/>
                <w:u w:val="single"/>
              </w:rPr>
              <w:t>检测机</w:t>
            </w:r>
            <w:r>
              <w:rPr>
                <w:rFonts w:hint="eastAsia"/>
                <w:color w:val="0000FF"/>
                <w:u w:val="single"/>
              </w:rPr>
              <w:t>构</w:t>
            </w:r>
            <w:r>
              <w:rPr>
                <w:color w:val="0000FF"/>
                <w:u w:val="single"/>
              </w:rPr>
              <w:t>：</w:t>
            </w:r>
            <w:r w:rsidR="0099320F">
              <w:rPr>
                <w:rFonts w:hint="eastAsia"/>
                <w:color w:val="0000FF"/>
                <w:u w:val="single"/>
              </w:rPr>
              <w:t>拱</w:t>
            </w:r>
            <w:r w:rsidR="0099320F">
              <w:rPr>
                <w:color w:val="0000FF"/>
                <w:u w:val="single"/>
              </w:rPr>
              <w:t>北海关</w:t>
            </w:r>
            <w:r w:rsidR="0099320F">
              <w:rPr>
                <w:rFonts w:hint="eastAsia"/>
                <w:color w:val="0000FF"/>
                <w:u w:val="single"/>
              </w:rPr>
              <w:t>技</w:t>
            </w:r>
            <w:r w:rsidR="0099320F">
              <w:rPr>
                <w:color w:val="0000FF"/>
                <w:u w:val="single"/>
              </w:rPr>
              <w:t>术中心</w:t>
            </w:r>
            <w:r>
              <w:rPr>
                <w:color w:val="0000FF"/>
                <w:u w:val="single"/>
              </w:rPr>
              <w:t>，</w:t>
            </w:r>
            <w:r>
              <w:rPr>
                <w:rFonts w:hint="eastAsia"/>
                <w:color w:val="0000FF"/>
                <w:u w:val="single"/>
              </w:rPr>
              <w:t>日</w:t>
            </w:r>
            <w:r>
              <w:rPr>
                <w:color w:val="0000FF"/>
                <w:u w:val="single"/>
              </w:rPr>
              <w:t>期：</w:t>
            </w:r>
            <w:r>
              <w:rPr>
                <w:rFonts w:hint="eastAsia"/>
                <w:color w:val="0000FF"/>
                <w:u w:val="single"/>
              </w:rPr>
              <w:t>2022</w:t>
            </w:r>
            <w:r w:rsidR="0099320F">
              <w:rPr>
                <w:color w:val="0000FF"/>
                <w:u w:val="single"/>
              </w:rPr>
              <w:t>.08.26</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u w:val="single"/>
              </w:rPr>
              <w:t>；</w:t>
            </w:r>
          </w:p>
          <w:p w:rsidR="00245A34" w:rsidRDefault="00245A34" w:rsidP="00245A34">
            <w:pPr>
              <w:rPr>
                <w:color w:val="0000FF"/>
                <w:u w:val="single"/>
              </w:rPr>
            </w:pPr>
            <w:r>
              <w:rPr>
                <w:rFonts w:hint="eastAsia"/>
                <w:color w:val="0000FF"/>
              </w:rPr>
              <w:t>外委验证的内容：</w:t>
            </w:r>
            <w:r>
              <w:rPr>
                <w:rFonts w:hint="eastAsia"/>
                <w:color w:val="0000FF"/>
                <w:u w:val="single"/>
              </w:rPr>
              <w:t xml:space="preserve">  </w:t>
            </w:r>
            <w:r w:rsidR="0099320F" w:rsidRPr="0099320F">
              <w:rPr>
                <w:rFonts w:hint="eastAsia"/>
                <w:color w:val="0000FF"/>
                <w:u w:val="single"/>
              </w:rPr>
              <w:t xml:space="preserve"> </w:t>
            </w:r>
            <w:r w:rsidR="0099320F" w:rsidRPr="0099320F">
              <w:rPr>
                <w:rFonts w:hint="eastAsia"/>
                <w:color w:val="0000FF"/>
                <w:u w:val="single"/>
              </w:rPr>
              <w:t>总汞、苏丹红（一号）</w:t>
            </w:r>
            <w:r>
              <w:rPr>
                <w:color w:val="0000FF"/>
                <w:u w:val="single"/>
              </w:rPr>
              <w:t>指标</w:t>
            </w:r>
            <w:r>
              <w:rPr>
                <w:rFonts w:hint="eastAsia"/>
                <w:color w:val="0000FF"/>
                <w:u w:val="single"/>
              </w:rPr>
              <w:t xml:space="preserve">   </w:t>
            </w:r>
            <w:r>
              <w:rPr>
                <w:rFonts w:hint="eastAsia"/>
                <w:color w:val="0000FF"/>
                <w:u w:val="single"/>
              </w:rPr>
              <w:t>：</w:t>
            </w:r>
          </w:p>
          <w:p w:rsidR="00245A34" w:rsidRPr="00245A34" w:rsidRDefault="00245A34" w:rsidP="00245A34">
            <w:pPr>
              <w:pStyle w:val="ae"/>
              <w:rPr>
                <w:rFonts w:asciiTheme="minorEastAsia" w:eastAsiaTheme="minorEastAsia" w:hAnsiTheme="minorEastAsia"/>
                <w:color w:val="FF0000"/>
                <w:szCs w:val="21"/>
              </w:rPr>
            </w:pPr>
            <w:r>
              <w:rPr>
                <w:rFonts w:hint="eastAsia"/>
                <w:color w:val="0000FF"/>
                <w:szCs w:val="21"/>
              </w:rPr>
              <w:t>应定期对</w:t>
            </w:r>
            <w:r>
              <w:rPr>
                <w:rFonts w:hint="eastAsia"/>
                <w:color w:val="0000FF"/>
                <w:szCs w:val="21"/>
              </w:rPr>
              <w:t>HACCP</w:t>
            </w:r>
            <w:r>
              <w:rPr>
                <w:rFonts w:hint="eastAsia"/>
                <w:color w:val="0000FF"/>
                <w:szCs w:val="21"/>
              </w:rPr>
              <w:t>体系充分性进行评审，适用时进行重新评审。</w:t>
            </w:r>
          </w:p>
          <w:p w:rsidR="00245A34" w:rsidRPr="00433DC2" w:rsidRDefault="00245A34" w:rsidP="00592C51">
            <w:pPr>
              <w:pStyle w:val="ae"/>
              <w:rPr>
                <w:rFonts w:asciiTheme="minorEastAsia" w:eastAsiaTheme="minorEastAsia" w:hAnsiTheme="minorEastAsia"/>
                <w:color w:val="FF0000"/>
                <w:szCs w:val="21"/>
              </w:rPr>
            </w:pPr>
          </w:p>
          <w:p w:rsidR="00B11464" w:rsidRPr="00433DC2" w:rsidRDefault="00533B8B" w:rsidP="00592C51">
            <w:pPr>
              <w:pStyle w:val="ae"/>
              <w:rPr>
                <w:rFonts w:asciiTheme="minorEastAsia" w:eastAsiaTheme="minorEastAsia" w:hAnsiTheme="minorEastAsia"/>
                <w:color w:val="FF0000"/>
                <w:szCs w:val="21"/>
              </w:rPr>
            </w:pPr>
            <w:r>
              <w:rPr>
                <w:rFonts w:asciiTheme="minorEastAsia" w:eastAsiaTheme="minorEastAsia" w:hAnsiTheme="minorEastAsia" w:hint="eastAsia"/>
                <w:b/>
                <w:szCs w:val="21"/>
              </w:rPr>
              <w:t>2）</w:t>
            </w:r>
            <w:r w:rsidR="00BC569B" w:rsidRPr="00433DC2">
              <w:rPr>
                <w:rFonts w:asciiTheme="minorEastAsia" w:eastAsiaTheme="minorEastAsia" w:hAnsiTheme="minorEastAsia" w:hint="eastAsia"/>
                <w:b/>
                <w:szCs w:val="21"/>
              </w:rPr>
              <w:t>餐饮</w:t>
            </w:r>
            <w:r w:rsidR="004A22DC">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见《验证报告》和《检验报告》</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抽取作业环境（人员、空气、工器具、接触面等）检验相关记录名称：</w:t>
            </w:r>
            <w:r w:rsidRPr="00433DC2">
              <w:rPr>
                <w:rFonts w:asciiTheme="minorEastAsia" w:eastAsiaTheme="minorEastAsia" w:hAnsiTheme="minorEastAsia" w:hint="eastAsia"/>
                <w:szCs w:val="21"/>
                <w:u w:val="single"/>
              </w:rPr>
              <w:t>《见餐</w:t>
            </w:r>
            <w:r w:rsidRPr="00433DC2">
              <w:rPr>
                <w:rFonts w:asciiTheme="minorEastAsia" w:eastAsiaTheme="minorEastAsia" w:hAnsiTheme="minorEastAsia"/>
                <w:szCs w:val="21"/>
                <w:u w:val="single"/>
              </w:rPr>
              <w:t>饮</w:t>
            </w:r>
            <w:r w:rsidRPr="00433DC2">
              <w:rPr>
                <w:rFonts w:asciiTheme="minorEastAsia" w:eastAsiaTheme="minorEastAsia" w:hAnsiTheme="minorEastAsia" w:hint="eastAsia"/>
                <w:szCs w:val="21"/>
                <w:u w:val="single"/>
              </w:rPr>
              <w:t>部审核记录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592C51" w:rsidRPr="00DE6F5A">
              <w:tc>
                <w:tcPr>
                  <w:tcW w:w="767" w:type="dxa"/>
                </w:tcPr>
                <w:p w:rsidR="00592C51" w:rsidRPr="00DE6F5A" w:rsidRDefault="00592C51" w:rsidP="00592C51">
                  <w:pPr>
                    <w:rPr>
                      <w:rFonts w:asciiTheme="minorEastAsia" w:eastAsiaTheme="minorEastAsia" w:hAnsiTheme="minorEastAsia"/>
                      <w:szCs w:val="21"/>
                    </w:rPr>
                  </w:pPr>
                  <w:r w:rsidRPr="00DE6F5A">
                    <w:rPr>
                      <w:rFonts w:asciiTheme="minorEastAsia" w:eastAsiaTheme="minorEastAsia" w:hAnsiTheme="minorEastAsia" w:hint="eastAsia"/>
                      <w:szCs w:val="21"/>
                    </w:rPr>
                    <w:t>日期</w:t>
                  </w:r>
                </w:p>
              </w:tc>
              <w:tc>
                <w:tcPr>
                  <w:tcW w:w="1620" w:type="dxa"/>
                </w:tcPr>
                <w:p w:rsidR="00592C51" w:rsidRPr="00DE6F5A" w:rsidRDefault="00592C51" w:rsidP="00592C51">
                  <w:pPr>
                    <w:rPr>
                      <w:rFonts w:asciiTheme="minorEastAsia" w:eastAsiaTheme="minorEastAsia" w:hAnsiTheme="minorEastAsia"/>
                      <w:szCs w:val="21"/>
                    </w:rPr>
                  </w:pPr>
                  <w:r w:rsidRPr="00DE6F5A">
                    <w:rPr>
                      <w:rFonts w:asciiTheme="minorEastAsia" w:eastAsiaTheme="minorEastAsia" w:hAnsiTheme="minorEastAsia" w:hint="eastAsia"/>
                      <w:szCs w:val="21"/>
                    </w:rPr>
                    <w:t>样品名称</w:t>
                  </w:r>
                </w:p>
              </w:tc>
              <w:tc>
                <w:tcPr>
                  <w:tcW w:w="1364" w:type="dxa"/>
                </w:tcPr>
                <w:p w:rsidR="00592C51" w:rsidRPr="00DE6F5A" w:rsidRDefault="00592C51" w:rsidP="00592C51">
                  <w:pPr>
                    <w:rPr>
                      <w:rFonts w:asciiTheme="minorEastAsia" w:eastAsiaTheme="minorEastAsia" w:hAnsiTheme="minorEastAsia"/>
                      <w:szCs w:val="21"/>
                    </w:rPr>
                  </w:pPr>
                  <w:r w:rsidRPr="00DE6F5A">
                    <w:rPr>
                      <w:rFonts w:asciiTheme="minorEastAsia" w:eastAsiaTheme="minorEastAsia" w:hAnsiTheme="minorEastAsia" w:hint="eastAsia"/>
                      <w:szCs w:val="21"/>
                    </w:rPr>
                    <w:t>抽样比例</w:t>
                  </w:r>
                </w:p>
              </w:tc>
              <w:tc>
                <w:tcPr>
                  <w:tcW w:w="1680" w:type="dxa"/>
                </w:tcPr>
                <w:p w:rsidR="00592C51" w:rsidRPr="00DE6F5A" w:rsidRDefault="00592C51" w:rsidP="00592C51">
                  <w:pPr>
                    <w:rPr>
                      <w:rFonts w:asciiTheme="minorEastAsia" w:eastAsiaTheme="minorEastAsia" w:hAnsiTheme="minorEastAsia"/>
                      <w:szCs w:val="21"/>
                    </w:rPr>
                  </w:pPr>
                  <w:r w:rsidRPr="00DE6F5A">
                    <w:rPr>
                      <w:rFonts w:asciiTheme="minorEastAsia" w:eastAsiaTheme="minorEastAsia" w:hAnsiTheme="minorEastAsia" w:hint="eastAsia"/>
                      <w:b/>
                      <w:bCs/>
                      <w:szCs w:val="21"/>
                    </w:rPr>
                    <w:t>关键特性</w:t>
                  </w:r>
                  <w:r w:rsidRPr="00DE6F5A">
                    <w:rPr>
                      <w:rFonts w:asciiTheme="minorEastAsia" w:eastAsiaTheme="minorEastAsia" w:hAnsiTheme="minorEastAsia" w:hint="eastAsia"/>
                      <w:szCs w:val="21"/>
                    </w:rPr>
                    <w:t>要求</w:t>
                  </w:r>
                </w:p>
              </w:tc>
              <w:tc>
                <w:tcPr>
                  <w:tcW w:w="1566" w:type="dxa"/>
                </w:tcPr>
                <w:p w:rsidR="00592C51" w:rsidRPr="00DE6F5A" w:rsidRDefault="00592C51" w:rsidP="00592C51">
                  <w:pPr>
                    <w:rPr>
                      <w:rFonts w:asciiTheme="minorEastAsia" w:eastAsiaTheme="minorEastAsia" w:hAnsiTheme="minorEastAsia"/>
                      <w:szCs w:val="21"/>
                    </w:rPr>
                  </w:pPr>
                  <w:r w:rsidRPr="00DE6F5A">
                    <w:rPr>
                      <w:rFonts w:asciiTheme="minorEastAsia" w:eastAsiaTheme="minorEastAsia" w:hAnsiTheme="minorEastAsia" w:hint="eastAsia"/>
                      <w:szCs w:val="21"/>
                    </w:rPr>
                    <w:t>实测结果</w:t>
                  </w:r>
                </w:p>
              </w:tc>
              <w:tc>
                <w:tcPr>
                  <w:tcW w:w="2046" w:type="dxa"/>
                </w:tcPr>
                <w:p w:rsidR="00592C51" w:rsidRPr="00DE6F5A" w:rsidRDefault="00592C51" w:rsidP="00592C51">
                  <w:pPr>
                    <w:rPr>
                      <w:rFonts w:asciiTheme="minorEastAsia" w:eastAsiaTheme="minorEastAsia" w:hAnsiTheme="minorEastAsia"/>
                      <w:szCs w:val="21"/>
                    </w:rPr>
                  </w:pPr>
                  <w:r w:rsidRPr="00DE6F5A">
                    <w:rPr>
                      <w:rFonts w:asciiTheme="minorEastAsia" w:eastAsiaTheme="minorEastAsia" w:hAnsiTheme="minorEastAsia" w:hint="eastAsia"/>
                      <w:szCs w:val="21"/>
                    </w:rPr>
                    <w:t>验证结论</w:t>
                  </w:r>
                </w:p>
              </w:tc>
            </w:tr>
            <w:tr w:rsidR="00D86250" w:rsidRPr="00DE6F5A">
              <w:tc>
                <w:tcPr>
                  <w:tcW w:w="767" w:type="dxa"/>
                </w:tcPr>
                <w:p w:rsidR="00D86250" w:rsidRPr="00DE6F5A" w:rsidRDefault="00D86250" w:rsidP="00C55200">
                  <w:pPr>
                    <w:rPr>
                      <w:rFonts w:asciiTheme="minorEastAsia" w:eastAsiaTheme="minorEastAsia" w:hAnsiTheme="minorEastAsia"/>
                      <w:szCs w:val="21"/>
                    </w:rPr>
                  </w:pPr>
                  <w:r w:rsidRPr="00DE6F5A">
                    <w:rPr>
                      <w:rFonts w:asciiTheme="minorEastAsia" w:eastAsiaTheme="minorEastAsia" w:hAnsiTheme="minorEastAsia" w:hint="eastAsia"/>
                      <w:szCs w:val="21"/>
                    </w:rPr>
                    <w:t>2</w:t>
                  </w:r>
                  <w:r w:rsidRPr="00DE6F5A">
                    <w:rPr>
                      <w:rFonts w:asciiTheme="minorEastAsia" w:eastAsiaTheme="minorEastAsia" w:hAnsiTheme="minorEastAsia"/>
                      <w:szCs w:val="21"/>
                    </w:rPr>
                    <w:t>022-05~09</w:t>
                  </w:r>
                </w:p>
              </w:tc>
              <w:tc>
                <w:tcPr>
                  <w:tcW w:w="1620" w:type="dxa"/>
                </w:tcPr>
                <w:p w:rsidR="00D86250" w:rsidRPr="00DE6F5A" w:rsidRDefault="00D86250" w:rsidP="007F1798">
                  <w:pPr>
                    <w:rPr>
                      <w:rFonts w:asciiTheme="minorEastAsia" w:eastAsiaTheme="minorEastAsia" w:hAnsiTheme="minorEastAsia"/>
                      <w:szCs w:val="21"/>
                    </w:rPr>
                  </w:pPr>
                  <w:r w:rsidRPr="00DE6F5A">
                    <w:rPr>
                      <w:rFonts w:asciiTheme="minorEastAsia" w:eastAsiaTheme="minorEastAsia" w:hAnsiTheme="minorEastAsia" w:hint="eastAsia"/>
                      <w:szCs w:val="21"/>
                    </w:rPr>
                    <w:t>《</w:t>
                  </w:r>
                  <w:r w:rsidRPr="00DE6F5A">
                    <w:rPr>
                      <w:rFonts w:asciiTheme="minorEastAsia" w:eastAsiaTheme="minorEastAsia" w:hAnsiTheme="minorEastAsia"/>
                      <w:szCs w:val="21"/>
                    </w:rPr>
                    <w:t>配餐间紫外线灭菌灯登</w:t>
                  </w:r>
                  <w:r w:rsidRPr="00DE6F5A">
                    <w:rPr>
                      <w:rFonts w:asciiTheme="minorEastAsia" w:eastAsiaTheme="minorEastAsia" w:hAnsiTheme="minorEastAsia" w:hint="eastAsia"/>
                      <w:szCs w:val="21"/>
                    </w:rPr>
                    <w:t>记表</w:t>
                  </w:r>
                  <w:r w:rsidRPr="00DE6F5A">
                    <w:rPr>
                      <w:rFonts w:asciiTheme="minorEastAsia" w:eastAsiaTheme="minorEastAsia" w:hAnsiTheme="minorEastAsia"/>
                      <w:szCs w:val="21"/>
                    </w:rPr>
                    <w:t>》</w:t>
                  </w:r>
                </w:p>
              </w:tc>
              <w:tc>
                <w:tcPr>
                  <w:tcW w:w="1364" w:type="dxa"/>
                </w:tcPr>
                <w:p w:rsidR="00D86250" w:rsidRPr="00DE6F5A" w:rsidRDefault="00D86250" w:rsidP="00054DB2">
                  <w:pPr>
                    <w:rPr>
                      <w:rFonts w:asciiTheme="minorEastAsia" w:eastAsiaTheme="minorEastAsia" w:hAnsiTheme="minorEastAsia"/>
                      <w:szCs w:val="21"/>
                    </w:rPr>
                  </w:pPr>
                  <w:r w:rsidRPr="00DE6F5A">
                    <w:rPr>
                      <w:rFonts w:asciiTheme="minorEastAsia" w:eastAsiaTheme="minorEastAsia" w:hAnsiTheme="minorEastAsia" w:hint="eastAsia"/>
                      <w:szCs w:val="21"/>
                    </w:rPr>
                    <w:t>时</w:t>
                  </w:r>
                  <w:r w:rsidRPr="00DE6F5A">
                    <w:rPr>
                      <w:rFonts w:asciiTheme="minorEastAsia" w:eastAsiaTheme="minorEastAsia" w:hAnsiTheme="minorEastAsia"/>
                      <w:szCs w:val="21"/>
                    </w:rPr>
                    <w:t>间：中</w:t>
                  </w:r>
                  <w:r w:rsidRPr="00DE6F5A">
                    <w:rPr>
                      <w:rFonts w:asciiTheme="minorEastAsia" w:eastAsiaTheme="minorEastAsia" w:hAnsiTheme="minorEastAsia" w:hint="eastAsia"/>
                      <w:szCs w:val="21"/>
                    </w:rPr>
                    <w:t>餐</w:t>
                  </w:r>
                  <w:r w:rsidRPr="00DE6F5A">
                    <w:rPr>
                      <w:rFonts w:asciiTheme="minorEastAsia" w:eastAsiaTheme="minorEastAsia" w:hAnsiTheme="minorEastAsia"/>
                      <w:szCs w:val="21"/>
                    </w:rPr>
                    <w:t>及晚餐</w:t>
                  </w:r>
                </w:p>
              </w:tc>
              <w:tc>
                <w:tcPr>
                  <w:tcW w:w="1680" w:type="dxa"/>
                </w:tcPr>
                <w:p w:rsidR="00D86250" w:rsidRPr="00DE6F5A" w:rsidRDefault="00D86250" w:rsidP="00054DB2">
                  <w:pPr>
                    <w:rPr>
                      <w:rFonts w:asciiTheme="minorEastAsia" w:eastAsiaTheme="minorEastAsia" w:hAnsiTheme="minorEastAsia"/>
                      <w:szCs w:val="21"/>
                    </w:rPr>
                  </w:pPr>
                  <w:r w:rsidRPr="00DE6F5A">
                    <w:rPr>
                      <w:rFonts w:asciiTheme="minorEastAsia" w:eastAsiaTheme="minorEastAsia" w:hAnsiTheme="minorEastAsia" w:hint="eastAsia"/>
                      <w:szCs w:val="21"/>
                    </w:rPr>
                    <w:t>照射</w:t>
                  </w:r>
                  <w:r w:rsidRPr="00DE6F5A">
                    <w:rPr>
                      <w:rFonts w:asciiTheme="minorEastAsia" w:eastAsiaTheme="minorEastAsia" w:hAnsiTheme="minorEastAsia"/>
                      <w:szCs w:val="21"/>
                    </w:rPr>
                    <w:t>时间：</w:t>
                  </w:r>
                  <w:r w:rsidRPr="00DE6F5A">
                    <w:rPr>
                      <w:rFonts w:asciiTheme="minorEastAsia" w:eastAsiaTheme="minorEastAsia" w:hAnsiTheme="minorEastAsia" w:hint="eastAsia"/>
                      <w:szCs w:val="21"/>
                    </w:rPr>
                    <w:t>1</w:t>
                  </w:r>
                  <w:r w:rsidRPr="00DE6F5A">
                    <w:rPr>
                      <w:rFonts w:asciiTheme="minorEastAsia" w:eastAsiaTheme="minorEastAsia" w:hAnsiTheme="minorEastAsia"/>
                      <w:szCs w:val="21"/>
                    </w:rPr>
                    <w:t>H</w:t>
                  </w:r>
                </w:p>
              </w:tc>
              <w:tc>
                <w:tcPr>
                  <w:tcW w:w="1566" w:type="dxa"/>
                </w:tcPr>
                <w:p w:rsidR="00D86250" w:rsidRPr="00DE6F5A" w:rsidRDefault="00D86250" w:rsidP="00D86250">
                  <w:pPr>
                    <w:rPr>
                      <w:rFonts w:asciiTheme="minorEastAsia" w:eastAsiaTheme="minorEastAsia" w:hAnsiTheme="minorEastAsia"/>
                      <w:szCs w:val="21"/>
                    </w:rPr>
                  </w:pPr>
                  <w:r w:rsidRPr="00DE6F5A">
                    <w:rPr>
                      <w:rFonts w:asciiTheme="minorEastAsia" w:eastAsiaTheme="minorEastAsia" w:hAnsiTheme="minorEastAsia" w:hint="eastAsia"/>
                      <w:szCs w:val="21"/>
                    </w:rPr>
                    <w:t>符</w:t>
                  </w:r>
                  <w:r w:rsidRPr="00DE6F5A">
                    <w:rPr>
                      <w:rFonts w:asciiTheme="minorEastAsia" w:eastAsiaTheme="minorEastAsia" w:hAnsiTheme="minorEastAsia"/>
                      <w:szCs w:val="21"/>
                    </w:rPr>
                    <w:t>合要</w:t>
                  </w:r>
                  <w:r w:rsidRPr="00DE6F5A">
                    <w:rPr>
                      <w:rFonts w:asciiTheme="minorEastAsia" w:eastAsiaTheme="minorEastAsia" w:hAnsiTheme="minorEastAsia" w:hint="eastAsia"/>
                      <w:szCs w:val="21"/>
                    </w:rPr>
                    <w:t>求</w:t>
                  </w:r>
                </w:p>
              </w:tc>
              <w:tc>
                <w:tcPr>
                  <w:tcW w:w="2046" w:type="dxa"/>
                </w:tcPr>
                <w:p w:rsidR="00D86250" w:rsidRPr="00DE6F5A" w:rsidRDefault="00D86250" w:rsidP="00054DB2">
                  <w:pPr>
                    <w:rPr>
                      <w:rFonts w:asciiTheme="minorEastAsia" w:eastAsiaTheme="minorEastAsia" w:hAnsiTheme="minorEastAsia" w:cs="Segoe UI Symbol"/>
                      <w:szCs w:val="21"/>
                    </w:rPr>
                  </w:pPr>
                  <w:r w:rsidRPr="00DE6F5A">
                    <w:rPr>
                      <w:rFonts w:ascii="Segoe UI Symbol" w:eastAsiaTheme="minorEastAsia" w:hAnsi="Segoe UI Symbol" w:cs="Segoe UI Symbol"/>
                      <w:szCs w:val="21"/>
                    </w:rPr>
                    <w:t>☑</w:t>
                  </w:r>
                  <w:r w:rsidRPr="00DE6F5A">
                    <w:rPr>
                      <w:rFonts w:asciiTheme="minorEastAsia" w:eastAsiaTheme="minorEastAsia" w:hAnsiTheme="minorEastAsia" w:hint="eastAsia"/>
                      <w:szCs w:val="21"/>
                    </w:rPr>
                    <w:t>合格 □不合格</w:t>
                  </w:r>
                </w:p>
              </w:tc>
            </w:tr>
            <w:tr w:rsidR="00D86250" w:rsidRPr="00DE6F5A">
              <w:tc>
                <w:tcPr>
                  <w:tcW w:w="767" w:type="dxa"/>
                </w:tcPr>
                <w:p w:rsidR="00D86250" w:rsidRPr="00DE6F5A" w:rsidRDefault="00D86250" w:rsidP="00C55200">
                  <w:pPr>
                    <w:rPr>
                      <w:rFonts w:asciiTheme="minorEastAsia" w:eastAsiaTheme="minorEastAsia" w:hAnsiTheme="minorEastAsia"/>
                      <w:szCs w:val="21"/>
                    </w:rPr>
                  </w:pPr>
                  <w:r w:rsidRPr="00DE6F5A">
                    <w:rPr>
                      <w:rFonts w:asciiTheme="minorEastAsia" w:eastAsiaTheme="minorEastAsia" w:hAnsiTheme="minorEastAsia" w:hint="eastAsia"/>
                      <w:szCs w:val="21"/>
                    </w:rPr>
                    <w:t>2022.10</w:t>
                  </w:r>
                </w:p>
              </w:tc>
              <w:tc>
                <w:tcPr>
                  <w:tcW w:w="1620" w:type="dxa"/>
                </w:tcPr>
                <w:p w:rsidR="00D86250" w:rsidRPr="00DE6F5A" w:rsidRDefault="00D86250" w:rsidP="007F1798">
                  <w:pPr>
                    <w:rPr>
                      <w:rFonts w:asciiTheme="minorEastAsia" w:eastAsiaTheme="minorEastAsia" w:hAnsiTheme="minorEastAsia"/>
                      <w:szCs w:val="21"/>
                    </w:rPr>
                  </w:pPr>
                  <w:r w:rsidRPr="00DE6F5A">
                    <w:rPr>
                      <w:rFonts w:asciiTheme="minorEastAsia" w:eastAsiaTheme="minorEastAsia" w:hAnsiTheme="minorEastAsia" w:hint="eastAsia"/>
                      <w:szCs w:val="21"/>
                    </w:rPr>
                    <w:t>《</w:t>
                  </w:r>
                  <w:r w:rsidRPr="00DE6F5A">
                    <w:rPr>
                      <w:rFonts w:asciiTheme="minorEastAsia" w:eastAsiaTheme="minorEastAsia" w:hAnsiTheme="minorEastAsia"/>
                      <w:szCs w:val="21"/>
                    </w:rPr>
                    <w:t>健康晨检</w:t>
                  </w:r>
                  <w:r w:rsidRPr="00DE6F5A">
                    <w:rPr>
                      <w:rFonts w:asciiTheme="minorEastAsia" w:eastAsiaTheme="minorEastAsia" w:hAnsiTheme="minorEastAsia" w:hint="eastAsia"/>
                      <w:szCs w:val="21"/>
                    </w:rPr>
                    <w:t>记</w:t>
                  </w:r>
                  <w:r w:rsidRPr="00DE6F5A">
                    <w:rPr>
                      <w:rFonts w:asciiTheme="minorEastAsia" w:eastAsiaTheme="minorEastAsia" w:hAnsiTheme="minorEastAsia"/>
                      <w:szCs w:val="21"/>
                    </w:rPr>
                    <w:t>录》</w:t>
                  </w:r>
                </w:p>
              </w:tc>
              <w:tc>
                <w:tcPr>
                  <w:tcW w:w="1364" w:type="dxa"/>
                </w:tcPr>
                <w:p w:rsidR="00D86250" w:rsidRPr="00DE6F5A" w:rsidRDefault="00D86250" w:rsidP="00054DB2">
                  <w:pPr>
                    <w:rPr>
                      <w:rFonts w:asciiTheme="minorEastAsia" w:eastAsiaTheme="minorEastAsia" w:hAnsiTheme="minorEastAsia"/>
                      <w:szCs w:val="21"/>
                    </w:rPr>
                  </w:pPr>
                  <w:r w:rsidRPr="00DE6F5A">
                    <w:rPr>
                      <w:rFonts w:asciiTheme="minorEastAsia" w:eastAsiaTheme="minorEastAsia" w:hAnsiTheme="minorEastAsia" w:hint="eastAsia"/>
                      <w:szCs w:val="21"/>
                    </w:rPr>
                    <w:t>100%</w:t>
                  </w:r>
                </w:p>
              </w:tc>
              <w:tc>
                <w:tcPr>
                  <w:tcW w:w="1680" w:type="dxa"/>
                </w:tcPr>
                <w:p w:rsidR="00D86250" w:rsidRPr="00DE6F5A" w:rsidRDefault="00D86250" w:rsidP="00054DB2">
                  <w:pPr>
                    <w:rPr>
                      <w:rFonts w:asciiTheme="minorEastAsia" w:eastAsiaTheme="minorEastAsia" w:hAnsiTheme="minorEastAsia"/>
                      <w:szCs w:val="21"/>
                    </w:rPr>
                  </w:pPr>
                  <w:r w:rsidRPr="00DE6F5A">
                    <w:rPr>
                      <w:rFonts w:asciiTheme="minorEastAsia" w:eastAsiaTheme="minorEastAsia" w:hAnsiTheme="minorEastAsia" w:hint="eastAsia"/>
                      <w:szCs w:val="21"/>
                    </w:rPr>
                    <w:t>面部</w:t>
                  </w:r>
                  <w:r w:rsidRPr="00DE6F5A">
                    <w:rPr>
                      <w:rFonts w:asciiTheme="minorEastAsia" w:eastAsiaTheme="minorEastAsia" w:hAnsiTheme="minorEastAsia"/>
                      <w:szCs w:val="21"/>
                    </w:rPr>
                    <w:t>、</w:t>
                  </w:r>
                  <w:r w:rsidRPr="00DE6F5A">
                    <w:rPr>
                      <w:rFonts w:asciiTheme="minorEastAsia" w:eastAsiaTheme="minorEastAsia" w:hAnsiTheme="minorEastAsia" w:hint="eastAsia"/>
                      <w:szCs w:val="21"/>
                    </w:rPr>
                    <w:t>手</w:t>
                  </w:r>
                  <w:r w:rsidRPr="00DE6F5A">
                    <w:rPr>
                      <w:rFonts w:asciiTheme="minorEastAsia" w:eastAsiaTheme="minorEastAsia" w:hAnsiTheme="minorEastAsia"/>
                      <w:szCs w:val="21"/>
                    </w:rPr>
                    <w:t>部卫生、无</w:t>
                  </w:r>
                  <w:r w:rsidRPr="00DE6F5A">
                    <w:rPr>
                      <w:rFonts w:asciiTheme="minorEastAsia" w:eastAsiaTheme="minorEastAsia" w:hAnsiTheme="minorEastAsia" w:hint="eastAsia"/>
                      <w:szCs w:val="21"/>
                    </w:rPr>
                    <w:t>痢疾</w:t>
                  </w:r>
                  <w:r w:rsidRPr="00DE6F5A">
                    <w:rPr>
                      <w:rFonts w:asciiTheme="minorEastAsia" w:eastAsiaTheme="minorEastAsia" w:hAnsiTheme="minorEastAsia"/>
                      <w:szCs w:val="21"/>
                    </w:rPr>
                    <w:t>、无</w:t>
                  </w:r>
                  <w:r w:rsidRPr="00DE6F5A">
                    <w:rPr>
                      <w:rFonts w:asciiTheme="minorEastAsia" w:eastAsiaTheme="minorEastAsia" w:hAnsiTheme="minorEastAsia" w:hint="eastAsia"/>
                      <w:szCs w:val="21"/>
                    </w:rPr>
                    <w:t>病</w:t>
                  </w:r>
                  <w:r w:rsidRPr="00DE6F5A">
                    <w:rPr>
                      <w:rFonts w:asciiTheme="minorEastAsia" w:eastAsiaTheme="minorEastAsia" w:hAnsiTheme="minorEastAsia"/>
                      <w:szCs w:val="21"/>
                    </w:rPr>
                    <w:t>毒肝</w:t>
                  </w:r>
                  <w:r w:rsidRPr="00DE6F5A">
                    <w:rPr>
                      <w:rFonts w:asciiTheme="minorEastAsia" w:eastAsiaTheme="minorEastAsia" w:hAnsiTheme="minorEastAsia" w:hint="eastAsia"/>
                      <w:szCs w:val="21"/>
                    </w:rPr>
                    <w:t>炎</w:t>
                  </w:r>
                  <w:r w:rsidRPr="00DE6F5A">
                    <w:rPr>
                      <w:rFonts w:asciiTheme="minorEastAsia" w:eastAsiaTheme="minorEastAsia" w:hAnsiTheme="minorEastAsia"/>
                      <w:szCs w:val="21"/>
                    </w:rPr>
                    <w:t>、无发热等</w:t>
                  </w:r>
                </w:p>
              </w:tc>
              <w:tc>
                <w:tcPr>
                  <w:tcW w:w="1566" w:type="dxa"/>
                </w:tcPr>
                <w:p w:rsidR="00D86250" w:rsidRPr="00DE6F5A" w:rsidRDefault="00D86250" w:rsidP="00D86250">
                  <w:pPr>
                    <w:rPr>
                      <w:rFonts w:asciiTheme="minorEastAsia" w:eastAsiaTheme="minorEastAsia" w:hAnsiTheme="minorEastAsia"/>
                      <w:szCs w:val="21"/>
                    </w:rPr>
                  </w:pPr>
                  <w:r w:rsidRPr="00DE6F5A">
                    <w:rPr>
                      <w:rFonts w:asciiTheme="minorEastAsia" w:eastAsiaTheme="minorEastAsia" w:hAnsiTheme="minorEastAsia" w:hint="eastAsia"/>
                      <w:szCs w:val="21"/>
                    </w:rPr>
                    <w:t>符</w:t>
                  </w:r>
                  <w:r w:rsidRPr="00DE6F5A">
                    <w:rPr>
                      <w:rFonts w:asciiTheme="minorEastAsia" w:eastAsiaTheme="minorEastAsia" w:hAnsiTheme="minorEastAsia"/>
                      <w:szCs w:val="21"/>
                    </w:rPr>
                    <w:t>合要求</w:t>
                  </w:r>
                </w:p>
              </w:tc>
              <w:tc>
                <w:tcPr>
                  <w:tcW w:w="2046" w:type="dxa"/>
                </w:tcPr>
                <w:p w:rsidR="00D86250" w:rsidRPr="00DE6F5A" w:rsidRDefault="00D86250" w:rsidP="00054DB2">
                  <w:pPr>
                    <w:rPr>
                      <w:rFonts w:asciiTheme="minorEastAsia" w:eastAsiaTheme="minorEastAsia" w:hAnsiTheme="minorEastAsia" w:cs="Segoe UI Symbol"/>
                      <w:szCs w:val="21"/>
                    </w:rPr>
                  </w:pPr>
                  <w:r w:rsidRPr="00DE6F5A">
                    <w:rPr>
                      <w:rFonts w:ascii="Segoe UI Symbol" w:eastAsiaTheme="minorEastAsia" w:hAnsi="Segoe UI Symbol" w:cs="Segoe UI Symbol"/>
                      <w:szCs w:val="21"/>
                    </w:rPr>
                    <w:t>☑</w:t>
                  </w:r>
                  <w:r w:rsidRPr="00DE6F5A">
                    <w:rPr>
                      <w:rFonts w:asciiTheme="minorEastAsia" w:eastAsiaTheme="minorEastAsia" w:hAnsiTheme="minorEastAsia" w:hint="eastAsia"/>
                      <w:szCs w:val="21"/>
                    </w:rPr>
                    <w:t>合格 □不合</w:t>
                  </w:r>
                  <w:r w:rsidR="000A3E3E" w:rsidRPr="00DE6F5A">
                    <w:rPr>
                      <w:rFonts w:asciiTheme="minorEastAsia" w:eastAsiaTheme="minorEastAsia" w:hAnsiTheme="minorEastAsia" w:hint="eastAsia"/>
                      <w:szCs w:val="21"/>
                    </w:rPr>
                    <w:t>格</w:t>
                  </w:r>
                </w:p>
              </w:tc>
            </w:tr>
            <w:tr w:rsidR="003F10F3" w:rsidRPr="00DE6F5A">
              <w:tc>
                <w:tcPr>
                  <w:tcW w:w="767" w:type="dxa"/>
                </w:tcPr>
                <w:p w:rsidR="003F10F3" w:rsidRPr="00DE6F5A" w:rsidRDefault="003F10F3" w:rsidP="00C55200">
                  <w:pPr>
                    <w:rPr>
                      <w:rFonts w:asciiTheme="minorEastAsia" w:eastAsiaTheme="minorEastAsia" w:hAnsiTheme="minorEastAsia"/>
                      <w:szCs w:val="21"/>
                    </w:rPr>
                  </w:pPr>
                  <w:r w:rsidRPr="00DE6F5A">
                    <w:rPr>
                      <w:rFonts w:asciiTheme="minorEastAsia" w:eastAsiaTheme="minorEastAsia" w:hAnsiTheme="minorEastAsia" w:hint="eastAsia"/>
                      <w:szCs w:val="21"/>
                    </w:rPr>
                    <w:t>2022.08</w:t>
                  </w:r>
                  <w:r w:rsidRPr="00DE6F5A">
                    <w:rPr>
                      <w:rFonts w:asciiTheme="minorEastAsia" w:eastAsiaTheme="minorEastAsia" w:hAnsiTheme="minorEastAsia"/>
                      <w:szCs w:val="21"/>
                    </w:rPr>
                    <w:t>~09</w:t>
                  </w:r>
                </w:p>
              </w:tc>
              <w:tc>
                <w:tcPr>
                  <w:tcW w:w="1620" w:type="dxa"/>
                </w:tcPr>
                <w:p w:rsidR="003F10F3" w:rsidRPr="00DE6F5A" w:rsidRDefault="003F10F3" w:rsidP="007F1798">
                  <w:pPr>
                    <w:rPr>
                      <w:rFonts w:asciiTheme="minorEastAsia" w:eastAsiaTheme="minorEastAsia" w:hAnsiTheme="minorEastAsia"/>
                      <w:szCs w:val="21"/>
                    </w:rPr>
                  </w:pPr>
                  <w:r w:rsidRPr="00DE6F5A">
                    <w:rPr>
                      <w:rFonts w:asciiTheme="minorEastAsia" w:eastAsiaTheme="minorEastAsia" w:hAnsiTheme="minorEastAsia" w:hint="eastAsia"/>
                      <w:szCs w:val="21"/>
                    </w:rPr>
                    <w:t>餐</w:t>
                  </w:r>
                  <w:r w:rsidRPr="00DE6F5A">
                    <w:rPr>
                      <w:rFonts w:asciiTheme="minorEastAsia" w:eastAsiaTheme="minorEastAsia" w:hAnsiTheme="minorEastAsia"/>
                      <w:szCs w:val="21"/>
                    </w:rPr>
                    <w:t>具《消毒记录登</w:t>
                  </w:r>
                  <w:r w:rsidRPr="00DE6F5A">
                    <w:rPr>
                      <w:rFonts w:asciiTheme="minorEastAsia" w:eastAsiaTheme="minorEastAsia" w:hAnsiTheme="minorEastAsia" w:hint="eastAsia"/>
                      <w:szCs w:val="21"/>
                    </w:rPr>
                    <w:t>记</w:t>
                  </w:r>
                  <w:r w:rsidRPr="00DE6F5A">
                    <w:rPr>
                      <w:rFonts w:asciiTheme="minorEastAsia" w:eastAsiaTheme="minorEastAsia" w:hAnsiTheme="minorEastAsia"/>
                      <w:szCs w:val="21"/>
                    </w:rPr>
                    <w:t>薄》</w:t>
                  </w:r>
                </w:p>
              </w:tc>
              <w:tc>
                <w:tcPr>
                  <w:tcW w:w="1364" w:type="dxa"/>
                </w:tcPr>
                <w:p w:rsidR="003F10F3" w:rsidRPr="00DE6F5A" w:rsidRDefault="003F10F3" w:rsidP="00054DB2">
                  <w:pPr>
                    <w:rPr>
                      <w:rFonts w:asciiTheme="minorEastAsia" w:eastAsiaTheme="minorEastAsia" w:hAnsiTheme="minorEastAsia"/>
                      <w:szCs w:val="21"/>
                    </w:rPr>
                  </w:pPr>
                  <w:r w:rsidRPr="00DE6F5A">
                    <w:rPr>
                      <w:rFonts w:asciiTheme="minorEastAsia" w:eastAsiaTheme="minorEastAsia" w:hAnsiTheme="minorEastAsia"/>
                      <w:szCs w:val="21"/>
                    </w:rPr>
                    <w:t>100%</w:t>
                  </w:r>
                </w:p>
              </w:tc>
              <w:tc>
                <w:tcPr>
                  <w:tcW w:w="1680" w:type="dxa"/>
                </w:tcPr>
                <w:p w:rsidR="003F10F3" w:rsidRPr="00DE6F5A" w:rsidRDefault="003F10F3" w:rsidP="00054DB2">
                  <w:pPr>
                    <w:rPr>
                      <w:rFonts w:asciiTheme="minorEastAsia" w:eastAsiaTheme="minorEastAsia" w:hAnsiTheme="minorEastAsia"/>
                      <w:szCs w:val="21"/>
                    </w:rPr>
                  </w:pPr>
                  <w:r w:rsidRPr="00DE6F5A">
                    <w:rPr>
                      <w:rFonts w:asciiTheme="minorEastAsia" w:eastAsiaTheme="minorEastAsia" w:hAnsiTheme="minorEastAsia" w:hint="eastAsia"/>
                      <w:szCs w:val="21"/>
                    </w:rPr>
                    <w:t>上</w:t>
                  </w:r>
                  <w:r w:rsidRPr="00DE6F5A">
                    <w:rPr>
                      <w:rFonts w:asciiTheme="minorEastAsia" w:eastAsiaTheme="minorEastAsia" w:hAnsiTheme="minorEastAsia"/>
                      <w:szCs w:val="21"/>
                    </w:rPr>
                    <w:t>午</w:t>
                  </w:r>
                  <w:r w:rsidRPr="00DE6F5A">
                    <w:rPr>
                      <w:rFonts w:asciiTheme="minorEastAsia" w:eastAsiaTheme="minorEastAsia" w:hAnsiTheme="minorEastAsia" w:hint="eastAsia"/>
                      <w:szCs w:val="21"/>
                    </w:rPr>
                    <w:t>、</w:t>
                  </w:r>
                  <w:r w:rsidRPr="00DE6F5A">
                    <w:rPr>
                      <w:rFonts w:asciiTheme="minorEastAsia" w:eastAsiaTheme="minorEastAsia" w:hAnsiTheme="minorEastAsia"/>
                      <w:szCs w:val="21"/>
                    </w:rPr>
                    <w:t>下午</w:t>
                  </w:r>
                </w:p>
                <w:p w:rsidR="003F10F3" w:rsidRPr="00DE6F5A" w:rsidRDefault="00C64619" w:rsidP="003F10F3">
                  <w:pPr>
                    <w:pStyle w:val="a0"/>
                    <w:rPr>
                      <w:rFonts w:asciiTheme="minorEastAsia" w:eastAsiaTheme="minorEastAsia" w:hAnsiTheme="minorEastAsia"/>
                      <w:sz w:val="21"/>
                      <w:szCs w:val="21"/>
                    </w:rPr>
                  </w:pPr>
                  <w:r w:rsidRPr="00DE6F5A">
                    <w:rPr>
                      <w:rFonts w:asciiTheme="minorEastAsia" w:eastAsiaTheme="minorEastAsia" w:hAnsiTheme="minorEastAsia" w:cs="宋体" w:hint="eastAsia"/>
                      <w:kern w:val="0"/>
                      <w:sz w:val="21"/>
                      <w:szCs w:val="21"/>
                    </w:rPr>
                    <w:t>红外杀菌温度≥</w:t>
                  </w:r>
                  <w:r w:rsidRPr="00DE6F5A">
                    <w:rPr>
                      <w:rFonts w:asciiTheme="minorEastAsia" w:eastAsiaTheme="minorEastAsia" w:hAnsiTheme="minorEastAsia" w:cs="宋体"/>
                      <w:kern w:val="0"/>
                      <w:sz w:val="21"/>
                      <w:szCs w:val="21"/>
                    </w:rPr>
                    <w:t>120</w:t>
                  </w:r>
                  <w:r w:rsidRPr="00DE6F5A">
                    <w:rPr>
                      <w:rFonts w:asciiTheme="minorEastAsia" w:eastAsiaTheme="minorEastAsia" w:hAnsiTheme="minorEastAsia" w:cs="宋体" w:hint="eastAsia"/>
                      <w:kern w:val="0"/>
                      <w:sz w:val="21"/>
                      <w:szCs w:val="21"/>
                    </w:rPr>
                    <w:t>℃，时间≥</w:t>
                  </w:r>
                  <w:r w:rsidRPr="00DE6F5A">
                    <w:rPr>
                      <w:rFonts w:asciiTheme="minorEastAsia" w:eastAsiaTheme="minorEastAsia" w:hAnsiTheme="minorEastAsia" w:cs="宋体"/>
                      <w:kern w:val="0"/>
                      <w:sz w:val="21"/>
                      <w:szCs w:val="21"/>
                    </w:rPr>
                    <w:t>50</w:t>
                  </w:r>
                  <w:r w:rsidRPr="00DE6F5A">
                    <w:rPr>
                      <w:rFonts w:asciiTheme="minorEastAsia" w:eastAsiaTheme="minorEastAsia" w:hAnsiTheme="minorEastAsia" w:cs="宋体" w:hint="eastAsia"/>
                      <w:kern w:val="0"/>
                      <w:sz w:val="21"/>
                      <w:szCs w:val="21"/>
                    </w:rPr>
                    <w:t>分钟</w:t>
                  </w:r>
                </w:p>
              </w:tc>
              <w:tc>
                <w:tcPr>
                  <w:tcW w:w="1566" w:type="dxa"/>
                </w:tcPr>
                <w:p w:rsidR="003F10F3" w:rsidRPr="00DE6F5A" w:rsidRDefault="003F10F3" w:rsidP="00D86250">
                  <w:pPr>
                    <w:rPr>
                      <w:rFonts w:asciiTheme="minorEastAsia" w:eastAsiaTheme="minorEastAsia" w:hAnsiTheme="minorEastAsia"/>
                      <w:szCs w:val="21"/>
                    </w:rPr>
                  </w:pPr>
                  <w:r w:rsidRPr="00DE6F5A">
                    <w:rPr>
                      <w:rFonts w:asciiTheme="minorEastAsia" w:eastAsiaTheme="minorEastAsia" w:hAnsiTheme="minorEastAsia" w:hint="eastAsia"/>
                      <w:szCs w:val="21"/>
                    </w:rPr>
                    <w:t>符</w:t>
                  </w:r>
                  <w:r w:rsidRPr="00DE6F5A">
                    <w:rPr>
                      <w:rFonts w:asciiTheme="minorEastAsia" w:eastAsiaTheme="minorEastAsia" w:hAnsiTheme="minorEastAsia"/>
                      <w:szCs w:val="21"/>
                    </w:rPr>
                    <w:t>合要求</w:t>
                  </w:r>
                </w:p>
                <w:p w:rsidR="003F10F3" w:rsidRPr="00DE6F5A" w:rsidRDefault="003F10F3" w:rsidP="003F10F3">
                  <w:pPr>
                    <w:pStyle w:val="a0"/>
                    <w:rPr>
                      <w:rFonts w:asciiTheme="minorEastAsia" w:eastAsiaTheme="minorEastAsia" w:hAnsiTheme="minorEastAsia"/>
                      <w:sz w:val="21"/>
                      <w:szCs w:val="21"/>
                    </w:rPr>
                  </w:pPr>
                  <w:r w:rsidRPr="00DE6F5A">
                    <w:rPr>
                      <w:rFonts w:asciiTheme="minorEastAsia" w:eastAsiaTheme="minorEastAsia" w:hAnsiTheme="minorEastAsia" w:hint="eastAsia"/>
                      <w:sz w:val="21"/>
                      <w:szCs w:val="21"/>
                    </w:rPr>
                    <w:t>记</w:t>
                  </w:r>
                  <w:r w:rsidRPr="00DE6F5A">
                    <w:rPr>
                      <w:rFonts w:asciiTheme="minorEastAsia" w:eastAsiaTheme="minorEastAsia" w:hAnsiTheme="minorEastAsia"/>
                      <w:sz w:val="21"/>
                      <w:szCs w:val="21"/>
                    </w:rPr>
                    <w:t>录人：陈权坤</w:t>
                  </w:r>
                </w:p>
              </w:tc>
              <w:tc>
                <w:tcPr>
                  <w:tcW w:w="2046" w:type="dxa"/>
                </w:tcPr>
                <w:p w:rsidR="003F10F3" w:rsidRPr="00DE6F5A" w:rsidRDefault="000A3E3E" w:rsidP="00054DB2">
                  <w:pPr>
                    <w:rPr>
                      <w:rFonts w:asciiTheme="minorEastAsia" w:eastAsiaTheme="minorEastAsia" w:hAnsiTheme="minorEastAsia" w:cs="Segoe UI Symbol"/>
                      <w:szCs w:val="21"/>
                    </w:rPr>
                  </w:pPr>
                  <w:r w:rsidRPr="00DE6F5A">
                    <w:rPr>
                      <w:rFonts w:ascii="Segoe UI Symbol" w:eastAsiaTheme="minorEastAsia" w:hAnsi="Segoe UI Symbol" w:cs="Segoe UI Symbol"/>
                      <w:szCs w:val="21"/>
                    </w:rPr>
                    <w:t>☑</w:t>
                  </w:r>
                  <w:r w:rsidRPr="00DE6F5A">
                    <w:rPr>
                      <w:rFonts w:asciiTheme="minorEastAsia" w:eastAsiaTheme="minorEastAsia" w:hAnsiTheme="minorEastAsia" w:hint="eastAsia"/>
                      <w:szCs w:val="21"/>
                    </w:rPr>
                    <w:t>合格 □不合</w:t>
                  </w:r>
                </w:p>
              </w:tc>
            </w:tr>
            <w:tr w:rsidR="00054DB2" w:rsidRPr="00DE6F5A">
              <w:tc>
                <w:tcPr>
                  <w:tcW w:w="767" w:type="dxa"/>
                </w:tcPr>
                <w:p w:rsidR="00054DB2" w:rsidRPr="00DE6F5A" w:rsidRDefault="00054DB2" w:rsidP="00C55200">
                  <w:pPr>
                    <w:rPr>
                      <w:rFonts w:asciiTheme="minorEastAsia" w:eastAsiaTheme="minorEastAsia" w:hAnsiTheme="minorEastAsia"/>
                      <w:szCs w:val="21"/>
                    </w:rPr>
                  </w:pPr>
                  <w:r w:rsidRPr="00DE6F5A">
                    <w:rPr>
                      <w:rFonts w:asciiTheme="minorEastAsia" w:eastAsiaTheme="minorEastAsia" w:hAnsiTheme="minorEastAsia" w:hint="eastAsia"/>
                      <w:szCs w:val="21"/>
                    </w:rPr>
                    <w:t>202</w:t>
                  </w:r>
                  <w:r w:rsidR="006D7BFE" w:rsidRPr="00DE6F5A">
                    <w:rPr>
                      <w:rFonts w:asciiTheme="minorEastAsia" w:eastAsiaTheme="minorEastAsia" w:hAnsiTheme="minorEastAsia"/>
                      <w:szCs w:val="21"/>
                    </w:rPr>
                    <w:t>2</w:t>
                  </w:r>
                  <w:r w:rsidR="006D7BFE" w:rsidRPr="00DE6F5A">
                    <w:rPr>
                      <w:rFonts w:asciiTheme="minorEastAsia" w:eastAsiaTheme="minorEastAsia" w:hAnsiTheme="minorEastAsia" w:hint="eastAsia"/>
                      <w:szCs w:val="21"/>
                    </w:rPr>
                    <w:t>-0</w:t>
                  </w:r>
                  <w:r w:rsidR="00C55200" w:rsidRPr="00DE6F5A">
                    <w:rPr>
                      <w:rFonts w:asciiTheme="minorEastAsia" w:eastAsiaTheme="minorEastAsia" w:hAnsiTheme="minorEastAsia"/>
                      <w:szCs w:val="21"/>
                    </w:rPr>
                    <w:t>9</w:t>
                  </w:r>
                  <w:r w:rsidR="00C55200" w:rsidRPr="00DE6F5A">
                    <w:rPr>
                      <w:rFonts w:asciiTheme="minorEastAsia" w:eastAsiaTheme="minorEastAsia" w:hAnsiTheme="minorEastAsia" w:hint="eastAsia"/>
                      <w:szCs w:val="21"/>
                    </w:rPr>
                    <w:t>-</w:t>
                  </w:r>
                  <w:r w:rsidR="00C55200" w:rsidRPr="00DE6F5A">
                    <w:rPr>
                      <w:rFonts w:asciiTheme="minorEastAsia" w:eastAsiaTheme="minorEastAsia" w:hAnsiTheme="minorEastAsia"/>
                      <w:szCs w:val="21"/>
                    </w:rPr>
                    <w:t>29</w:t>
                  </w:r>
                </w:p>
              </w:tc>
              <w:tc>
                <w:tcPr>
                  <w:tcW w:w="1620" w:type="dxa"/>
                </w:tcPr>
                <w:p w:rsidR="00054DB2" w:rsidRPr="00DE6F5A" w:rsidRDefault="00054DB2" w:rsidP="007F1798">
                  <w:pPr>
                    <w:rPr>
                      <w:rFonts w:asciiTheme="minorEastAsia" w:eastAsiaTheme="minorEastAsia" w:hAnsiTheme="minorEastAsia"/>
                      <w:szCs w:val="21"/>
                    </w:rPr>
                  </w:pPr>
                  <w:r w:rsidRPr="00DE6F5A">
                    <w:rPr>
                      <w:rFonts w:asciiTheme="minorEastAsia" w:eastAsiaTheme="minorEastAsia" w:hAnsiTheme="minorEastAsia" w:hint="eastAsia"/>
                      <w:szCs w:val="21"/>
                    </w:rPr>
                    <w:t>餐具：委托</w:t>
                  </w:r>
                  <w:r w:rsidR="00C55200" w:rsidRPr="00DE6F5A">
                    <w:rPr>
                      <w:rFonts w:asciiTheme="minorEastAsia" w:eastAsiaTheme="minorEastAsia" w:hAnsiTheme="minorEastAsia" w:hint="eastAsia"/>
                      <w:szCs w:val="21"/>
                    </w:rPr>
                    <w:t>广州 广电计量检测股份有限公司</w:t>
                  </w:r>
                  <w:r w:rsidRPr="00DE6F5A">
                    <w:rPr>
                      <w:rFonts w:asciiTheme="minorEastAsia" w:eastAsiaTheme="minorEastAsia" w:hAnsiTheme="minorEastAsia" w:hint="eastAsia"/>
                      <w:szCs w:val="21"/>
                    </w:rPr>
                    <w:t xml:space="preserve">，报告编号 </w:t>
                  </w:r>
                  <w:r w:rsidR="00C55200" w:rsidRPr="00DE6F5A">
                    <w:rPr>
                      <w:rFonts w:asciiTheme="minorEastAsia" w:eastAsiaTheme="minorEastAsia" w:hAnsiTheme="minorEastAsia"/>
                      <w:szCs w:val="21"/>
                    </w:rPr>
                    <w:t>FGZ20220935333</w:t>
                  </w:r>
                  <w:r w:rsidRPr="00DE6F5A">
                    <w:rPr>
                      <w:rFonts w:asciiTheme="minorEastAsia" w:eastAsiaTheme="minorEastAsia" w:hAnsiTheme="minorEastAsia" w:hint="eastAsia"/>
                      <w:szCs w:val="21"/>
                    </w:rPr>
                    <w:t>，报告日期2</w:t>
                  </w:r>
                  <w:r w:rsidR="007F1798" w:rsidRPr="00DE6F5A">
                    <w:rPr>
                      <w:rFonts w:asciiTheme="minorEastAsia" w:eastAsiaTheme="minorEastAsia" w:hAnsiTheme="minorEastAsia"/>
                      <w:szCs w:val="21"/>
                    </w:rPr>
                    <w:t>022</w:t>
                  </w:r>
                  <w:r w:rsidRPr="00DE6F5A">
                    <w:rPr>
                      <w:rFonts w:asciiTheme="minorEastAsia" w:eastAsiaTheme="minorEastAsia" w:hAnsiTheme="minorEastAsia" w:hint="eastAsia"/>
                      <w:szCs w:val="21"/>
                    </w:rPr>
                    <w:t>0</w:t>
                  </w:r>
                  <w:r w:rsidR="00C55200" w:rsidRPr="00DE6F5A">
                    <w:rPr>
                      <w:rFonts w:asciiTheme="minorEastAsia" w:eastAsiaTheme="minorEastAsia" w:hAnsiTheme="minorEastAsia"/>
                      <w:szCs w:val="21"/>
                    </w:rPr>
                    <w:t>929</w:t>
                  </w:r>
                  <w:r w:rsidRPr="00DE6F5A">
                    <w:rPr>
                      <w:rFonts w:asciiTheme="minorEastAsia" w:eastAsiaTheme="minorEastAsia" w:hAnsiTheme="minorEastAsia" w:hint="eastAsia"/>
                      <w:szCs w:val="21"/>
                    </w:rPr>
                    <w:t>，检测游离</w:t>
                  </w:r>
                  <w:r w:rsidRPr="00DE6F5A">
                    <w:rPr>
                      <w:rFonts w:asciiTheme="minorEastAsia" w:eastAsiaTheme="minorEastAsia" w:hAnsiTheme="minorEastAsia"/>
                      <w:szCs w:val="21"/>
                    </w:rPr>
                    <w:t>性余氯、阴离子合成洗涤剂</w:t>
                  </w:r>
                  <w:r w:rsidRPr="00DE6F5A">
                    <w:rPr>
                      <w:rFonts w:asciiTheme="minorEastAsia" w:eastAsiaTheme="minorEastAsia" w:hAnsiTheme="minorEastAsia" w:hint="eastAsia"/>
                      <w:szCs w:val="21"/>
                    </w:rPr>
                    <w:t>、大肠菌群和沙门氏菌</w:t>
                  </w:r>
                  <w:r w:rsidR="00C55200" w:rsidRPr="00DE6F5A">
                    <w:rPr>
                      <w:rFonts w:asciiTheme="minorEastAsia" w:eastAsiaTheme="minorEastAsia" w:hAnsiTheme="minorEastAsia" w:hint="eastAsia"/>
                      <w:szCs w:val="21"/>
                    </w:rPr>
                    <w:t>等</w:t>
                  </w:r>
                  <w:r w:rsidRPr="00DE6F5A">
                    <w:rPr>
                      <w:rFonts w:asciiTheme="minorEastAsia" w:eastAsiaTheme="minorEastAsia" w:hAnsiTheme="minorEastAsia" w:hint="eastAsia"/>
                      <w:szCs w:val="21"/>
                    </w:rPr>
                    <w:t>。符合GB14934-2016标准的要求。</w:t>
                  </w:r>
                </w:p>
              </w:tc>
              <w:tc>
                <w:tcPr>
                  <w:tcW w:w="1364" w:type="dxa"/>
                </w:tcPr>
                <w:p w:rsidR="00054DB2" w:rsidRPr="00DE6F5A" w:rsidRDefault="00054DB2" w:rsidP="00054DB2">
                  <w:pPr>
                    <w:rPr>
                      <w:rFonts w:asciiTheme="minorEastAsia" w:eastAsiaTheme="minorEastAsia" w:hAnsiTheme="minorEastAsia"/>
                      <w:szCs w:val="21"/>
                    </w:rPr>
                  </w:pPr>
                  <w:r w:rsidRPr="00DE6F5A">
                    <w:rPr>
                      <w:rFonts w:asciiTheme="minorEastAsia" w:eastAsiaTheme="minorEastAsia" w:hAnsiTheme="minorEastAsia" w:hint="eastAsia"/>
                      <w:szCs w:val="21"/>
                    </w:rPr>
                    <w:t>每年一次，第三方检测</w:t>
                  </w:r>
                </w:p>
              </w:tc>
              <w:tc>
                <w:tcPr>
                  <w:tcW w:w="1680" w:type="dxa"/>
                </w:tcPr>
                <w:p w:rsidR="00054DB2" w:rsidRPr="00DE6F5A" w:rsidRDefault="00054DB2" w:rsidP="00054DB2">
                  <w:pPr>
                    <w:rPr>
                      <w:rFonts w:asciiTheme="minorEastAsia" w:eastAsiaTheme="minorEastAsia" w:hAnsiTheme="minorEastAsia"/>
                      <w:szCs w:val="21"/>
                    </w:rPr>
                  </w:pPr>
                  <w:r w:rsidRPr="00DE6F5A">
                    <w:rPr>
                      <w:rFonts w:asciiTheme="minorEastAsia" w:eastAsiaTheme="minorEastAsia" w:hAnsiTheme="minorEastAsia" w:hint="eastAsia"/>
                      <w:szCs w:val="21"/>
                    </w:rPr>
                    <w:t>沙门氏菌:不得检出</w:t>
                  </w:r>
                </w:p>
                <w:p w:rsidR="00054DB2" w:rsidRPr="00DE6F5A" w:rsidRDefault="00054DB2" w:rsidP="00054DB2">
                  <w:pPr>
                    <w:rPr>
                      <w:rFonts w:asciiTheme="minorEastAsia" w:eastAsiaTheme="minorEastAsia" w:hAnsiTheme="minorEastAsia"/>
                      <w:szCs w:val="21"/>
                    </w:rPr>
                  </w:pPr>
                  <w:r w:rsidRPr="00DE6F5A">
                    <w:rPr>
                      <w:rFonts w:asciiTheme="minorEastAsia" w:eastAsiaTheme="minorEastAsia" w:hAnsiTheme="minorEastAsia" w:hint="eastAsia"/>
                      <w:szCs w:val="21"/>
                    </w:rPr>
                    <w:t>大肠菌群:不得检出</w:t>
                  </w:r>
                </w:p>
                <w:p w:rsidR="00054DB2" w:rsidRPr="00DE6F5A" w:rsidRDefault="00054DB2" w:rsidP="00054DB2">
                  <w:pPr>
                    <w:rPr>
                      <w:rFonts w:asciiTheme="minorEastAsia" w:eastAsiaTheme="minorEastAsia" w:hAnsiTheme="minorEastAsia"/>
                      <w:szCs w:val="21"/>
                    </w:rPr>
                  </w:pPr>
                  <w:r w:rsidRPr="00DE6F5A">
                    <w:rPr>
                      <w:rFonts w:asciiTheme="minorEastAsia" w:eastAsiaTheme="minorEastAsia" w:hAnsiTheme="minorEastAsia"/>
                      <w:szCs w:val="21"/>
                    </w:rPr>
                    <w:t xml:space="preserve">阴离子合成洗涤剂 </w:t>
                  </w:r>
                  <w:r w:rsidR="007F1798" w:rsidRPr="00DE6F5A">
                    <w:rPr>
                      <w:rFonts w:asciiTheme="minorEastAsia" w:eastAsiaTheme="minorEastAsia" w:hAnsiTheme="minorEastAsia" w:hint="eastAsia"/>
                      <w:bCs/>
                      <w:szCs w:val="21"/>
                    </w:rPr>
                    <w:t>不得</w:t>
                  </w:r>
                  <w:r w:rsidR="007F1798" w:rsidRPr="00DE6F5A">
                    <w:rPr>
                      <w:rFonts w:asciiTheme="minorEastAsia" w:eastAsiaTheme="minorEastAsia" w:hAnsiTheme="minorEastAsia"/>
                      <w:bCs/>
                      <w:szCs w:val="21"/>
                    </w:rPr>
                    <w:t>检出</w:t>
                  </w:r>
                </w:p>
                <w:p w:rsidR="00054DB2" w:rsidRPr="00DE6F5A" w:rsidRDefault="00AA5B09" w:rsidP="00AA5B09">
                  <w:pPr>
                    <w:pStyle w:val="ae"/>
                    <w:rPr>
                      <w:rFonts w:asciiTheme="minorEastAsia" w:eastAsiaTheme="minorEastAsia" w:hAnsiTheme="minorEastAsia"/>
                      <w:szCs w:val="21"/>
                    </w:rPr>
                  </w:pPr>
                  <w:r w:rsidRPr="00DE6F5A">
                    <w:rPr>
                      <w:rFonts w:asciiTheme="minorEastAsia" w:eastAsiaTheme="minorEastAsia" w:hAnsiTheme="minorEastAsia" w:hint="eastAsia"/>
                      <w:szCs w:val="21"/>
                    </w:rPr>
                    <w:t>游离</w:t>
                  </w:r>
                  <w:r w:rsidRPr="00DE6F5A">
                    <w:rPr>
                      <w:rFonts w:asciiTheme="minorEastAsia" w:eastAsiaTheme="minorEastAsia" w:hAnsiTheme="minorEastAsia"/>
                      <w:szCs w:val="21"/>
                    </w:rPr>
                    <w:t>性余氯</w:t>
                  </w:r>
                  <w:r w:rsidR="00C55200" w:rsidRPr="00DE6F5A">
                    <w:rPr>
                      <w:rFonts w:asciiTheme="minorEastAsia" w:eastAsiaTheme="minorEastAsia" w:hAnsiTheme="minorEastAsia" w:hint="eastAsia"/>
                      <w:bCs w:val="0"/>
                      <w:spacing w:val="0"/>
                      <w:szCs w:val="21"/>
                    </w:rPr>
                    <w:t>≤</w:t>
                  </w:r>
                  <w:r w:rsidRPr="00DE6F5A">
                    <w:rPr>
                      <w:rFonts w:asciiTheme="minorEastAsia" w:eastAsiaTheme="minorEastAsia" w:hAnsiTheme="minorEastAsia"/>
                      <w:bCs w:val="0"/>
                      <w:spacing w:val="0"/>
                      <w:szCs w:val="21"/>
                    </w:rPr>
                    <w:t>0.03</w:t>
                  </w:r>
                  <w:r w:rsidR="00C55200" w:rsidRPr="00DE6F5A">
                    <w:rPr>
                      <w:rFonts w:asciiTheme="minorEastAsia" w:eastAsiaTheme="minorEastAsia" w:hAnsiTheme="minorEastAsia"/>
                      <w:bCs w:val="0"/>
                      <w:spacing w:val="0"/>
                      <w:szCs w:val="21"/>
                    </w:rPr>
                    <w:t>mg/L</w:t>
                  </w:r>
                </w:p>
              </w:tc>
              <w:tc>
                <w:tcPr>
                  <w:tcW w:w="1566" w:type="dxa"/>
                </w:tcPr>
                <w:p w:rsidR="00054DB2" w:rsidRPr="00DE6F5A" w:rsidRDefault="00054DB2" w:rsidP="00054DB2">
                  <w:pPr>
                    <w:rPr>
                      <w:rFonts w:asciiTheme="minorEastAsia" w:eastAsiaTheme="minorEastAsia" w:hAnsiTheme="minorEastAsia"/>
                      <w:szCs w:val="21"/>
                    </w:rPr>
                  </w:pPr>
                  <w:r w:rsidRPr="00DE6F5A">
                    <w:rPr>
                      <w:rFonts w:asciiTheme="minorEastAsia" w:eastAsiaTheme="minorEastAsia" w:hAnsiTheme="minorEastAsia" w:hint="eastAsia"/>
                      <w:szCs w:val="21"/>
                    </w:rPr>
                    <w:t>沙门氏菌:未检出</w:t>
                  </w:r>
                </w:p>
                <w:p w:rsidR="00054DB2" w:rsidRPr="00DE6F5A" w:rsidRDefault="00054DB2" w:rsidP="00054DB2">
                  <w:pPr>
                    <w:rPr>
                      <w:rFonts w:asciiTheme="minorEastAsia" w:eastAsiaTheme="minorEastAsia" w:hAnsiTheme="minorEastAsia"/>
                      <w:szCs w:val="21"/>
                    </w:rPr>
                  </w:pPr>
                  <w:r w:rsidRPr="00DE6F5A">
                    <w:rPr>
                      <w:rFonts w:asciiTheme="minorEastAsia" w:eastAsiaTheme="minorEastAsia" w:hAnsiTheme="minorEastAsia" w:hint="eastAsia"/>
                      <w:szCs w:val="21"/>
                    </w:rPr>
                    <w:t>大肠菌群: 未检出</w:t>
                  </w:r>
                </w:p>
                <w:p w:rsidR="00054DB2" w:rsidRPr="00DE6F5A" w:rsidRDefault="00054DB2" w:rsidP="00054DB2">
                  <w:pPr>
                    <w:rPr>
                      <w:rFonts w:asciiTheme="minorEastAsia" w:eastAsiaTheme="minorEastAsia" w:hAnsiTheme="minorEastAsia"/>
                      <w:szCs w:val="21"/>
                    </w:rPr>
                  </w:pPr>
                  <w:r w:rsidRPr="00DE6F5A">
                    <w:rPr>
                      <w:rFonts w:asciiTheme="minorEastAsia" w:eastAsiaTheme="minorEastAsia" w:hAnsiTheme="minorEastAsia"/>
                      <w:szCs w:val="21"/>
                    </w:rPr>
                    <w:t>阴离子合成洗涤剂</w:t>
                  </w:r>
                  <w:r w:rsidRPr="00DE6F5A">
                    <w:rPr>
                      <w:rFonts w:asciiTheme="minorEastAsia" w:eastAsiaTheme="minorEastAsia" w:hAnsiTheme="minorEastAsia" w:hint="eastAsia"/>
                      <w:szCs w:val="21"/>
                    </w:rPr>
                    <w:t>: 未检出</w:t>
                  </w:r>
                </w:p>
                <w:p w:rsidR="00054DB2" w:rsidRPr="00DE6F5A" w:rsidRDefault="00054DB2" w:rsidP="007F1798">
                  <w:pPr>
                    <w:rPr>
                      <w:rFonts w:asciiTheme="minorEastAsia" w:eastAsiaTheme="minorEastAsia" w:hAnsiTheme="minorEastAsia"/>
                      <w:szCs w:val="21"/>
                    </w:rPr>
                  </w:pPr>
                  <w:r w:rsidRPr="00DE6F5A">
                    <w:rPr>
                      <w:rFonts w:asciiTheme="minorEastAsia" w:eastAsiaTheme="minorEastAsia" w:hAnsiTheme="minorEastAsia" w:hint="eastAsia"/>
                      <w:bCs/>
                      <w:szCs w:val="21"/>
                    </w:rPr>
                    <w:t>游离</w:t>
                  </w:r>
                  <w:r w:rsidRPr="00DE6F5A">
                    <w:rPr>
                      <w:rFonts w:asciiTheme="minorEastAsia" w:eastAsiaTheme="minorEastAsia" w:hAnsiTheme="minorEastAsia"/>
                      <w:bCs/>
                      <w:szCs w:val="21"/>
                    </w:rPr>
                    <w:t>性余氯</w:t>
                  </w:r>
                  <w:r w:rsidR="007F1798" w:rsidRPr="00DE6F5A">
                    <w:rPr>
                      <w:rFonts w:asciiTheme="minorEastAsia" w:eastAsiaTheme="minorEastAsia" w:hAnsiTheme="minorEastAsia" w:hint="eastAsia"/>
                      <w:bCs/>
                      <w:szCs w:val="21"/>
                    </w:rPr>
                    <w:t>：</w:t>
                  </w:r>
                  <w:r w:rsidR="007F1798" w:rsidRPr="00DE6F5A">
                    <w:rPr>
                      <w:rFonts w:asciiTheme="minorEastAsia" w:eastAsiaTheme="minorEastAsia" w:hAnsiTheme="minorEastAsia"/>
                      <w:bCs/>
                      <w:szCs w:val="21"/>
                    </w:rPr>
                    <w:t>未检出</w:t>
                  </w:r>
                </w:p>
              </w:tc>
              <w:tc>
                <w:tcPr>
                  <w:tcW w:w="2046" w:type="dxa"/>
                </w:tcPr>
                <w:p w:rsidR="00054DB2" w:rsidRPr="00DE6F5A" w:rsidRDefault="00054DB2" w:rsidP="00054DB2">
                  <w:pPr>
                    <w:rPr>
                      <w:rFonts w:asciiTheme="minorEastAsia" w:eastAsiaTheme="minorEastAsia" w:hAnsiTheme="minorEastAsia"/>
                      <w:szCs w:val="21"/>
                    </w:rPr>
                  </w:pPr>
                  <w:r w:rsidRPr="00DE6F5A">
                    <w:rPr>
                      <w:rFonts w:ascii="Segoe UI Symbol" w:eastAsiaTheme="minorEastAsia" w:hAnsi="Segoe UI Symbol" w:cs="Segoe UI Symbol"/>
                      <w:szCs w:val="21"/>
                    </w:rPr>
                    <w:t>☑</w:t>
                  </w:r>
                  <w:r w:rsidRPr="00DE6F5A">
                    <w:rPr>
                      <w:rFonts w:asciiTheme="minorEastAsia" w:eastAsiaTheme="minorEastAsia" w:hAnsiTheme="minorEastAsia" w:hint="eastAsia"/>
                      <w:szCs w:val="21"/>
                    </w:rPr>
                    <w:t>合格 □不合格</w:t>
                  </w:r>
                </w:p>
              </w:tc>
            </w:tr>
          </w:tbl>
          <w:p w:rsidR="00592C51" w:rsidRPr="00433DC2" w:rsidRDefault="00592C51" w:rsidP="00592C51">
            <w:pPr>
              <w:rPr>
                <w:rFonts w:asciiTheme="minorEastAsia" w:eastAsiaTheme="minorEastAsia" w:hAnsiTheme="minorEastAsia"/>
                <w:color w:val="FF0000"/>
                <w:szCs w:val="21"/>
              </w:rPr>
            </w:pP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抽取生产用水、蒸汽、冰</w:t>
            </w:r>
            <w:r w:rsidRPr="00433DC2">
              <w:rPr>
                <w:rFonts w:asciiTheme="minorEastAsia" w:eastAsiaTheme="minorEastAsia" w:hAnsiTheme="minorEastAsia" w:hint="eastAsia"/>
                <w:b/>
                <w:bCs/>
                <w:szCs w:val="21"/>
              </w:rPr>
              <w:t>检验</w:t>
            </w:r>
            <w:r w:rsidRPr="00433DC2">
              <w:rPr>
                <w:rFonts w:asciiTheme="minorEastAsia" w:eastAsiaTheme="minorEastAsia" w:hAnsiTheme="minorEastAsia" w:hint="eastAsia"/>
                <w:szCs w:val="21"/>
              </w:rPr>
              <w:t>相关记录名称：</w:t>
            </w:r>
            <w:r w:rsidRPr="00433DC2">
              <w:rPr>
                <w:rFonts w:asciiTheme="minorEastAsia" w:eastAsiaTheme="minorEastAsia" w:hAnsiTheme="minorEastAsia" w:hint="eastAsia"/>
                <w:szCs w:val="21"/>
                <w:u w:val="single"/>
              </w:rPr>
              <w:t>《生产用水的第三方检测报告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3C644C" w:rsidRPr="00433DC2">
              <w:tc>
                <w:tcPr>
                  <w:tcW w:w="76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62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成品名称/批次</w:t>
                  </w:r>
                </w:p>
              </w:tc>
              <w:tc>
                <w:tcPr>
                  <w:tcW w:w="136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抽样比例</w:t>
                  </w:r>
                </w:p>
              </w:tc>
              <w:tc>
                <w:tcPr>
                  <w:tcW w:w="168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b/>
                      <w:bCs/>
                      <w:szCs w:val="21"/>
                    </w:rPr>
                    <w:t>关键特性</w:t>
                  </w:r>
                  <w:r w:rsidRPr="00433DC2">
                    <w:rPr>
                      <w:rFonts w:asciiTheme="minorEastAsia" w:eastAsiaTheme="minorEastAsia" w:hAnsiTheme="minorEastAsia" w:hint="eastAsia"/>
                      <w:szCs w:val="21"/>
                    </w:rPr>
                    <w:t>要求</w:t>
                  </w:r>
                </w:p>
              </w:tc>
              <w:tc>
                <w:tcPr>
                  <w:tcW w:w="156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实测结果</w:t>
                  </w:r>
                </w:p>
              </w:tc>
              <w:tc>
                <w:tcPr>
                  <w:tcW w:w="20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3C644C" w:rsidRPr="00433DC2">
              <w:tc>
                <w:tcPr>
                  <w:tcW w:w="767" w:type="dxa"/>
                </w:tcPr>
                <w:p w:rsidR="00054DB2" w:rsidRPr="00433DC2" w:rsidRDefault="00054DB2" w:rsidP="00AA5B09">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006C4E79" w:rsidRPr="00433DC2">
                    <w:rPr>
                      <w:rFonts w:asciiTheme="minorEastAsia" w:eastAsiaTheme="minorEastAsia" w:hAnsiTheme="minorEastAsia"/>
                      <w:szCs w:val="21"/>
                    </w:rPr>
                    <w:t>2</w:t>
                  </w:r>
                  <w:r w:rsidR="006C4E79" w:rsidRPr="00433DC2">
                    <w:rPr>
                      <w:rFonts w:asciiTheme="minorEastAsia" w:eastAsiaTheme="minorEastAsia" w:hAnsiTheme="minorEastAsia" w:hint="eastAsia"/>
                      <w:szCs w:val="21"/>
                    </w:rPr>
                    <w:t>-0</w:t>
                  </w:r>
                  <w:r w:rsidR="00AA5B09">
                    <w:rPr>
                      <w:rFonts w:asciiTheme="minorEastAsia" w:eastAsiaTheme="minorEastAsia" w:hAnsiTheme="minorEastAsia"/>
                      <w:szCs w:val="21"/>
                    </w:rPr>
                    <w:t>9</w:t>
                  </w:r>
                  <w:r w:rsidR="006C4E79" w:rsidRPr="00433DC2">
                    <w:rPr>
                      <w:rFonts w:asciiTheme="minorEastAsia" w:eastAsiaTheme="minorEastAsia" w:hAnsiTheme="minorEastAsia" w:hint="eastAsia"/>
                      <w:szCs w:val="21"/>
                    </w:rPr>
                    <w:t>-</w:t>
                  </w:r>
                  <w:r w:rsidR="00AA5B09">
                    <w:rPr>
                      <w:rFonts w:asciiTheme="minorEastAsia" w:eastAsiaTheme="minorEastAsia" w:hAnsiTheme="minorEastAsia"/>
                      <w:szCs w:val="21"/>
                    </w:rPr>
                    <w:t>29</w:t>
                  </w:r>
                </w:p>
              </w:tc>
              <w:tc>
                <w:tcPr>
                  <w:tcW w:w="1620" w:type="dxa"/>
                </w:tcPr>
                <w:p w:rsidR="00054DB2" w:rsidRPr="00433DC2" w:rsidRDefault="00054DB2" w:rsidP="006D7BFE">
                  <w:pPr>
                    <w:rPr>
                      <w:rFonts w:asciiTheme="minorEastAsia" w:eastAsiaTheme="minorEastAsia" w:hAnsiTheme="minorEastAsia"/>
                      <w:szCs w:val="21"/>
                    </w:rPr>
                  </w:pPr>
                  <w:r w:rsidRPr="00433DC2">
                    <w:rPr>
                      <w:rFonts w:asciiTheme="minorEastAsia" w:eastAsiaTheme="minorEastAsia" w:hAnsiTheme="minorEastAsia" w:hint="eastAsia"/>
                      <w:szCs w:val="21"/>
                    </w:rPr>
                    <w:t>水源为城市用水，委托，</w:t>
                  </w:r>
                  <w:r w:rsidR="00427A7F" w:rsidRPr="00433DC2">
                    <w:rPr>
                      <w:rFonts w:asciiTheme="minorEastAsia" w:eastAsiaTheme="minorEastAsia" w:hAnsiTheme="minorEastAsia" w:hint="eastAsia"/>
                      <w:szCs w:val="21"/>
                    </w:rPr>
                    <w:t>检</w:t>
                  </w:r>
                  <w:r w:rsidR="00427A7F" w:rsidRPr="00433DC2">
                    <w:rPr>
                      <w:rFonts w:asciiTheme="minorEastAsia" w:eastAsiaTheme="minorEastAsia" w:hAnsiTheme="minorEastAsia"/>
                      <w:szCs w:val="21"/>
                    </w:rPr>
                    <w:t>测机</w:t>
                  </w:r>
                  <w:r w:rsidR="006D7BFE" w:rsidRPr="00433DC2">
                    <w:rPr>
                      <w:rFonts w:asciiTheme="minorEastAsia" w:eastAsiaTheme="minorEastAsia" w:hAnsiTheme="minorEastAsia" w:hint="eastAsia"/>
                      <w:szCs w:val="21"/>
                    </w:rPr>
                    <w:t>构</w:t>
                  </w:r>
                  <w:r w:rsidR="00427A7F" w:rsidRPr="00433DC2">
                    <w:rPr>
                      <w:rFonts w:asciiTheme="minorEastAsia" w:eastAsiaTheme="minorEastAsia" w:hAnsiTheme="minorEastAsia"/>
                      <w:szCs w:val="21"/>
                    </w:rPr>
                    <w:t>：</w:t>
                  </w:r>
                  <w:r w:rsidR="00AA5B09" w:rsidRPr="00167B70">
                    <w:rPr>
                      <w:rFonts w:asciiTheme="minorEastAsia" w:eastAsiaTheme="minorEastAsia" w:hAnsiTheme="minorEastAsia" w:hint="eastAsia"/>
                      <w:b/>
                      <w:szCs w:val="21"/>
                      <w:u w:val="single"/>
                    </w:rPr>
                    <w:t>广州 广电计量检测股份有限公司</w:t>
                  </w:r>
                  <w:r w:rsidR="00427A7F" w:rsidRPr="00433DC2">
                    <w:rPr>
                      <w:rFonts w:asciiTheme="minorEastAsia" w:eastAsiaTheme="minorEastAsia" w:hAnsiTheme="minorEastAsia"/>
                      <w:szCs w:val="21"/>
                    </w:rPr>
                    <w:t>，</w:t>
                  </w:r>
                  <w:r w:rsidRPr="00433DC2">
                    <w:rPr>
                      <w:rFonts w:asciiTheme="minorEastAsia" w:eastAsiaTheme="minorEastAsia" w:hAnsiTheme="minorEastAsia" w:hint="eastAsia"/>
                      <w:szCs w:val="21"/>
                    </w:rPr>
                    <w:t xml:space="preserve">报告编号 </w:t>
                  </w:r>
                  <w:r w:rsidR="00AA5B09" w:rsidRPr="00AA5B09">
                    <w:rPr>
                      <w:rFonts w:asciiTheme="minorEastAsia" w:eastAsiaTheme="minorEastAsia" w:hAnsiTheme="minorEastAsia"/>
                      <w:szCs w:val="21"/>
                    </w:rPr>
                    <w:t>FGZ20220935333</w:t>
                  </w:r>
                  <w:r w:rsidRPr="00433DC2">
                    <w:rPr>
                      <w:rFonts w:asciiTheme="minorEastAsia" w:eastAsiaTheme="minorEastAsia" w:hAnsiTheme="minorEastAsia" w:hint="eastAsia"/>
                      <w:szCs w:val="21"/>
                    </w:rPr>
                    <w:t>，报告日期</w:t>
                  </w:r>
                  <w:r w:rsidR="00AA5B09">
                    <w:rPr>
                      <w:rFonts w:asciiTheme="minorEastAsia" w:eastAsiaTheme="minorEastAsia" w:hAnsiTheme="minorEastAsia"/>
                      <w:szCs w:val="21"/>
                    </w:rPr>
                    <w:t>20220929</w:t>
                  </w:r>
                  <w:r w:rsidRPr="00433DC2">
                    <w:rPr>
                      <w:rFonts w:asciiTheme="minorEastAsia" w:eastAsiaTheme="minorEastAsia" w:hAnsiTheme="minorEastAsia" w:hint="eastAsia"/>
                      <w:szCs w:val="21"/>
                    </w:rPr>
                    <w:t>，共检测了</w:t>
                  </w:r>
                  <w:r w:rsidRPr="00433DC2">
                    <w:rPr>
                      <w:rFonts w:asciiTheme="minorEastAsia" w:eastAsiaTheme="minorEastAsia" w:hAnsiTheme="minorEastAsia"/>
                      <w:szCs w:val="21"/>
                    </w:rPr>
                    <w:t>1</w:t>
                  </w:r>
                  <w:r w:rsidR="006C4E79" w:rsidRPr="00433DC2">
                    <w:rPr>
                      <w:rFonts w:asciiTheme="minorEastAsia" w:eastAsiaTheme="minorEastAsia" w:hAnsiTheme="minorEastAsia"/>
                      <w:szCs w:val="21"/>
                    </w:rPr>
                    <w:t>6</w:t>
                  </w:r>
                  <w:r w:rsidRPr="00433DC2">
                    <w:rPr>
                      <w:rFonts w:asciiTheme="minorEastAsia" w:eastAsiaTheme="minorEastAsia" w:hAnsiTheme="minorEastAsia" w:hint="eastAsia"/>
                      <w:szCs w:val="21"/>
                    </w:rPr>
                    <w:t>项，包括了感观，重金属，有害微生物等，结论，符合G</w:t>
                  </w:r>
                  <w:r w:rsidRPr="00433DC2">
                    <w:rPr>
                      <w:rFonts w:asciiTheme="minorEastAsia" w:eastAsiaTheme="minorEastAsia" w:hAnsiTheme="minorEastAsia"/>
                      <w:szCs w:val="21"/>
                    </w:rPr>
                    <w:t>B5749</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2006</w:t>
                  </w:r>
                  <w:r w:rsidRPr="00433DC2">
                    <w:rPr>
                      <w:rFonts w:asciiTheme="minorEastAsia" w:eastAsiaTheme="minorEastAsia" w:hAnsiTheme="minorEastAsia" w:hint="eastAsia"/>
                      <w:szCs w:val="21"/>
                    </w:rPr>
                    <w:t>的常规检测要求</w:t>
                  </w:r>
                </w:p>
              </w:tc>
              <w:tc>
                <w:tcPr>
                  <w:tcW w:w="1364" w:type="dxa"/>
                </w:tcPr>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每年一次，第三方检测</w:t>
                  </w:r>
                </w:p>
              </w:tc>
              <w:tc>
                <w:tcPr>
                  <w:tcW w:w="1680" w:type="dxa"/>
                </w:tcPr>
                <w:p w:rsidR="00054DB2" w:rsidRPr="00433DC2" w:rsidRDefault="00054DB2" w:rsidP="000966AE">
                  <w:pPr>
                    <w:rPr>
                      <w:rFonts w:asciiTheme="minorEastAsia" w:eastAsiaTheme="minorEastAsia" w:hAnsiTheme="minorEastAsia"/>
                      <w:szCs w:val="21"/>
                    </w:rPr>
                  </w:pPr>
                  <w:r w:rsidRPr="00433DC2">
                    <w:rPr>
                      <w:rFonts w:asciiTheme="minorEastAsia" w:eastAsiaTheme="minorEastAsia" w:hAnsiTheme="minorEastAsia" w:hint="eastAsia"/>
                      <w:szCs w:val="21"/>
                    </w:rPr>
                    <w:t>检测项目：</w:t>
                  </w:r>
                  <w:r w:rsidRPr="00433DC2">
                    <w:rPr>
                      <w:rFonts w:asciiTheme="minorEastAsia" w:eastAsiaTheme="minorEastAsia" w:hAnsiTheme="minorEastAsia"/>
                      <w:szCs w:val="21"/>
                    </w:rPr>
                    <w:t>菌</w:t>
                  </w:r>
                  <w:r w:rsidRPr="00433DC2">
                    <w:rPr>
                      <w:rFonts w:asciiTheme="minorEastAsia" w:eastAsiaTheme="minorEastAsia" w:hAnsiTheme="minorEastAsia" w:hint="eastAsia"/>
                      <w:szCs w:val="21"/>
                    </w:rPr>
                    <w:t>落总数≤</w:t>
                  </w:r>
                  <w:r w:rsidRPr="00433DC2">
                    <w:rPr>
                      <w:rFonts w:asciiTheme="minorEastAsia" w:eastAsiaTheme="minorEastAsia" w:hAnsiTheme="minorEastAsia"/>
                      <w:szCs w:val="21"/>
                    </w:rPr>
                    <w:t>100 CFU/</w:t>
                  </w:r>
                  <w:r w:rsidR="006C4E79" w:rsidRPr="00433DC2">
                    <w:rPr>
                      <w:rFonts w:asciiTheme="minorEastAsia" w:eastAsiaTheme="minorEastAsia" w:hAnsiTheme="minorEastAsia"/>
                      <w:szCs w:val="21"/>
                    </w:rPr>
                    <w:t>Ml</w:t>
                  </w:r>
                  <w:r w:rsidR="006C4E79" w:rsidRPr="00433DC2">
                    <w:rPr>
                      <w:rFonts w:asciiTheme="minorEastAsia" w:eastAsiaTheme="minorEastAsia" w:hAnsiTheme="minorEastAsia" w:hint="eastAsia"/>
                      <w:szCs w:val="21"/>
                    </w:rPr>
                    <w:t>铅</w:t>
                  </w:r>
                  <w:r w:rsidRPr="00433DC2">
                    <w:rPr>
                      <w:rFonts w:asciiTheme="minorEastAsia" w:eastAsiaTheme="minorEastAsia" w:hAnsiTheme="minorEastAsia" w:hint="eastAsia"/>
                      <w:szCs w:val="21"/>
                    </w:rPr>
                    <w:t>≤</w:t>
                  </w:r>
                  <w:r w:rsidR="006C4E79" w:rsidRPr="00433DC2">
                    <w:rPr>
                      <w:rFonts w:asciiTheme="minorEastAsia" w:eastAsiaTheme="minorEastAsia" w:hAnsiTheme="minorEastAsia" w:hint="eastAsia"/>
                      <w:szCs w:val="21"/>
                    </w:rPr>
                    <w:t>0.01</w:t>
                  </w:r>
                  <w:r w:rsidRPr="00433DC2">
                    <w:rPr>
                      <w:rFonts w:asciiTheme="minorEastAsia" w:eastAsiaTheme="minorEastAsia" w:hAnsiTheme="minorEastAsia" w:hint="eastAsia"/>
                      <w:szCs w:val="21"/>
                    </w:rPr>
                    <w:t>mg</w:t>
                  </w:r>
                  <w:r w:rsidRPr="00433DC2">
                    <w:rPr>
                      <w:rFonts w:asciiTheme="minorEastAsia" w:eastAsiaTheme="minorEastAsia" w:hAnsiTheme="minorEastAsia"/>
                      <w:szCs w:val="21"/>
                    </w:rPr>
                    <w:t>/L</w:t>
                  </w:r>
                  <w:r w:rsidRPr="00433DC2">
                    <w:rPr>
                      <w:rFonts w:asciiTheme="minorEastAsia" w:eastAsiaTheme="minorEastAsia" w:hAnsiTheme="minorEastAsia" w:hint="eastAsia"/>
                      <w:szCs w:val="21"/>
                    </w:rPr>
                    <w:t>、p</w:t>
                  </w:r>
                  <w:r w:rsidRPr="00433DC2">
                    <w:rPr>
                      <w:rFonts w:asciiTheme="minorEastAsia" w:eastAsiaTheme="minorEastAsia" w:hAnsiTheme="minorEastAsia"/>
                      <w:szCs w:val="21"/>
                    </w:rPr>
                    <w:t>H6.5-8.5</w:t>
                  </w:r>
                  <w:r w:rsidRPr="00433DC2">
                    <w:rPr>
                      <w:rFonts w:asciiTheme="minorEastAsia" w:eastAsiaTheme="minorEastAsia" w:hAnsiTheme="minorEastAsia" w:hint="eastAsia"/>
                      <w:szCs w:val="21"/>
                    </w:rPr>
                    <w:t>、铁≤0</w:t>
                  </w:r>
                  <w:r w:rsidRPr="00433DC2">
                    <w:rPr>
                      <w:rFonts w:asciiTheme="minorEastAsia" w:eastAsiaTheme="minorEastAsia" w:hAnsiTheme="minorEastAsia"/>
                      <w:szCs w:val="21"/>
                    </w:rPr>
                    <w:t>.3mg/L</w:t>
                  </w:r>
                  <w:r w:rsidR="006C4E79" w:rsidRPr="00433DC2">
                    <w:rPr>
                      <w:rFonts w:asciiTheme="minorEastAsia" w:eastAsiaTheme="minorEastAsia" w:hAnsiTheme="minorEastAsia" w:hint="eastAsia"/>
                      <w:szCs w:val="21"/>
                    </w:rPr>
                    <w:t>、氯</w:t>
                  </w:r>
                  <w:r w:rsidR="006C4E79" w:rsidRPr="00433DC2">
                    <w:rPr>
                      <w:rFonts w:asciiTheme="minorEastAsia" w:eastAsiaTheme="minorEastAsia" w:hAnsiTheme="minorEastAsia"/>
                      <w:szCs w:val="21"/>
                    </w:rPr>
                    <w:t>化物</w:t>
                  </w:r>
                  <w:r w:rsidR="006C4E79"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t>≤</w:t>
                  </w:r>
                  <w:r w:rsidR="006C4E79" w:rsidRPr="00433DC2">
                    <w:rPr>
                      <w:rFonts w:asciiTheme="minorEastAsia" w:eastAsiaTheme="minorEastAsia" w:hAnsiTheme="minorEastAsia"/>
                      <w:szCs w:val="21"/>
                    </w:rPr>
                    <w:t>250</w:t>
                  </w:r>
                  <w:r w:rsidRPr="00433DC2">
                    <w:rPr>
                      <w:rFonts w:asciiTheme="minorEastAsia" w:eastAsiaTheme="minorEastAsia" w:hAnsiTheme="minorEastAsia"/>
                      <w:szCs w:val="21"/>
                    </w:rPr>
                    <w:t xml:space="preserve"> mg/L</w:t>
                  </w:r>
                </w:p>
              </w:tc>
              <w:tc>
                <w:tcPr>
                  <w:tcW w:w="1566" w:type="dxa"/>
                </w:tcPr>
                <w:p w:rsidR="00054DB2" w:rsidRPr="00433DC2" w:rsidRDefault="000966AE" w:rsidP="00AA5B09">
                  <w:pPr>
                    <w:rPr>
                      <w:rFonts w:asciiTheme="minorEastAsia" w:eastAsiaTheme="minorEastAsia" w:hAnsiTheme="minorEastAsia"/>
                      <w:bCs/>
                      <w:szCs w:val="21"/>
                    </w:rPr>
                  </w:pPr>
                  <w:r w:rsidRPr="00433DC2">
                    <w:rPr>
                      <w:rFonts w:asciiTheme="minorEastAsia" w:eastAsiaTheme="minorEastAsia" w:hAnsiTheme="minorEastAsia"/>
                      <w:szCs w:val="21"/>
                    </w:rPr>
                    <w:t>菌</w:t>
                  </w:r>
                  <w:r w:rsidRPr="00433DC2">
                    <w:rPr>
                      <w:rFonts w:asciiTheme="minorEastAsia" w:eastAsiaTheme="minorEastAsia" w:hAnsiTheme="minorEastAsia" w:hint="eastAsia"/>
                      <w:szCs w:val="21"/>
                    </w:rPr>
                    <w:t>落总数未</w:t>
                  </w:r>
                  <w:r w:rsidRPr="00433DC2">
                    <w:rPr>
                      <w:rFonts w:asciiTheme="minorEastAsia" w:eastAsiaTheme="minorEastAsia" w:hAnsiTheme="minorEastAsia"/>
                      <w:szCs w:val="21"/>
                    </w:rPr>
                    <w:t>检出、</w:t>
                  </w:r>
                  <w:r w:rsidRPr="00433DC2">
                    <w:rPr>
                      <w:rFonts w:asciiTheme="minorEastAsia" w:eastAsiaTheme="minorEastAsia" w:hAnsiTheme="minorEastAsia" w:hint="eastAsia"/>
                      <w:szCs w:val="21"/>
                    </w:rPr>
                    <w:t>铅未检</w:t>
                  </w:r>
                  <w:r w:rsidRPr="00433DC2">
                    <w:rPr>
                      <w:rFonts w:asciiTheme="minorEastAsia" w:eastAsiaTheme="minorEastAsia" w:hAnsiTheme="minorEastAsia"/>
                      <w:szCs w:val="21"/>
                    </w:rPr>
                    <w:t>出</w:t>
                  </w:r>
                  <w:r w:rsidRPr="00433DC2">
                    <w:rPr>
                      <w:rFonts w:asciiTheme="minorEastAsia" w:eastAsiaTheme="minorEastAsia" w:hAnsiTheme="minorEastAsia" w:hint="eastAsia"/>
                      <w:szCs w:val="21"/>
                    </w:rPr>
                    <w:t>、p</w:t>
                  </w:r>
                  <w:r w:rsidRPr="00433DC2">
                    <w:rPr>
                      <w:rFonts w:asciiTheme="minorEastAsia" w:eastAsiaTheme="minorEastAsia" w:hAnsiTheme="minorEastAsia"/>
                      <w:szCs w:val="21"/>
                    </w:rPr>
                    <w:t>H 6.</w:t>
                  </w:r>
                  <w:r w:rsidR="00AA5B09">
                    <w:rPr>
                      <w:rFonts w:asciiTheme="minorEastAsia" w:eastAsiaTheme="minorEastAsia" w:hAnsiTheme="minorEastAsia"/>
                      <w:szCs w:val="21"/>
                    </w:rPr>
                    <w:t>54</w:t>
                  </w:r>
                  <w:r w:rsidRPr="00433DC2">
                    <w:rPr>
                      <w:rFonts w:asciiTheme="minorEastAsia" w:eastAsiaTheme="minorEastAsia" w:hAnsiTheme="minorEastAsia" w:hint="eastAsia"/>
                      <w:szCs w:val="21"/>
                    </w:rPr>
                    <w:t>、铁未</w:t>
                  </w:r>
                  <w:r w:rsidRPr="00433DC2">
                    <w:rPr>
                      <w:rFonts w:asciiTheme="minorEastAsia" w:eastAsiaTheme="minorEastAsia" w:hAnsiTheme="minorEastAsia"/>
                      <w:szCs w:val="21"/>
                    </w:rPr>
                    <w:t>检出</w:t>
                  </w:r>
                  <w:r w:rsidRPr="00433DC2">
                    <w:rPr>
                      <w:rFonts w:asciiTheme="minorEastAsia" w:eastAsiaTheme="minorEastAsia" w:hAnsiTheme="minorEastAsia" w:hint="eastAsia"/>
                      <w:szCs w:val="21"/>
                    </w:rPr>
                    <w:t>、氯</w:t>
                  </w:r>
                  <w:r w:rsidRPr="00433DC2">
                    <w:rPr>
                      <w:rFonts w:asciiTheme="minorEastAsia" w:eastAsiaTheme="minorEastAsia" w:hAnsiTheme="minorEastAsia"/>
                      <w:szCs w:val="21"/>
                    </w:rPr>
                    <w:t>化物</w:t>
                  </w:r>
                  <w:r w:rsidR="00AA5B09">
                    <w:rPr>
                      <w:rFonts w:asciiTheme="minorEastAsia" w:eastAsiaTheme="minorEastAsia" w:hAnsiTheme="minorEastAsia" w:hint="eastAsia"/>
                      <w:szCs w:val="21"/>
                    </w:rPr>
                    <w:t xml:space="preserve"> 未</w:t>
                  </w:r>
                  <w:r w:rsidR="00AA5B09">
                    <w:rPr>
                      <w:rFonts w:asciiTheme="minorEastAsia" w:eastAsiaTheme="minorEastAsia" w:hAnsiTheme="minorEastAsia"/>
                      <w:szCs w:val="21"/>
                    </w:rPr>
                    <w:t>检出</w:t>
                  </w:r>
                </w:p>
              </w:tc>
              <w:tc>
                <w:tcPr>
                  <w:tcW w:w="2046" w:type="dxa"/>
                </w:tcPr>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p>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□不合格</w:t>
                  </w:r>
                </w:p>
              </w:tc>
            </w:tr>
          </w:tbl>
          <w:p w:rsidR="00592C51" w:rsidRPr="00433DC2" w:rsidRDefault="00592C51" w:rsidP="00592C51">
            <w:pPr>
              <w:pStyle w:val="ae"/>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433DC2">
              <w:rPr>
                <w:rFonts w:asciiTheme="minorEastAsia" w:eastAsiaTheme="minorEastAsia" w:hAnsiTheme="minorEastAsia"/>
                <w:b/>
                <w:bCs/>
                <w:szCs w:val="21"/>
                <w:u w:val="single"/>
              </w:rPr>
              <w:t>未发现不安全产品</w:t>
            </w:r>
          </w:p>
          <w:p w:rsidR="00592C51" w:rsidRPr="00433DC2" w:rsidRDefault="00592C51" w:rsidP="00592C51">
            <w:pPr>
              <w:pStyle w:val="ae"/>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验证的结果需要输入到管理评审中，以确保这些重要数据资源能被适当考虑并对整个H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体系持续改进其作用；</w:t>
            </w:r>
          </w:p>
          <w:p w:rsidR="00592C51" w:rsidRPr="00812711"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见</w:t>
            </w:r>
            <w:r w:rsidRPr="00433DC2">
              <w:rPr>
                <w:rFonts w:asciiTheme="minorEastAsia" w:eastAsiaTheme="minorEastAsia" w:hAnsiTheme="minorEastAsia" w:hint="eastAsia"/>
                <w:szCs w:val="21"/>
                <w:u w:val="single"/>
              </w:rPr>
              <w:t>《管理评审</w:t>
            </w:r>
            <w:r w:rsidR="00F86FEA" w:rsidRPr="00433DC2">
              <w:rPr>
                <w:rFonts w:asciiTheme="minorEastAsia" w:eastAsiaTheme="minorEastAsia" w:hAnsiTheme="minorEastAsia" w:hint="eastAsia"/>
                <w:szCs w:val="21"/>
                <w:u w:val="single"/>
              </w:rPr>
              <w:t xml:space="preserve"> 2022-</w:t>
            </w:r>
            <w:r w:rsidR="00AA5B09">
              <w:rPr>
                <w:rFonts w:asciiTheme="minorEastAsia" w:eastAsiaTheme="minorEastAsia" w:hAnsiTheme="minorEastAsia"/>
                <w:szCs w:val="21"/>
                <w:u w:val="single"/>
              </w:rPr>
              <w:t>09</w:t>
            </w:r>
            <w:r w:rsidR="00F86FEA" w:rsidRPr="00433DC2">
              <w:rPr>
                <w:rFonts w:asciiTheme="minorEastAsia" w:eastAsiaTheme="minorEastAsia" w:hAnsiTheme="minorEastAsia" w:hint="eastAsia"/>
                <w:szCs w:val="21"/>
                <w:u w:val="single"/>
              </w:rPr>
              <w:t>-</w:t>
            </w:r>
            <w:r w:rsidR="00AA5B09">
              <w:rPr>
                <w:rFonts w:asciiTheme="minorEastAsia" w:eastAsiaTheme="minorEastAsia" w:hAnsiTheme="minorEastAsia"/>
                <w:szCs w:val="21"/>
                <w:u w:val="single"/>
              </w:rPr>
              <w:t>1</w:t>
            </w:r>
            <w:r w:rsidR="00F86FEA" w:rsidRPr="00433DC2">
              <w:rPr>
                <w:rFonts w:asciiTheme="minorEastAsia" w:eastAsiaTheme="minorEastAsia" w:hAnsiTheme="minorEastAsia" w:hint="eastAsia"/>
                <w:szCs w:val="21"/>
                <w:u w:val="single"/>
              </w:rPr>
              <w:t>5</w:t>
            </w:r>
            <w:r w:rsidRPr="00433DC2">
              <w:rPr>
                <w:rFonts w:asciiTheme="minorEastAsia" w:eastAsiaTheme="minorEastAsia" w:hAnsiTheme="minorEastAsia" w:hint="eastAsia"/>
                <w:szCs w:val="21"/>
                <w:u w:val="single"/>
              </w:rPr>
              <w:t>日 》、《</w:t>
            </w:r>
            <w:r w:rsidRPr="00812711">
              <w:rPr>
                <w:rFonts w:asciiTheme="minorEastAsia" w:eastAsiaTheme="minorEastAsia" w:hAnsiTheme="minorEastAsia" w:hint="eastAsia"/>
                <w:szCs w:val="21"/>
                <w:u w:val="single"/>
              </w:rPr>
              <w:t>验证结果分析分析报告》</w:t>
            </w:r>
            <w:r w:rsidR="00F86FEA" w:rsidRPr="00812711">
              <w:rPr>
                <w:rFonts w:asciiTheme="minorEastAsia" w:eastAsiaTheme="minorEastAsia" w:hAnsiTheme="minorEastAsia" w:hint="eastAsia"/>
                <w:szCs w:val="21"/>
                <w:u w:val="single"/>
              </w:rPr>
              <w:t>202</w:t>
            </w:r>
            <w:r w:rsidR="009C0ADF" w:rsidRPr="00812711">
              <w:rPr>
                <w:rFonts w:asciiTheme="minorEastAsia" w:eastAsiaTheme="minorEastAsia" w:hAnsiTheme="minorEastAsia"/>
                <w:szCs w:val="21"/>
                <w:u w:val="single"/>
              </w:rPr>
              <w:t>2</w:t>
            </w:r>
            <w:r w:rsidR="009C0ADF" w:rsidRPr="00812711">
              <w:rPr>
                <w:rFonts w:asciiTheme="minorEastAsia" w:eastAsiaTheme="minorEastAsia" w:hAnsiTheme="minorEastAsia" w:hint="eastAsia"/>
                <w:szCs w:val="21"/>
                <w:u w:val="single"/>
              </w:rPr>
              <w:t>-08</w:t>
            </w:r>
            <w:r w:rsidRPr="00812711">
              <w:rPr>
                <w:rFonts w:asciiTheme="minorEastAsia" w:eastAsiaTheme="minorEastAsia" w:hAnsiTheme="minorEastAsia" w:hint="eastAsia"/>
                <w:szCs w:val="21"/>
                <w:u w:val="single"/>
              </w:rPr>
              <w:t>-</w:t>
            </w:r>
            <w:r w:rsidR="009C0ADF" w:rsidRPr="00812711">
              <w:rPr>
                <w:rFonts w:asciiTheme="minorEastAsia" w:eastAsiaTheme="minorEastAsia" w:hAnsiTheme="minorEastAsia"/>
                <w:szCs w:val="21"/>
                <w:u w:val="single"/>
              </w:rPr>
              <w:t>22</w:t>
            </w:r>
            <w:r w:rsidRPr="00812711">
              <w:rPr>
                <w:rFonts w:asciiTheme="minorEastAsia" w:eastAsiaTheme="minorEastAsia" w:hAnsiTheme="minorEastAsia" w:hint="eastAsia"/>
                <w:szCs w:val="21"/>
                <w:u w:val="single"/>
              </w:rPr>
              <w:t>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当验证结果不符合要求时，应采取纠正措施并进行再验证。</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验证活动证实：</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—HACCP计划得以实施，并持续控制危害；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有效</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失效，说明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—控制措施按照预期有效控制相应危害。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有效</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失效，说明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验证不应由实施监控和纠正措施的人员进行。</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如部分验证活动无法由企业内部实施，可委托具备能力的外部专家或第三方实施。</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外部专家或第三方名称：</w:t>
            </w:r>
            <w:r w:rsidR="00412EE0">
              <w:rPr>
                <w:rFonts w:asciiTheme="minorEastAsia" w:eastAsiaTheme="minorEastAsia" w:hAnsiTheme="minorEastAsia" w:hint="eastAsia"/>
                <w:szCs w:val="21"/>
                <w:u w:val="single"/>
              </w:rPr>
              <w:t>广州广</w:t>
            </w:r>
            <w:r w:rsidR="00412EE0">
              <w:rPr>
                <w:rFonts w:asciiTheme="minorEastAsia" w:eastAsiaTheme="minorEastAsia" w:hAnsiTheme="minorEastAsia"/>
                <w:szCs w:val="21"/>
                <w:u w:val="single"/>
              </w:rPr>
              <w:t>电计量检测股份</w:t>
            </w:r>
            <w:r w:rsidR="00E115CD" w:rsidRPr="00433DC2">
              <w:rPr>
                <w:rFonts w:asciiTheme="minorEastAsia" w:eastAsiaTheme="minorEastAsia" w:hAnsiTheme="minorEastAsia"/>
                <w:szCs w:val="21"/>
                <w:u w:val="single"/>
              </w:rPr>
              <w:t>有限公司</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外委验证的内容：</w:t>
            </w:r>
            <w:r w:rsidR="00E115CD" w:rsidRPr="00433DC2">
              <w:rPr>
                <w:rFonts w:asciiTheme="minorEastAsia" w:eastAsiaTheme="minorEastAsia" w:hAnsiTheme="minorEastAsia" w:hint="eastAsia"/>
                <w:szCs w:val="21"/>
                <w:u w:val="single"/>
              </w:rPr>
              <w:t>主要是对成品主食、热菜类的安全特性指标，具体见验证报告。“见餐饮</w:t>
            </w:r>
            <w:r w:rsidRPr="00433DC2">
              <w:rPr>
                <w:rFonts w:asciiTheme="minorEastAsia" w:eastAsiaTheme="minorEastAsia" w:hAnsiTheme="minorEastAsia" w:hint="eastAsia"/>
                <w:szCs w:val="21"/>
                <w:u w:val="single"/>
              </w:rPr>
              <w:t>部审核记录   ”：</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应定期对HACCP体系充分性进行评审，适用时进行重新评审。</w:t>
            </w: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486"/>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验证活动结果的分析</w:t>
            </w:r>
          </w:p>
        </w:tc>
        <w:tc>
          <w:tcPr>
            <w:tcW w:w="110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F8.8.2</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w:t>
            </w:r>
            <w:r w:rsidRPr="00433DC2">
              <w:rPr>
                <w:rFonts w:asciiTheme="minorEastAsia" w:eastAsiaTheme="minorEastAsia" w:hAnsiTheme="minorEastAsia" w:hint="eastAsia"/>
                <w:color w:val="0000FF"/>
                <w:szCs w:val="21"/>
              </w:rPr>
              <w:sym w:font="Wingdings" w:char="00A8"/>
            </w:r>
            <w:r w:rsidRPr="00433DC2">
              <w:rPr>
                <w:rFonts w:asciiTheme="minorEastAsia" w:eastAsiaTheme="minorEastAsia" w:hAnsiTheme="minorEastAsia" w:hint="eastAsia"/>
                <w:szCs w:val="21"/>
              </w:rPr>
              <w:t>《危害分析和HACCP计划制定、实施和验证管理程序》</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90"/>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197ADB"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r w:rsidRPr="00197ADB">
              <w:rPr>
                <w:rFonts w:asciiTheme="minorEastAsia" w:eastAsiaTheme="minorEastAsia" w:hAnsiTheme="minorEastAsia" w:hint="eastAsia"/>
                <w:szCs w:val="21"/>
              </w:rPr>
              <w:t>对验证结果进行分析，并将其作为食品安全管理体系绩效评</w:t>
            </w:r>
            <w:bookmarkStart w:id="3" w:name="_GoBack"/>
            <w:bookmarkEnd w:id="3"/>
            <w:r w:rsidRPr="00197ADB">
              <w:rPr>
                <w:rFonts w:asciiTheme="minorEastAsia" w:eastAsiaTheme="minorEastAsia" w:hAnsiTheme="minorEastAsia" w:hint="eastAsia"/>
                <w:szCs w:val="21"/>
              </w:rPr>
              <w:t>估的输入</w:t>
            </w:r>
          </w:p>
          <w:p w:rsidR="00592C51" w:rsidRPr="00197ADB" w:rsidRDefault="00592C51" w:rsidP="00592C51">
            <w:pPr>
              <w:rPr>
                <w:rFonts w:asciiTheme="minorEastAsia" w:eastAsiaTheme="minorEastAsia" w:hAnsiTheme="minorEastAsia"/>
                <w:szCs w:val="21"/>
              </w:rPr>
            </w:pPr>
          </w:p>
          <w:p w:rsidR="00592C51" w:rsidRPr="00197ADB" w:rsidRDefault="00592C51" w:rsidP="00592C51">
            <w:pPr>
              <w:adjustRightInd w:val="0"/>
              <w:snapToGrid w:val="0"/>
              <w:spacing w:line="240" w:lineRule="atLeast"/>
              <w:rPr>
                <w:rFonts w:asciiTheme="minorEastAsia" w:eastAsiaTheme="minorEastAsia" w:hAnsiTheme="minorEastAsia"/>
                <w:b/>
                <w:bCs/>
                <w:szCs w:val="21"/>
                <w:u w:val="single"/>
              </w:rPr>
            </w:pPr>
            <w:r w:rsidRPr="00197ADB">
              <w:rPr>
                <w:rFonts w:asciiTheme="minorEastAsia" w:eastAsiaTheme="minorEastAsia" w:hAnsiTheme="minorEastAsia" w:hint="eastAsia"/>
                <w:b/>
                <w:bCs/>
                <w:szCs w:val="21"/>
                <w:u w:val="single"/>
              </w:rPr>
              <w:t>有《PRP验证记录表》，</w:t>
            </w:r>
            <w:r w:rsidR="00197ADB" w:rsidRPr="00197ADB">
              <w:rPr>
                <w:rFonts w:asciiTheme="minorEastAsia" w:eastAsiaTheme="minorEastAsia" w:hAnsiTheme="minorEastAsia" w:hint="eastAsia"/>
                <w:b/>
                <w:bCs/>
                <w:szCs w:val="21"/>
                <w:u w:val="single"/>
              </w:rPr>
              <w:t>2022-08</w:t>
            </w:r>
            <w:r w:rsidRPr="00197ADB">
              <w:rPr>
                <w:rFonts w:asciiTheme="minorEastAsia" w:eastAsiaTheme="minorEastAsia" w:hAnsiTheme="minorEastAsia" w:hint="eastAsia"/>
                <w:b/>
                <w:bCs/>
                <w:szCs w:val="21"/>
                <w:u w:val="single"/>
              </w:rPr>
              <w:t>-</w:t>
            </w:r>
            <w:r w:rsidR="00197ADB" w:rsidRPr="00197ADB">
              <w:rPr>
                <w:rFonts w:asciiTheme="minorEastAsia" w:eastAsiaTheme="minorEastAsia" w:hAnsiTheme="minorEastAsia"/>
                <w:b/>
                <w:bCs/>
                <w:szCs w:val="21"/>
                <w:u w:val="single"/>
              </w:rPr>
              <w:t>22</w:t>
            </w:r>
            <w:r w:rsidRPr="00197ADB">
              <w:rPr>
                <w:rFonts w:asciiTheme="minorEastAsia" w:eastAsiaTheme="minorEastAsia" w:hAnsiTheme="minorEastAsia" w:hint="eastAsia"/>
                <w:b/>
                <w:bCs/>
                <w:szCs w:val="21"/>
                <w:u w:val="single"/>
              </w:rPr>
              <w:t>，结论：控制有效</w:t>
            </w:r>
          </w:p>
          <w:p w:rsidR="00592C51" w:rsidRPr="00197ADB" w:rsidRDefault="00592C51" w:rsidP="00592C51">
            <w:pPr>
              <w:adjustRightInd w:val="0"/>
              <w:snapToGrid w:val="0"/>
              <w:spacing w:line="240" w:lineRule="atLeast"/>
              <w:rPr>
                <w:rFonts w:asciiTheme="minorEastAsia" w:eastAsiaTheme="minorEastAsia" w:hAnsiTheme="minorEastAsia"/>
                <w:b/>
                <w:bCs/>
                <w:szCs w:val="21"/>
                <w:u w:val="single"/>
              </w:rPr>
            </w:pPr>
            <w:r w:rsidRPr="00197ADB">
              <w:rPr>
                <w:rFonts w:asciiTheme="minorEastAsia" w:eastAsiaTheme="minorEastAsia" w:hAnsiTheme="minorEastAsia" w:hint="eastAsia"/>
                <w:b/>
                <w:bCs/>
                <w:szCs w:val="21"/>
                <w:u w:val="single"/>
              </w:rPr>
              <w:t>《危害控制计划验证记录表》，</w:t>
            </w:r>
            <w:r w:rsidR="00197ADB" w:rsidRPr="00197ADB">
              <w:rPr>
                <w:rFonts w:asciiTheme="minorEastAsia" w:eastAsiaTheme="minorEastAsia" w:hAnsiTheme="minorEastAsia" w:hint="eastAsia"/>
                <w:b/>
                <w:bCs/>
                <w:szCs w:val="21"/>
                <w:u w:val="single"/>
              </w:rPr>
              <w:t>2022-08</w:t>
            </w:r>
            <w:r w:rsidR="0075108A" w:rsidRPr="00197ADB">
              <w:rPr>
                <w:rFonts w:asciiTheme="minorEastAsia" w:eastAsiaTheme="minorEastAsia" w:hAnsiTheme="minorEastAsia" w:hint="eastAsia"/>
                <w:b/>
                <w:bCs/>
                <w:szCs w:val="21"/>
                <w:u w:val="single"/>
              </w:rPr>
              <w:t>-</w:t>
            </w:r>
            <w:r w:rsidR="00197ADB" w:rsidRPr="00197ADB">
              <w:rPr>
                <w:rFonts w:asciiTheme="minorEastAsia" w:eastAsiaTheme="minorEastAsia" w:hAnsiTheme="minorEastAsia"/>
                <w:b/>
                <w:bCs/>
                <w:szCs w:val="21"/>
                <w:u w:val="single"/>
              </w:rPr>
              <w:t>22</w:t>
            </w:r>
            <w:r w:rsidRPr="00197ADB">
              <w:rPr>
                <w:rFonts w:asciiTheme="minorEastAsia" w:eastAsiaTheme="minorEastAsia" w:hAnsiTheme="minorEastAsia" w:hint="eastAsia"/>
                <w:b/>
                <w:bCs/>
                <w:szCs w:val="21"/>
                <w:u w:val="single"/>
              </w:rPr>
              <w:t>，结论：控制有效</w:t>
            </w:r>
          </w:p>
          <w:p w:rsidR="00592C51" w:rsidRPr="00433DC2" w:rsidRDefault="00592C51" w:rsidP="0075108A">
            <w:pPr>
              <w:adjustRightInd w:val="0"/>
              <w:snapToGrid w:val="0"/>
              <w:spacing w:line="240" w:lineRule="atLeast"/>
              <w:rPr>
                <w:rFonts w:asciiTheme="minorEastAsia" w:eastAsiaTheme="minorEastAsia" w:hAnsiTheme="minorEastAsia"/>
                <w:szCs w:val="21"/>
              </w:rPr>
            </w:pPr>
            <w:r w:rsidRPr="00197ADB">
              <w:rPr>
                <w:rFonts w:asciiTheme="minorEastAsia" w:eastAsiaTheme="minorEastAsia" w:hAnsiTheme="minorEastAsia" w:hint="eastAsia"/>
                <w:b/>
                <w:bCs/>
                <w:szCs w:val="21"/>
                <w:u w:val="single"/>
              </w:rPr>
              <w:t>《验证结果分析报告》，</w:t>
            </w:r>
            <w:r w:rsidR="00197ADB" w:rsidRPr="00197ADB">
              <w:rPr>
                <w:rFonts w:asciiTheme="minorEastAsia" w:eastAsiaTheme="minorEastAsia" w:hAnsiTheme="minorEastAsia" w:hint="eastAsia"/>
                <w:b/>
                <w:bCs/>
                <w:szCs w:val="21"/>
                <w:u w:val="single"/>
              </w:rPr>
              <w:t>2022-08</w:t>
            </w:r>
            <w:r w:rsidR="0075108A" w:rsidRPr="00197ADB">
              <w:rPr>
                <w:rFonts w:asciiTheme="minorEastAsia" w:eastAsiaTheme="minorEastAsia" w:hAnsiTheme="minorEastAsia" w:hint="eastAsia"/>
                <w:b/>
                <w:bCs/>
                <w:szCs w:val="21"/>
                <w:u w:val="single"/>
              </w:rPr>
              <w:t>-</w:t>
            </w:r>
            <w:r w:rsidR="00197ADB" w:rsidRPr="00197ADB">
              <w:rPr>
                <w:rFonts w:asciiTheme="minorEastAsia" w:eastAsiaTheme="minorEastAsia" w:hAnsiTheme="minorEastAsia"/>
                <w:b/>
                <w:bCs/>
                <w:szCs w:val="21"/>
                <w:u w:val="single"/>
              </w:rPr>
              <w:t>22</w:t>
            </w:r>
            <w:r w:rsidRPr="00197ADB">
              <w:rPr>
                <w:rFonts w:asciiTheme="minorEastAsia" w:eastAsiaTheme="minorEastAsia" w:hAnsiTheme="minorEastAsia" w:hint="eastAsia"/>
                <w:b/>
                <w:bCs/>
                <w:szCs w:val="21"/>
                <w:u w:val="single"/>
              </w:rPr>
              <w:t>，结论：控制有效。</w:t>
            </w: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6183B">
        <w:trPr>
          <w:trHeight w:val="481"/>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HACCP计划记录的保持</w:t>
            </w:r>
          </w:p>
        </w:tc>
        <w:tc>
          <w:tcPr>
            <w:tcW w:w="110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H（V1.0）4.6  </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《记录控制程序》、</w:t>
            </w:r>
          </w:p>
        </w:tc>
        <w:tc>
          <w:tcPr>
            <w:tcW w:w="1106"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pStyle w:val="ae"/>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trHeight w:val="48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计划建立、运行、验证、更新等记录。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计划记录的控制应与体系记录的控制一致。</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计划记录应包括相关信息。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验证记录应包括的信息：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w:t>
            </w:r>
            <w:r w:rsidRPr="00433DC2">
              <w:rPr>
                <w:rFonts w:asciiTheme="minorEastAsia" w:eastAsiaTheme="minorEastAsia" w:hAnsiTheme="minorEastAsia" w:hint="eastAsia"/>
                <w:szCs w:val="21"/>
              </w:rPr>
              <w:t>）产品描述记录：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加工类别、</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《产品描述记录》的内容包括：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w:t>
            </w:r>
            <w:r w:rsidRPr="00433DC2">
              <w:rPr>
                <w:rFonts w:asciiTheme="minorEastAsia" w:eastAsiaTheme="minorEastAsia" w:hAnsiTheme="minorEastAsia" w:hint="eastAsia"/>
                <w:szCs w:val="21"/>
              </w:rPr>
              <w:t xml:space="preserve"> 监控记录：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操作步骤、</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显著危害、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关键限值（操作限值）、</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《监控记录》的内容包括：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纠偏记录：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偏离的描述和原因、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采取纠偏措施及结果、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受影响产品的批次和隔离的位置、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受影响产品的评估方法和结果、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受影响产品的最终处置、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纠偏人员签名和纠偏日期、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纠偏记录审核签名和日期、</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d）应保持H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计划应有的记录。例如，应保持验证活动记录的主要记录：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计划修改记录、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半成品成品定期检测记录、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监控审核记录、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纠偏审核记录、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现场验证记录、</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HACCP计划记录的控制应与体系记录的控制一致。见1.2.4章节，保持一致。</w:t>
            </w:r>
          </w:p>
        </w:tc>
        <w:tc>
          <w:tcPr>
            <w:tcW w:w="1106"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bl>
    <w:p w:rsidR="00383691" w:rsidRDefault="00383691">
      <w:pPr>
        <w:pStyle w:val="a0"/>
      </w:pPr>
    </w:p>
    <w:p w:rsidR="00383691" w:rsidRDefault="00B47BAD">
      <w:pPr>
        <w:pStyle w:val="a0"/>
      </w:pPr>
      <w:r>
        <w:rPr>
          <w:rFonts w:hint="eastAsia"/>
        </w:rPr>
        <w:t>说明：不符合标注</w:t>
      </w:r>
      <w:r>
        <w:rPr>
          <w:rFonts w:hint="eastAsia"/>
        </w:rPr>
        <w:t>N</w:t>
      </w:r>
    </w:p>
    <w:sectPr w:rsidR="0038369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D30" w:rsidRDefault="005F6D30">
      <w:r>
        <w:separator/>
      </w:r>
    </w:p>
  </w:endnote>
  <w:endnote w:type="continuationSeparator" w:id="0">
    <w:p w:rsidR="005F6D30" w:rsidRDefault="005F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
    <w:altName w:val="Segoe Print"/>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5849A4" w:rsidRDefault="005849A4">
            <w:pPr>
              <w:pStyle w:val="a0"/>
              <w:jc w:val="center"/>
            </w:pPr>
            <w:r>
              <w:rPr>
                <w:b/>
                <w:sz w:val="24"/>
                <w:szCs w:val="24"/>
              </w:rPr>
              <w:fldChar w:fldCharType="begin"/>
            </w:r>
            <w:r>
              <w:rPr>
                <w:b/>
              </w:rPr>
              <w:instrText>PAGE</w:instrText>
            </w:r>
            <w:r>
              <w:rPr>
                <w:b/>
                <w:sz w:val="24"/>
                <w:szCs w:val="24"/>
              </w:rPr>
              <w:fldChar w:fldCharType="separate"/>
            </w:r>
            <w:r w:rsidR="005F6D3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F6D30">
              <w:rPr>
                <w:b/>
                <w:noProof/>
              </w:rPr>
              <w:t>1</w:t>
            </w:r>
            <w:r>
              <w:rPr>
                <w:b/>
                <w:sz w:val="24"/>
                <w:szCs w:val="24"/>
              </w:rPr>
              <w:fldChar w:fldCharType="end"/>
            </w:r>
          </w:p>
        </w:sdtContent>
      </w:sdt>
    </w:sdtContent>
  </w:sdt>
  <w:p w:rsidR="005849A4" w:rsidRDefault="005849A4">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D30" w:rsidRDefault="005F6D30">
      <w:r>
        <w:separator/>
      </w:r>
    </w:p>
  </w:footnote>
  <w:footnote w:type="continuationSeparator" w:id="0">
    <w:p w:rsidR="005F6D30" w:rsidRDefault="005F6D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9A4" w:rsidRDefault="005849A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849A4" w:rsidRDefault="005849A4">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5849A4" w:rsidRDefault="005849A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0154FF" w:rsidRDefault="000154F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5849A4" w:rsidRDefault="005849A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13C17623"/>
    <w:multiLevelType w:val="hybridMultilevel"/>
    <w:tmpl w:val="CBEEEEA8"/>
    <w:lvl w:ilvl="0" w:tplc="57523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11CAD"/>
    <w:rsid w:val="000143F9"/>
    <w:rsid w:val="00014985"/>
    <w:rsid w:val="000154FF"/>
    <w:rsid w:val="000237F6"/>
    <w:rsid w:val="00025FA9"/>
    <w:rsid w:val="00026922"/>
    <w:rsid w:val="0002718B"/>
    <w:rsid w:val="00032DC1"/>
    <w:rsid w:val="0003373A"/>
    <w:rsid w:val="0003469A"/>
    <w:rsid w:val="00036635"/>
    <w:rsid w:val="000400E2"/>
    <w:rsid w:val="00040D51"/>
    <w:rsid w:val="0004447F"/>
    <w:rsid w:val="00045C8E"/>
    <w:rsid w:val="00051F14"/>
    <w:rsid w:val="00051F8D"/>
    <w:rsid w:val="00054DB2"/>
    <w:rsid w:val="000622D8"/>
    <w:rsid w:val="00062E46"/>
    <w:rsid w:val="0008227B"/>
    <w:rsid w:val="00085B31"/>
    <w:rsid w:val="0008645A"/>
    <w:rsid w:val="0008761B"/>
    <w:rsid w:val="0009622A"/>
    <w:rsid w:val="000966AE"/>
    <w:rsid w:val="000A2F90"/>
    <w:rsid w:val="000A398D"/>
    <w:rsid w:val="000A3E3E"/>
    <w:rsid w:val="000A58BB"/>
    <w:rsid w:val="000B0A0C"/>
    <w:rsid w:val="000B11D3"/>
    <w:rsid w:val="000B45A1"/>
    <w:rsid w:val="000C1B66"/>
    <w:rsid w:val="000C2FEA"/>
    <w:rsid w:val="000D023F"/>
    <w:rsid w:val="000D09A6"/>
    <w:rsid w:val="000D559C"/>
    <w:rsid w:val="000E4E65"/>
    <w:rsid w:val="000E6B21"/>
    <w:rsid w:val="000F54CC"/>
    <w:rsid w:val="00101459"/>
    <w:rsid w:val="00102E26"/>
    <w:rsid w:val="0011065D"/>
    <w:rsid w:val="001126B5"/>
    <w:rsid w:val="00113826"/>
    <w:rsid w:val="0011618A"/>
    <w:rsid w:val="00120E5C"/>
    <w:rsid w:val="001212A0"/>
    <w:rsid w:val="00121530"/>
    <w:rsid w:val="00123DA5"/>
    <w:rsid w:val="001379B7"/>
    <w:rsid w:val="0014287C"/>
    <w:rsid w:val="00150582"/>
    <w:rsid w:val="001522D2"/>
    <w:rsid w:val="00157344"/>
    <w:rsid w:val="001607F2"/>
    <w:rsid w:val="001612B5"/>
    <w:rsid w:val="00167B70"/>
    <w:rsid w:val="00170956"/>
    <w:rsid w:val="00171F00"/>
    <w:rsid w:val="001733DB"/>
    <w:rsid w:val="00174DED"/>
    <w:rsid w:val="001776DB"/>
    <w:rsid w:val="00177768"/>
    <w:rsid w:val="00191B22"/>
    <w:rsid w:val="0019572D"/>
    <w:rsid w:val="001974DA"/>
    <w:rsid w:val="00197ADB"/>
    <w:rsid w:val="001A24C8"/>
    <w:rsid w:val="001A2D7F"/>
    <w:rsid w:val="001A445B"/>
    <w:rsid w:val="001A520F"/>
    <w:rsid w:val="001A78F6"/>
    <w:rsid w:val="001B065A"/>
    <w:rsid w:val="001B505A"/>
    <w:rsid w:val="001B5E47"/>
    <w:rsid w:val="001C134A"/>
    <w:rsid w:val="001C38A1"/>
    <w:rsid w:val="001C3A74"/>
    <w:rsid w:val="001D4687"/>
    <w:rsid w:val="001D4EB9"/>
    <w:rsid w:val="001D53F2"/>
    <w:rsid w:val="001D7D0F"/>
    <w:rsid w:val="001F0E11"/>
    <w:rsid w:val="001F158D"/>
    <w:rsid w:val="001F2FC3"/>
    <w:rsid w:val="00200B95"/>
    <w:rsid w:val="00207E13"/>
    <w:rsid w:val="0021056A"/>
    <w:rsid w:val="00212B31"/>
    <w:rsid w:val="00215F05"/>
    <w:rsid w:val="002173FB"/>
    <w:rsid w:val="002218FC"/>
    <w:rsid w:val="0022505B"/>
    <w:rsid w:val="00234B36"/>
    <w:rsid w:val="00242C8D"/>
    <w:rsid w:val="00245A34"/>
    <w:rsid w:val="002473F9"/>
    <w:rsid w:val="00254F3B"/>
    <w:rsid w:val="002648A7"/>
    <w:rsid w:val="00265479"/>
    <w:rsid w:val="00270DE6"/>
    <w:rsid w:val="0027116D"/>
    <w:rsid w:val="00272239"/>
    <w:rsid w:val="002817B4"/>
    <w:rsid w:val="0028208B"/>
    <w:rsid w:val="00290D09"/>
    <w:rsid w:val="002939AD"/>
    <w:rsid w:val="002A5E14"/>
    <w:rsid w:val="002B2743"/>
    <w:rsid w:val="002B58D5"/>
    <w:rsid w:val="002C0A6E"/>
    <w:rsid w:val="002C57E3"/>
    <w:rsid w:val="002D0B59"/>
    <w:rsid w:val="002D0D56"/>
    <w:rsid w:val="002D6305"/>
    <w:rsid w:val="002D7F9A"/>
    <w:rsid w:val="002E0D29"/>
    <w:rsid w:val="002E3993"/>
    <w:rsid w:val="002E64B1"/>
    <w:rsid w:val="002F3EAB"/>
    <w:rsid w:val="002F50FF"/>
    <w:rsid w:val="002F6900"/>
    <w:rsid w:val="003070C0"/>
    <w:rsid w:val="0030747A"/>
    <w:rsid w:val="003108C2"/>
    <w:rsid w:val="0031144F"/>
    <w:rsid w:val="003122D6"/>
    <w:rsid w:val="00314AF6"/>
    <w:rsid w:val="00316522"/>
    <w:rsid w:val="0031720E"/>
    <w:rsid w:val="00325525"/>
    <w:rsid w:val="00331430"/>
    <w:rsid w:val="003360E9"/>
    <w:rsid w:val="00337922"/>
    <w:rsid w:val="00340867"/>
    <w:rsid w:val="0034340C"/>
    <w:rsid w:val="0034417D"/>
    <w:rsid w:val="0035165A"/>
    <w:rsid w:val="00353F23"/>
    <w:rsid w:val="00355370"/>
    <w:rsid w:val="00360149"/>
    <w:rsid w:val="00362665"/>
    <w:rsid w:val="00363690"/>
    <w:rsid w:val="00377060"/>
    <w:rsid w:val="00380837"/>
    <w:rsid w:val="00383139"/>
    <w:rsid w:val="00383328"/>
    <w:rsid w:val="00383691"/>
    <w:rsid w:val="00387502"/>
    <w:rsid w:val="00392416"/>
    <w:rsid w:val="00393063"/>
    <w:rsid w:val="00393DF3"/>
    <w:rsid w:val="00394A9B"/>
    <w:rsid w:val="00395ED2"/>
    <w:rsid w:val="003A0306"/>
    <w:rsid w:val="003A198A"/>
    <w:rsid w:val="003B22FC"/>
    <w:rsid w:val="003B5FC6"/>
    <w:rsid w:val="003B7376"/>
    <w:rsid w:val="003C0E3C"/>
    <w:rsid w:val="003C644C"/>
    <w:rsid w:val="003D3582"/>
    <w:rsid w:val="003E0E2A"/>
    <w:rsid w:val="003E2888"/>
    <w:rsid w:val="003E385C"/>
    <w:rsid w:val="003E3E41"/>
    <w:rsid w:val="003F10F3"/>
    <w:rsid w:val="003F2216"/>
    <w:rsid w:val="003F3931"/>
    <w:rsid w:val="003F5A56"/>
    <w:rsid w:val="004005B6"/>
    <w:rsid w:val="004006F4"/>
    <w:rsid w:val="00404DBE"/>
    <w:rsid w:val="0040576F"/>
    <w:rsid w:val="004060C4"/>
    <w:rsid w:val="00406ED5"/>
    <w:rsid w:val="0040746C"/>
    <w:rsid w:val="00407675"/>
    <w:rsid w:val="00410914"/>
    <w:rsid w:val="00412780"/>
    <w:rsid w:val="00412EE0"/>
    <w:rsid w:val="004177C7"/>
    <w:rsid w:val="00422F2A"/>
    <w:rsid w:val="00424BBC"/>
    <w:rsid w:val="00427A7F"/>
    <w:rsid w:val="0043137D"/>
    <w:rsid w:val="00431DF7"/>
    <w:rsid w:val="004321A0"/>
    <w:rsid w:val="0043229A"/>
    <w:rsid w:val="00433DC2"/>
    <w:rsid w:val="00435103"/>
    <w:rsid w:val="004400B3"/>
    <w:rsid w:val="00440C34"/>
    <w:rsid w:val="004411C2"/>
    <w:rsid w:val="004422D7"/>
    <w:rsid w:val="00450604"/>
    <w:rsid w:val="00450765"/>
    <w:rsid w:val="0045129A"/>
    <w:rsid w:val="00451891"/>
    <w:rsid w:val="0045264D"/>
    <w:rsid w:val="0045550A"/>
    <w:rsid w:val="00455F49"/>
    <w:rsid w:val="00460CF8"/>
    <w:rsid w:val="00463CEA"/>
    <w:rsid w:val="004705A1"/>
    <w:rsid w:val="0047098E"/>
    <w:rsid w:val="004724DC"/>
    <w:rsid w:val="0047373D"/>
    <w:rsid w:val="004778AF"/>
    <w:rsid w:val="004800D6"/>
    <w:rsid w:val="00481596"/>
    <w:rsid w:val="0048201E"/>
    <w:rsid w:val="00483BF4"/>
    <w:rsid w:val="00487902"/>
    <w:rsid w:val="004905D5"/>
    <w:rsid w:val="00490896"/>
    <w:rsid w:val="00490BC4"/>
    <w:rsid w:val="004918A5"/>
    <w:rsid w:val="0049290C"/>
    <w:rsid w:val="004932D5"/>
    <w:rsid w:val="0049383A"/>
    <w:rsid w:val="00493BE1"/>
    <w:rsid w:val="004A1D8D"/>
    <w:rsid w:val="004A22DC"/>
    <w:rsid w:val="004A59B4"/>
    <w:rsid w:val="004A7F65"/>
    <w:rsid w:val="004B2CE4"/>
    <w:rsid w:val="004B3A08"/>
    <w:rsid w:val="004B6064"/>
    <w:rsid w:val="004B6333"/>
    <w:rsid w:val="004C0228"/>
    <w:rsid w:val="004C1D69"/>
    <w:rsid w:val="004C30AF"/>
    <w:rsid w:val="004C4EA9"/>
    <w:rsid w:val="004C618B"/>
    <w:rsid w:val="004D373F"/>
    <w:rsid w:val="004E195D"/>
    <w:rsid w:val="004E2539"/>
    <w:rsid w:val="004E2562"/>
    <w:rsid w:val="004E31DA"/>
    <w:rsid w:val="004E47C7"/>
    <w:rsid w:val="004E6EE9"/>
    <w:rsid w:val="004F22F2"/>
    <w:rsid w:val="004F594E"/>
    <w:rsid w:val="004F66B3"/>
    <w:rsid w:val="00502F96"/>
    <w:rsid w:val="0050405A"/>
    <w:rsid w:val="005069F6"/>
    <w:rsid w:val="00510DD5"/>
    <w:rsid w:val="00513580"/>
    <w:rsid w:val="00513CDD"/>
    <w:rsid w:val="0051592E"/>
    <w:rsid w:val="0051626F"/>
    <w:rsid w:val="005179F9"/>
    <w:rsid w:val="00526295"/>
    <w:rsid w:val="00527FAB"/>
    <w:rsid w:val="0053384D"/>
    <w:rsid w:val="00533B8B"/>
    <w:rsid w:val="00536930"/>
    <w:rsid w:val="00537516"/>
    <w:rsid w:val="00537540"/>
    <w:rsid w:val="005413C6"/>
    <w:rsid w:val="005429D1"/>
    <w:rsid w:val="005429EB"/>
    <w:rsid w:val="00545860"/>
    <w:rsid w:val="0055012C"/>
    <w:rsid w:val="00553344"/>
    <w:rsid w:val="005539B9"/>
    <w:rsid w:val="00553CEA"/>
    <w:rsid w:val="00564E53"/>
    <w:rsid w:val="00567C27"/>
    <w:rsid w:val="00571C9E"/>
    <w:rsid w:val="00575800"/>
    <w:rsid w:val="00580D45"/>
    <w:rsid w:val="0058134E"/>
    <w:rsid w:val="00582286"/>
    <w:rsid w:val="00583B9E"/>
    <w:rsid w:val="005841E5"/>
    <w:rsid w:val="005849A4"/>
    <w:rsid w:val="00591796"/>
    <w:rsid w:val="00591DE8"/>
    <w:rsid w:val="00592C51"/>
    <w:rsid w:val="00593D84"/>
    <w:rsid w:val="00594DCC"/>
    <w:rsid w:val="0059564C"/>
    <w:rsid w:val="005970BA"/>
    <w:rsid w:val="005A00DD"/>
    <w:rsid w:val="005A5EF8"/>
    <w:rsid w:val="005B12FD"/>
    <w:rsid w:val="005B1A3C"/>
    <w:rsid w:val="005B35CE"/>
    <w:rsid w:val="005B4D33"/>
    <w:rsid w:val="005B58C1"/>
    <w:rsid w:val="005B72EA"/>
    <w:rsid w:val="005C2581"/>
    <w:rsid w:val="005C7464"/>
    <w:rsid w:val="005D3198"/>
    <w:rsid w:val="005D4762"/>
    <w:rsid w:val="005D5659"/>
    <w:rsid w:val="005E3D12"/>
    <w:rsid w:val="005E3DEA"/>
    <w:rsid w:val="005F480A"/>
    <w:rsid w:val="005F6D30"/>
    <w:rsid w:val="00600C20"/>
    <w:rsid w:val="0060294D"/>
    <w:rsid w:val="00605C6B"/>
    <w:rsid w:val="0061298C"/>
    <w:rsid w:val="006247FE"/>
    <w:rsid w:val="00626C9D"/>
    <w:rsid w:val="00632EF0"/>
    <w:rsid w:val="00633E69"/>
    <w:rsid w:val="00644FE2"/>
    <w:rsid w:val="00652DBB"/>
    <w:rsid w:val="0065337F"/>
    <w:rsid w:val="00655371"/>
    <w:rsid w:val="00657054"/>
    <w:rsid w:val="00657154"/>
    <w:rsid w:val="006575FC"/>
    <w:rsid w:val="00660EDF"/>
    <w:rsid w:val="00664BA8"/>
    <w:rsid w:val="00675D39"/>
    <w:rsid w:val="00675F7F"/>
    <w:rsid w:val="0067640C"/>
    <w:rsid w:val="00677678"/>
    <w:rsid w:val="00684578"/>
    <w:rsid w:val="00686C71"/>
    <w:rsid w:val="00687FBD"/>
    <w:rsid w:val="006971D0"/>
    <w:rsid w:val="006B7455"/>
    <w:rsid w:val="006C108B"/>
    <w:rsid w:val="006C32C8"/>
    <w:rsid w:val="006C418D"/>
    <w:rsid w:val="006C4E79"/>
    <w:rsid w:val="006C506D"/>
    <w:rsid w:val="006C6E8F"/>
    <w:rsid w:val="006D0615"/>
    <w:rsid w:val="006D70E8"/>
    <w:rsid w:val="006D7BFE"/>
    <w:rsid w:val="006D7C0F"/>
    <w:rsid w:val="006E018B"/>
    <w:rsid w:val="006E4FD7"/>
    <w:rsid w:val="006E6253"/>
    <w:rsid w:val="006E678B"/>
    <w:rsid w:val="006E7B1D"/>
    <w:rsid w:val="006F520F"/>
    <w:rsid w:val="00700943"/>
    <w:rsid w:val="00702D49"/>
    <w:rsid w:val="007030C6"/>
    <w:rsid w:val="007053BE"/>
    <w:rsid w:val="00711CE0"/>
    <w:rsid w:val="00711E3B"/>
    <w:rsid w:val="00721965"/>
    <w:rsid w:val="007226EB"/>
    <w:rsid w:val="00722B23"/>
    <w:rsid w:val="007365BB"/>
    <w:rsid w:val="00741BE3"/>
    <w:rsid w:val="00744374"/>
    <w:rsid w:val="007479C9"/>
    <w:rsid w:val="0075108A"/>
    <w:rsid w:val="00751775"/>
    <w:rsid w:val="00755517"/>
    <w:rsid w:val="00760598"/>
    <w:rsid w:val="00763930"/>
    <w:rsid w:val="007655C3"/>
    <w:rsid w:val="00765A8D"/>
    <w:rsid w:val="007663AF"/>
    <w:rsid w:val="007666AD"/>
    <w:rsid w:val="00773C61"/>
    <w:rsid w:val="007757F3"/>
    <w:rsid w:val="007871F4"/>
    <w:rsid w:val="007954E8"/>
    <w:rsid w:val="007A0BBE"/>
    <w:rsid w:val="007A114A"/>
    <w:rsid w:val="007A4831"/>
    <w:rsid w:val="007A7CE0"/>
    <w:rsid w:val="007B02FD"/>
    <w:rsid w:val="007B0B22"/>
    <w:rsid w:val="007B6229"/>
    <w:rsid w:val="007B655B"/>
    <w:rsid w:val="007C027E"/>
    <w:rsid w:val="007C1B48"/>
    <w:rsid w:val="007C3401"/>
    <w:rsid w:val="007C792B"/>
    <w:rsid w:val="007E3401"/>
    <w:rsid w:val="007E3B15"/>
    <w:rsid w:val="007E6AEB"/>
    <w:rsid w:val="007F1798"/>
    <w:rsid w:val="007F1970"/>
    <w:rsid w:val="007F19DD"/>
    <w:rsid w:val="007F472C"/>
    <w:rsid w:val="007F4B49"/>
    <w:rsid w:val="007F7AB5"/>
    <w:rsid w:val="00801308"/>
    <w:rsid w:val="0080265A"/>
    <w:rsid w:val="00812711"/>
    <w:rsid w:val="008202FF"/>
    <w:rsid w:val="00821DDE"/>
    <w:rsid w:val="00821F87"/>
    <w:rsid w:val="00822941"/>
    <w:rsid w:val="008233E4"/>
    <w:rsid w:val="008245B8"/>
    <w:rsid w:val="008314E0"/>
    <w:rsid w:val="008428A8"/>
    <w:rsid w:val="008451C2"/>
    <w:rsid w:val="00846448"/>
    <w:rsid w:val="00853128"/>
    <w:rsid w:val="00854C63"/>
    <w:rsid w:val="00856234"/>
    <w:rsid w:val="0086183B"/>
    <w:rsid w:val="00862B47"/>
    <w:rsid w:val="00863AEA"/>
    <w:rsid w:val="00865041"/>
    <w:rsid w:val="00865415"/>
    <w:rsid w:val="0086582D"/>
    <w:rsid w:val="00866102"/>
    <w:rsid w:val="00866435"/>
    <w:rsid w:val="00873597"/>
    <w:rsid w:val="00876ADB"/>
    <w:rsid w:val="00880191"/>
    <w:rsid w:val="008857D5"/>
    <w:rsid w:val="00887871"/>
    <w:rsid w:val="00890AC8"/>
    <w:rsid w:val="008973EE"/>
    <w:rsid w:val="008A0DC9"/>
    <w:rsid w:val="008A0F0D"/>
    <w:rsid w:val="008A29C8"/>
    <w:rsid w:val="008A5AB1"/>
    <w:rsid w:val="008B1058"/>
    <w:rsid w:val="008B12D8"/>
    <w:rsid w:val="008B461B"/>
    <w:rsid w:val="008B66D1"/>
    <w:rsid w:val="008C4943"/>
    <w:rsid w:val="008C60DC"/>
    <w:rsid w:val="008D0C50"/>
    <w:rsid w:val="008D555B"/>
    <w:rsid w:val="008E1558"/>
    <w:rsid w:val="008E395F"/>
    <w:rsid w:val="008E6D82"/>
    <w:rsid w:val="008F08EA"/>
    <w:rsid w:val="008F091E"/>
    <w:rsid w:val="008F4053"/>
    <w:rsid w:val="008F43C8"/>
    <w:rsid w:val="009015A7"/>
    <w:rsid w:val="00906CEE"/>
    <w:rsid w:val="00913015"/>
    <w:rsid w:val="0091564F"/>
    <w:rsid w:val="00916389"/>
    <w:rsid w:val="009207DD"/>
    <w:rsid w:val="00921080"/>
    <w:rsid w:val="009211BC"/>
    <w:rsid w:val="0092531B"/>
    <w:rsid w:val="00931386"/>
    <w:rsid w:val="00933316"/>
    <w:rsid w:val="00933DE1"/>
    <w:rsid w:val="0093624D"/>
    <w:rsid w:val="0094053F"/>
    <w:rsid w:val="00940714"/>
    <w:rsid w:val="009420A7"/>
    <w:rsid w:val="00947B7A"/>
    <w:rsid w:val="00951137"/>
    <w:rsid w:val="00957CE4"/>
    <w:rsid w:val="0096586C"/>
    <w:rsid w:val="00971600"/>
    <w:rsid w:val="00972C98"/>
    <w:rsid w:val="009856E2"/>
    <w:rsid w:val="009920D8"/>
    <w:rsid w:val="0099320F"/>
    <w:rsid w:val="009973B4"/>
    <w:rsid w:val="009A6CD3"/>
    <w:rsid w:val="009C0ADF"/>
    <w:rsid w:val="009C28C1"/>
    <w:rsid w:val="009C327D"/>
    <w:rsid w:val="009C4AF9"/>
    <w:rsid w:val="009C54BE"/>
    <w:rsid w:val="009D6728"/>
    <w:rsid w:val="009D7263"/>
    <w:rsid w:val="009E3B10"/>
    <w:rsid w:val="009E585E"/>
    <w:rsid w:val="009F1348"/>
    <w:rsid w:val="009F2A70"/>
    <w:rsid w:val="009F7EED"/>
    <w:rsid w:val="00A015D3"/>
    <w:rsid w:val="00A01B89"/>
    <w:rsid w:val="00A15506"/>
    <w:rsid w:val="00A16374"/>
    <w:rsid w:val="00A1684C"/>
    <w:rsid w:val="00A217B4"/>
    <w:rsid w:val="00A22485"/>
    <w:rsid w:val="00A2517C"/>
    <w:rsid w:val="00A262B9"/>
    <w:rsid w:val="00A27D10"/>
    <w:rsid w:val="00A32BE1"/>
    <w:rsid w:val="00A33237"/>
    <w:rsid w:val="00A35BB7"/>
    <w:rsid w:val="00A35F79"/>
    <w:rsid w:val="00A41D8A"/>
    <w:rsid w:val="00A41DC2"/>
    <w:rsid w:val="00A428BD"/>
    <w:rsid w:val="00A434A9"/>
    <w:rsid w:val="00A45217"/>
    <w:rsid w:val="00A521F0"/>
    <w:rsid w:val="00A559F2"/>
    <w:rsid w:val="00A65AD6"/>
    <w:rsid w:val="00A65DB2"/>
    <w:rsid w:val="00A67E30"/>
    <w:rsid w:val="00A77101"/>
    <w:rsid w:val="00A80636"/>
    <w:rsid w:val="00A81EE5"/>
    <w:rsid w:val="00A83253"/>
    <w:rsid w:val="00A87338"/>
    <w:rsid w:val="00A929E0"/>
    <w:rsid w:val="00A96AC0"/>
    <w:rsid w:val="00AA2D41"/>
    <w:rsid w:val="00AA5A5E"/>
    <w:rsid w:val="00AA5B09"/>
    <w:rsid w:val="00AA7B5B"/>
    <w:rsid w:val="00AB0B43"/>
    <w:rsid w:val="00AB4835"/>
    <w:rsid w:val="00AB4939"/>
    <w:rsid w:val="00AB5478"/>
    <w:rsid w:val="00AB6AA9"/>
    <w:rsid w:val="00AB7ACD"/>
    <w:rsid w:val="00AC1BB3"/>
    <w:rsid w:val="00AD2719"/>
    <w:rsid w:val="00AE3391"/>
    <w:rsid w:val="00AE46F3"/>
    <w:rsid w:val="00AF0AAB"/>
    <w:rsid w:val="00AF33E6"/>
    <w:rsid w:val="00AF5ECD"/>
    <w:rsid w:val="00AF6045"/>
    <w:rsid w:val="00B02602"/>
    <w:rsid w:val="00B11464"/>
    <w:rsid w:val="00B126C3"/>
    <w:rsid w:val="00B13394"/>
    <w:rsid w:val="00B1357B"/>
    <w:rsid w:val="00B14A62"/>
    <w:rsid w:val="00B17324"/>
    <w:rsid w:val="00B21769"/>
    <w:rsid w:val="00B24DE8"/>
    <w:rsid w:val="00B26C03"/>
    <w:rsid w:val="00B32A22"/>
    <w:rsid w:val="00B35C25"/>
    <w:rsid w:val="00B417F0"/>
    <w:rsid w:val="00B4212F"/>
    <w:rsid w:val="00B43C58"/>
    <w:rsid w:val="00B4418F"/>
    <w:rsid w:val="00B460FA"/>
    <w:rsid w:val="00B47BAD"/>
    <w:rsid w:val="00B52550"/>
    <w:rsid w:val="00B55B7C"/>
    <w:rsid w:val="00B57993"/>
    <w:rsid w:val="00B62DD2"/>
    <w:rsid w:val="00B6302E"/>
    <w:rsid w:val="00B64C6B"/>
    <w:rsid w:val="00B64E85"/>
    <w:rsid w:val="00B65DEB"/>
    <w:rsid w:val="00B73062"/>
    <w:rsid w:val="00B76017"/>
    <w:rsid w:val="00B8597B"/>
    <w:rsid w:val="00B90869"/>
    <w:rsid w:val="00B91FFD"/>
    <w:rsid w:val="00B924F3"/>
    <w:rsid w:val="00B924FB"/>
    <w:rsid w:val="00B92E9A"/>
    <w:rsid w:val="00B9465B"/>
    <w:rsid w:val="00B97A8F"/>
    <w:rsid w:val="00BA1210"/>
    <w:rsid w:val="00BA4E2F"/>
    <w:rsid w:val="00BA6049"/>
    <w:rsid w:val="00BB1934"/>
    <w:rsid w:val="00BB3FD6"/>
    <w:rsid w:val="00BB5880"/>
    <w:rsid w:val="00BB6132"/>
    <w:rsid w:val="00BC569B"/>
    <w:rsid w:val="00BC58AC"/>
    <w:rsid w:val="00BC5A74"/>
    <w:rsid w:val="00BE0C04"/>
    <w:rsid w:val="00BE1AE0"/>
    <w:rsid w:val="00BE3304"/>
    <w:rsid w:val="00BE493E"/>
    <w:rsid w:val="00BE49AC"/>
    <w:rsid w:val="00BF05C4"/>
    <w:rsid w:val="00BF597E"/>
    <w:rsid w:val="00C005A9"/>
    <w:rsid w:val="00C01D27"/>
    <w:rsid w:val="00C071EB"/>
    <w:rsid w:val="00C11C83"/>
    <w:rsid w:val="00C127BE"/>
    <w:rsid w:val="00C2543D"/>
    <w:rsid w:val="00C26678"/>
    <w:rsid w:val="00C31131"/>
    <w:rsid w:val="00C31D85"/>
    <w:rsid w:val="00C32581"/>
    <w:rsid w:val="00C35037"/>
    <w:rsid w:val="00C359EC"/>
    <w:rsid w:val="00C416BB"/>
    <w:rsid w:val="00C443C7"/>
    <w:rsid w:val="00C47C35"/>
    <w:rsid w:val="00C500B2"/>
    <w:rsid w:val="00C51A36"/>
    <w:rsid w:val="00C527B6"/>
    <w:rsid w:val="00C52D7C"/>
    <w:rsid w:val="00C55200"/>
    <w:rsid w:val="00C55228"/>
    <w:rsid w:val="00C60113"/>
    <w:rsid w:val="00C62093"/>
    <w:rsid w:val="00C63768"/>
    <w:rsid w:val="00C6445C"/>
    <w:rsid w:val="00C64619"/>
    <w:rsid w:val="00C67C12"/>
    <w:rsid w:val="00C72A05"/>
    <w:rsid w:val="00C77034"/>
    <w:rsid w:val="00C773DA"/>
    <w:rsid w:val="00C820A0"/>
    <w:rsid w:val="00C95764"/>
    <w:rsid w:val="00CA39B4"/>
    <w:rsid w:val="00CA4D28"/>
    <w:rsid w:val="00CB3A1A"/>
    <w:rsid w:val="00CB767A"/>
    <w:rsid w:val="00CD1EE8"/>
    <w:rsid w:val="00CD393A"/>
    <w:rsid w:val="00CD5E58"/>
    <w:rsid w:val="00CE315A"/>
    <w:rsid w:val="00CE6437"/>
    <w:rsid w:val="00CE7ECB"/>
    <w:rsid w:val="00CF6BF9"/>
    <w:rsid w:val="00D04643"/>
    <w:rsid w:val="00D05810"/>
    <w:rsid w:val="00D05EE9"/>
    <w:rsid w:val="00D06843"/>
    <w:rsid w:val="00D06F59"/>
    <w:rsid w:val="00D128EF"/>
    <w:rsid w:val="00D137AD"/>
    <w:rsid w:val="00D13EFF"/>
    <w:rsid w:val="00D1415F"/>
    <w:rsid w:val="00D17EDB"/>
    <w:rsid w:val="00D25310"/>
    <w:rsid w:val="00D25FF2"/>
    <w:rsid w:val="00D30800"/>
    <w:rsid w:val="00D32BA7"/>
    <w:rsid w:val="00D33392"/>
    <w:rsid w:val="00D33E52"/>
    <w:rsid w:val="00D35D1D"/>
    <w:rsid w:val="00D412F1"/>
    <w:rsid w:val="00D4205C"/>
    <w:rsid w:val="00D44022"/>
    <w:rsid w:val="00D45F3F"/>
    <w:rsid w:val="00D51CA5"/>
    <w:rsid w:val="00D523F5"/>
    <w:rsid w:val="00D65E0B"/>
    <w:rsid w:val="00D66E16"/>
    <w:rsid w:val="00D67A04"/>
    <w:rsid w:val="00D76500"/>
    <w:rsid w:val="00D76C40"/>
    <w:rsid w:val="00D80180"/>
    <w:rsid w:val="00D8388C"/>
    <w:rsid w:val="00D84AF4"/>
    <w:rsid w:val="00D86250"/>
    <w:rsid w:val="00D86A03"/>
    <w:rsid w:val="00D86A24"/>
    <w:rsid w:val="00D94206"/>
    <w:rsid w:val="00DB0BD5"/>
    <w:rsid w:val="00DC01EB"/>
    <w:rsid w:val="00DC08F9"/>
    <w:rsid w:val="00DC24F2"/>
    <w:rsid w:val="00DC385E"/>
    <w:rsid w:val="00DD107D"/>
    <w:rsid w:val="00DD76A0"/>
    <w:rsid w:val="00DD79CC"/>
    <w:rsid w:val="00DE28CC"/>
    <w:rsid w:val="00DE3D5D"/>
    <w:rsid w:val="00DE6F5A"/>
    <w:rsid w:val="00DE7198"/>
    <w:rsid w:val="00DF1100"/>
    <w:rsid w:val="00DF25B6"/>
    <w:rsid w:val="00E00A5A"/>
    <w:rsid w:val="00E00FE7"/>
    <w:rsid w:val="00E046C8"/>
    <w:rsid w:val="00E05E94"/>
    <w:rsid w:val="00E077FD"/>
    <w:rsid w:val="00E10A4B"/>
    <w:rsid w:val="00E115CD"/>
    <w:rsid w:val="00E21D3F"/>
    <w:rsid w:val="00E23700"/>
    <w:rsid w:val="00E23B78"/>
    <w:rsid w:val="00E261AE"/>
    <w:rsid w:val="00E30345"/>
    <w:rsid w:val="00E33CAE"/>
    <w:rsid w:val="00E352E7"/>
    <w:rsid w:val="00E3641F"/>
    <w:rsid w:val="00E42829"/>
    <w:rsid w:val="00E43FFD"/>
    <w:rsid w:val="00E45983"/>
    <w:rsid w:val="00E50004"/>
    <w:rsid w:val="00E50CBD"/>
    <w:rsid w:val="00E5343C"/>
    <w:rsid w:val="00E558DE"/>
    <w:rsid w:val="00E56138"/>
    <w:rsid w:val="00E6224C"/>
    <w:rsid w:val="00E63724"/>
    <w:rsid w:val="00E64DA6"/>
    <w:rsid w:val="00E76B49"/>
    <w:rsid w:val="00E76E9B"/>
    <w:rsid w:val="00E77F74"/>
    <w:rsid w:val="00E97AFB"/>
    <w:rsid w:val="00EA0B69"/>
    <w:rsid w:val="00EA2DF4"/>
    <w:rsid w:val="00EA311C"/>
    <w:rsid w:val="00EA37D1"/>
    <w:rsid w:val="00EA3E1B"/>
    <w:rsid w:val="00EA4929"/>
    <w:rsid w:val="00EA553C"/>
    <w:rsid w:val="00EB0164"/>
    <w:rsid w:val="00EB06DE"/>
    <w:rsid w:val="00EB148C"/>
    <w:rsid w:val="00EB1FF1"/>
    <w:rsid w:val="00EB2018"/>
    <w:rsid w:val="00EB7B0A"/>
    <w:rsid w:val="00EC039C"/>
    <w:rsid w:val="00EC1BAB"/>
    <w:rsid w:val="00EC540E"/>
    <w:rsid w:val="00ED0F62"/>
    <w:rsid w:val="00ED7B58"/>
    <w:rsid w:val="00EE2B92"/>
    <w:rsid w:val="00EE3321"/>
    <w:rsid w:val="00EE3F6C"/>
    <w:rsid w:val="00EE6937"/>
    <w:rsid w:val="00EF0CF4"/>
    <w:rsid w:val="00EF2190"/>
    <w:rsid w:val="00EF40CB"/>
    <w:rsid w:val="00EF75BA"/>
    <w:rsid w:val="00F040AC"/>
    <w:rsid w:val="00F058A8"/>
    <w:rsid w:val="00F06DD1"/>
    <w:rsid w:val="00F07FCC"/>
    <w:rsid w:val="00F13CA2"/>
    <w:rsid w:val="00F150DC"/>
    <w:rsid w:val="00F20015"/>
    <w:rsid w:val="00F2209A"/>
    <w:rsid w:val="00F30DEE"/>
    <w:rsid w:val="00F31280"/>
    <w:rsid w:val="00F33061"/>
    <w:rsid w:val="00F33C9D"/>
    <w:rsid w:val="00F35802"/>
    <w:rsid w:val="00F37631"/>
    <w:rsid w:val="00F37B4C"/>
    <w:rsid w:val="00F4538A"/>
    <w:rsid w:val="00F457D3"/>
    <w:rsid w:val="00F51DFC"/>
    <w:rsid w:val="00F51FD1"/>
    <w:rsid w:val="00F540DF"/>
    <w:rsid w:val="00F55AE8"/>
    <w:rsid w:val="00F56061"/>
    <w:rsid w:val="00F60238"/>
    <w:rsid w:val="00F663E3"/>
    <w:rsid w:val="00F66E04"/>
    <w:rsid w:val="00F76673"/>
    <w:rsid w:val="00F76D30"/>
    <w:rsid w:val="00F82316"/>
    <w:rsid w:val="00F84F4F"/>
    <w:rsid w:val="00F86FEA"/>
    <w:rsid w:val="00F87C71"/>
    <w:rsid w:val="00F93FF3"/>
    <w:rsid w:val="00F97D3C"/>
    <w:rsid w:val="00FA1635"/>
    <w:rsid w:val="00FA268A"/>
    <w:rsid w:val="00FA29A5"/>
    <w:rsid w:val="00FA2E6C"/>
    <w:rsid w:val="00FA32C2"/>
    <w:rsid w:val="00FA3DBB"/>
    <w:rsid w:val="00FB4D7A"/>
    <w:rsid w:val="00FC47BD"/>
    <w:rsid w:val="00FE0DBA"/>
    <w:rsid w:val="00FE2E61"/>
    <w:rsid w:val="00FF1425"/>
    <w:rsid w:val="00FF517C"/>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23C9A"/>
  <w15:docId w15:val="{182E1D47-CA5B-4A03-B0B4-189CE3EB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rsid w:val="00E64DA6"/>
    <w:pPr>
      <w:keepNext/>
      <w:keepLines/>
      <w:spacing w:before="340" w:after="330" w:line="576" w:lineRule="auto"/>
      <w:outlineLvl w:val="0"/>
    </w:pPr>
    <w:rPr>
      <w:b/>
      <w:kern w:val="44"/>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rPr>
  </w:style>
  <w:style w:type="paragraph" w:styleId="a6">
    <w:name w:val="Balloon Text"/>
    <w:basedOn w:val="a"/>
    <w:link w:val="a7"/>
    <w:uiPriority w:val="99"/>
    <w:semiHidden/>
    <w:unhideWhenUsed/>
    <w:qFormat/>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qFormat/>
    <w:pPr>
      <w:spacing w:before="240" w:after="60" w:line="312" w:lineRule="auto"/>
      <w:jc w:val="center"/>
      <w:outlineLvl w:val="1"/>
    </w:pPr>
    <w:rPr>
      <w:rFonts w:ascii="Calibri Light" w:hAnsi="Calibri Light"/>
      <w:b/>
      <w:bCs/>
      <w:kern w:val="28"/>
      <w:sz w:val="32"/>
      <w:szCs w:val="32"/>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ab">
    <w:name w:val="副标题 字符"/>
    <w:basedOn w:val="a1"/>
    <w:link w:val="aa"/>
    <w:qFormat/>
    <w:rPr>
      <w:rFonts w:ascii="Calibri Light" w:hAnsi="Calibri Light"/>
      <w:b/>
      <w:bCs/>
      <w:kern w:val="28"/>
      <w:sz w:val="32"/>
      <w:szCs w:val="32"/>
    </w:rPr>
  </w:style>
  <w:style w:type="paragraph" w:customStyle="1" w:styleId="CharCharCharChar">
    <w:name w:val="Char Char Char Char"/>
    <w:basedOn w:val="a"/>
    <w:qFormat/>
    <w:pPr>
      <w:widowControl/>
      <w:spacing w:after="160" w:line="240" w:lineRule="exact"/>
      <w:jc w:val="left"/>
    </w:pPr>
    <w:rPr>
      <w:szCs w:val="24"/>
    </w:rPr>
  </w:style>
  <w:style w:type="paragraph" w:customStyle="1" w:styleId="ae">
    <w:name w:val="表格文字"/>
    <w:basedOn w:val="a"/>
    <w:qFormat/>
    <w:pPr>
      <w:spacing w:before="25" w:after="25"/>
    </w:pPr>
    <w:rPr>
      <w:bCs/>
      <w:spacing w:val="10"/>
    </w:rPr>
  </w:style>
  <w:style w:type="paragraph" w:styleId="af">
    <w:name w:val="Body Text Indent"/>
    <w:basedOn w:val="a"/>
    <w:link w:val="af0"/>
    <w:uiPriority w:val="99"/>
    <w:semiHidden/>
    <w:unhideWhenUsed/>
    <w:rsid w:val="00C67C12"/>
    <w:pPr>
      <w:spacing w:after="120"/>
      <w:ind w:leftChars="200" w:left="420"/>
    </w:pPr>
  </w:style>
  <w:style w:type="character" w:customStyle="1" w:styleId="af0">
    <w:name w:val="正文文本缩进 字符"/>
    <w:basedOn w:val="a1"/>
    <w:link w:val="af"/>
    <w:uiPriority w:val="99"/>
    <w:semiHidden/>
    <w:rsid w:val="00C67C12"/>
    <w:rPr>
      <w:kern w:val="2"/>
      <w:sz w:val="21"/>
    </w:rPr>
  </w:style>
  <w:style w:type="paragraph" w:styleId="2">
    <w:name w:val="Body Text First Indent 2"/>
    <w:basedOn w:val="af"/>
    <w:link w:val="20"/>
    <w:uiPriority w:val="99"/>
    <w:unhideWhenUsed/>
    <w:qFormat/>
    <w:rsid w:val="00C67C12"/>
    <w:pPr>
      <w:ind w:firstLineChars="200" w:firstLine="420"/>
    </w:pPr>
  </w:style>
  <w:style w:type="character" w:customStyle="1" w:styleId="20">
    <w:name w:val="正文首行缩进 2 字符"/>
    <w:basedOn w:val="af0"/>
    <w:link w:val="2"/>
    <w:uiPriority w:val="99"/>
    <w:rsid w:val="00C67C12"/>
    <w:rPr>
      <w:kern w:val="2"/>
      <w:sz w:val="21"/>
    </w:rPr>
  </w:style>
  <w:style w:type="character" w:styleId="af1">
    <w:name w:val="Strong"/>
    <w:qFormat/>
    <w:rsid w:val="00245A34"/>
    <w:rPr>
      <w:b w:val="0"/>
      <w:bCs w:val="0"/>
      <w:i w:val="0"/>
      <w:iCs w:val="0"/>
    </w:rPr>
  </w:style>
  <w:style w:type="character" w:customStyle="1" w:styleId="10">
    <w:name w:val="标题 1 字符"/>
    <w:basedOn w:val="a1"/>
    <w:link w:val="1"/>
    <w:rsid w:val="00E64DA6"/>
    <w:rPr>
      <w:b/>
      <w:kern w:val="44"/>
      <w:sz w:val="36"/>
    </w:rPr>
  </w:style>
  <w:style w:type="character" w:customStyle="1" w:styleId="c-color-gray2">
    <w:name w:val="c-color-gray2"/>
    <w:basedOn w:val="a1"/>
    <w:rsid w:val="00EE6937"/>
  </w:style>
  <w:style w:type="character" w:customStyle="1" w:styleId="content-right8zs40">
    <w:name w:val="content-right_8zs40"/>
    <w:basedOn w:val="a1"/>
    <w:rsid w:val="00EE6937"/>
  </w:style>
  <w:style w:type="character" w:styleId="af2">
    <w:name w:val="Emphasis"/>
    <w:basedOn w:val="a1"/>
    <w:uiPriority w:val="20"/>
    <w:qFormat/>
    <w:rsid w:val="00EE69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FB83B-3A26-4636-96BD-76F6CE28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43</Pages>
  <Words>3936</Words>
  <Characters>22438</Characters>
  <Application>Microsoft Office Word</Application>
  <DocSecurity>0</DocSecurity>
  <Lines>186</Lines>
  <Paragraphs>52</Paragraphs>
  <ScaleCrop>false</ScaleCrop>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412</cp:revision>
  <dcterms:created xsi:type="dcterms:W3CDTF">2021-09-17T03:15:00Z</dcterms:created>
  <dcterms:modified xsi:type="dcterms:W3CDTF">2022-10-17T13:42:00Z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E5EE6AB503E54D848DE9741FC39C0974</vt:lpwstr>
  </property>
</Properties>
</file>