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691" w:rsidRDefault="00B47BA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7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089"/>
        <w:gridCol w:w="11"/>
        <w:gridCol w:w="677"/>
        <w:gridCol w:w="9807"/>
        <w:gridCol w:w="1074"/>
        <w:gridCol w:w="32"/>
      </w:tblGrid>
      <w:tr w:rsidR="00383691" w:rsidRPr="00787A7D" w:rsidTr="0086183B">
        <w:trPr>
          <w:gridAfter w:val="1"/>
          <w:wAfter w:w="32" w:type="dxa"/>
          <w:trHeight w:val="515"/>
        </w:trPr>
        <w:tc>
          <w:tcPr>
            <w:tcW w:w="1788" w:type="dxa"/>
            <w:vMerge w:val="restart"/>
            <w:vAlign w:val="center"/>
          </w:tcPr>
          <w:p w:rsidR="00383691" w:rsidRPr="00787A7D" w:rsidRDefault="00B47BAD">
            <w:pPr>
              <w:spacing w:before="120"/>
              <w:jc w:val="center"/>
              <w:rPr>
                <w:rFonts w:asciiTheme="minorEastAsia" w:eastAsiaTheme="minorEastAsia" w:hAnsiTheme="minorEastAsia"/>
                <w:szCs w:val="21"/>
              </w:rPr>
            </w:pPr>
            <w:r w:rsidRPr="00787A7D">
              <w:rPr>
                <w:rFonts w:asciiTheme="minorEastAsia" w:eastAsiaTheme="minorEastAsia" w:hAnsiTheme="minorEastAsia" w:hint="eastAsia"/>
                <w:szCs w:val="21"/>
              </w:rPr>
              <w:t>过程与活动、</w:t>
            </w:r>
          </w:p>
          <w:p w:rsidR="00383691" w:rsidRPr="00787A7D" w:rsidRDefault="00B47BAD">
            <w:pPr>
              <w:jc w:val="center"/>
              <w:rPr>
                <w:rFonts w:asciiTheme="minorEastAsia" w:eastAsiaTheme="minorEastAsia" w:hAnsiTheme="minorEastAsia"/>
                <w:szCs w:val="21"/>
              </w:rPr>
            </w:pPr>
            <w:r w:rsidRPr="00787A7D">
              <w:rPr>
                <w:rFonts w:asciiTheme="minorEastAsia" w:eastAsiaTheme="minorEastAsia" w:hAnsiTheme="minorEastAsia" w:hint="eastAsia"/>
                <w:szCs w:val="21"/>
              </w:rPr>
              <w:t>抽样计划</w:t>
            </w:r>
          </w:p>
        </w:tc>
        <w:tc>
          <w:tcPr>
            <w:tcW w:w="1100" w:type="dxa"/>
            <w:gridSpan w:val="2"/>
            <w:vMerge w:val="restart"/>
            <w:vAlign w:val="center"/>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涉及</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条款</w:t>
            </w:r>
          </w:p>
        </w:tc>
        <w:tc>
          <w:tcPr>
            <w:tcW w:w="10484" w:type="dxa"/>
            <w:gridSpan w:val="2"/>
            <w:vAlign w:val="center"/>
          </w:tcPr>
          <w:p w:rsidR="00383691" w:rsidRPr="00787A7D" w:rsidRDefault="00B47BAD" w:rsidP="00B16B14">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受审核部门：食品安全小组/HACCP小组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负责人：</w:t>
            </w:r>
            <w:r w:rsidR="00B16B14" w:rsidRPr="00787A7D">
              <w:rPr>
                <w:rFonts w:asciiTheme="minorEastAsia" w:eastAsiaTheme="minorEastAsia" w:hAnsiTheme="minorEastAsia" w:cs="黑体" w:hint="eastAsia"/>
                <w:color w:val="0D0D0D"/>
                <w:kern w:val="0"/>
                <w:szCs w:val="21"/>
                <w:lang w:bidi="ar"/>
              </w:rPr>
              <w:t>谢聪</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陪同人员：</w:t>
            </w:r>
            <w:r w:rsidR="00B16B14" w:rsidRPr="00787A7D">
              <w:rPr>
                <w:rFonts w:asciiTheme="minorEastAsia" w:eastAsiaTheme="minorEastAsia" w:hAnsiTheme="minorEastAsia" w:cs="黑体" w:hint="eastAsia"/>
                <w:color w:val="0D0D0D"/>
                <w:kern w:val="0"/>
                <w:szCs w:val="21"/>
                <w:lang w:bidi="ar"/>
              </w:rPr>
              <w:t>陈</w:t>
            </w:r>
            <w:r w:rsidR="00B16B14" w:rsidRPr="00787A7D">
              <w:rPr>
                <w:rFonts w:asciiTheme="minorEastAsia" w:eastAsiaTheme="minorEastAsia" w:hAnsiTheme="minorEastAsia" w:cs="黑体"/>
                <w:color w:val="0D0D0D"/>
                <w:kern w:val="0"/>
                <w:szCs w:val="21"/>
                <w:lang w:bidi="ar"/>
              </w:rPr>
              <w:t>增双</w:t>
            </w:r>
          </w:p>
        </w:tc>
        <w:tc>
          <w:tcPr>
            <w:tcW w:w="1074" w:type="dxa"/>
            <w:vMerge w:val="restart"/>
            <w:vAlign w:val="center"/>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判定</w:t>
            </w:r>
          </w:p>
        </w:tc>
      </w:tr>
      <w:tr w:rsidR="00383691" w:rsidRPr="00787A7D" w:rsidTr="0086183B">
        <w:trPr>
          <w:gridAfter w:val="1"/>
          <w:wAfter w:w="32" w:type="dxa"/>
          <w:trHeight w:val="403"/>
        </w:trPr>
        <w:tc>
          <w:tcPr>
            <w:tcW w:w="1788" w:type="dxa"/>
            <w:vMerge/>
            <w:vAlign w:val="center"/>
          </w:tcPr>
          <w:p w:rsidR="00383691" w:rsidRPr="00787A7D" w:rsidRDefault="00383691">
            <w:pPr>
              <w:rPr>
                <w:rFonts w:asciiTheme="minorEastAsia" w:eastAsiaTheme="minorEastAsia" w:hAnsiTheme="minorEastAsia"/>
                <w:szCs w:val="21"/>
              </w:rPr>
            </w:pPr>
          </w:p>
        </w:tc>
        <w:tc>
          <w:tcPr>
            <w:tcW w:w="1100" w:type="dxa"/>
            <w:gridSpan w:val="2"/>
            <w:vMerge/>
            <w:vAlign w:val="center"/>
          </w:tcPr>
          <w:p w:rsidR="00383691" w:rsidRPr="00787A7D" w:rsidRDefault="00383691">
            <w:pPr>
              <w:rPr>
                <w:rFonts w:asciiTheme="minorEastAsia" w:eastAsiaTheme="minorEastAsia" w:hAnsiTheme="minorEastAsia"/>
                <w:szCs w:val="21"/>
              </w:rPr>
            </w:pPr>
          </w:p>
        </w:tc>
        <w:tc>
          <w:tcPr>
            <w:tcW w:w="10484" w:type="dxa"/>
            <w:gridSpan w:val="2"/>
            <w:vAlign w:val="center"/>
          </w:tcPr>
          <w:p w:rsidR="00787A7D" w:rsidRPr="00787A7D" w:rsidRDefault="00B47BAD" w:rsidP="00787A7D">
            <w:pPr>
              <w:spacing w:before="120"/>
              <w:rPr>
                <w:rFonts w:asciiTheme="minorEastAsia" w:eastAsiaTheme="minorEastAsia" w:hAnsiTheme="minorEastAsia"/>
                <w:color w:val="000000"/>
                <w:szCs w:val="21"/>
              </w:rPr>
            </w:pPr>
            <w:r w:rsidRPr="00787A7D">
              <w:rPr>
                <w:rFonts w:asciiTheme="minorEastAsia" w:eastAsiaTheme="minorEastAsia" w:hAnsiTheme="minorEastAsia" w:hint="eastAsia"/>
                <w:szCs w:val="21"/>
              </w:rPr>
              <w:t>审核员：</w:t>
            </w:r>
            <w:r w:rsidR="001522D2" w:rsidRPr="00787A7D">
              <w:rPr>
                <w:rFonts w:asciiTheme="minorEastAsia" w:eastAsiaTheme="minorEastAsia" w:hAnsiTheme="minorEastAsia" w:hint="eastAsia"/>
                <w:szCs w:val="21"/>
              </w:rPr>
              <w:t>邝柏</w:t>
            </w:r>
            <w:r w:rsidR="001522D2" w:rsidRPr="00787A7D">
              <w:rPr>
                <w:rFonts w:asciiTheme="minorEastAsia" w:eastAsiaTheme="minorEastAsia" w:hAnsiTheme="minorEastAsia"/>
                <w:szCs w:val="21"/>
              </w:rPr>
              <w:t>臣</w:t>
            </w:r>
            <w:r w:rsidRPr="00787A7D">
              <w:rPr>
                <w:rFonts w:asciiTheme="minorEastAsia" w:eastAsiaTheme="minorEastAsia" w:hAnsiTheme="minorEastAsia" w:hint="eastAsia"/>
                <w:szCs w:val="21"/>
              </w:rPr>
              <w:t xml:space="preserve">   </w:t>
            </w:r>
            <w:r w:rsidR="00787A7D" w:rsidRPr="00787A7D">
              <w:rPr>
                <w:rFonts w:asciiTheme="minorEastAsia" w:eastAsiaTheme="minorEastAsia" w:hAnsiTheme="minorEastAsia" w:hint="eastAsia"/>
                <w:szCs w:val="21"/>
              </w:rPr>
              <w:t xml:space="preserve">【远程】 </w:t>
            </w:r>
            <w:r w:rsidR="00787A7D" w:rsidRPr="00787A7D">
              <w:rPr>
                <w:rFonts w:asciiTheme="minorEastAsia" w:eastAsiaTheme="minorEastAsia" w:hAnsiTheme="minorEastAsia" w:hint="eastAsia"/>
                <w:color w:val="000000"/>
                <w:szCs w:val="21"/>
              </w:rPr>
              <w:t>【远程审核沟通方式：腾讯会议/微信/电话/语音】</w:t>
            </w:r>
          </w:p>
          <w:p w:rsidR="00383691" w:rsidRPr="00787A7D" w:rsidRDefault="00B47BAD">
            <w:pPr>
              <w:spacing w:before="120"/>
              <w:rPr>
                <w:rFonts w:asciiTheme="minorEastAsia" w:eastAsiaTheme="minorEastAsia" w:hAnsiTheme="minorEastAsia"/>
                <w:szCs w:val="21"/>
              </w:rPr>
            </w:pPr>
            <w:r w:rsidRPr="00787A7D">
              <w:rPr>
                <w:rFonts w:asciiTheme="minorEastAsia" w:eastAsiaTheme="minorEastAsia" w:hAnsiTheme="minorEastAsia" w:hint="eastAsia"/>
                <w:szCs w:val="21"/>
              </w:rPr>
              <w:t xml:space="preserve">      审核日期：</w:t>
            </w:r>
            <w:r w:rsidR="00787A7D" w:rsidRPr="00787A7D">
              <w:rPr>
                <w:rFonts w:asciiTheme="minorEastAsia" w:eastAsiaTheme="minorEastAsia" w:hAnsiTheme="minorEastAsia" w:hint="eastAsia"/>
                <w:szCs w:val="21"/>
              </w:rPr>
              <w:t>2022年</w:t>
            </w:r>
            <w:r w:rsidR="00876ADB" w:rsidRPr="00787A7D">
              <w:rPr>
                <w:rFonts w:asciiTheme="minorEastAsia" w:eastAsiaTheme="minorEastAsia" w:hAnsiTheme="minorEastAsia" w:hint="eastAsia"/>
                <w:szCs w:val="21"/>
              </w:rPr>
              <w:t>0</w:t>
            </w:r>
            <w:r w:rsidR="00B16298" w:rsidRPr="00787A7D">
              <w:rPr>
                <w:rFonts w:asciiTheme="minorEastAsia" w:eastAsiaTheme="minorEastAsia" w:hAnsiTheme="minorEastAsia"/>
                <w:szCs w:val="21"/>
              </w:rPr>
              <w:t>6</w:t>
            </w:r>
            <w:r w:rsidR="00787A7D" w:rsidRPr="00787A7D">
              <w:rPr>
                <w:rFonts w:asciiTheme="minorEastAsia" w:eastAsiaTheme="minorEastAsia" w:hAnsiTheme="minorEastAsia" w:hint="eastAsia"/>
                <w:szCs w:val="21"/>
              </w:rPr>
              <w:t>月</w:t>
            </w:r>
            <w:r w:rsidR="00787A7D" w:rsidRPr="00787A7D">
              <w:rPr>
                <w:rFonts w:asciiTheme="minorEastAsia" w:eastAsiaTheme="minorEastAsia" w:hAnsiTheme="minorEastAsia"/>
                <w:szCs w:val="21"/>
              </w:rPr>
              <w:t>26</w:t>
            </w:r>
            <w:r w:rsidR="00787A7D" w:rsidRPr="00787A7D">
              <w:rPr>
                <w:rFonts w:asciiTheme="minorEastAsia" w:eastAsiaTheme="minorEastAsia" w:hAnsiTheme="minorEastAsia" w:hint="eastAsia"/>
                <w:szCs w:val="21"/>
              </w:rPr>
              <w:t>日</w:t>
            </w:r>
          </w:p>
          <w:p w:rsidR="00383691" w:rsidRPr="00787A7D" w:rsidRDefault="00383691">
            <w:pPr>
              <w:pStyle w:val="a0"/>
              <w:rPr>
                <w:rFonts w:asciiTheme="minorEastAsia" w:eastAsiaTheme="minorEastAsia" w:hAnsiTheme="minorEastAsia"/>
                <w:sz w:val="21"/>
                <w:szCs w:val="21"/>
              </w:rPr>
            </w:pPr>
          </w:p>
        </w:tc>
        <w:tc>
          <w:tcPr>
            <w:tcW w:w="1074" w:type="dxa"/>
            <w:vMerge/>
          </w:tcPr>
          <w:p w:rsidR="00383691" w:rsidRPr="00787A7D" w:rsidRDefault="00383691">
            <w:pPr>
              <w:rPr>
                <w:rFonts w:asciiTheme="minorEastAsia" w:eastAsiaTheme="minorEastAsia" w:hAnsiTheme="minorEastAsia"/>
                <w:szCs w:val="21"/>
              </w:rPr>
            </w:pPr>
          </w:p>
        </w:tc>
      </w:tr>
      <w:tr w:rsidR="00383691" w:rsidRPr="00787A7D" w:rsidTr="0086183B">
        <w:trPr>
          <w:gridAfter w:val="1"/>
          <w:wAfter w:w="32" w:type="dxa"/>
          <w:trHeight w:val="516"/>
        </w:trPr>
        <w:tc>
          <w:tcPr>
            <w:tcW w:w="1788" w:type="dxa"/>
            <w:vMerge/>
            <w:vAlign w:val="center"/>
          </w:tcPr>
          <w:p w:rsidR="00383691" w:rsidRPr="00787A7D" w:rsidRDefault="00383691">
            <w:pPr>
              <w:rPr>
                <w:rFonts w:asciiTheme="minorEastAsia" w:eastAsiaTheme="minorEastAsia" w:hAnsiTheme="minorEastAsia"/>
                <w:szCs w:val="21"/>
              </w:rPr>
            </w:pPr>
          </w:p>
        </w:tc>
        <w:tc>
          <w:tcPr>
            <w:tcW w:w="1100" w:type="dxa"/>
            <w:gridSpan w:val="2"/>
            <w:vMerge/>
            <w:vAlign w:val="center"/>
          </w:tcPr>
          <w:p w:rsidR="00383691" w:rsidRPr="00787A7D" w:rsidRDefault="00383691">
            <w:pPr>
              <w:rPr>
                <w:rFonts w:asciiTheme="minorEastAsia" w:eastAsiaTheme="minorEastAsia" w:hAnsiTheme="minorEastAsia"/>
                <w:szCs w:val="21"/>
              </w:rPr>
            </w:pPr>
          </w:p>
        </w:tc>
        <w:tc>
          <w:tcPr>
            <w:tcW w:w="10484" w:type="dxa"/>
            <w:gridSpan w:val="2"/>
            <w:vAlign w:val="center"/>
          </w:tcPr>
          <w:p w:rsidR="00383691" w:rsidRPr="00787A7D" w:rsidRDefault="00B47BAD">
            <w:pPr>
              <w:autoSpaceDE w:val="0"/>
              <w:autoSpaceDN w:val="0"/>
              <w:adjustRightInd w:val="0"/>
              <w:spacing w:line="360" w:lineRule="auto"/>
              <w:jc w:val="left"/>
              <w:rPr>
                <w:rFonts w:asciiTheme="minorEastAsia" w:eastAsiaTheme="minorEastAsia" w:hAnsiTheme="minorEastAsia"/>
                <w:szCs w:val="21"/>
              </w:rPr>
            </w:pPr>
            <w:r w:rsidRPr="00787A7D">
              <w:rPr>
                <w:rFonts w:asciiTheme="minorEastAsia" w:eastAsiaTheme="minorEastAsia" w:hAnsiTheme="minorEastAsia" w:hint="eastAsia"/>
                <w:szCs w:val="21"/>
              </w:rPr>
              <w:t>审核条款：FSMS:5</w:t>
            </w:r>
            <w:r w:rsidRPr="00787A7D">
              <w:rPr>
                <w:rFonts w:asciiTheme="minorEastAsia" w:eastAsiaTheme="minorEastAsia" w:hAnsiTheme="minorEastAsia"/>
                <w:szCs w:val="21"/>
              </w:rPr>
              <w:t>.3/</w:t>
            </w:r>
            <w:r w:rsidRPr="00787A7D">
              <w:rPr>
                <w:rFonts w:asciiTheme="minorEastAsia" w:eastAsiaTheme="minorEastAsia" w:hAnsiTheme="minorEastAsia" w:hint="eastAsia"/>
                <w:szCs w:val="21"/>
              </w:rPr>
              <w:t>7.1.5/</w:t>
            </w:r>
            <w:r w:rsidRPr="00787A7D">
              <w:rPr>
                <w:rFonts w:asciiTheme="minorEastAsia" w:eastAsiaTheme="minorEastAsia" w:hAnsiTheme="minorEastAsia"/>
                <w:szCs w:val="21"/>
              </w:rPr>
              <w:t>8.2/8.3/8.5/8.6/8.8</w:t>
            </w:r>
          </w:p>
          <w:p w:rsidR="00383691" w:rsidRPr="00787A7D" w:rsidRDefault="00B47BAD">
            <w:pPr>
              <w:pStyle w:val="a0"/>
              <w:spacing w:line="360" w:lineRule="auto"/>
              <w:ind w:firstLineChars="600" w:firstLine="1260"/>
              <w:rPr>
                <w:rFonts w:asciiTheme="minorEastAsia" w:eastAsiaTheme="minorEastAsia" w:hAnsiTheme="minorEastAsia"/>
                <w:sz w:val="21"/>
                <w:szCs w:val="21"/>
              </w:rPr>
            </w:pPr>
            <w:r w:rsidRPr="00787A7D">
              <w:rPr>
                <w:rFonts w:asciiTheme="minorEastAsia" w:eastAsiaTheme="minorEastAsia" w:hAnsiTheme="minorEastAsia"/>
                <w:sz w:val="21"/>
                <w:szCs w:val="21"/>
              </w:rPr>
              <w:t>H:2.5.1/3.3/</w:t>
            </w:r>
            <w:r w:rsidRPr="00787A7D">
              <w:rPr>
                <w:rFonts w:asciiTheme="minorEastAsia" w:eastAsiaTheme="minorEastAsia" w:hAnsiTheme="minorEastAsia" w:hint="eastAsia"/>
                <w:sz w:val="21"/>
                <w:szCs w:val="21"/>
              </w:rPr>
              <w:t>3.7/</w:t>
            </w:r>
            <w:r w:rsidRPr="00787A7D">
              <w:rPr>
                <w:rFonts w:asciiTheme="minorEastAsia" w:eastAsiaTheme="minorEastAsia" w:hAnsiTheme="minorEastAsia"/>
                <w:sz w:val="21"/>
                <w:szCs w:val="21"/>
              </w:rPr>
              <w:t>3.10/3.11/3.12/4.1-4.6</w:t>
            </w:r>
          </w:p>
        </w:tc>
        <w:tc>
          <w:tcPr>
            <w:tcW w:w="1074" w:type="dxa"/>
            <w:vMerge/>
          </w:tcPr>
          <w:p w:rsidR="00383691" w:rsidRPr="00787A7D" w:rsidRDefault="00383691">
            <w:pPr>
              <w:rPr>
                <w:rFonts w:asciiTheme="minorEastAsia" w:eastAsiaTheme="minorEastAsia" w:hAnsiTheme="minorEastAsia"/>
                <w:szCs w:val="21"/>
              </w:rPr>
            </w:pPr>
          </w:p>
        </w:tc>
      </w:tr>
      <w:tr w:rsidR="00383691" w:rsidRPr="00787A7D" w:rsidTr="0086183B">
        <w:trPr>
          <w:gridAfter w:val="1"/>
          <w:wAfter w:w="32" w:type="dxa"/>
          <w:trHeight w:val="443"/>
        </w:trPr>
        <w:tc>
          <w:tcPr>
            <w:tcW w:w="1788" w:type="dxa"/>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组织的角色、职责和权限</w:t>
            </w:r>
          </w:p>
        </w:tc>
        <w:tc>
          <w:tcPr>
            <w:tcW w:w="1100" w:type="dxa"/>
            <w:gridSpan w:val="2"/>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F5.3</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H2.5.1</w:t>
            </w: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文件名称</w:t>
            </w: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管理手册第5.3章</w:t>
            </w:r>
          </w:p>
        </w:tc>
        <w:tc>
          <w:tcPr>
            <w:tcW w:w="1074" w:type="dxa"/>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符合</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不符合</w:t>
            </w:r>
          </w:p>
        </w:tc>
      </w:tr>
      <w:tr w:rsidR="00383691" w:rsidRPr="00787A7D" w:rsidTr="0086183B">
        <w:trPr>
          <w:gridAfter w:val="1"/>
          <w:wAfter w:w="32" w:type="dxa"/>
          <w:trHeight w:val="2900"/>
        </w:trPr>
        <w:tc>
          <w:tcPr>
            <w:tcW w:w="1788" w:type="dxa"/>
            <w:vMerge/>
            <w:shd w:val="clear" w:color="auto" w:fill="auto"/>
          </w:tcPr>
          <w:p w:rsidR="00383691" w:rsidRPr="00787A7D" w:rsidRDefault="00383691">
            <w:pPr>
              <w:rPr>
                <w:rFonts w:asciiTheme="minorEastAsia" w:eastAsiaTheme="minorEastAsia" w:hAnsiTheme="minorEastAsia"/>
                <w:szCs w:val="21"/>
              </w:rPr>
            </w:pPr>
          </w:p>
        </w:tc>
        <w:tc>
          <w:tcPr>
            <w:tcW w:w="1100" w:type="dxa"/>
            <w:gridSpan w:val="2"/>
            <w:vMerge/>
            <w:shd w:val="clear" w:color="auto" w:fill="auto"/>
          </w:tcPr>
          <w:p w:rsidR="00383691" w:rsidRPr="00787A7D" w:rsidRDefault="00383691">
            <w:pPr>
              <w:rPr>
                <w:rFonts w:asciiTheme="minorEastAsia" w:eastAsiaTheme="minorEastAsia" w:hAnsiTheme="minorEastAsia"/>
                <w:szCs w:val="21"/>
              </w:rPr>
            </w:pP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有食品安全小组名单，包括了</w:t>
            </w:r>
            <w:r w:rsidR="00933DE1" w:rsidRPr="00787A7D">
              <w:rPr>
                <w:rFonts w:asciiTheme="minorEastAsia" w:eastAsiaTheme="minorEastAsia" w:hAnsiTheme="minorEastAsia" w:cs="宋体" w:hint="eastAsia"/>
                <w:color w:val="000000"/>
                <w:szCs w:val="21"/>
                <w:u w:val="single"/>
              </w:rPr>
              <w:t>餐</w:t>
            </w:r>
            <w:r w:rsidR="00933DE1" w:rsidRPr="00787A7D">
              <w:rPr>
                <w:rFonts w:asciiTheme="minorEastAsia" w:eastAsiaTheme="minorEastAsia" w:hAnsiTheme="minorEastAsia" w:cs="宋体"/>
                <w:color w:val="000000"/>
                <w:szCs w:val="21"/>
                <w:u w:val="single"/>
              </w:rPr>
              <w:t>饮</w:t>
            </w:r>
            <w:r w:rsidR="00F8368A" w:rsidRPr="00787A7D">
              <w:rPr>
                <w:rFonts w:asciiTheme="minorEastAsia" w:eastAsiaTheme="minorEastAsia" w:hAnsiTheme="minorEastAsia" w:cs="宋体" w:hint="eastAsia"/>
                <w:color w:val="000000"/>
                <w:szCs w:val="21"/>
                <w:u w:val="single"/>
              </w:rPr>
              <w:t>管</w:t>
            </w:r>
            <w:r w:rsidR="00F8368A" w:rsidRPr="00787A7D">
              <w:rPr>
                <w:rFonts w:asciiTheme="minorEastAsia" w:eastAsiaTheme="minorEastAsia" w:hAnsiTheme="minorEastAsia" w:cs="宋体"/>
                <w:color w:val="000000"/>
                <w:szCs w:val="21"/>
                <w:u w:val="single"/>
              </w:rPr>
              <w:t>理</w:t>
            </w:r>
            <w:r w:rsidR="00933DE1" w:rsidRPr="00787A7D">
              <w:rPr>
                <w:rFonts w:asciiTheme="minorEastAsia" w:eastAsiaTheme="minorEastAsia" w:hAnsiTheme="minorEastAsia" w:cs="宋体"/>
                <w:color w:val="000000"/>
                <w:szCs w:val="21"/>
                <w:u w:val="single"/>
              </w:rPr>
              <w:t>部</w:t>
            </w:r>
            <w:r w:rsidR="00F8368A" w:rsidRPr="00787A7D">
              <w:rPr>
                <w:rFonts w:asciiTheme="minorEastAsia" w:eastAsiaTheme="minorEastAsia" w:hAnsiTheme="minorEastAsia" w:cs="宋体" w:hint="eastAsia"/>
                <w:color w:val="000000"/>
                <w:szCs w:val="21"/>
                <w:u w:val="single"/>
              </w:rPr>
              <w:t>、</w:t>
            </w:r>
            <w:r w:rsidR="00B16B14" w:rsidRPr="00787A7D">
              <w:rPr>
                <w:rFonts w:asciiTheme="minorEastAsia" w:eastAsiaTheme="minorEastAsia" w:hAnsiTheme="minorEastAsia" w:cs="宋体" w:hint="eastAsia"/>
                <w:color w:val="000000"/>
                <w:szCs w:val="21"/>
                <w:u w:val="single"/>
              </w:rPr>
              <w:t>综</w:t>
            </w:r>
            <w:r w:rsidR="00B16B14" w:rsidRPr="00787A7D">
              <w:rPr>
                <w:rFonts w:asciiTheme="minorEastAsia" w:eastAsiaTheme="minorEastAsia" w:hAnsiTheme="minorEastAsia" w:cs="宋体"/>
                <w:color w:val="000000"/>
                <w:szCs w:val="21"/>
                <w:u w:val="single"/>
              </w:rPr>
              <w:t>合部</w:t>
            </w:r>
            <w:r w:rsidRPr="00787A7D">
              <w:rPr>
                <w:rFonts w:asciiTheme="minorEastAsia" w:eastAsiaTheme="minorEastAsia" w:hAnsiTheme="minorEastAsia" w:cs="宋体" w:hint="eastAsia"/>
                <w:color w:val="000000"/>
                <w:szCs w:val="21"/>
                <w:u w:val="single"/>
              </w:rPr>
              <w:t xml:space="preserve"> </w:t>
            </w:r>
            <w:r w:rsidRPr="00787A7D">
              <w:rPr>
                <w:rFonts w:asciiTheme="minorEastAsia" w:eastAsiaTheme="minorEastAsia" w:hAnsiTheme="minorEastAsia" w:hint="eastAsia"/>
                <w:szCs w:val="21"/>
              </w:rPr>
              <w:t>的人员</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公司在手册和《岗位职责和任职要求》中对食品安全小组/HACCP小组的职责进行了规定，主要负责做好食品安全策划、危害分析预备工作、危害分析、确定控制措施（包括H</w:t>
            </w:r>
            <w:r w:rsidRPr="00787A7D">
              <w:rPr>
                <w:rFonts w:asciiTheme="minorEastAsia" w:eastAsiaTheme="minorEastAsia" w:hAnsiTheme="minorEastAsia"/>
                <w:szCs w:val="21"/>
              </w:rPr>
              <w:t>ACCP</w:t>
            </w:r>
            <w:r w:rsidRPr="00787A7D">
              <w:rPr>
                <w:rFonts w:asciiTheme="minorEastAsia" w:eastAsiaTheme="minorEastAsia" w:hAnsiTheme="minorEastAsia" w:hint="eastAsia"/>
                <w:szCs w:val="21"/>
              </w:rPr>
              <w:t>计划和O</w:t>
            </w:r>
            <w:r w:rsidRPr="00787A7D">
              <w:rPr>
                <w:rFonts w:asciiTheme="minorEastAsia" w:eastAsiaTheme="minorEastAsia" w:hAnsiTheme="minorEastAsia"/>
                <w:szCs w:val="21"/>
              </w:rPr>
              <w:t>PRP</w:t>
            </w:r>
            <w:r w:rsidRPr="00787A7D">
              <w:rPr>
                <w:rFonts w:asciiTheme="minorEastAsia" w:eastAsiaTheme="minorEastAsia" w:hAnsiTheme="minorEastAsia" w:hint="eastAsia"/>
                <w:szCs w:val="21"/>
              </w:rPr>
              <w:t>等），对控制措施进行确认和验证等。通过会议、文件等方式进行传达，询问食品安全小组成员</w:t>
            </w:r>
            <w:r w:rsidR="00B16B14" w:rsidRPr="00787A7D">
              <w:rPr>
                <w:rFonts w:asciiTheme="minorEastAsia" w:eastAsiaTheme="minorEastAsia" w:hAnsiTheme="minorEastAsia" w:cs="黑体" w:hint="eastAsia"/>
                <w:b/>
                <w:color w:val="0D0D0D"/>
                <w:kern w:val="0"/>
                <w:szCs w:val="21"/>
                <w:u w:val="single"/>
                <w:lang w:bidi="ar"/>
              </w:rPr>
              <w:t>陈增</w:t>
            </w:r>
            <w:r w:rsidR="00B16B14" w:rsidRPr="00787A7D">
              <w:rPr>
                <w:rFonts w:asciiTheme="minorEastAsia" w:eastAsiaTheme="minorEastAsia" w:hAnsiTheme="minorEastAsia" w:cs="黑体"/>
                <w:b/>
                <w:color w:val="0D0D0D"/>
                <w:kern w:val="0"/>
                <w:szCs w:val="21"/>
                <w:u w:val="single"/>
                <w:lang w:bidi="ar"/>
              </w:rPr>
              <w:t>双</w:t>
            </w:r>
            <w:r w:rsidRPr="00787A7D">
              <w:rPr>
                <w:rFonts w:asciiTheme="minorEastAsia" w:eastAsiaTheme="minorEastAsia" w:hAnsiTheme="minorEastAsia" w:hint="eastAsia"/>
                <w:szCs w:val="21"/>
              </w:rPr>
              <w:t>，基本清楚。</w:t>
            </w:r>
          </w:p>
          <w:p w:rsidR="00383691" w:rsidRPr="00787A7D" w:rsidRDefault="00383691">
            <w:pPr>
              <w:pStyle w:val="a0"/>
              <w:rPr>
                <w:rFonts w:asciiTheme="minorEastAsia" w:eastAsiaTheme="minorEastAsia" w:hAnsiTheme="minorEastAsia"/>
                <w:sz w:val="21"/>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HACCP小组长/食品安全小组组长：</w:t>
            </w:r>
            <w:r w:rsidR="00B16B14" w:rsidRPr="00787A7D">
              <w:rPr>
                <w:rFonts w:asciiTheme="minorEastAsia" w:eastAsiaTheme="minorEastAsia" w:hAnsiTheme="minorEastAsia" w:cs="黑体" w:hint="eastAsia"/>
                <w:color w:val="0D0D0D"/>
                <w:kern w:val="0"/>
                <w:szCs w:val="21"/>
                <w:u w:val="single"/>
                <w:lang w:bidi="ar"/>
              </w:rPr>
              <w:t>谢聪先</w:t>
            </w:r>
            <w:r w:rsidR="00B16B14" w:rsidRPr="00787A7D">
              <w:rPr>
                <w:rFonts w:asciiTheme="minorEastAsia" w:eastAsiaTheme="minorEastAsia" w:hAnsiTheme="minorEastAsia" w:cs="黑体"/>
                <w:color w:val="0D0D0D"/>
                <w:kern w:val="0"/>
                <w:szCs w:val="21"/>
                <w:u w:val="single"/>
                <w:lang w:bidi="ar"/>
              </w:rPr>
              <w:t>生</w:t>
            </w:r>
            <w:r w:rsidRPr="00787A7D">
              <w:rPr>
                <w:rFonts w:asciiTheme="minorEastAsia" w:eastAsiaTheme="minorEastAsia" w:hAnsiTheme="minorEastAsia" w:hint="eastAsia"/>
                <w:szCs w:val="21"/>
              </w:rPr>
              <w:t>，</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HACCP小组长/</w:t>
            </w:r>
            <w:r w:rsidRPr="00787A7D">
              <w:rPr>
                <w:rFonts w:asciiTheme="minorEastAsia" w:eastAsiaTheme="minorEastAsia" w:hAnsiTheme="minorEastAsia"/>
                <w:szCs w:val="21"/>
              </w:rPr>
              <w:t>食品安全组长负责：</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t>确保FSMS</w:t>
            </w:r>
            <w:r w:rsidRPr="00787A7D">
              <w:rPr>
                <w:rFonts w:asciiTheme="minorEastAsia" w:eastAsiaTheme="minorEastAsia" w:hAnsiTheme="minorEastAsia" w:hint="eastAsia"/>
                <w:szCs w:val="21"/>
              </w:rPr>
              <w:t>/HACCP体系</w:t>
            </w:r>
            <w:r w:rsidRPr="00787A7D">
              <w:rPr>
                <w:rFonts w:asciiTheme="minorEastAsia" w:eastAsiaTheme="minorEastAsia" w:hAnsiTheme="minorEastAsia"/>
                <w:szCs w:val="21"/>
              </w:rPr>
              <w:t>的建立、实施、维护和更新；</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t>管理和组织食品安全小组</w:t>
            </w:r>
            <w:r w:rsidRPr="00787A7D">
              <w:rPr>
                <w:rFonts w:asciiTheme="minorEastAsia" w:eastAsiaTheme="minorEastAsia" w:hAnsiTheme="minorEastAsia" w:hint="eastAsia"/>
                <w:szCs w:val="21"/>
              </w:rPr>
              <w:t>/HACCP小组</w:t>
            </w:r>
            <w:r w:rsidRPr="00787A7D">
              <w:rPr>
                <w:rFonts w:asciiTheme="minorEastAsia" w:eastAsiaTheme="minorEastAsia" w:hAnsiTheme="minorEastAsia"/>
                <w:szCs w:val="21"/>
              </w:rPr>
              <w:t>的工作；</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t>确保食品安全团队的相关培训和能力；</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t>向最高管理层报告FSMS</w:t>
            </w:r>
            <w:r w:rsidRPr="00787A7D">
              <w:rPr>
                <w:rFonts w:asciiTheme="minorEastAsia" w:eastAsiaTheme="minorEastAsia" w:hAnsiTheme="minorEastAsia" w:hint="eastAsia"/>
                <w:szCs w:val="21"/>
              </w:rPr>
              <w:t>/HACCP体系</w:t>
            </w:r>
            <w:r w:rsidRPr="00787A7D">
              <w:rPr>
                <w:rFonts w:asciiTheme="minorEastAsia" w:eastAsiaTheme="minorEastAsia" w:hAnsiTheme="minorEastAsia"/>
                <w:szCs w:val="21"/>
              </w:rPr>
              <w:t>的有效性和适宜性。</w:t>
            </w:r>
          </w:p>
          <w:p w:rsidR="00383691" w:rsidRPr="00787A7D" w:rsidRDefault="00383691">
            <w:pPr>
              <w:pStyle w:val="a0"/>
              <w:rPr>
                <w:rFonts w:asciiTheme="minorEastAsia" w:eastAsiaTheme="minorEastAsia" w:hAnsiTheme="minorEastAsia"/>
                <w:sz w:val="21"/>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所有人员有责任向</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食品安全组长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食品安全小组成员 </w:t>
            </w:r>
            <w:r w:rsidRPr="00787A7D">
              <w:rPr>
                <w:rFonts w:asciiTheme="minorEastAsia" w:eastAsiaTheme="minorEastAsia" w:hAnsiTheme="minorEastAsia"/>
                <w:szCs w:val="21"/>
              </w:rPr>
              <w:t>报告与FSMS有关的问题</w:t>
            </w:r>
          </w:p>
        </w:tc>
        <w:tc>
          <w:tcPr>
            <w:tcW w:w="1074" w:type="dxa"/>
            <w:vMerge/>
            <w:shd w:val="clear" w:color="auto" w:fill="auto"/>
          </w:tcPr>
          <w:p w:rsidR="00383691" w:rsidRPr="00787A7D" w:rsidRDefault="00383691">
            <w:pPr>
              <w:rPr>
                <w:rFonts w:asciiTheme="minorEastAsia" w:eastAsiaTheme="minorEastAsia" w:hAnsiTheme="minorEastAsia"/>
                <w:szCs w:val="21"/>
              </w:rPr>
            </w:pPr>
          </w:p>
        </w:tc>
      </w:tr>
      <w:tr w:rsidR="00383691" w:rsidRPr="00787A7D" w:rsidTr="0086183B">
        <w:trPr>
          <w:gridAfter w:val="1"/>
          <w:wAfter w:w="32" w:type="dxa"/>
          <w:trHeight w:val="443"/>
        </w:trPr>
        <w:tc>
          <w:tcPr>
            <w:tcW w:w="1788" w:type="dxa"/>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lastRenderedPageBreak/>
              <w:t>食品安全管理体系外部建立的要素</w:t>
            </w:r>
          </w:p>
        </w:tc>
        <w:tc>
          <w:tcPr>
            <w:tcW w:w="1100" w:type="dxa"/>
            <w:gridSpan w:val="2"/>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color w:val="000000"/>
                <w:szCs w:val="21"/>
              </w:rPr>
              <w:t>F7.1.5</w:t>
            </w: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文件名称</w:t>
            </w: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手册第</w:t>
            </w:r>
            <w:r w:rsidRPr="00787A7D">
              <w:rPr>
                <w:rFonts w:asciiTheme="minorEastAsia" w:eastAsiaTheme="minorEastAsia" w:hAnsiTheme="minorEastAsia"/>
                <w:color w:val="000000"/>
                <w:szCs w:val="21"/>
              </w:rPr>
              <w:t>7.1.7</w:t>
            </w:r>
            <w:r w:rsidRPr="00787A7D">
              <w:rPr>
                <w:rFonts w:asciiTheme="minorEastAsia" w:eastAsiaTheme="minorEastAsia" w:hAnsiTheme="minorEastAsia" w:hint="eastAsia"/>
                <w:szCs w:val="21"/>
              </w:rPr>
              <w:t>条款、</w:t>
            </w:r>
          </w:p>
        </w:tc>
        <w:tc>
          <w:tcPr>
            <w:tcW w:w="1074" w:type="dxa"/>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符合</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不符合</w:t>
            </w:r>
          </w:p>
        </w:tc>
      </w:tr>
      <w:tr w:rsidR="00383691" w:rsidRPr="00787A7D" w:rsidTr="0086183B">
        <w:trPr>
          <w:gridAfter w:val="1"/>
          <w:wAfter w:w="32" w:type="dxa"/>
          <w:trHeight w:val="3511"/>
        </w:trPr>
        <w:tc>
          <w:tcPr>
            <w:tcW w:w="1788" w:type="dxa"/>
            <w:vMerge/>
            <w:shd w:val="clear" w:color="auto" w:fill="auto"/>
          </w:tcPr>
          <w:p w:rsidR="00383691" w:rsidRPr="00787A7D" w:rsidRDefault="00383691">
            <w:pPr>
              <w:rPr>
                <w:rFonts w:asciiTheme="minorEastAsia" w:eastAsiaTheme="minorEastAsia" w:hAnsiTheme="minorEastAsia"/>
                <w:szCs w:val="21"/>
              </w:rPr>
            </w:pPr>
          </w:p>
        </w:tc>
        <w:tc>
          <w:tcPr>
            <w:tcW w:w="1100" w:type="dxa"/>
            <w:gridSpan w:val="2"/>
            <w:vMerge/>
            <w:shd w:val="clear" w:color="auto" w:fill="auto"/>
          </w:tcPr>
          <w:p w:rsidR="00383691" w:rsidRPr="00787A7D" w:rsidRDefault="00383691">
            <w:pPr>
              <w:rPr>
                <w:rFonts w:asciiTheme="minorEastAsia" w:eastAsiaTheme="minorEastAsia" w:hAnsiTheme="minorEastAsia"/>
                <w:szCs w:val="21"/>
              </w:rPr>
            </w:pP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组织使用外部建立的FSMS要素，包括：</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建立PRP</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进行危害分析和危害控制计划</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建立、保持、更新和持续改进其FSMS</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组织确保所提供的要素为：</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a） 以符合ISO22000标准要求的方式建立；               </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否  </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b） 适用于受审核方的场所、过程和产品；               </w:t>
            </w:r>
            <w:r w:rsidRPr="00787A7D">
              <w:rPr>
                <w:rFonts w:asciiTheme="minorEastAsia" w:eastAsiaTheme="minorEastAsia" w:hAnsiTheme="minorEastAsia"/>
                <w:szCs w:val="21"/>
              </w:rPr>
              <w:t xml:space="preserve"> </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c） 与食品安全小组调整其与受审核方的工艺和产品相适应；</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d） 按ISO22000标准要求实施、保持和更新；             </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e） 作为文件信息保留。                                </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w:t>
            </w:r>
          </w:p>
        </w:tc>
        <w:tc>
          <w:tcPr>
            <w:tcW w:w="1074" w:type="dxa"/>
            <w:vMerge/>
            <w:shd w:val="clear" w:color="auto" w:fill="auto"/>
          </w:tcPr>
          <w:p w:rsidR="00383691" w:rsidRPr="00787A7D" w:rsidRDefault="00383691">
            <w:pPr>
              <w:rPr>
                <w:rFonts w:asciiTheme="minorEastAsia" w:eastAsiaTheme="minorEastAsia" w:hAnsiTheme="minorEastAsia"/>
                <w:szCs w:val="21"/>
              </w:rPr>
            </w:pPr>
          </w:p>
        </w:tc>
      </w:tr>
      <w:tr w:rsidR="00383691" w:rsidRPr="00787A7D" w:rsidTr="0086183B">
        <w:trPr>
          <w:trHeight w:val="481"/>
        </w:trPr>
        <w:tc>
          <w:tcPr>
            <w:tcW w:w="1788" w:type="dxa"/>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良好卫生规范</w:t>
            </w:r>
          </w:p>
        </w:tc>
        <w:tc>
          <w:tcPr>
            <w:tcW w:w="1100" w:type="dxa"/>
            <w:gridSpan w:val="2"/>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H(V1.0)3.3 </w:t>
            </w: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文件名称</w:t>
            </w:r>
          </w:p>
        </w:tc>
        <w:tc>
          <w:tcPr>
            <w:tcW w:w="9807" w:type="dxa"/>
            <w:shd w:val="clear" w:color="auto" w:fill="auto"/>
          </w:tcPr>
          <w:p w:rsidR="00383691" w:rsidRPr="00787A7D" w:rsidRDefault="00B47BAD" w:rsidP="00B14A62">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A3"/>
            </w:r>
            <w:r w:rsidRPr="00787A7D">
              <w:rPr>
                <w:rFonts w:asciiTheme="minorEastAsia" w:eastAsiaTheme="minorEastAsia" w:hAnsiTheme="minorEastAsia" w:hint="eastAsia"/>
                <w:szCs w:val="21"/>
              </w:rPr>
              <w:t>手册第</w:t>
            </w:r>
            <w:r w:rsidRPr="00787A7D">
              <w:rPr>
                <w:rFonts w:asciiTheme="minorEastAsia" w:eastAsiaTheme="minorEastAsia" w:hAnsiTheme="minorEastAsia"/>
                <w:szCs w:val="21"/>
              </w:rPr>
              <w:t>3</w:t>
            </w:r>
            <w:r w:rsidRPr="00787A7D">
              <w:rPr>
                <w:rFonts w:asciiTheme="minorEastAsia" w:eastAsiaTheme="minorEastAsia" w:hAnsiTheme="minorEastAsia" w:hint="eastAsia"/>
                <w:szCs w:val="21"/>
              </w:rPr>
              <w:t>.3条款、</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《前提方案》</w:t>
            </w:r>
            <w:r w:rsidRPr="00787A7D">
              <w:rPr>
                <w:rFonts w:asciiTheme="minorEastAsia" w:eastAsiaTheme="minorEastAsia" w:hAnsiTheme="minorEastAsia" w:hint="eastAsia"/>
                <w:szCs w:val="21"/>
              </w:rPr>
              <w:sym w:font="Wingdings 2" w:char="00A3"/>
            </w:r>
            <w:r w:rsidRPr="00787A7D">
              <w:rPr>
                <w:rFonts w:asciiTheme="minorEastAsia" w:eastAsiaTheme="minorEastAsia" w:hAnsiTheme="minorEastAsia" w:hint="eastAsia"/>
                <w:szCs w:val="21"/>
              </w:rPr>
              <w:t>《</w:t>
            </w:r>
            <w:r w:rsidRPr="00787A7D">
              <w:rPr>
                <w:rFonts w:asciiTheme="minorEastAsia" w:eastAsiaTheme="minorEastAsia" w:hAnsiTheme="minorEastAsia" w:hint="eastAsia"/>
                <w:color w:val="000000"/>
                <w:szCs w:val="21"/>
              </w:rPr>
              <w:t>良好卫生规范（GH</w:t>
            </w:r>
            <w:r w:rsidRPr="00787A7D">
              <w:rPr>
                <w:rFonts w:asciiTheme="minorEastAsia" w:eastAsiaTheme="minorEastAsia" w:hAnsiTheme="minorEastAsia"/>
                <w:color w:val="000000"/>
                <w:szCs w:val="21"/>
              </w:rPr>
              <w:t>P</w:t>
            </w:r>
            <w:r w:rsidRPr="00787A7D">
              <w:rPr>
                <w:rFonts w:asciiTheme="minorEastAsia" w:eastAsiaTheme="minorEastAsia" w:hAnsiTheme="minorEastAsia" w:hint="eastAsia"/>
                <w:color w:val="000000"/>
                <w:szCs w:val="21"/>
              </w:rPr>
              <w:t>）》</w:t>
            </w:r>
            <w:r w:rsidRPr="00787A7D">
              <w:rPr>
                <w:rFonts w:asciiTheme="minorEastAsia" w:eastAsiaTheme="minorEastAsia" w:hAnsiTheme="minorEastAsia" w:hint="eastAsia"/>
                <w:szCs w:val="21"/>
              </w:rPr>
              <w:sym w:font="Wingdings 2" w:char="00A3"/>
            </w:r>
            <w:r w:rsidRPr="00787A7D">
              <w:rPr>
                <w:rFonts w:asciiTheme="minorEastAsia" w:eastAsiaTheme="minorEastAsia" w:hAnsiTheme="minorEastAsia" w:hint="eastAsia"/>
                <w:szCs w:val="21"/>
              </w:rPr>
              <w:t>《良好操作规范》</w:t>
            </w:r>
            <w:r w:rsidRPr="00787A7D">
              <w:rPr>
                <w:rFonts w:asciiTheme="minorEastAsia" w:eastAsiaTheme="minorEastAsia" w:hAnsiTheme="minorEastAsia" w:hint="eastAsia"/>
                <w:szCs w:val="21"/>
              </w:rPr>
              <w:sym w:font="Wingdings 2" w:char="00A3"/>
            </w:r>
            <w:r w:rsidRPr="00787A7D">
              <w:rPr>
                <w:rFonts w:asciiTheme="minorEastAsia" w:eastAsiaTheme="minorEastAsia" w:hAnsiTheme="minorEastAsia" w:hint="eastAsia"/>
                <w:szCs w:val="21"/>
              </w:rPr>
              <w:t>《配送安全控制措施》</w:t>
            </w:r>
          </w:p>
        </w:tc>
        <w:tc>
          <w:tcPr>
            <w:tcW w:w="1106" w:type="dxa"/>
            <w:gridSpan w:val="2"/>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符合</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A3"/>
            </w:r>
            <w:r w:rsidRPr="00787A7D">
              <w:rPr>
                <w:rFonts w:asciiTheme="minorEastAsia" w:eastAsiaTheme="minorEastAsia" w:hAnsiTheme="minorEastAsia" w:hint="eastAsia"/>
                <w:szCs w:val="21"/>
              </w:rPr>
              <w:t>不符合</w:t>
            </w:r>
          </w:p>
        </w:tc>
      </w:tr>
      <w:tr w:rsidR="00383691" w:rsidRPr="00787A7D" w:rsidTr="0086183B">
        <w:trPr>
          <w:trHeight w:val="481"/>
        </w:trPr>
        <w:tc>
          <w:tcPr>
            <w:tcW w:w="1788" w:type="dxa"/>
            <w:vMerge/>
            <w:shd w:val="clear" w:color="auto" w:fill="auto"/>
          </w:tcPr>
          <w:p w:rsidR="00383691" w:rsidRPr="00787A7D" w:rsidRDefault="00383691">
            <w:pPr>
              <w:rPr>
                <w:rFonts w:asciiTheme="minorEastAsia" w:eastAsiaTheme="minorEastAsia" w:hAnsiTheme="minorEastAsia"/>
                <w:szCs w:val="21"/>
              </w:rPr>
            </w:pPr>
          </w:p>
        </w:tc>
        <w:tc>
          <w:tcPr>
            <w:tcW w:w="1100" w:type="dxa"/>
            <w:gridSpan w:val="2"/>
            <w:vMerge/>
            <w:shd w:val="clear" w:color="auto" w:fill="auto"/>
          </w:tcPr>
          <w:p w:rsidR="00383691" w:rsidRPr="00787A7D" w:rsidRDefault="00383691">
            <w:pPr>
              <w:rPr>
                <w:rFonts w:asciiTheme="minorEastAsia" w:eastAsiaTheme="minorEastAsia" w:hAnsiTheme="minorEastAsia"/>
                <w:szCs w:val="21"/>
              </w:rPr>
            </w:pP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shd w:val="clear" w:color="auto" w:fill="auto"/>
          </w:tcPr>
          <w:p w:rsidR="00383691" w:rsidRPr="00787A7D" w:rsidRDefault="00B47BAD">
            <w:pPr>
              <w:rPr>
                <w:rFonts w:asciiTheme="minorEastAsia" w:eastAsiaTheme="minorEastAsia" w:hAnsiTheme="minorEastAsia"/>
                <w:color w:val="000000"/>
                <w:szCs w:val="21"/>
              </w:rPr>
            </w:pPr>
            <w:r w:rsidRPr="00787A7D">
              <w:rPr>
                <w:rFonts w:asciiTheme="minorEastAsia" w:eastAsiaTheme="minorEastAsia" w:hAnsiTheme="minorEastAsia" w:hint="eastAsia"/>
                <w:color w:val="000000"/>
                <w:szCs w:val="21"/>
              </w:rPr>
              <w:t>应按照</w:t>
            </w:r>
            <w:r w:rsidRPr="00787A7D">
              <w:rPr>
                <w:rFonts w:asciiTheme="minorEastAsia" w:eastAsiaTheme="minorEastAsia" w:hAnsiTheme="minorEastAsia" w:hint="eastAsia"/>
                <w:szCs w:val="21"/>
              </w:rPr>
              <w:t>适用的法律法规、标准、操作规范和指南</w:t>
            </w:r>
            <w:r w:rsidRPr="00787A7D">
              <w:rPr>
                <w:rFonts w:asciiTheme="minorEastAsia" w:eastAsiaTheme="minorEastAsia" w:hAnsiTheme="minorEastAsia" w:hint="eastAsia"/>
                <w:color w:val="000000"/>
                <w:szCs w:val="21"/>
              </w:rPr>
              <w:t>要求建立并实施企业的GH</w:t>
            </w:r>
            <w:r w:rsidRPr="00787A7D">
              <w:rPr>
                <w:rFonts w:asciiTheme="minorEastAsia" w:eastAsiaTheme="minorEastAsia" w:hAnsiTheme="minorEastAsia"/>
                <w:color w:val="000000"/>
                <w:szCs w:val="21"/>
              </w:rPr>
              <w:t>P</w:t>
            </w:r>
            <w:r w:rsidRPr="00787A7D">
              <w:rPr>
                <w:rFonts w:asciiTheme="minorEastAsia" w:eastAsiaTheme="minorEastAsia" w:hAnsiTheme="minorEastAsia" w:hint="eastAsia"/>
                <w:color w:val="000000"/>
                <w:szCs w:val="21"/>
              </w:rPr>
              <w:t>。</w:t>
            </w:r>
            <w:r w:rsidRPr="00787A7D">
              <w:rPr>
                <w:rFonts w:asciiTheme="minorEastAsia" w:eastAsiaTheme="minorEastAsia" w:hAnsiTheme="minorEastAsia" w:hint="eastAsia"/>
                <w:szCs w:val="21"/>
              </w:rPr>
              <w:t>以预防和（或）减少产品中的、生产经营过程及产品所处环境中的污染。</w:t>
            </w:r>
          </w:p>
          <w:p w:rsidR="00383691" w:rsidRPr="00787A7D" w:rsidRDefault="00383691">
            <w:pPr>
              <w:rPr>
                <w:rFonts w:asciiTheme="minorEastAsia" w:eastAsiaTheme="minorEastAsia" w:hAnsiTheme="minorEastAsia"/>
                <w:szCs w:val="21"/>
              </w:rPr>
            </w:pPr>
          </w:p>
          <w:p w:rsidR="00200B95"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本企业的良好卫生规范所依据的卫生规范：</w:t>
            </w:r>
          </w:p>
          <w:p w:rsidR="00200B95" w:rsidRPr="00787A7D" w:rsidRDefault="00B47BAD">
            <w:pPr>
              <w:rPr>
                <w:rFonts w:asciiTheme="minorEastAsia" w:eastAsiaTheme="minorEastAsia" w:hAnsiTheme="minorEastAsia"/>
                <w:szCs w:val="21"/>
                <w:u w:val="single"/>
              </w:rPr>
            </w:pPr>
            <w:r w:rsidRPr="00787A7D">
              <w:rPr>
                <w:rFonts w:asciiTheme="minorEastAsia" w:eastAsiaTheme="minorEastAsia" w:hAnsiTheme="minorEastAsia" w:hint="eastAsia"/>
                <w:szCs w:val="21"/>
                <w:u w:val="single"/>
              </w:rPr>
              <w:t xml:space="preserve"> </w:t>
            </w:r>
            <w:r w:rsidR="00EE3F6C" w:rsidRPr="00787A7D">
              <w:rPr>
                <w:rFonts w:asciiTheme="minorEastAsia" w:eastAsiaTheme="minorEastAsia" w:hAnsiTheme="minorEastAsia" w:hint="eastAsia"/>
                <w:color w:val="000000"/>
                <w:szCs w:val="21"/>
                <w:u w:val="single"/>
              </w:rPr>
              <w:t>GB 31621-2014 《食品安全国家标准 食品经营过程卫生规范》</w:t>
            </w:r>
          </w:p>
          <w:p w:rsidR="00383691" w:rsidRPr="00787A7D" w:rsidRDefault="00B47BAD">
            <w:pPr>
              <w:rPr>
                <w:rFonts w:asciiTheme="minorEastAsia" w:eastAsiaTheme="minorEastAsia" w:hAnsiTheme="minorEastAsia"/>
                <w:szCs w:val="21"/>
                <w:highlight w:val="yellow"/>
                <w:u w:val="single"/>
              </w:rPr>
            </w:pPr>
            <w:r w:rsidRPr="00787A7D">
              <w:rPr>
                <w:rFonts w:asciiTheme="minorEastAsia" w:eastAsiaTheme="minorEastAsia" w:hAnsiTheme="minorEastAsia" w:hint="eastAsia"/>
                <w:szCs w:val="21"/>
                <w:u w:val="single"/>
              </w:rPr>
              <w:t>《GB 31654-2021 食品安全国家标准 餐饮服务通用卫生规范》</w:t>
            </w:r>
            <w:r w:rsidR="00EE3F6C" w:rsidRPr="00787A7D">
              <w:rPr>
                <w:rFonts w:asciiTheme="minorEastAsia" w:eastAsiaTheme="minorEastAsia" w:hAnsiTheme="minorEastAsia" w:hint="eastAsia"/>
                <w:szCs w:val="21"/>
                <w:u w:val="single"/>
              </w:rPr>
              <w:t>、</w:t>
            </w:r>
            <w:r w:rsidRPr="00787A7D">
              <w:rPr>
                <w:rFonts w:asciiTheme="minorEastAsia" w:eastAsiaTheme="minorEastAsia" w:hAnsiTheme="minorEastAsia" w:hint="eastAsia"/>
                <w:szCs w:val="21"/>
                <w:u w:val="single"/>
              </w:rPr>
              <w:t>《餐饮服务食品安全操作规范》</w:t>
            </w:r>
          </w:p>
          <w:p w:rsidR="00383691" w:rsidRPr="00787A7D" w:rsidRDefault="00383691">
            <w:pPr>
              <w:rPr>
                <w:rFonts w:asciiTheme="minorEastAsia" w:eastAsiaTheme="minorEastAsia" w:hAnsiTheme="minorEastAsia"/>
                <w:szCs w:val="21"/>
                <w:highlight w:val="yellow"/>
                <w:u w:val="single"/>
              </w:rPr>
            </w:pPr>
          </w:p>
          <w:p w:rsidR="00383691" w:rsidRPr="00787A7D" w:rsidRDefault="00B47BAD">
            <w:pPr>
              <w:rPr>
                <w:rFonts w:asciiTheme="minorEastAsia" w:eastAsiaTheme="minorEastAsia" w:hAnsiTheme="minorEastAsia"/>
                <w:color w:val="000000"/>
                <w:szCs w:val="21"/>
                <w:u w:val="single"/>
              </w:rPr>
            </w:pPr>
            <w:r w:rsidRPr="00787A7D">
              <w:rPr>
                <w:rFonts w:asciiTheme="minorEastAsia" w:eastAsiaTheme="minorEastAsia" w:hAnsiTheme="minorEastAsia" w:hint="eastAsia"/>
                <w:szCs w:val="21"/>
              </w:rPr>
              <w:t xml:space="preserve">是否与相关产品/服务相适宜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否，说明：</w:t>
            </w:r>
            <w:r w:rsidRPr="00787A7D">
              <w:rPr>
                <w:rFonts w:asciiTheme="minorEastAsia" w:eastAsiaTheme="minorEastAsia" w:hAnsiTheme="minorEastAsia" w:hint="eastAsia"/>
                <w:szCs w:val="21"/>
                <w:u w:val="single"/>
              </w:rPr>
              <w:t xml:space="preserve">                            </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color w:val="000000"/>
                <w:szCs w:val="21"/>
              </w:rPr>
              <w:t>见</w:t>
            </w:r>
            <w:r w:rsidR="001D495E"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color w:val="000000"/>
                <w:szCs w:val="21"/>
              </w:rPr>
              <w:t>《</w:t>
            </w:r>
            <w:r w:rsidRPr="00787A7D">
              <w:rPr>
                <w:rFonts w:asciiTheme="minorEastAsia" w:eastAsiaTheme="minorEastAsia" w:hAnsiTheme="minorEastAsia" w:hint="eastAsia"/>
                <w:b/>
                <w:bCs/>
                <w:color w:val="000000"/>
                <w:szCs w:val="21"/>
                <w:u w:val="single"/>
              </w:rPr>
              <w:t>良好卫生规范</w:t>
            </w:r>
            <w:r w:rsidRPr="00787A7D">
              <w:rPr>
                <w:rFonts w:asciiTheme="minorEastAsia" w:eastAsiaTheme="minorEastAsia" w:hAnsiTheme="minorEastAsia" w:hint="eastAsia"/>
                <w:color w:val="000000"/>
                <w:szCs w:val="21"/>
              </w:rPr>
              <w:t>》</w:t>
            </w: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 xml:space="preserve">前提方案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《良好操作规范》</w:t>
            </w:r>
          </w:p>
          <w:p w:rsidR="00383691" w:rsidRPr="001D495E" w:rsidRDefault="00383691">
            <w:pPr>
              <w:rPr>
                <w:rFonts w:asciiTheme="minorEastAsia" w:eastAsiaTheme="minorEastAsia" w:hAnsiTheme="minorEastAsia"/>
                <w:szCs w:val="21"/>
                <w:highlight w:val="yellow"/>
              </w:rPr>
            </w:pPr>
          </w:p>
          <w:p w:rsidR="00383691" w:rsidRPr="00787A7D" w:rsidRDefault="00B47BAD">
            <w:pPr>
              <w:rPr>
                <w:rFonts w:asciiTheme="minorEastAsia" w:eastAsiaTheme="minorEastAsia" w:hAnsiTheme="minorEastAsia"/>
                <w:color w:val="000000"/>
                <w:szCs w:val="21"/>
                <w:u w:val="single"/>
              </w:rPr>
            </w:pPr>
            <w:r w:rsidRPr="00787A7D">
              <w:rPr>
                <w:rFonts w:asciiTheme="minorEastAsia" w:eastAsiaTheme="minorEastAsia" w:hAnsiTheme="minorEastAsia" w:hint="eastAsia"/>
                <w:szCs w:val="21"/>
              </w:rPr>
              <w:t>《前提方案》</w:t>
            </w:r>
            <w:r w:rsidRPr="00787A7D">
              <w:rPr>
                <w:rFonts w:asciiTheme="minorEastAsia" w:eastAsiaTheme="minorEastAsia" w:hAnsiTheme="minorEastAsia" w:hint="eastAsia"/>
                <w:color w:val="000000"/>
                <w:szCs w:val="21"/>
              </w:rPr>
              <w:t>评审周期为：</w:t>
            </w:r>
            <w:r w:rsidRPr="00787A7D">
              <w:rPr>
                <w:rFonts w:asciiTheme="minorEastAsia" w:eastAsiaTheme="minorEastAsia" w:hAnsiTheme="minorEastAsia" w:hint="eastAsia"/>
                <w:szCs w:val="21"/>
              </w:rPr>
              <w:t>说明：</w:t>
            </w:r>
            <w:r w:rsidRPr="00787A7D">
              <w:rPr>
                <w:rFonts w:asciiTheme="minorEastAsia" w:eastAsiaTheme="minorEastAsia" w:hAnsiTheme="minorEastAsia" w:hint="eastAsia"/>
                <w:szCs w:val="21"/>
                <w:u w:val="single"/>
              </w:rPr>
              <w:t xml:space="preserve">  每年1次                          </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是否当产品、流程和其他与业务相关的活动发生变更时实施评审。见3.4 </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否，说明：</w:t>
            </w:r>
            <w:r w:rsidRPr="00787A7D">
              <w:rPr>
                <w:rFonts w:asciiTheme="minorEastAsia" w:eastAsiaTheme="minorEastAsia" w:hAnsiTheme="minorEastAsia" w:hint="eastAsia"/>
                <w:szCs w:val="21"/>
                <w:u w:val="single"/>
              </w:rPr>
              <w:t xml:space="preserve"> 审核周期内未发生      </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企业应对良好卫生规范的运行实施监视和测量。</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A8"/>
            </w:r>
            <w:r w:rsidR="00906CEE" w:rsidRPr="00787A7D">
              <w:rPr>
                <w:rFonts w:asciiTheme="minorEastAsia" w:eastAsiaTheme="minorEastAsia" w:hAnsiTheme="minorEastAsia" w:hint="eastAsia"/>
                <w:szCs w:val="21"/>
              </w:rPr>
              <w:t>否，见餐</w:t>
            </w:r>
            <w:r w:rsidR="00906CEE" w:rsidRPr="00787A7D">
              <w:rPr>
                <w:rFonts w:asciiTheme="minorEastAsia" w:eastAsiaTheme="minorEastAsia" w:hAnsiTheme="minorEastAsia"/>
                <w:szCs w:val="21"/>
              </w:rPr>
              <w:t>饮</w:t>
            </w:r>
            <w:r w:rsidRPr="00787A7D">
              <w:rPr>
                <w:rFonts w:asciiTheme="minorEastAsia" w:eastAsiaTheme="minorEastAsia" w:hAnsiTheme="minorEastAsia" w:hint="eastAsia"/>
                <w:szCs w:val="21"/>
              </w:rPr>
              <w:t>部3.3条款审核记录</w:t>
            </w:r>
          </w:p>
          <w:p w:rsidR="00383691" w:rsidRPr="00787A7D" w:rsidRDefault="00383691">
            <w:pPr>
              <w:pStyle w:val="ae"/>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企业应基于风险分析，建立环境监测计划，以减少食品污染的风险。已环境检测，但未形成计划，已现场沟通；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否，见3.3 审核记录</w:t>
            </w:r>
          </w:p>
          <w:p w:rsidR="00383691" w:rsidRPr="00787A7D" w:rsidRDefault="00383691">
            <w:pPr>
              <w:pStyle w:val="ae"/>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企业应对良好卫生规范实施效果进行验证，以确定能否保障食品安全和宜食用性。</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否，见4.4条款审核记录</w:t>
            </w:r>
          </w:p>
          <w:p w:rsidR="00383691" w:rsidRPr="00787A7D" w:rsidRDefault="00383691">
            <w:pPr>
              <w:pStyle w:val="ae"/>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验证活动应包括：</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监视测量、</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纠正措施（目前发生主要是内审）、</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记录的审核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卫生清洁效果的评估。</w:t>
            </w:r>
          </w:p>
        </w:tc>
        <w:tc>
          <w:tcPr>
            <w:tcW w:w="1106" w:type="dxa"/>
            <w:gridSpan w:val="2"/>
            <w:vMerge/>
            <w:shd w:val="clear" w:color="auto" w:fill="auto"/>
          </w:tcPr>
          <w:p w:rsidR="00383691" w:rsidRPr="00787A7D" w:rsidRDefault="00383691">
            <w:pPr>
              <w:rPr>
                <w:rFonts w:asciiTheme="minorEastAsia" w:eastAsiaTheme="minorEastAsia" w:hAnsiTheme="minorEastAsia"/>
                <w:szCs w:val="21"/>
              </w:rPr>
            </w:pPr>
          </w:p>
        </w:tc>
      </w:tr>
      <w:tr w:rsidR="00383691" w:rsidRPr="00787A7D" w:rsidTr="0086183B">
        <w:trPr>
          <w:gridAfter w:val="1"/>
          <w:wAfter w:w="32" w:type="dxa"/>
          <w:trHeight w:val="468"/>
        </w:trPr>
        <w:tc>
          <w:tcPr>
            <w:tcW w:w="1788" w:type="dxa"/>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前提方案（PRP）</w:t>
            </w:r>
          </w:p>
        </w:tc>
        <w:tc>
          <w:tcPr>
            <w:tcW w:w="1100" w:type="dxa"/>
            <w:gridSpan w:val="2"/>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F8.2</w:t>
            </w:r>
          </w:p>
          <w:p w:rsidR="00383691" w:rsidRPr="00787A7D" w:rsidRDefault="00383691">
            <w:pPr>
              <w:pStyle w:val="a0"/>
              <w:rPr>
                <w:rFonts w:asciiTheme="minorEastAsia" w:eastAsiaTheme="minorEastAsia" w:hAnsiTheme="minorEastAsia"/>
                <w:sz w:val="21"/>
                <w:szCs w:val="21"/>
              </w:rPr>
            </w:pP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文件名称</w:t>
            </w: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《前提方案》、</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《配送中心安全控制措施》</w:t>
            </w:r>
          </w:p>
        </w:tc>
        <w:tc>
          <w:tcPr>
            <w:tcW w:w="1074" w:type="dxa"/>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符合</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不符合</w:t>
            </w:r>
          </w:p>
        </w:tc>
      </w:tr>
      <w:tr w:rsidR="00383691" w:rsidRPr="00787A7D" w:rsidTr="0086183B">
        <w:trPr>
          <w:gridAfter w:val="1"/>
          <w:wAfter w:w="32" w:type="dxa"/>
          <w:trHeight w:val="90"/>
        </w:trPr>
        <w:tc>
          <w:tcPr>
            <w:tcW w:w="1788" w:type="dxa"/>
            <w:vMerge/>
            <w:shd w:val="clear" w:color="auto" w:fill="auto"/>
          </w:tcPr>
          <w:p w:rsidR="00383691" w:rsidRPr="00787A7D" w:rsidRDefault="00383691">
            <w:pPr>
              <w:rPr>
                <w:rFonts w:asciiTheme="minorEastAsia" w:eastAsiaTheme="minorEastAsia" w:hAnsiTheme="minorEastAsia"/>
                <w:szCs w:val="21"/>
              </w:rPr>
            </w:pPr>
          </w:p>
        </w:tc>
        <w:tc>
          <w:tcPr>
            <w:tcW w:w="1100" w:type="dxa"/>
            <w:gridSpan w:val="2"/>
            <w:vMerge/>
            <w:shd w:val="clear" w:color="auto" w:fill="auto"/>
          </w:tcPr>
          <w:p w:rsidR="00383691" w:rsidRPr="00787A7D" w:rsidRDefault="00383691">
            <w:pPr>
              <w:rPr>
                <w:rFonts w:asciiTheme="minorEastAsia" w:eastAsiaTheme="minorEastAsia" w:hAnsiTheme="minorEastAsia"/>
                <w:szCs w:val="21"/>
              </w:rPr>
            </w:pP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组织建立、实施、保持和更新PRP，以便于防止和/或减少产品、产品加工和工作环境中的污染物（包括食品安全危害）。</w:t>
            </w:r>
          </w:p>
          <w:p w:rsidR="00463CEA"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本企业的前提方案所依据的卫生规范：</w:t>
            </w:r>
            <w:r w:rsidR="00463CEA" w:rsidRPr="00787A7D">
              <w:rPr>
                <w:rFonts w:asciiTheme="minorEastAsia" w:eastAsiaTheme="minorEastAsia" w:hAnsiTheme="minorEastAsia" w:hint="eastAsia"/>
                <w:szCs w:val="21"/>
              </w:rPr>
              <w:t>(销</w:t>
            </w:r>
            <w:r w:rsidR="00463CEA" w:rsidRPr="00787A7D">
              <w:rPr>
                <w:rFonts w:asciiTheme="minorEastAsia" w:eastAsiaTheme="minorEastAsia" w:hAnsiTheme="minorEastAsia"/>
                <w:szCs w:val="21"/>
              </w:rPr>
              <w:t>售</w:t>
            </w:r>
            <w:r w:rsidR="00025FA9" w:rsidRPr="00787A7D">
              <w:rPr>
                <w:rFonts w:asciiTheme="minorEastAsia" w:eastAsiaTheme="minorEastAsia" w:hAnsiTheme="minorEastAsia" w:hint="eastAsia"/>
                <w:szCs w:val="21"/>
              </w:rPr>
              <w:t>和</w:t>
            </w:r>
            <w:r w:rsidR="00463CEA" w:rsidRPr="00787A7D">
              <w:rPr>
                <w:rFonts w:asciiTheme="minorEastAsia" w:eastAsiaTheme="minorEastAsia" w:hAnsiTheme="minorEastAsia"/>
                <w:szCs w:val="21"/>
              </w:rPr>
              <w:t>餐饮</w:t>
            </w:r>
            <w:r w:rsidR="00463CEA" w:rsidRPr="00787A7D">
              <w:rPr>
                <w:rFonts w:asciiTheme="minorEastAsia" w:eastAsiaTheme="minorEastAsia" w:hAnsiTheme="minorEastAsia" w:hint="eastAsia"/>
                <w:szCs w:val="21"/>
              </w:rPr>
              <w:t>)</w:t>
            </w:r>
          </w:p>
          <w:p w:rsidR="00383691" w:rsidRPr="00787A7D" w:rsidRDefault="00B47BAD">
            <w:pPr>
              <w:rPr>
                <w:rFonts w:asciiTheme="minorEastAsia" w:eastAsiaTheme="minorEastAsia" w:hAnsiTheme="minorEastAsia"/>
                <w:szCs w:val="21"/>
                <w:u w:val="single"/>
              </w:rPr>
            </w:pPr>
            <w:r w:rsidRPr="00787A7D">
              <w:rPr>
                <w:rFonts w:asciiTheme="minorEastAsia" w:eastAsiaTheme="minorEastAsia" w:hAnsiTheme="minorEastAsia" w:hint="eastAsia"/>
                <w:szCs w:val="21"/>
                <w:u w:val="single"/>
              </w:rPr>
              <w:t>《GB 31654-2021 食品安全国家标准 餐饮服务通用卫生规范》</w:t>
            </w:r>
            <w:r w:rsidR="00200B95" w:rsidRPr="00787A7D">
              <w:rPr>
                <w:rFonts w:asciiTheme="minorEastAsia" w:eastAsiaTheme="minorEastAsia" w:hAnsiTheme="minorEastAsia" w:hint="eastAsia"/>
                <w:szCs w:val="21"/>
                <w:u w:val="single"/>
              </w:rPr>
              <w:t>、</w:t>
            </w:r>
            <w:r w:rsidRPr="00787A7D">
              <w:rPr>
                <w:rFonts w:asciiTheme="minorEastAsia" w:eastAsiaTheme="minorEastAsia" w:hAnsiTheme="minorEastAsia" w:hint="eastAsia"/>
                <w:szCs w:val="21"/>
                <w:u w:val="single"/>
              </w:rPr>
              <w:t xml:space="preserve">  《餐饮服务食品安全操作规范》            </w:t>
            </w:r>
          </w:p>
          <w:p w:rsidR="00C47C35" w:rsidRPr="00787A7D" w:rsidRDefault="00C47C35" w:rsidP="00C47C35">
            <w:pPr>
              <w:rPr>
                <w:rFonts w:asciiTheme="minorEastAsia" w:eastAsiaTheme="minorEastAsia" w:hAnsiTheme="minorEastAsia"/>
                <w:color w:val="000000"/>
                <w:szCs w:val="21"/>
                <w:u w:val="single"/>
              </w:rPr>
            </w:pPr>
            <w:r w:rsidRPr="00787A7D">
              <w:rPr>
                <w:rFonts w:asciiTheme="minorEastAsia" w:eastAsiaTheme="minorEastAsia" w:hAnsiTheme="minorEastAsia" w:hint="eastAsia"/>
                <w:color w:val="000000"/>
                <w:szCs w:val="21"/>
                <w:u w:val="single"/>
              </w:rPr>
              <w:t>GB 31621-2014 《食品安全国家标准 食品经营过程卫生规范》</w:t>
            </w:r>
          </w:p>
          <w:p w:rsidR="00383691" w:rsidRPr="00787A7D" w:rsidRDefault="00383691">
            <w:pPr>
              <w:pStyle w:val="a0"/>
              <w:rPr>
                <w:rFonts w:asciiTheme="minorEastAsia" w:eastAsiaTheme="minorEastAsia" w:hAnsiTheme="minorEastAsia"/>
                <w:sz w:val="21"/>
                <w:szCs w:val="21"/>
              </w:rPr>
            </w:pPr>
          </w:p>
          <w:p w:rsidR="00383691" w:rsidRPr="00787A7D" w:rsidRDefault="00B47BAD">
            <w:pPr>
              <w:rPr>
                <w:rFonts w:asciiTheme="minorEastAsia" w:eastAsiaTheme="minorEastAsia" w:hAnsiTheme="minorEastAsia"/>
                <w:szCs w:val="21"/>
                <w:u w:val="single"/>
              </w:rPr>
            </w:pPr>
            <w:r w:rsidRPr="00787A7D">
              <w:rPr>
                <w:rFonts w:asciiTheme="minorEastAsia" w:eastAsiaTheme="minorEastAsia" w:hAnsiTheme="minorEastAsia" w:hint="eastAsia"/>
                <w:szCs w:val="21"/>
              </w:rPr>
              <w:t xml:space="preserve">是否与相关产品/服务相适宜 </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否，说明：</w:t>
            </w:r>
            <w:r w:rsidRPr="00787A7D">
              <w:rPr>
                <w:rFonts w:asciiTheme="minorEastAsia" w:eastAsiaTheme="minorEastAsia" w:hAnsiTheme="minorEastAsia" w:hint="eastAsia"/>
                <w:szCs w:val="21"/>
                <w:u w:val="single"/>
              </w:rPr>
              <w:t xml:space="preserve">                            </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内容包括：</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a) 建筑物和相关设施的构造与布局；</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有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b) 包括工作空间和员工设施在内的厂房布局；</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有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c) 空气、水、能源和其他基础条件的供给；</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有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w:t>
            </w:r>
          </w:p>
          <w:p w:rsidR="00383691" w:rsidRPr="00787A7D" w:rsidRDefault="00B47BAD">
            <w:pPr>
              <w:rPr>
                <w:rFonts w:asciiTheme="minorEastAsia" w:eastAsiaTheme="minorEastAsia" w:hAnsiTheme="minorEastAsia"/>
                <w:color w:val="FF0000"/>
                <w:szCs w:val="21"/>
              </w:rPr>
            </w:pPr>
            <w:r w:rsidRPr="00787A7D">
              <w:rPr>
                <w:rFonts w:asciiTheme="minorEastAsia" w:eastAsiaTheme="minorEastAsia" w:hAnsiTheme="minorEastAsia"/>
                <w:szCs w:val="21"/>
              </w:rPr>
              <w:t>d) 包括虫害控制、 废弃物和污水处理在内的支持性服务；</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有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e) 设备的适宜性， 及其清洁、 保养和预防性维护的可实现性；</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有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f) 供应商保证过程（如原料、 辅料、 化学品和包装材料） ；</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有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g) 来料的接收、储存、发运、运输和产品的搬运；</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有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h) 防止交叉污染的措施；</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有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i) 清洁和消毒；</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hint="eastAsia"/>
                <w:position w:val="2"/>
                <w:szCs w:val="21"/>
              </w:rPr>
              <w:instrText>√</w:instrText>
            </w:r>
            <w:r w:rsidRPr="00787A7D">
              <w:rPr>
                <w:rFonts w:asciiTheme="minorEastAsia" w:eastAsiaTheme="minorEastAsia" w:hAnsiTheme="minorEastAsia" w:hint="eastAsia"/>
                <w:szCs w:val="21"/>
              </w:rPr>
              <w:instrText>)</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有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j) 人员卫生；</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t xml:space="preserve"> </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有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k) 产品信息/消费者意识；</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有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l) 其他有关方面。</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有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u w:val="single"/>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《良好操作规范》</w:t>
            </w: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《前提方案》的内容包括：</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内容全面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内容不全面，说明：</w:t>
            </w:r>
            <w:r w:rsidRPr="00787A7D">
              <w:rPr>
                <w:rFonts w:asciiTheme="minorEastAsia" w:eastAsiaTheme="minorEastAsia" w:hAnsiTheme="minorEastAsia" w:hint="eastAsia"/>
                <w:szCs w:val="21"/>
                <w:u w:val="single"/>
              </w:rPr>
              <w:t xml:space="preserve">                    </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规定PRP的选择、建立、适用的监测和验证的文件化信息。</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w:t>
            </w:r>
          </w:p>
          <w:p w:rsidR="00383691" w:rsidRPr="00787A7D" w:rsidRDefault="00383691">
            <w:pPr>
              <w:rPr>
                <w:rFonts w:asciiTheme="minorEastAsia" w:eastAsiaTheme="minorEastAsia" w:hAnsiTheme="minorEastAsia"/>
                <w:szCs w:val="21"/>
              </w:rPr>
            </w:pP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该企业</w:t>
            </w:r>
            <w:r w:rsidRPr="00787A7D">
              <w:rPr>
                <w:rFonts w:asciiTheme="minorEastAsia" w:eastAsiaTheme="minorEastAsia" w:hAnsiTheme="minorEastAsia"/>
                <w:szCs w:val="21"/>
              </w:rPr>
              <w:t xml:space="preserve">前提方案（PRPs） </w:t>
            </w:r>
            <w:r w:rsidRPr="00787A7D">
              <w:rPr>
                <w:rFonts w:asciiTheme="minorEastAsia" w:eastAsiaTheme="minorEastAsia" w:hAnsiTheme="minorEastAsia" w:hint="eastAsia"/>
                <w:szCs w:val="21"/>
              </w:rPr>
              <w:t>符合下列要求</w:t>
            </w:r>
            <w:r w:rsidRPr="00787A7D">
              <w:rPr>
                <w:rFonts w:asciiTheme="minorEastAsia" w:eastAsiaTheme="minorEastAsia" w:hAnsiTheme="minorEastAsia"/>
                <w:szCs w:val="21"/>
              </w:rPr>
              <w:t>：</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a) 与组织及其在食品安全方面所处形势相适宜；</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b) 与组织运行的规模和类型、制造和（或）处置的产品性质相适宜；</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c) 在整个生产系统中实施，无论作为通用方案还是适用于特定产品或生产线的专门方案；</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d) 获得食品安全小组的批准。</w:t>
            </w:r>
            <w:r w:rsidRPr="00787A7D">
              <w:rPr>
                <w:rFonts w:asciiTheme="minorEastAsia" w:eastAsiaTheme="minorEastAsia" w:hAnsiTheme="minorEastAsia" w:hint="eastAsia"/>
                <w:szCs w:val="21"/>
              </w:rPr>
              <w:t>批准日期：</w:t>
            </w:r>
            <w:r w:rsidRPr="00787A7D">
              <w:rPr>
                <w:rFonts w:asciiTheme="minorEastAsia" w:eastAsiaTheme="minorEastAsia" w:hAnsiTheme="minorEastAsia" w:hint="eastAsia"/>
                <w:szCs w:val="21"/>
                <w:u w:val="single"/>
              </w:rPr>
              <w:t xml:space="preserve"> 20</w:t>
            </w:r>
            <w:r w:rsidRPr="00787A7D">
              <w:rPr>
                <w:rFonts w:asciiTheme="minorEastAsia" w:eastAsiaTheme="minorEastAsia" w:hAnsiTheme="minorEastAsia"/>
                <w:szCs w:val="21"/>
                <w:u w:val="single"/>
              </w:rPr>
              <w:t>2</w:t>
            </w:r>
            <w:r w:rsidR="00F87255" w:rsidRPr="00787A7D">
              <w:rPr>
                <w:rFonts w:asciiTheme="minorEastAsia" w:eastAsiaTheme="minorEastAsia" w:hAnsiTheme="minorEastAsia"/>
                <w:szCs w:val="21"/>
                <w:u w:val="single"/>
              </w:rPr>
              <w:t>2</w:t>
            </w:r>
            <w:r w:rsidRPr="00787A7D">
              <w:rPr>
                <w:rFonts w:asciiTheme="minorEastAsia" w:eastAsiaTheme="minorEastAsia" w:hAnsiTheme="minorEastAsia" w:hint="eastAsia"/>
                <w:szCs w:val="21"/>
                <w:u w:val="single"/>
              </w:rPr>
              <w:t xml:space="preserve"> 年 </w:t>
            </w:r>
            <w:r w:rsidR="00F87255" w:rsidRPr="00787A7D">
              <w:rPr>
                <w:rFonts w:asciiTheme="minorEastAsia" w:eastAsiaTheme="minorEastAsia" w:hAnsiTheme="minorEastAsia"/>
                <w:szCs w:val="21"/>
                <w:u w:val="single"/>
              </w:rPr>
              <w:t>01</w:t>
            </w:r>
            <w:r w:rsidRPr="00787A7D">
              <w:rPr>
                <w:rFonts w:asciiTheme="minorEastAsia" w:eastAsiaTheme="minorEastAsia" w:hAnsiTheme="minorEastAsia" w:hint="eastAsia"/>
                <w:szCs w:val="21"/>
                <w:u w:val="single"/>
              </w:rPr>
              <w:t xml:space="preserve"> 月</w:t>
            </w:r>
            <w:r w:rsidR="00B16B14" w:rsidRPr="00787A7D">
              <w:rPr>
                <w:rFonts w:asciiTheme="minorEastAsia" w:eastAsiaTheme="minorEastAsia" w:hAnsiTheme="minorEastAsia" w:hint="eastAsia"/>
                <w:szCs w:val="21"/>
                <w:u w:val="single"/>
              </w:rPr>
              <w:t xml:space="preserve"> 04</w:t>
            </w:r>
            <w:r w:rsidRPr="00787A7D">
              <w:rPr>
                <w:rFonts w:asciiTheme="minorEastAsia" w:eastAsiaTheme="minorEastAsia" w:hAnsiTheme="minorEastAsia" w:hint="eastAsia"/>
                <w:szCs w:val="21"/>
                <w:u w:val="single"/>
              </w:rPr>
              <w:t xml:space="preserve"> 日         </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8. 2. 3 当选择和（或） 制定前提方案（PRPs） 时， 组织应考虑：</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1)</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t xml:space="preserve"> ISO/TS 22002系列适用技术规范； </w:t>
            </w:r>
          </w:p>
          <w:p w:rsidR="00383691" w:rsidRPr="00787A7D" w:rsidRDefault="00B47BAD">
            <w:pPr>
              <w:ind w:firstLineChars="200" w:firstLine="420"/>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szCs w:val="21"/>
              </w:rPr>
              <w:t>ISO/TS 22002</w:t>
            </w:r>
            <w:r w:rsidRPr="00787A7D">
              <w:rPr>
                <w:rFonts w:asciiTheme="minorEastAsia" w:eastAsiaTheme="minorEastAsia" w:hAnsiTheme="minorEastAsia" w:hint="eastAsia"/>
                <w:szCs w:val="21"/>
              </w:rPr>
              <w:t>-1《食品安全前提方案 食品生产》；</w:t>
            </w:r>
          </w:p>
          <w:p w:rsidR="00C67C12" w:rsidRPr="00787A7D" w:rsidRDefault="00FA1635" w:rsidP="00C67C12">
            <w:pPr>
              <w:ind w:firstLineChars="200" w:firstLine="420"/>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00B47BAD" w:rsidRPr="00787A7D">
              <w:rPr>
                <w:rFonts w:asciiTheme="minorEastAsia" w:eastAsiaTheme="minorEastAsia" w:hAnsiTheme="minorEastAsia"/>
                <w:szCs w:val="21"/>
              </w:rPr>
              <w:t>ISO/TS 22002</w:t>
            </w:r>
            <w:r w:rsidR="00B47BAD" w:rsidRPr="00787A7D">
              <w:rPr>
                <w:rFonts w:asciiTheme="minorEastAsia" w:eastAsiaTheme="minorEastAsia" w:hAnsiTheme="minorEastAsia" w:hint="eastAsia"/>
                <w:szCs w:val="21"/>
              </w:rPr>
              <w:t>-2《食品安全前提方案 餐饮》；</w:t>
            </w:r>
            <w:r w:rsidR="00C67C12" w:rsidRPr="00787A7D">
              <w:rPr>
                <w:rFonts w:asciiTheme="minorEastAsia" w:eastAsiaTheme="minorEastAsia" w:hAnsiTheme="minorEastAsia" w:hint="eastAsia"/>
                <w:szCs w:val="21"/>
              </w:rPr>
              <w:t xml:space="preserve"> </w:t>
            </w:r>
          </w:p>
          <w:p w:rsidR="00C67C12" w:rsidRPr="00787A7D" w:rsidRDefault="00F87255" w:rsidP="00C67C12">
            <w:pPr>
              <w:ind w:firstLineChars="200" w:firstLine="420"/>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00C67C12" w:rsidRPr="00787A7D">
              <w:rPr>
                <w:rFonts w:asciiTheme="minorEastAsia" w:eastAsiaTheme="minorEastAsia" w:hAnsiTheme="minorEastAsia" w:hint="eastAsia"/>
                <w:szCs w:val="21"/>
                <w:lang w:val="en-GB"/>
              </w:rPr>
              <w:t>T/CCAA 29-2016 食品安全管理体系 食品批发和零售企业要求</w:t>
            </w:r>
            <w:r w:rsidR="00C67C12" w:rsidRPr="00787A7D">
              <w:rPr>
                <w:rFonts w:asciiTheme="minorEastAsia" w:eastAsiaTheme="minorEastAsia" w:hAnsiTheme="minorEastAsia"/>
                <w:szCs w:val="21"/>
              </w:rPr>
              <w:t xml:space="preserve">  </w:t>
            </w:r>
          </w:p>
          <w:p w:rsidR="00383691" w:rsidRPr="00787A7D" w:rsidRDefault="00B47BAD">
            <w:pPr>
              <w:ind w:firstLineChars="200" w:firstLine="420"/>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szCs w:val="21"/>
              </w:rPr>
              <w:t>ISO/TS 22002</w:t>
            </w:r>
            <w:r w:rsidRPr="00787A7D">
              <w:rPr>
                <w:rFonts w:asciiTheme="minorEastAsia" w:eastAsiaTheme="minorEastAsia" w:hAnsiTheme="minorEastAsia" w:hint="eastAsia"/>
                <w:szCs w:val="21"/>
              </w:rPr>
              <w:t>-3《食品安全前提方案 种植》</w:t>
            </w:r>
          </w:p>
          <w:p w:rsidR="00383691" w:rsidRPr="00787A7D" w:rsidRDefault="00B47BAD">
            <w:pPr>
              <w:ind w:firstLineChars="200" w:firstLine="420"/>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szCs w:val="21"/>
              </w:rPr>
              <w:t>ISO/TS 22002</w:t>
            </w:r>
            <w:r w:rsidRPr="00787A7D">
              <w:rPr>
                <w:rFonts w:asciiTheme="minorEastAsia" w:eastAsiaTheme="minorEastAsia" w:hAnsiTheme="minorEastAsia" w:hint="eastAsia"/>
                <w:szCs w:val="21"/>
              </w:rPr>
              <w:t>-2《食品安全前提方案 食品包装制造》</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2）立法/执法要求和顾客要求；</w:t>
            </w:r>
          </w:p>
          <w:p w:rsidR="00383691" w:rsidRPr="00787A7D" w:rsidRDefault="00B47BAD">
            <w:pPr>
              <w:ind w:firstLineChars="200" w:firstLine="420"/>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立法执法要求：满足相关法律法规要求</w:t>
            </w:r>
          </w:p>
          <w:p w:rsidR="00383691" w:rsidRPr="00787A7D" w:rsidRDefault="00B47BAD">
            <w:pPr>
              <w:ind w:firstLineChars="200" w:firstLine="420"/>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顾客要求：食品安全、营养、美味、快捷。</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3）适用法典和指南。</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无</w:t>
            </w:r>
          </w:p>
        </w:tc>
        <w:tc>
          <w:tcPr>
            <w:tcW w:w="1074" w:type="dxa"/>
            <w:vMerge/>
            <w:shd w:val="clear" w:color="auto" w:fill="auto"/>
          </w:tcPr>
          <w:p w:rsidR="00383691" w:rsidRPr="00787A7D" w:rsidRDefault="00383691">
            <w:pPr>
              <w:rPr>
                <w:rFonts w:asciiTheme="minorEastAsia" w:eastAsiaTheme="minorEastAsia" w:hAnsiTheme="minorEastAsia"/>
                <w:szCs w:val="21"/>
              </w:rPr>
            </w:pPr>
          </w:p>
        </w:tc>
      </w:tr>
      <w:tr w:rsidR="00383691" w:rsidRPr="00787A7D" w:rsidTr="0086183B">
        <w:trPr>
          <w:trHeight w:val="481"/>
        </w:trPr>
        <w:tc>
          <w:tcPr>
            <w:tcW w:w="1788" w:type="dxa"/>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致敏物质的管理</w:t>
            </w:r>
          </w:p>
        </w:tc>
        <w:tc>
          <w:tcPr>
            <w:tcW w:w="1100" w:type="dxa"/>
            <w:gridSpan w:val="2"/>
            <w:vMerge w:val="restart"/>
            <w:shd w:val="clear" w:color="auto" w:fill="auto"/>
          </w:tcPr>
          <w:p w:rsidR="00383691" w:rsidRPr="00787A7D" w:rsidRDefault="00B47BAD">
            <w:pPr>
              <w:rPr>
                <w:rFonts w:asciiTheme="minorEastAsia" w:eastAsiaTheme="minorEastAsia" w:hAnsiTheme="minorEastAsia"/>
                <w:szCs w:val="21"/>
              </w:rPr>
            </w:pPr>
            <w:bookmarkStart w:id="0" w:name="_Hlk96686709"/>
            <w:r w:rsidRPr="00787A7D">
              <w:rPr>
                <w:rFonts w:asciiTheme="minorEastAsia" w:eastAsiaTheme="minorEastAsia" w:hAnsiTheme="minorEastAsia" w:hint="eastAsia"/>
                <w:szCs w:val="21"/>
              </w:rPr>
              <w:t>H(V1.0)</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3.10 </w:t>
            </w:r>
            <w:bookmarkEnd w:id="0"/>
            <w:r w:rsidRPr="00787A7D">
              <w:rPr>
                <w:rFonts w:asciiTheme="minorEastAsia" w:eastAsiaTheme="minorEastAsia" w:hAnsiTheme="minorEastAsia" w:hint="eastAsia"/>
                <w:szCs w:val="21"/>
              </w:rPr>
              <w:t xml:space="preserve"> </w:t>
            </w: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文件名称</w:t>
            </w: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《致敏物质控制程序》</w:t>
            </w:r>
          </w:p>
        </w:tc>
        <w:tc>
          <w:tcPr>
            <w:tcW w:w="1106" w:type="dxa"/>
            <w:gridSpan w:val="2"/>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符合</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A3"/>
            </w:r>
            <w:r w:rsidRPr="00787A7D">
              <w:rPr>
                <w:rFonts w:asciiTheme="minorEastAsia" w:eastAsiaTheme="minorEastAsia" w:hAnsiTheme="minorEastAsia" w:hint="eastAsia"/>
                <w:szCs w:val="21"/>
              </w:rPr>
              <w:t>不符合</w:t>
            </w:r>
          </w:p>
        </w:tc>
      </w:tr>
      <w:tr w:rsidR="00383691" w:rsidRPr="00787A7D" w:rsidTr="0086183B">
        <w:trPr>
          <w:trHeight w:val="1221"/>
        </w:trPr>
        <w:tc>
          <w:tcPr>
            <w:tcW w:w="1788" w:type="dxa"/>
            <w:vMerge/>
            <w:shd w:val="clear" w:color="auto" w:fill="auto"/>
          </w:tcPr>
          <w:p w:rsidR="00383691" w:rsidRPr="00787A7D" w:rsidRDefault="00383691">
            <w:pPr>
              <w:rPr>
                <w:rFonts w:asciiTheme="minorEastAsia" w:eastAsiaTheme="minorEastAsia" w:hAnsiTheme="minorEastAsia"/>
                <w:szCs w:val="21"/>
              </w:rPr>
            </w:pPr>
          </w:p>
        </w:tc>
        <w:tc>
          <w:tcPr>
            <w:tcW w:w="1100" w:type="dxa"/>
            <w:gridSpan w:val="2"/>
            <w:vMerge/>
            <w:shd w:val="clear" w:color="auto" w:fill="auto"/>
          </w:tcPr>
          <w:p w:rsidR="00383691" w:rsidRPr="00787A7D" w:rsidRDefault="00383691">
            <w:pPr>
              <w:rPr>
                <w:rFonts w:asciiTheme="minorEastAsia" w:eastAsiaTheme="minorEastAsia" w:hAnsiTheme="minorEastAsia"/>
                <w:szCs w:val="21"/>
              </w:rPr>
            </w:pP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企业最大限度地减少或消除致敏物质交叉污染，以满足要求：</w:t>
            </w:r>
          </w:p>
          <w:tbl>
            <w:tblPr>
              <w:tblStyle w:val="ac"/>
              <w:tblW w:w="9114" w:type="dxa"/>
              <w:tblLayout w:type="fixed"/>
              <w:tblLook w:val="04A0" w:firstRow="1" w:lastRow="0" w:firstColumn="1" w:lastColumn="0" w:noHBand="0" w:noVBand="1"/>
            </w:tblPr>
            <w:tblGrid>
              <w:gridCol w:w="1375"/>
              <w:gridCol w:w="3475"/>
              <w:gridCol w:w="4264"/>
            </w:tblGrid>
            <w:tr w:rsidR="00383691" w:rsidRPr="00787A7D">
              <w:tc>
                <w:tcPr>
                  <w:tcW w:w="1375"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物料</w:t>
                  </w:r>
                </w:p>
              </w:tc>
              <w:tc>
                <w:tcPr>
                  <w:tcW w:w="3475"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列举</w:t>
                  </w:r>
                </w:p>
              </w:tc>
              <w:tc>
                <w:tcPr>
                  <w:tcW w:w="4264"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含有过敏源评价</w:t>
                  </w:r>
                </w:p>
              </w:tc>
            </w:tr>
            <w:tr w:rsidR="00383691" w:rsidRPr="00787A7D">
              <w:tc>
                <w:tcPr>
                  <w:tcW w:w="1375"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原辅料</w:t>
                  </w:r>
                </w:p>
              </w:tc>
              <w:tc>
                <w:tcPr>
                  <w:tcW w:w="3475"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大豆油、豆制品、豆皮、鸡蛋、小麦粉、鱼虾、乳制品、花生、等</w:t>
                  </w:r>
                </w:p>
              </w:tc>
              <w:tc>
                <w:tcPr>
                  <w:tcW w:w="4264"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牛奶；</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坚果；</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鱼；</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虾；</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蛋；</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大豆；</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花生；</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小麦；</w:t>
                  </w:r>
                </w:p>
              </w:tc>
            </w:tr>
            <w:tr w:rsidR="00383691" w:rsidRPr="00787A7D">
              <w:tc>
                <w:tcPr>
                  <w:tcW w:w="1375"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中间品</w:t>
                  </w:r>
                </w:p>
              </w:tc>
              <w:tc>
                <w:tcPr>
                  <w:tcW w:w="3475"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w:t>
                  </w:r>
                </w:p>
              </w:tc>
              <w:tc>
                <w:tcPr>
                  <w:tcW w:w="4264"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□牛奶；□坚果；□鱼；□虾；</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蛋；</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大豆；□花生；□小麦；</w:t>
                  </w:r>
                </w:p>
              </w:tc>
            </w:tr>
            <w:tr w:rsidR="00383691" w:rsidRPr="00787A7D">
              <w:tc>
                <w:tcPr>
                  <w:tcW w:w="1375"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成品</w:t>
                  </w:r>
                </w:p>
              </w:tc>
              <w:tc>
                <w:tcPr>
                  <w:tcW w:w="3475"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大豆油、豆制品、豆皮、鸡蛋、小麦粉、鱼虾、乳制品、花生等制成的热菜类</w:t>
                  </w:r>
                </w:p>
              </w:tc>
              <w:tc>
                <w:tcPr>
                  <w:tcW w:w="4264"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牛奶；</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坚果；</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鱼；</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虾；</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蛋；</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大豆；</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花生；</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小麦；</w:t>
                  </w:r>
                </w:p>
              </w:tc>
            </w:tr>
            <w:tr w:rsidR="00383691" w:rsidRPr="00787A7D">
              <w:tc>
                <w:tcPr>
                  <w:tcW w:w="1375"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食品添加剂</w:t>
                  </w:r>
                </w:p>
              </w:tc>
              <w:tc>
                <w:tcPr>
                  <w:tcW w:w="3475"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w:t>
                  </w:r>
                </w:p>
              </w:tc>
              <w:tc>
                <w:tcPr>
                  <w:tcW w:w="4264"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□牛奶；□坚果；□鱼；□虾；□蛋；□大豆；□花生；□小麦；</w:t>
                  </w:r>
                </w:p>
              </w:tc>
            </w:tr>
            <w:tr w:rsidR="00383691" w:rsidRPr="00787A7D">
              <w:tc>
                <w:tcPr>
                  <w:tcW w:w="1375"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加工助剂</w:t>
                  </w:r>
                </w:p>
              </w:tc>
              <w:tc>
                <w:tcPr>
                  <w:tcW w:w="3475"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w:t>
                  </w:r>
                </w:p>
              </w:tc>
              <w:tc>
                <w:tcPr>
                  <w:tcW w:w="4264"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□牛奶；□坚果；□鱼；□虾；□蛋；□大豆；□花生；□小麦；</w:t>
                  </w:r>
                </w:p>
              </w:tc>
            </w:tr>
            <w:tr w:rsidR="00383691" w:rsidRPr="00787A7D">
              <w:tc>
                <w:tcPr>
                  <w:tcW w:w="1375"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接触材料</w:t>
                  </w:r>
                </w:p>
              </w:tc>
              <w:tc>
                <w:tcPr>
                  <w:tcW w:w="3475"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w:t>
                  </w:r>
                </w:p>
              </w:tc>
              <w:tc>
                <w:tcPr>
                  <w:tcW w:w="4264"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□牛奶；□坚果；□鱼；□虾；□蛋；□大豆；□花生；□小麦；</w:t>
                  </w:r>
                </w:p>
              </w:tc>
            </w:tr>
            <w:tr w:rsidR="00383691" w:rsidRPr="00787A7D">
              <w:tc>
                <w:tcPr>
                  <w:tcW w:w="1375"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新成分</w:t>
                  </w:r>
                </w:p>
              </w:tc>
              <w:tc>
                <w:tcPr>
                  <w:tcW w:w="3475"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w:t>
                  </w:r>
                </w:p>
              </w:tc>
              <w:tc>
                <w:tcPr>
                  <w:tcW w:w="4264"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□牛奶；□坚果；□鱼；□虾；□蛋；□大豆；□花生；□小麦；</w:t>
                  </w:r>
                </w:p>
              </w:tc>
            </w:tr>
          </w:tbl>
          <w:p w:rsidR="00383691" w:rsidRPr="00787A7D"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787A7D" w:rsidRDefault="00B47BAD">
            <w:pPr>
              <w:tabs>
                <w:tab w:val="left" w:pos="0"/>
              </w:tabs>
              <w:adjustRightInd w:val="0"/>
              <w:snapToGrid w:val="0"/>
              <w:spacing w:line="240" w:lineRule="atLeast"/>
              <w:rPr>
                <w:rFonts w:asciiTheme="minorEastAsia" w:eastAsiaTheme="minorEastAsia" w:hAnsiTheme="minorEastAsia"/>
                <w:szCs w:val="21"/>
              </w:rPr>
            </w:pPr>
            <w:r w:rsidRPr="00787A7D">
              <w:rPr>
                <w:rFonts w:asciiTheme="minorEastAsia" w:eastAsiaTheme="minorEastAsia" w:hAnsiTheme="minorEastAsia" w:hint="eastAsia"/>
                <w:szCs w:val="21"/>
              </w:rPr>
              <w:t>识别致敏物质的污染途径：</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原材料；</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仓储；</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运输；</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加工中交叉污染；</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人员；□     ；</w:t>
            </w:r>
          </w:p>
          <w:p w:rsidR="00383691" w:rsidRPr="00787A7D"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应制定减少或消除致敏物质交叉污染的控制措施，可包括：</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——对已识别存在致敏物质的原料、产品应实施标识；</w:t>
            </w:r>
          </w:p>
          <w:p w:rsidR="00383691" w:rsidRPr="00787A7D" w:rsidRDefault="00B47BAD">
            <w:pPr>
              <w:rPr>
                <w:rFonts w:asciiTheme="minorEastAsia" w:eastAsiaTheme="minorEastAsia" w:hAnsiTheme="minorEastAsia"/>
                <w:szCs w:val="21"/>
                <w:u w:val="single"/>
              </w:rPr>
            </w:pPr>
            <w:r w:rsidRPr="00787A7D">
              <w:rPr>
                <w:rFonts w:asciiTheme="minorEastAsia" w:eastAsiaTheme="minorEastAsia" w:hAnsiTheme="minorEastAsia" w:hint="eastAsia"/>
                <w:color w:val="000000"/>
                <w:szCs w:val="21"/>
              </w:rPr>
              <w:sym w:font="Wingdings 2" w:char="0052"/>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color w:val="000000"/>
                <w:szCs w:val="21"/>
              </w:rPr>
              <w:t>□</w:t>
            </w:r>
            <w:r w:rsidRPr="00787A7D">
              <w:rPr>
                <w:rFonts w:asciiTheme="minorEastAsia" w:eastAsiaTheme="minorEastAsia" w:hAnsiTheme="minorEastAsia" w:hint="eastAsia"/>
                <w:szCs w:val="21"/>
              </w:rPr>
              <w:t>否，说明：</w:t>
            </w:r>
            <w:r w:rsidRPr="00787A7D">
              <w:rPr>
                <w:rFonts w:asciiTheme="minorEastAsia" w:eastAsiaTheme="minorEastAsia" w:hAnsiTheme="minorEastAsia" w:hint="eastAsia"/>
                <w:szCs w:val="21"/>
                <w:u w:val="single"/>
              </w:rPr>
              <w:t xml:space="preserve"> 区域存放、有标签、标识卡        </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——采用物理或时间隔离等措施防止含致敏物质的原料、产品与其他产品的交叉污染；</w:t>
            </w:r>
          </w:p>
          <w:p w:rsidR="00383691" w:rsidRPr="00787A7D" w:rsidRDefault="00B47BAD">
            <w:pPr>
              <w:rPr>
                <w:rFonts w:asciiTheme="minorEastAsia" w:eastAsiaTheme="minorEastAsia" w:hAnsiTheme="minorEastAsia"/>
                <w:szCs w:val="21"/>
                <w:u w:val="single"/>
              </w:rPr>
            </w:pPr>
            <w:r w:rsidRPr="00787A7D">
              <w:rPr>
                <w:rFonts w:asciiTheme="minorEastAsia" w:eastAsiaTheme="minorEastAsia" w:hAnsiTheme="minorEastAsia" w:hint="eastAsia"/>
                <w:color w:val="000000"/>
                <w:szCs w:val="21"/>
              </w:rPr>
              <w:sym w:font="Wingdings 2" w:char="0052"/>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color w:val="000000"/>
                <w:szCs w:val="21"/>
              </w:rPr>
              <w:t>□</w:t>
            </w:r>
            <w:r w:rsidRPr="00787A7D">
              <w:rPr>
                <w:rFonts w:asciiTheme="minorEastAsia" w:eastAsiaTheme="minorEastAsia" w:hAnsiTheme="minorEastAsia" w:hint="eastAsia"/>
                <w:szCs w:val="21"/>
              </w:rPr>
              <w:t>否，说明：</w:t>
            </w:r>
            <w:r w:rsidRPr="00787A7D">
              <w:rPr>
                <w:rFonts w:asciiTheme="minorEastAsia" w:eastAsiaTheme="minorEastAsia" w:hAnsiTheme="minorEastAsia" w:hint="eastAsia"/>
                <w:szCs w:val="21"/>
                <w:u w:val="single"/>
              </w:rPr>
              <w:t xml:space="preserve">  分区域存放                                      </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——通过清洁和产品线转换等措施防止意外致敏物质的交叉污染； </w:t>
            </w:r>
          </w:p>
          <w:p w:rsidR="00383691" w:rsidRPr="00787A7D" w:rsidRDefault="00B47BAD">
            <w:pPr>
              <w:rPr>
                <w:rFonts w:asciiTheme="minorEastAsia" w:eastAsiaTheme="minorEastAsia" w:hAnsiTheme="minorEastAsia"/>
                <w:szCs w:val="21"/>
                <w:u w:val="single"/>
              </w:rPr>
            </w:pPr>
            <w:r w:rsidRPr="00787A7D">
              <w:rPr>
                <w:rFonts w:asciiTheme="minorEastAsia" w:eastAsiaTheme="minorEastAsia" w:hAnsiTheme="minorEastAsia" w:hint="eastAsia"/>
                <w:color w:val="000000"/>
                <w:szCs w:val="21"/>
              </w:rPr>
              <w:t>□</w:t>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color w:val="000000"/>
                <w:szCs w:val="21"/>
              </w:rPr>
              <w:t>□</w:t>
            </w:r>
            <w:r w:rsidRPr="00787A7D">
              <w:rPr>
                <w:rFonts w:asciiTheme="minorEastAsia" w:eastAsiaTheme="minorEastAsia" w:hAnsiTheme="minorEastAsia" w:hint="eastAsia"/>
                <w:szCs w:val="21"/>
              </w:rPr>
              <w:t>否，说明：</w:t>
            </w:r>
            <w:r w:rsidRPr="00787A7D">
              <w:rPr>
                <w:rFonts w:asciiTheme="minorEastAsia" w:eastAsiaTheme="minorEastAsia" w:hAnsiTheme="minorEastAsia" w:hint="eastAsia"/>
                <w:szCs w:val="21"/>
                <w:u w:val="single"/>
              </w:rPr>
              <w:t xml:space="preserve">  不涉及                                          </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——必要时，应对加工操作人员实施致敏物管理意识、方法和预防措施的培训；</w:t>
            </w:r>
          </w:p>
          <w:p w:rsidR="00383691" w:rsidRPr="00787A7D" w:rsidRDefault="00B47BAD">
            <w:pPr>
              <w:rPr>
                <w:rFonts w:asciiTheme="minorEastAsia" w:eastAsiaTheme="minorEastAsia" w:hAnsiTheme="minorEastAsia"/>
                <w:szCs w:val="21"/>
                <w:u w:val="single"/>
              </w:rPr>
            </w:pPr>
            <w:r w:rsidRPr="00787A7D">
              <w:rPr>
                <w:rFonts w:asciiTheme="minorEastAsia" w:eastAsiaTheme="minorEastAsia" w:hAnsiTheme="minorEastAsia" w:hint="eastAsia"/>
                <w:color w:val="000000"/>
                <w:szCs w:val="21"/>
              </w:rPr>
              <w:sym w:font="Wingdings 2" w:char="0052"/>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color w:val="000000"/>
                <w:szCs w:val="21"/>
              </w:rPr>
              <w:t>□</w:t>
            </w:r>
            <w:r w:rsidRPr="00787A7D">
              <w:rPr>
                <w:rFonts w:asciiTheme="minorEastAsia" w:eastAsiaTheme="minorEastAsia" w:hAnsiTheme="minorEastAsia" w:hint="eastAsia"/>
                <w:szCs w:val="21"/>
              </w:rPr>
              <w:t>否，说明：</w:t>
            </w:r>
            <w:r w:rsidRPr="00787A7D">
              <w:rPr>
                <w:rFonts w:asciiTheme="minorEastAsia" w:eastAsiaTheme="minorEastAsia" w:hAnsiTheme="minorEastAsia" w:hint="eastAsia"/>
                <w:szCs w:val="21"/>
                <w:u w:val="single"/>
              </w:rPr>
              <w:t xml:space="preserve">    通过培训进行                  </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——当采取了良好的控制措施仍不能防止致敏物质接触时，应实施消费者告知。</w:t>
            </w:r>
          </w:p>
          <w:p w:rsidR="00383691" w:rsidRPr="00787A7D" w:rsidRDefault="00B47BAD">
            <w:pPr>
              <w:rPr>
                <w:rFonts w:asciiTheme="minorEastAsia" w:eastAsiaTheme="minorEastAsia" w:hAnsiTheme="minorEastAsia"/>
                <w:szCs w:val="21"/>
                <w:highlight w:val="cyan"/>
                <w:u w:val="single"/>
              </w:rPr>
            </w:pPr>
            <w:r w:rsidRPr="00787A7D">
              <w:rPr>
                <w:rFonts w:asciiTheme="minorEastAsia" w:eastAsiaTheme="minorEastAsia" w:hAnsiTheme="minorEastAsia" w:hint="eastAsia"/>
                <w:color w:val="000000"/>
                <w:szCs w:val="21"/>
              </w:rPr>
              <w:sym w:font="Wingdings 2" w:char="0052"/>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color w:val="000000"/>
                <w:szCs w:val="21"/>
              </w:rPr>
              <w:t>□</w:t>
            </w:r>
            <w:r w:rsidRPr="00787A7D">
              <w:rPr>
                <w:rFonts w:asciiTheme="minorEastAsia" w:eastAsiaTheme="minorEastAsia" w:hAnsiTheme="minorEastAsia" w:hint="eastAsia"/>
                <w:szCs w:val="21"/>
              </w:rPr>
              <w:t>否，说明：</w:t>
            </w:r>
            <w:r w:rsidRPr="00787A7D">
              <w:rPr>
                <w:rFonts w:asciiTheme="minorEastAsia" w:eastAsiaTheme="minorEastAsia" w:hAnsiTheme="minorEastAsia" w:hint="eastAsia"/>
                <w:szCs w:val="21"/>
                <w:u w:val="single"/>
              </w:rPr>
              <w:t xml:space="preserve">      在接到顾客订单/签订合同时确认或在销售过程中通过口头方式传递                </w:t>
            </w:r>
          </w:p>
          <w:p w:rsidR="00383691" w:rsidRPr="00787A7D"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787A7D" w:rsidRDefault="00B47BAD">
            <w:pPr>
              <w:tabs>
                <w:tab w:val="left" w:pos="0"/>
              </w:tabs>
              <w:adjustRightInd w:val="0"/>
              <w:snapToGrid w:val="0"/>
              <w:spacing w:line="240" w:lineRule="atLeast"/>
              <w:rPr>
                <w:rFonts w:asciiTheme="minorEastAsia" w:eastAsiaTheme="minorEastAsia" w:hAnsiTheme="minorEastAsia"/>
                <w:szCs w:val="21"/>
              </w:rPr>
            </w:pPr>
            <w:r w:rsidRPr="00787A7D">
              <w:rPr>
                <w:rFonts w:asciiTheme="minorEastAsia" w:eastAsiaTheme="minorEastAsia" w:hAnsiTheme="minorEastAsia" w:hint="eastAsia"/>
                <w:szCs w:val="21"/>
              </w:rPr>
              <w:t xml:space="preserve">交叉污染的控制措施：□有效   </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基本有效    □效果欠佳，需要改进</w:t>
            </w:r>
          </w:p>
          <w:p w:rsidR="00383691" w:rsidRPr="00787A7D"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787A7D" w:rsidRDefault="00B47BAD">
            <w:pPr>
              <w:tabs>
                <w:tab w:val="left" w:pos="0"/>
              </w:tabs>
              <w:adjustRightInd w:val="0"/>
              <w:snapToGrid w:val="0"/>
              <w:spacing w:line="240" w:lineRule="atLeast"/>
              <w:rPr>
                <w:rFonts w:asciiTheme="minorEastAsia" w:eastAsiaTheme="minorEastAsia" w:hAnsiTheme="minorEastAsia"/>
                <w:szCs w:val="21"/>
              </w:rPr>
            </w:pPr>
            <w:r w:rsidRPr="00787A7D">
              <w:rPr>
                <w:rFonts w:asciiTheme="minorEastAsia" w:eastAsiaTheme="minorEastAsia" w:hAnsiTheme="minorEastAsia" w:hint="eastAsia"/>
                <w:szCs w:val="21"/>
              </w:rPr>
              <w:t>控制措施进行定期确认和验证：□通过检测没有发现过敏物质；</w:t>
            </w:r>
          </w:p>
          <w:p w:rsidR="00383691" w:rsidRPr="00787A7D" w:rsidRDefault="00B47BAD">
            <w:pPr>
              <w:tabs>
                <w:tab w:val="left" w:pos="0"/>
              </w:tabs>
              <w:adjustRightInd w:val="0"/>
              <w:snapToGrid w:val="0"/>
              <w:spacing w:line="240" w:lineRule="atLeast"/>
              <w:ind w:leftChars="1400" w:left="3150" w:hangingChars="100" w:hanging="210"/>
              <w:rPr>
                <w:rFonts w:asciiTheme="minorEastAsia" w:eastAsiaTheme="minorEastAsia" w:hAnsiTheme="minorEastAsia"/>
                <w:szCs w:val="21"/>
              </w:rPr>
            </w:pPr>
            <w:r w:rsidRPr="00787A7D">
              <w:rPr>
                <w:rFonts w:asciiTheme="minorEastAsia" w:eastAsiaTheme="minorEastAsia" w:hAnsiTheme="minorEastAsia" w:hint="eastAsia"/>
                <w:szCs w:val="21"/>
                <w:u w:val="single"/>
              </w:rPr>
              <w:sym w:font="Wingdings 2" w:char="0052"/>
            </w:r>
            <w:r w:rsidRPr="00787A7D">
              <w:rPr>
                <w:rFonts w:asciiTheme="minorEastAsia" w:eastAsiaTheme="minorEastAsia" w:hAnsiTheme="minorEastAsia" w:hint="eastAsia"/>
                <w:szCs w:val="21"/>
                <w:u w:val="single"/>
              </w:rPr>
              <w:t>无需检测，已进行确认，确认日期：</w:t>
            </w:r>
            <w:r w:rsidR="00F150DC" w:rsidRPr="00787A7D">
              <w:rPr>
                <w:rFonts w:asciiTheme="minorEastAsia" w:eastAsiaTheme="minorEastAsia" w:hAnsiTheme="minorEastAsia" w:hint="eastAsia"/>
                <w:szCs w:val="21"/>
                <w:u w:val="single"/>
              </w:rPr>
              <w:t>2021-12-08</w:t>
            </w:r>
            <w:r w:rsidRPr="00787A7D">
              <w:rPr>
                <w:rFonts w:asciiTheme="minorEastAsia" w:eastAsiaTheme="minorEastAsia" w:hAnsiTheme="minorEastAsia" w:hint="eastAsia"/>
                <w:szCs w:val="21"/>
                <w:u w:val="single"/>
              </w:rPr>
              <w:t>；</w:t>
            </w:r>
          </w:p>
          <w:p w:rsidR="00383691" w:rsidRPr="00787A7D"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787A7D" w:rsidRDefault="00B47BAD">
            <w:pPr>
              <w:tabs>
                <w:tab w:val="left" w:pos="0"/>
              </w:tabs>
              <w:adjustRightInd w:val="0"/>
              <w:snapToGrid w:val="0"/>
              <w:spacing w:line="240" w:lineRule="atLeast"/>
              <w:rPr>
                <w:rFonts w:asciiTheme="minorEastAsia" w:eastAsiaTheme="minorEastAsia" w:hAnsiTheme="minorEastAsia"/>
                <w:szCs w:val="21"/>
              </w:rPr>
            </w:pPr>
            <w:r w:rsidRPr="00787A7D">
              <w:rPr>
                <w:rFonts w:asciiTheme="minorEastAsia" w:eastAsiaTheme="minorEastAsia" w:hAnsiTheme="minorEastAsia" w:hint="eastAsia"/>
                <w:szCs w:val="21"/>
              </w:rPr>
              <w:t>对于产品设计所包含的致敏物质成分，或在生产中由于交叉接触所引入产品的致敏物质成分，应按照所在国家（地区）和产品目的国家（地区）的法律法规要求进行标识。</w:t>
            </w:r>
          </w:p>
          <w:p w:rsidR="00383691" w:rsidRPr="00787A7D" w:rsidRDefault="00B47BAD">
            <w:pPr>
              <w:tabs>
                <w:tab w:val="left" w:pos="0"/>
              </w:tabs>
              <w:adjustRightInd w:val="0"/>
              <w:snapToGrid w:val="0"/>
              <w:spacing w:line="240" w:lineRule="atLeast"/>
              <w:rPr>
                <w:rFonts w:asciiTheme="minorEastAsia" w:eastAsiaTheme="minorEastAsia" w:hAnsiTheme="minorEastAsia"/>
                <w:szCs w:val="21"/>
              </w:rPr>
            </w:pPr>
            <w:r w:rsidRPr="00787A7D">
              <w:rPr>
                <w:rFonts w:asciiTheme="minorEastAsia" w:eastAsiaTheme="minorEastAsia" w:hAnsiTheme="minorEastAsia" w:hint="eastAsia"/>
                <w:szCs w:val="21"/>
              </w:rPr>
              <w:t xml:space="preserve">致敏物质的标识：□明显   □比较明显    </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不明显，需要改进，已现场沟通</w:t>
            </w:r>
          </w:p>
          <w:p w:rsidR="00383691" w:rsidRPr="00787A7D" w:rsidRDefault="00383691">
            <w:pPr>
              <w:pStyle w:val="ae"/>
              <w:rPr>
                <w:rFonts w:asciiTheme="minorEastAsia" w:eastAsiaTheme="minorEastAsia" w:hAnsiTheme="minorEastAsia"/>
                <w:szCs w:val="21"/>
                <w:u w:val="single"/>
              </w:rPr>
            </w:pPr>
          </w:p>
          <w:p w:rsidR="00383691" w:rsidRPr="00787A7D" w:rsidRDefault="00B47BAD">
            <w:pPr>
              <w:pStyle w:val="ae"/>
              <w:rPr>
                <w:rFonts w:asciiTheme="minorEastAsia" w:eastAsiaTheme="minorEastAsia" w:hAnsiTheme="minorEastAsia"/>
                <w:bCs w:val="0"/>
                <w:spacing w:val="0"/>
                <w:szCs w:val="21"/>
                <w:u w:val="single"/>
              </w:rPr>
            </w:pPr>
            <w:r w:rsidRPr="00787A7D">
              <w:rPr>
                <w:rFonts w:asciiTheme="minorEastAsia" w:eastAsiaTheme="minorEastAsia" w:hAnsiTheme="minorEastAsia" w:hint="eastAsia"/>
                <w:bCs w:val="0"/>
                <w:spacing w:val="0"/>
                <w:szCs w:val="21"/>
                <w:u w:val="single"/>
              </w:rPr>
              <w:t>本企业</w:t>
            </w:r>
            <w:r w:rsidR="00C95764" w:rsidRPr="00787A7D">
              <w:rPr>
                <w:rFonts w:asciiTheme="minorEastAsia" w:eastAsiaTheme="minorEastAsia" w:hAnsiTheme="minorEastAsia" w:hint="eastAsia"/>
                <w:bCs w:val="0"/>
                <w:spacing w:val="0"/>
                <w:szCs w:val="21"/>
                <w:u w:val="single"/>
              </w:rPr>
              <w:t>：</w:t>
            </w:r>
            <w:r w:rsidRPr="00787A7D">
              <w:rPr>
                <w:rFonts w:asciiTheme="minorEastAsia" w:eastAsiaTheme="minorEastAsia" w:hAnsiTheme="minorEastAsia" w:hint="eastAsia"/>
                <w:bCs w:val="0"/>
                <w:spacing w:val="0"/>
                <w:szCs w:val="21"/>
                <w:u w:val="single"/>
              </w:rPr>
              <w:t>蛋类、大豆及其制品、花生、芝麻籽及其制品、小麦粉、鱼虾</w:t>
            </w:r>
            <w:r w:rsidRPr="00787A7D">
              <w:rPr>
                <w:rFonts w:asciiTheme="minorEastAsia" w:eastAsiaTheme="minorEastAsia" w:hAnsiTheme="minorEastAsia"/>
                <w:bCs w:val="0"/>
                <w:spacing w:val="0"/>
                <w:szCs w:val="21"/>
                <w:u w:val="single"/>
              </w:rPr>
              <w:t xml:space="preserve">  </w:t>
            </w:r>
            <w:r w:rsidRPr="00787A7D">
              <w:rPr>
                <w:rFonts w:asciiTheme="minorEastAsia" w:eastAsiaTheme="minorEastAsia" w:hAnsiTheme="minorEastAsia" w:hint="eastAsia"/>
                <w:bCs w:val="0"/>
                <w:spacing w:val="0"/>
                <w:szCs w:val="21"/>
                <w:u w:val="single"/>
              </w:rPr>
              <w:t>属于过敏原的范畴。过敏原控制确认时间为：202</w:t>
            </w:r>
            <w:r w:rsidR="00F87255" w:rsidRPr="00787A7D">
              <w:rPr>
                <w:rFonts w:asciiTheme="minorEastAsia" w:eastAsiaTheme="minorEastAsia" w:hAnsiTheme="minorEastAsia"/>
                <w:bCs w:val="0"/>
                <w:spacing w:val="0"/>
                <w:szCs w:val="21"/>
                <w:u w:val="single"/>
              </w:rPr>
              <w:t>2</w:t>
            </w:r>
            <w:r w:rsidRPr="00787A7D">
              <w:rPr>
                <w:rFonts w:asciiTheme="minorEastAsia" w:eastAsiaTheme="minorEastAsia" w:hAnsiTheme="minorEastAsia" w:hint="eastAsia"/>
                <w:bCs w:val="0"/>
                <w:spacing w:val="0"/>
                <w:szCs w:val="21"/>
                <w:u w:val="single"/>
              </w:rPr>
              <w:t>-</w:t>
            </w:r>
            <w:r w:rsidR="00F87255" w:rsidRPr="00787A7D">
              <w:rPr>
                <w:rFonts w:asciiTheme="minorEastAsia" w:eastAsiaTheme="minorEastAsia" w:hAnsiTheme="minorEastAsia"/>
                <w:bCs w:val="0"/>
                <w:spacing w:val="0"/>
                <w:szCs w:val="21"/>
                <w:u w:val="single"/>
              </w:rPr>
              <w:t>01</w:t>
            </w:r>
            <w:r w:rsidRPr="00787A7D">
              <w:rPr>
                <w:rFonts w:asciiTheme="minorEastAsia" w:eastAsiaTheme="minorEastAsia" w:hAnsiTheme="minorEastAsia" w:hint="eastAsia"/>
                <w:bCs w:val="0"/>
                <w:spacing w:val="0"/>
                <w:szCs w:val="21"/>
                <w:u w:val="single"/>
              </w:rPr>
              <w:t>-</w:t>
            </w:r>
            <w:r w:rsidR="00F87255" w:rsidRPr="00787A7D">
              <w:rPr>
                <w:rFonts w:asciiTheme="minorEastAsia" w:eastAsiaTheme="minorEastAsia" w:hAnsiTheme="minorEastAsia"/>
                <w:bCs w:val="0"/>
                <w:spacing w:val="0"/>
                <w:szCs w:val="21"/>
                <w:u w:val="single"/>
              </w:rPr>
              <w:t>0</w:t>
            </w:r>
            <w:r w:rsidR="00446182" w:rsidRPr="00787A7D">
              <w:rPr>
                <w:rFonts w:asciiTheme="minorEastAsia" w:eastAsiaTheme="minorEastAsia" w:hAnsiTheme="minorEastAsia"/>
                <w:bCs w:val="0"/>
                <w:spacing w:val="0"/>
                <w:szCs w:val="21"/>
                <w:u w:val="single"/>
              </w:rPr>
              <w:t>4</w:t>
            </w:r>
            <w:r w:rsidRPr="00787A7D">
              <w:rPr>
                <w:rFonts w:asciiTheme="minorEastAsia" w:eastAsiaTheme="minorEastAsia" w:hAnsiTheme="minorEastAsia" w:hint="eastAsia"/>
                <w:bCs w:val="0"/>
                <w:spacing w:val="0"/>
                <w:szCs w:val="21"/>
                <w:u w:val="single"/>
              </w:rPr>
              <w:t>；</w:t>
            </w:r>
          </w:p>
          <w:p w:rsidR="00383691" w:rsidRPr="00787A7D" w:rsidRDefault="00383691">
            <w:pPr>
              <w:pStyle w:val="ae"/>
              <w:rPr>
                <w:rFonts w:asciiTheme="minorEastAsia" w:eastAsiaTheme="minorEastAsia" w:hAnsiTheme="minorEastAsia"/>
                <w:szCs w:val="21"/>
                <w:u w:val="single"/>
              </w:rPr>
            </w:pPr>
          </w:p>
        </w:tc>
        <w:tc>
          <w:tcPr>
            <w:tcW w:w="1106" w:type="dxa"/>
            <w:gridSpan w:val="2"/>
            <w:vMerge/>
            <w:shd w:val="clear" w:color="auto" w:fill="auto"/>
          </w:tcPr>
          <w:p w:rsidR="00383691" w:rsidRPr="00787A7D" w:rsidRDefault="00383691">
            <w:pPr>
              <w:rPr>
                <w:rFonts w:asciiTheme="minorEastAsia" w:eastAsiaTheme="minorEastAsia" w:hAnsiTheme="minorEastAsia"/>
                <w:szCs w:val="21"/>
              </w:rPr>
            </w:pPr>
          </w:p>
        </w:tc>
      </w:tr>
      <w:tr w:rsidR="00383691" w:rsidRPr="00787A7D" w:rsidTr="0086183B">
        <w:trPr>
          <w:trHeight w:val="481"/>
        </w:trPr>
        <w:tc>
          <w:tcPr>
            <w:tcW w:w="1788" w:type="dxa"/>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食品防护</w:t>
            </w:r>
          </w:p>
        </w:tc>
        <w:tc>
          <w:tcPr>
            <w:tcW w:w="1100" w:type="dxa"/>
            <w:gridSpan w:val="2"/>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H(V1.0)</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3.11  </w:t>
            </w: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文件名称</w:t>
            </w: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《食品防护控制程序》</w:t>
            </w:r>
          </w:p>
        </w:tc>
        <w:tc>
          <w:tcPr>
            <w:tcW w:w="1106" w:type="dxa"/>
            <w:gridSpan w:val="2"/>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符合</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A3"/>
            </w:r>
            <w:r w:rsidRPr="00787A7D">
              <w:rPr>
                <w:rFonts w:asciiTheme="minorEastAsia" w:eastAsiaTheme="minorEastAsia" w:hAnsiTheme="minorEastAsia" w:hint="eastAsia"/>
                <w:szCs w:val="21"/>
              </w:rPr>
              <w:t>不符合</w:t>
            </w:r>
          </w:p>
        </w:tc>
      </w:tr>
      <w:tr w:rsidR="00383691" w:rsidRPr="00787A7D" w:rsidTr="0086183B">
        <w:trPr>
          <w:trHeight w:val="481"/>
        </w:trPr>
        <w:tc>
          <w:tcPr>
            <w:tcW w:w="1788" w:type="dxa"/>
            <w:vMerge/>
            <w:shd w:val="clear" w:color="auto" w:fill="auto"/>
          </w:tcPr>
          <w:p w:rsidR="00383691" w:rsidRPr="00787A7D" w:rsidRDefault="00383691">
            <w:pPr>
              <w:rPr>
                <w:rFonts w:asciiTheme="minorEastAsia" w:eastAsiaTheme="minorEastAsia" w:hAnsiTheme="minorEastAsia"/>
                <w:szCs w:val="21"/>
              </w:rPr>
            </w:pPr>
          </w:p>
        </w:tc>
        <w:tc>
          <w:tcPr>
            <w:tcW w:w="1100" w:type="dxa"/>
            <w:gridSpan w:val="2"/>
            <w:vMerge/>
            <w:shd w:val="clear" w:color="auto" w:fill="auto"/>
          </w:tcPr>
          <w:p w:rsidR="00383691" w:rsidRPr="00787A7D" w:rsidRDefault="00383691">
            <w:pPr>
              <w:rPr>
                <w:rFonts w:asciiTheme="minorEastAsia" w:eastAsiaTheme="minorEastAsia" w:hAnsiTheme="minorEastAsia"/>
                <w:szCs w:val="21"/>
              </w:rPr>
            </w:pP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食品防护计划应包括以下内容：</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a）食品防护评估；      </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是   □否</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b）食品防护措施；      </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是   □否</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c）食品防护措施的监视；</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是   □否</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d）纠正和纠正措施；    </w:t>
            </w:r>
            <w:r w:rsidRPr="00787A7D">
              <w:rPr>
                <w:rFonts w:asciiTheme="minorEastAsia" w:eastAsiaTheme="minorEastAsia" w:hAnsiTheme="minorEastAsia" w:hint="eastAsia"/>
                <w:szCs w:val="21"/>
              </w:rPr>
              <w:sym w:font="Wingdings 2" w:char="00A3"/>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否，体系建立以来未发生</w:t>
            </w:r>
          </w:p>
          <w:p w:rsidR="00383691" w:rsidRPr="00787A7D" w:rsidRDefault="00B47BAD">
            <w:pPr>
              <w:tabs>
                <w:tab w:val="left" w:pos="1454"/>
              </w:tabs>
              <w:rPr>
                <w:rFonts w:asciiTheme="minorEastAsia" w:eastAsiaTheme="minorEastAsia" w:hAnsiTheme="minorEastAsia"/>
                <w:szCs w:val="21"/>
              </w:rPr>
            </w:pPr>
            <w:r w:rsidRPr="00787A7D">
              <w:rPr>
                <w:rFonts w:asciiTheme="minorEastAsia" w:eastAsiaTheme="minorEastAsia" w:hAnsiTheme="minorEastAsia" w:hint="eastAsia"/>
                <w:szCs w:val="21"/>
              </w:rPr>
              <w:t>e）验证；</w:t>
            </w:r>
            <w:r w:rsidRPr="00787A7D">
              <w:rPr>
                <w:rFonts w:asciiTheme="minorEastAsia" w:eastAsiaTheme="minorEastAsia" w:hAnsiTheme="minorEastAsia" w:hint="eastAsia"/>
                <w:szCs w:val="21"/>
              </w:rPr>
              <w:tab/>
              <w:t xml:space="preserve">     </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是   □否</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f）应急预案；          </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2" w:char="00A3"/>
            </w:r>
            <w:r w:rsidRPr="00787A7D">
              <w:rPr>
                <w:rFonts w:asciiTheme="minorEastAsia" w:eastAsiaTheme="minorEastAsia" w:hAnsiTheme="minorEastAsia" w:hint="eastAsia"/>
                <w:szCs w:val="21"/>
              </w:rPr>
              <w:t xml:space="preserve">否 </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g）记录。             </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是   □否</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企业的食品防护计划应与HACCP体系整合。</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是   □否</w:t>
            </w:r>
          </w:p>
          <w:p w:rsidR="00383691" w:rsidRPr="00787A7D" w:rsidRDefault="00383691">
            <w:pPr>
              <w:rPr>
                <w:rFonts w:asciiTheme="minorEastAsia" w:eastAsiaTheme="minorEastAsia" w:hAnsiTheme="minorEastAsia"/>
                <w:szCs w:val="21"/>
              </w:rPr>
            </w:pPr>
          </w:p>
          <w:p w:rsidR="00383691" w:rsidRPr="00787A7D" w:rsidRDefault="0065337F">
            <w:pPr>
              <w:pStyle w:val="ae"/>
              <w:rPr>
                <w:rFonts w:asciiTheme="minorEastAsia" w:eastAsiaTheme="minorEastAsia" w:hAnsiTheme="minorEastAsia"/>
                <w:szCs w:val="21"/>
                <w:highlight w:val="yellow"/>
              </w:rPr>
            </w:pPr>
            <w:r w:rsidRPr="00787A7D">
              <w:rPr>
                <w:rFonts w:asciiTheme="minorEastAsia" w:eastAsiaTheme="minorEastAsia" w:hAnsiTheme="minorEastAsia" w:hint="eastAsia"/>
                <w:szCs w:val="21"/>
              </w:rPr>
              <w:t>提供《</w:t>
            </w:r>
            <w:r w:rsidR="00B47BAD" w:rsidRPr="00787A7D">
              <w:rPr>
                <w:rFonts w:asciiTheme="minorEastAsia" w:eastAsiaTheme="minorEastAsia" w:hAnsiTheme="minorEastAsia" w:hint="eastAsia"/>
                <w:szCs w:val="21"/>
              </w:rPr>
              <w:t>食品安全评估及防护计划》，</w:t>
            </w:r>
            <w:r w:rsidR="00B47BAD" w:rsidRPr="00787A7D">
              <w:rPr>
                <w:rFonts w:asciiTheme="minorEastAsia" w:eastAsiaTheme="minorEastAsia" w:hAnsiTheme="minorEastAsia" w:hint="eastAsia"/>
                <w:szCs w:val="21"/>
                <w:u w:val="single"/>
              </w:rPr>
              <w:t>确认时间：202</w:t>
            </w:r>
            <w:r w:rsidR="007F119C" w:rsidRPr="00787A7D">
              <w:rPr>
                <w:rFonts w:asciiTheme="minorEastAsia" w:eastAsiaTheme="minorEastAsia" w:hAnsiTheme="minorEastAsia"/>
                <w:szCs w:val="21"/>
                <w:u w:val="single"/>
              </w:rPr>
              <w:t>2</w:t>
            </w:r>
            <w:r w:rsidR="00B47BAD" w:rsidRPr="00787A7D">
              <w:rPr>
                <w:rFonts w:asciiTheme="minorEastAsia" w:eastAsiaTheme="minorEastAsia" w:hAnsiTheme="minorEastAsia" w:hint="eastAsia"/>
                <w:szCs w:val="21"/>
                <w:u w:val="single"/>
              </w:rPr>
              <w:t>年</w:t>
            </w:r>
            <w:r w:rsidR="007F119C" w:rsidRPr="00787A7D">
              <w:rPr>
                <w:rFonts w:asciiTheme="minorEastAsia" w:eastAsiaTheme="minorEastAsia" w:hAnsiTheme="minorEastAsia" w:hint="eastAsia"/>
                <w:szCs w:val="21"/>
                <w:u w:val="single"/>
              </w:rPr>
              <w:t>01</w:t>
            </w:r>
            <w:r w:rsidR="00B47BAD" w:rsidRPr="00787A7D">
              <w:rPr>
                <w:rFonts w:asciiTheme="minorEastAsia" w:eastAsiaTheme="minorEastAsia" w:hAnsiTheme="minorEastAsia" w:hint="eastAsia"/>
                <w:szCs w:val="21"/>
                <w:u w:val="single"/>
              </w:rPr>
              <w:t>月</w:t>
            </w:r>
            <w:r w:rsidR="007F119C" w:rsidRPr="00787A7D">
              <w:rPr>
                <w:rFonts w:asciiTheme="minorEastAsia" w:eastAsiaTheme="minorEastAsia" w:hAnsiTheme="minorEastAsia"/>
                <w:szCs w:val="21"/>
                <w:u w:val="single"/>
              </w:rPr>
              <w:t>0</w:t>
            </w:r>
            <w:r w:rsidR="00446182" w:rsidRPr="00787A7D">
              <w:rPr>
                <w:rFonts w:asciiTheme="minorEastAsia" w:eastAsiaTheme="minorEastAsia" w:hAnsiTheme="minorEastAsia"/>
                <w:szCs w:val="21"/>
                <w:u w:val="single"/>
              </w:rPr>
              <w:t>4</w:t>
            </w:r>
            <w:r w:rsidR="00B47BAD" w:rsidRPr="00787A7D">
              <w:rPr>
                <w:rFonts w:asciiTheme="minorEastAsia" w:eastAsiaTheme="minorEastAsia" w:hAnsiTheme="minorEastAsia" w:hint="eastAsia"/>
                <w:szCs w:val="21"/>
                <w:u w:val="single"/>
              </w:rPr>
              <w:t>日</w:t>
            </w:r>
          </w:p>
          <w:p w:rsidR="00383691" w:rsidRPr="00787A7D" w:rsidRDefault="00383691">
            <w:pPr>
              <w:pStyle w:val="ae"/>
              <w:rPr>
                <w:rFonts w:asciiTheme="minorEastAsia" w:eastAsiaTheme="minorEastAsia" w:hAnsiTheme="minorEastAsia"/>
                <w:szCs w:val="21"/>
                <w:highlight w:val="yellow"/>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人为的破坏或蓄意污染等造成的显著危害，应建立食品防护计划作为控制措施。</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人为的破坏造成的显著危害：</w:t>
            </w:r>
            <w:r w:rsidRPr="00787A7D">
              <w:rPr>
                <w:rFonts w:asciiTheme="minorEastAsia" w:eastAsiaTheme="minorEastAsia" w:hAnsiTheme="minorEastAsia" w:hint="eastAsia"/>
                <w:szCs w:val="21"/>
                <w:u w:val="single"/>
              </w:rPr>
              <w:t xml:space="preserve"> 故意损坏设备设施</w:t>
            </w:r>
            <w:r w:rsidRPr="00787A7D">
              <w:rPr>
                <w:rFonts w:asciiTheme="minorEastAsia" w:eastAsiaTheme="minorEastAsia" w:hAnsiTheme="minorEastAsia"/>
                <w:szCs w:val="21"/>
                <w:u w:val="single"/>
              </w:rPr>
              <w:t xml:space="preserve">   </w:t>
            </w:r>
            <w:r w:rsidRPr="00787A7D">
              <w:rPr>
                <w:rFonts w:asciiTheme="minorEastAsia" w:eastAsiaTheme="minorEastAsia" w:hAnsiTheme="minorEastAsia" w:hint="eastAsia"/>
                <w:szCs w:val="21"/>
              </w:rPr>
              <w:t>，控制措施</w:t>
            </w:r>
            <w:r w:rsidRPr="00787A7D">
              <w:rPr>
                <w:rFonts w:asciiTheme="minorEastAsia" w:eastAsiaTheme="minorEastAsia" w:hAnsiTheme="minorEastAsia" w:hint="eastAsia"/>
                <w:szCs w:val="21"/>
                <w:u w:val="single"/>
              </w:rPr>
              <w:t xml:space="preserve">： </w:t>
            </w:r>
            <w:r w:rsidRPr="00787A7D">
              <w:rPr>
                <w:rFonts w:asciiTheme="minorEastAsia" w:eastAsiaTheme="minorEastAsia" w:hAnsiTheme="minorEastAsia"/>
                <w:szCs w:val="21"/>
                <w:u w:val="single"/>
              </w:rPr>
              <w:t xml:space="preserve"> </w:t>
            </w:r>
            <w:r w:rsidRPr="00787A7D">
              <w:rPr>
                <w:rFonts w:asciiTheme="minorEastAsia" w:eastAsiaTheme="minorEastAsia" w:hAnsiTheme="minorEastAsia" w:hint="eastAsia"/>
                <w:szCs w:val="21"/>
                <w:u w:val="single"/>
              </w:rPr>
              <w:t>《产品防护计划》</w:t>
            </w:r>
            <w:r w:rsidRPr="00787A7D">
              <w:rPr>
                <w:rFonts w:asciiTheme="minorEastAsia" w:eastAsiaTheme="minorEastAsia" w:hAnsiTheme="minorEastAsia"/>
                <w:szCs w:val="21"/>
                <w:u w:val="single"/>
              </w:rPr>
              <w:t xml:space="preserve"> </w:t>
            </w:r>
            <w:r w:rsidRPr="00787A7D">
              <w:rPr>
                <w:rFonts w:asciiTheme="minorEastAsia" w:eastAsiaTheme="minorEastAsia" w:hAnsiTheme="minorEastAsia" w:hint="eastAsia"/>
                <w:szCs w:val="21"/>
                <w:u w:val="single"/>
              </w:rPr>
              <w:t>、良好的工作环境、人员管理</w:t>
            </w:r>
            <w:r w:rsidRPr="00787A7D">
              <w:rPr>
                <w:rFonts w:asciiTheme="minorEastAsia" w:eastAsiaTheme="minorEastAsia" w:hAnsiTheme="minorEastAsia"/>
                <w:szCs w:val="21"/>
                <w:u w:val="single"/>
              </w:rPr>
              <w:t xml:space="preserve">    </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蓄意污染造成的显著危害：</w:t>
            </w:r>
            <w:r w:rsidRPr="00787A7D">
              <w:rPr>
                <w:rFonts w:asciiTheme="minorEastAsia" w:eastAsiaTheme="minorEastAsia" w:hAnsiTheme="minorEastAsia"/>
                <w:szCs w:val="21"/>
              </w:rPr>
              <w:t xml:space="preserve"> </w:t>
            </w:r>
            <w:r w:rsidRPr="00787A7D">
              <w:rPr>
                <w:rFonts w:asciiTheme="minorEastAsia" w:eastAsiaTheme="minorEastAsia" w:hAnsiTheme="minorEastAsia"/>
                <w:szCs w:val="21"/>
                <w:u w:val="single"/>
              </w:rPr>
              <w:t xml:space="preserve"> </w:t>
            </w:r>
            <w:r w:rsidRPr="00787A7D">
              <w:rPr>
                <w:rFonts w:asciiTheme="minorEastAsia" w:eastAsiaTheme="minorEastAsia" w:hAnsiTheme="minorEastAsia" w:hint="eastAsia"/>
                <w:szCs w:val="21"/>
                <w:u w:val="single"/>
              </w:rPr>
              <w:t>掺杂、使用非食品原料、投毒</w:t>
            </w:r>
            <w:r w:rsidRPr="00787A7D">
              <w:rPr>
                <w:rFonts w:asciiTheme="minorEastAsia" w:eastAsiaTheme="minorEastAsia" w:hAnsiTheme="minorEastAsia"/>
                <w:szCs w:val="21"/>
                <w:u w:val="single"/>
              </w:rPr>
              <w:t xml:space="preserve">   </w:t>
            </w:r>
            <w:r w:rsidRPr="00787A7D">
              <w:rPr>
                <w:rFonts w:asciiTheme="minorEastAsia" w:eastAsiaTheme="minorEastAsia" w:hAnsiTheme="minorEastAsia" w:hint="eastAsia"/>
                <w:szCs w:val="21"/>
              </w:rPr>
              <w:t>，控制措施</w:t>
            </w:r>
            <w:r w:rsidRPr="00787A7D">
              <w:rPr>
                <w:rFonts w:asciiTheme="minorEastAsia" w:eastAsiaTheme="minorEastAsia" w:hAnsiTheme="minorEastAsia" w:hint="eastAsia"/>
                <w:szCs w:val="21"/>
                <w:u w:val="single"/>
              </w:rPr>
              <w:t xml:space="preserve">： </w:t>
            </w:r>
            <w:r w:rsidRPr="00787A7D">
              <w:rPr>
                <w:rFonts w:asciiTheme="minorEastAsia" w:eastAsiaTheme="minorEastAsia" w:hAnsiTheme="minorEastAsia"/>
                <w:szCs w:val="21"/>
                <w:u w:val="single"/>
              </w:rPr>
              <w:t xml:space="preserve"> </w:t>
            </w:r>
            <w:r w:rsidRPr="00787A7D">
              <w:rPr>
                <w:rFonts w:asciiTheme="minorEastAsia" w:eastAsiaTheme="minorEastAsia" w:hAnsiTheme="minorEastAsia" w:hint="eastAsia"/>
                <w:szCs w:val="21"/>
                <w:u w:val="single"/>
              </w:rPr>
              <w:t>《产品防护计划》、《合格供方管理》</w:t>
            </w:r>
            <w:r w:rsidRPr="00787A7D">
              <w:rPr>
                <w:rFonts w:asciiTheme="minorEastAsia" w:eastAsiaTheme="minorEastAsia" w:hAnsiTheme="minorEastAsia"/>
                <w:szCs w:val="21"/>
                <w:u w:val="single"/>
              </w:rPr>
              <w:t xml:space="preserve">  </w:t>
            </w:r>
          </w:p>
        </w:tc>
        <w:tc>
          <w:tcPr>
            <w:tcW w:w="1106" w:type="dxa"/>
            <w:gridSpan w:val="2"/>
            <w:vMerge/>
            <w:shd w:val="clear" w:color="auto" w:fill="auto"/>
          </w:tcPr>
          <w:p w:rsidR="00383691" w:rsidRPr="00787A7D" w:rsidRDefault="00383691">
            <w:pPr>
              <w:rPr>
                <w:rFonts w:asciiTheme="minorEastAsia" w:eastAsiaTheme="minorEastAsia" w:hAnsiTheme="minorEastAsia"/>
                <w:szCs w:val="21"/>
              </w:rPr>
            </w:pPr>
          </w:p>
        </w:tc>
      </w:tr>
      <w:tr w:rsidR="00383691" w:rsidRPr="00787A7D" w:rsidTr="0086183B">
        <w:trPr>
          <w:trHeight w:val="481"/>
        </w:trPr>
        <w:tc>
          <w:tcPr>
            <w:tcW w:w="1788" w:type="dxa"/>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食品欺诈预防</w:t>
            </w:r>
          </w:p>
        </w:tc>
        <w:tc>
          <w:tcPr>
            <w:tcW w:w="1100" w:type="dxa"/>
            <w:gridSpan w:val="2"/>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H(V1.0)</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3.12  </w:t>
            </w: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文件名称</w:t>
            </w: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《预防和消除食品欺诈控制程序》和□《食品欺诈预防计划》</w:t>
            </w:r>
          </w:p>
        </w:tc>
        <w:tc>
          <w:tcPr>
            <w:tcW w:w="1106" w:type="dxa"/>
            <w:gridSpan w:val="2"/>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符合</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A3"/>
            </w:r>
            <w:r w:rsidRPr="00787A7D">
              <w:rPr>
                <w:rFonts w:asciiTheme="minorEastAsia" w:eastAsiaTheme="minorEastAsia" w:hAnsiTheme="minorEastAsia" w:hint="eastAsia"/>
                <w:szCs w:val="21"/>
              </w:rPr>
              <w:t>不符合</w:t>
            </w:r>
          </w:p>
        </w:tc>
      </w:tr>
      <w:tr w:rsidR="00383691" w:rsidRPr="00787A7D" w:rsidTr="0086183B">
        <w:trPr>
          <w:trHeight w:val="481"/>
        </w:trPr>
        <w:tc>
          <w:tcPr>
            <w:tcW w:w="1788" w:type="dxa"/>
            <w:vMerge/>
            <w:shd w:val="clear" w:color="auto" w:fill="auto"/>
          </w:tcPr>
          <w:p w:rsidR="00383691" w:rsidRPr="00787A7D" w:rsidRDefault="00383691">
            <w:pPr>
              <w:rPr>
                <w:rFonts w:asciiTheme="minorEastAsia" w:eastAsiaTheme="minorEastAsia" w:hAnsiTheme="minorEastAsia"/>
                <w:szCs w:val="21"/>
              </w:rPr>
            </w:pPr>
          </w:p>
        </w:tc>
        <w:tc>
          <w:tcPr>
            <w:tcW w:w="1100" w:type="dxa"/>
            <w:gridSpan w:val="2"/>
            <w:vMerge/>
            <w:shd w:val="clear" w:color="auto" w:fill="auto"/>
          </w:tcPr>
          <w:p w:rsidR="00383691" w:rsidRPr="00787A7D" w:rsidRDefault="00383691">
            <w:pPr>
              <w:rPr>
                <w:rFonts w:asciiTheme="minorEastAsia" w:eastAsiaTheme="minorEastAsia" w:hAnsiTheme="minorEastAsia"/>
                <w:szCs w:val="21"/>
              </w:rPr>
            </w:pP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企业应收集有关供应链食品欺诈的以往和现存威胁信息，对食品链所有的原辅料进行脆弱性评估，以评估食品欺诈的潜在风险。企业应建立、实施和保持食品欺诈预防计划，以减少或消除识别的脆弱环节。</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企业的食品欺诈预防计划应覆盖相关的食品类别，并被企业的HACCP体系所支持。企业应对食品欺诈的预防措施进行确认和验证，并持续地对食品欺诈预防计划进行评审，至少每年一次。</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企业建立并保持食品欺诈脆弱性评估程序（提供有《预防和消除食品欺诈控制程序》），包括：</w:t>
            </w:r>
          </w:p>
          <w:p w:rsidR="00383691" w:rsidRPr="00787A7D" w:rsidRDefault="00B47BAD">
            <w:pPr>
              <w:rPr>
                <w:rFonts w:asciiTheme="minorEastAsia" w:eastAsiaTheme="minorEastAsia" w:hAnsiTheme="minorEastAsia"/>
                <w:szCs w:val="21"/>
                <w:u w:val="single"/>
              </w:rPr>
            </w:pPr>
            <w:r w:rsidRPr="00787A7D">
              <w:rPr>
                <w:rFonts w:asciiTheme="minorEastAsia" w:eastAsiaTheme="minorEastAsia" w:hAnsiTheme="minorEastAsia" w:hint="eastAsia"/>
                <w:szCs w:val="21"/>
              </w:rPr>
              <w:t>a）识别潜在的脆弱环节；</w:t>
            </w:r>
            <w:r w:rsidRPr="00787A7D">
              <w:rPr>
                <w:rFonts w:asciiTheme="minorEastAsia" w:eastAsiaTheme="minorEastAsia" w:hAnsiTheme="minorEastAsia" w:hint="eastAsia"/>
                <w:szCs w:val="21"/>
                <w:u w:val="single"/>
              </w:rPr>
              <w:t xml:space="preserve"> 提供《主要原辅料脆弱性评估及控制措施》</w:t>
            </w:r>
            <w:r w:rsidRPr="00787A7D">
              <w:rPr>
                <w:rFonts w:asciiTheme="minorEastAsia" w:eastAsiaTheme="minorEastAsia" w:hAnsiTheme="minorEastAsia"/>
                <w:color w:val="0000FF"/>
                <w:szCs w:val="21"/>
                <w:u w:val="single"/>
              </w:rPr>
              <w:t xml:space="preserve">  </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b）制定预防食品欺诈的措施；□有效   </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基本有效    □效果欠佳，需要改进</w:t>
            </w:r>
          </w:p>
          <w:p w:rsidR="00383691" w:rsidRPr="00787A7D" w:rsidRDefault="00B47BAD">
            <w:pPr>
              <w:ind w:firstLineChars="100" w:firstLine="210"/>
              <w:jc w:val="left"/>
              <w:rPr>
                <w:rFonts w:asciiTheme="minorEastAsia" w:eastAsiaTheme="minorEastAsia" w:hAnsiTheme="minorEastAsia"/>
                <w:szCs w:val="21"/>
                <w:u w:val="single"/>
              </w:rPr>
            </w:pPr>
            <w:r w:rsidRPr="00787A7D">
              <w:rPr>
                <w:rFonts w:asciiTheme="minorEastAsia" w:eastAsiaTheme="minorEastAsia" w:hAnsiTheme="minorEastAsia" w:hint="eastAsia"/>
                <w:szCs w:val="21"/>
                <w:u w:val="single"/>
              </w:rPr>
              <w:t>通过严格按照供方管理，做好采购过程管理方式进行控制。</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c）根据脆弱性，对措施的优先顺序进行排序。□有效   </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基本有效    □效果欠佳，需要改进</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d）食品欺诈预防计划是否覆盖相关的食品类别</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是   □否</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e) 定期控制措施进行确认和验证：□有效   </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基本有效    □效果欠佳，需要改进；</w:t>
            </w:r>
          </w:p>
          <w:p w:rsidR="00383691" w:rsidRPr="00787A7D" w:rsidRDefault="00B47BAD" w:rsidP="00446182">
            <w:pPr>
              <w:tabs>
                <w:tab w:val="left" w:pos="0"/>
              </w:tabs>
              <w:adjustRightInd w:val="0"/>
              <w:snapToGrid w:val="0"/>
              <w:spacing w:line="240" w:lineRule="atLeast"/>
              <w:rPr>
                <w:rFonts w:asciiTheme="minorEastAsia" w:eastAsiaTheme="minorEastAsia" w:hAnsiTheme="minorEastAsia"/>
                <w:szCs w:val="21"/>
              </w:rPr>
            </w:pPr>
            <w:r w:rsidRPr="00787A7D">
              <w:rPr>
                <w:rFonts w:asciiTheme="minorEastAsia" w:eastAsiaTheme="minorEastAsia" w:hAnsiTheme="minorEastAsia" w:hint="eastAsia"/>
                <w:szCs w:val="21"/>
              </w:rPr>
              <w:t>与</w:t>
            </w:r>
            <w:r w:rsidRPr="00787A7D">
              <w:rPr>
                <w:rFonts w:asciiTheme="minorEastAsia" w:eastAsiaTheme="minorEastAsia" w:hAnsiTheme="minorEastAsia" w:hint="eastAsia"/>
                <w:szCs w:val="21"/>
                <w:u w:val="single"/>
              </w:rPr>
              <w:t xml:space="preserve">  202</w:t>
            </w:r>
            <w:r w:rsidR="00AE342E" w:rsidRPr="00787A7D">
              <w:rPr>
                <w:rFonts w:asciiTheme="minorEastAsia" w:eastAsiaTheme="minorEastAsia" w:hAnsiTheme="minorEastAsia"/>
                <w:szCs w:val="21"/>
                <w:u w:val="single"/>
              </w:rPr>
              <w:t>2</w:t>
            </w:r>
            <w:r w:rsidRPr="00787A7D">
              <w:rPr>
                <w:rFonts w:asciiTheme="minorEastAsia" w:eastAsiaTheme="minorEastAsia" w:hAnsiTheme="minorEastAsia" w:hint="eastAsia"/>
                <w:szCs w:val="21"/>
                <w:u w:val="single"/>
              </w:rPr>
              <w:t xml:space="preserve"> </w:t>
            </w:r>
            <w:r w:rsidRPr="00787A7D">
              <w:rPr>
                <w:rFonts w:asciiTheme="minorEastAsia" w:eastAsiaTheme="minorEastAsia" w:hAnsiTheme="minorEastAsia" w:hint="eastAsia"/>
                <w:szCs w:val="21"/>
              </w:rPr>
              <w:t>年</w:t>
            </w:r>
            <w:r w:rsidRPr="00787A7D">
              <w:rPr>
                <w:rFonts w:asciiTheme="minorEastAsia" w:eastAsiaTheme="minorEastAsia" w:hAnsiTheme="minorEastAsia" w:hint="eastAsia"/>
                <w:szCs w:val="21"/>
                <w:u w:val="single"/>
              </w:rPr>
              <w:t xml:space="preserve">  </w:t>
            </w:r>
            <w:r w:rsidR="00AE342E" w:rsidRPr="00787A7D">
              <w:rPr>
                <w:rFonts w:asciiTheme="minorEastAsia" w:eastAsiaTheme="minorEastAsia" w:hAnsiTheme="minorEastAsia"/>
                <w:szCs w:val="21"/>
                <w:u w:val="single"/>
              </w:rPr>
              <w:t>01</w:t>
            </w:r>
            <w:r w:rsidRPr="00787A7D">
              <w:rPr>
                <w:rFonts w:asciiTheme="minorEastAsia" w:eastAsiaTheme="minorEastAsia" w:hAnsiTheme="minorEastAsia" w:hint="eastAsia"/>
                <w:szCs w:val="21"/>
              </w:rPr>
              <w:t>月</w:t>
            </w:r>
            <w:r w:rsidRPr="00787A7D">
              <w:rPr>
                <w:rFonts w:asciiTheme="minorEastAsia" w:eastAsiaTheme="minorEastAsia" w:hAnsiTheme="minorEastAsia" w:hint="eastAsia"/>
                <w:szCs w:val="21"/>
                <w:u w:val="single"/>
              </w:rPr>
              <w:t xml:space="preserve"> </w:t>
            </w:r>
            <w:r w:rsidR="00AE342E" w:rsidRPr="00787A7D">
              <w:rPr>
                <w:rFonts w:asciiTheme="minorEastAsia" w:eastAsiaTheme="minorEastAsia" w:hAnsiTheme="minorEastAsia"/>
                <w:szCs w:val="21"/>
                <w:u w:val="single"/>
              </w:rPr>
              <w:t>0</w:t>
            </w:r>
            <w:r w:rsidR="00446182" w:rsidRPr="00787A7D">
              <w:rPr>
                <w:rFonts w:asciiTheme="minorEastAsia" w:eastAsiaTheme="minorEastAsia" w:hAnsiTheme="minorEastAsia"/>
                <w:szCs w:val="21"/>
                <w:u w:val="single"/>
              </w:rPr>
              <w:t>4</w:t>
            </w:r>
            <w:r w:rsidRPr="00787A7D">
              <w:rPr>
                <w:rFonts w:asciiTheme="minorEastAsia" w:eastAsiaTheme="minorEastAsia" w:hAnsiTheme="minorEastAsia" w:hint="eastAsia"/>
                <w:szCs w:val="21"/>
              </w:rPr>
              <w:t>日 进行了食品欺诈预防计划评审。</w:t>
            </w:r>
          </w:p>
        </w:tc>
        <w:tc>
          <w:tcPr>
            <w:tcW w:w="1106" w:type="dxa"/>
            <w:gridSpan w:val="2"/>
            <w:vMerge/>
            <w:shd w:val="clear" w:color="auto" w:fill="auto"/>
          </w:tcPr>
          <w:p w:rsidR="00383691" w:rsidRPr="00787A7D" w:rsidRDefault="00383691">
            <w:pPr>
              <w:rPr>
                <w:rFonts w:asciiTheme="minorEastAsia" w:eastAsiaTheme="minorEastAsia" w:hAnsiTheme="minorEastAsia"/>
                <w:szCs w:val="21"/>
              </w:rPr>
            </w:pPr>
          </w:p>
        </w:tc>
      </w:tr>
      <w:tr w:rsidR="00383691" w:rsidRPr="00787A7D" w:rsidTr="0086183B">
        <w:trPr>
          <w:trHeight w:val="481"/>
        </w:trPr>
        <w:tc>
          <w:tcPr>
            <w:tcW w:w="1788" w:type="dxa"/>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危害控制</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总则</w:t>
            </w:r>
          </w:p>
          <w:p w:rsidR="00383691" w:rsidRPr="00787A7D" w:rsidRDefault="00383691">
            <w:pPr>
              <w:rPr>
                <w:rFonts w:asciiTheme="minorEastAsia" w:eastAsiaTheme="minorEastAsia" w:hAnsiTheme="minorEastAsia"/>
                <w:szCs w:val="21"/>
              </w:rPr>
            </w:pPr>
          </w:p>
        </w:tc>
        <w:tc>
          <w:tcPr>
            <w:tcW w:w="1100" w:type="dxa"/>
            <w:gridSpan w:val="2"/>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H(V1.0)</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4.1  </w:t>
            </w: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文件名称</w:t>
            </w: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A3"/>
            </w:r>
            <w:r w:rsidRPr="00787A7D">
              <w:rPr>
                <w:rFonts w:asciiTheme="minorEastAsia" w:eastAsiaTheme="minorEastAsia" w:hAnsiTheme="minorEastAsia" w:hint="eastAsia"/>
                <w:szCs w:val="21"/>
              </w:rPr>
              <w:t>HACCP管理手册4</w:t>
            </w:r>
            <w:r w:rsidRPr="00787A7D">
              <w:rPr>
                <w:rFonts w:asciiTheme="minorEastAsia" w:eastAsiaTheme="minorEastAsia" w:hAnsiTheme="minorEastAsia"/>
                <w:szCs w:val="21"/>
              </w:rPr>
              <w:t>.1</w:t>
            </w:r>
            <w:r w:rsidRPr="00787A7D">
              <w:rPr>
                <w:rFonts w:asciiTheme="minorEastAsia" w:eastAsiaTheme="minorEastAsia" w:hAnsiTheme="minorEastAsia" w:hint="eastAsia"/>
                <w:szCs w:val="21"/>
              </w:rPr>
              <w:t xml:space="preserve">条款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szCs w:val="21"/>
              </w:rPr>
              <w:t>HACCP</w:t>
            </w:r>
            <w:r w:rsidRPr="00787A7D">
              <w:rPr>
                <w:rFonts w:asciiTheme="minorEastAsia" w:eastAsiaTheme="minorEastAsia" w:hAnsiTheme="minorEastAsia" w:hint="eastAsia"/>
                <w:szCs w:val="21"/>
              </w:rPr>
              <w:t>计划书</w:t>
            </w:r>
          </w:p>
        </w:tc>
        <w:tc>
          <w:tcPr>
            <w:tcW w:w="1106" w:type="dxa"/>
            <w:gridSpan w:val="2"/>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符合</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A3"/>
            </w:r>
            <w:r w:rsidRPr="00787A7D">
              <w:rPr>
                <w:rFonts w:asciiTheme="minorEastAsia" w:eastAsiaTheme="minorEastAsia" w:hAnsiTheme="minorEastAsia" w:hint="eastAsia"/>
                <w:szCs w:val="21"/>
              </w:rPr>
              <w:t>不符合</w:t>
            </w:r>
          </w:p>
        </w:tc>
      </w:tr>
      <w:tr w:rsidR="00383691" w:rsidRPr="00787A7D" w:rsidTr="0086183B">
        <w:trPr>
          <w:trHeight w:val="481"/>
        </w:trPr>
        <w:tc>
          <w:tcPr>
            <w:tcW w:w="1788" w:type="dxa"/>
            <w:vMerge/>
            <w:shd w:val="clear" w:color="auto" w:fill="auto"/>
          </w:tcPr>
          <w:p w:rsidR="00383691" w:rsidRPr="00787A7D" w:rsidRDefault="00383691">
            <w:pPr>
              <w:rPr>
                <w:rFonts w:asciiTheme="minorEastAsia" w:eastAsiaTheme="minorEastAsia" w:hAnsiTheme="minorEastAsia"/>
                <w:szCs w:val="21"/>
              </w:rPr>
            </w:pPr>
          </w:p>
        </w:tc>
        <w:tc>
          <w:tcPr>
            <w:tcW w:w="1100" w:type="dxa"/>
            <w:gridSpan w:val="2"/>
            <w:vMerge/>
            <w:shd w:val="clear" w:color="auto" w:fill="auto"/>
          </w:tcPr>
          <w:p w:rsidR="00383691" w:rsidRPr="00787A7D" w:rsidRDefault="00383691">
            <w:pPr>
              <w:rPr>
                <w:rFonts w:asciiTheme="minorEastAsia" w:eastAsiaTheme="minorEastAsia" w:hAnsiTheme="minorEastAsia"/>
                <w:szCs w:val="21"/>
              </w:rPr>
            </w:pP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HACCP小组应按照如下要求制定并组织实施食品的HACCP计划，系统控制显著危害，确保将这些危害防止、消除或降低到可接受水平，以保证食品安全。</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要求包括：</w:t>
            </w:r>
          </w:p>
          <w:p w:rsidR="00383691" w:rsidRPr="00787A7D" w:rsidRDefault="00B47BAD">
            <w:pPr>
              <w:rPr>
                <w:rFonts w:asciiTheme="minorEastAsia" w:eastAsiaTheme="minorEastAsia" w:hAnsiTheme="minorEastAsia"/>
                <w:szCs w:val="21"/>
                <w:highlight w:val="cyan"/>
              </w:rPr>
            </w:pPr>
            <w:r w:rsidRPr="00787A7D">
              <w:rPr>
                <w:rFonts w:asciiTheme="minorEastAsia" w:eastAsiaTheme="minorEastAsia" w:hAnsiTheme="minorEastAsia" w:hint="eastAsia"/>
                <w:szCs w:val="21"/>
              </w:rPr>
              <w:t>a</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 xml:space="preserve">进行危害分析和制定控制措施；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有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w:t>
            </w:r>
            <w:r w:rsidRPr="00787A7D">
              <w:rPr>
                <w:rFonts w:asciiTheme="minorEastAsia" w:eastAsiaTheme="minorEastAsia" w:hAnsiTheme="minorEastAsia"/>
                <w:szCs w:val="21"/>
              </w:rPr>
              <w:t xml:space="preserve">   </w:t>
            </w:r>
          </w:p>
          <w:p w:rsidR="00383691" w:rsidRPr="00787A7D" w:rsidRDefault="00B47BAD">
            <w:pPr>
              <w:rPr>
                <w:rFonts w:asciiTheme="minorEastAsia" w:eastAsiaTheme="minorEastAsia" w:hAnsiTheme="minorEastAsia"/>
                <w:szCs w:val="21"/>
                <w:highlight w:val="cyan"/>
              </w:rPr>
            </w:pPr>
            <w:r w:rsidRPr="00787A7D">
              <w:rPr>
                <w:rFonts w:asciiTheme="minorEastAsia" w:eastAsiaTheme="minorEastAsia" w:hAnsiTheme="minorEastAsia" w:hint="eastAsia"/>
                <w:szCs w:val="21"/>
              </w:rPr>
              <w:t>b</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 xml:space="preserve">确定关键控制点；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有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w:t>
            </w:r>
            <w:r w:rsidRPr="00787A7D">
              <w:rPr>
                <w:rFonts w:asciiTheme="minorEastAsia" w:eastAsiaTheme="minorEastAsia" w:hAnsiTheme="minorEastAsia"/>
                <w:szCs w:val="21"/>
              </w:rPr>
              <w:t xml:space="preserve">                </w:t>
            </w:r>
          </w:p>
          <w:p w:rsidR="00383691" w:rsidRPr="00787A7D" w:rsidRDefault="00B47BAD">
            <w:pPr>
              <w:rPr>
                <w:rFonts w:asciiTheme="minorEastAsia" w:eastAsiaTheme="minorEastAsia" w:hAnsiTheme="minorEastAsia"/>
                <w:szCs w:val="21"/>
                <w:highlight w:val="cyan"/>
              </w:rPr>
            </w:pPr>
            <w:r w:rsidRPr="00787A7D">
              <w:rPr>
                <w:rFonts w:asciiTheme="minorEastAsia" w:eastAsiaTheme="minorEastAsia" w:hAnsiTheme="minorEastAsia" w:hint="eastAsia"/>
                <w:szCs w:val="21"/>
              </w:rPr>
              <w:t>c</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 xml:space="preserve">确定经确认的关键限值；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有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d)</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 xml:space="preserve">建立关键控制点的监控系统；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有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e)</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 xml:space="preserve">建立纠偏措施；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有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f)</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 xml:space="preserve">确认HACCP计划，建立验证程序；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有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g</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 xml:space="preserve">保持HACCP原理得到有效应用的文件和记录。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有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影响H</w:t>
            </w:r>
            <w:r w:rsidRPr="00787A7D">
              <w:rPr>
                <w:rFonts w:asciiTheme="minorEastAsia" w:eastAsiaTheme="minorEastAsia" w:hAnsiTheme="minorEastAsia"/>
                <w:szCs w:val="21"/>
              </w:rPr>
              <w:t>ACCP</w:t>
            </w:r>
            <w:r w:rsidRPr="00787A7D">
              <w:rPr>
                <w:rFonts w:asciiTheme="minorEastAsia" w:eastAsiaTheme="minorEastAsia" w:hAnsiTheme="minorEastAsia" w:hint="eastAsia"/>
                <w:szCs w:val="21"/>
              </w:rPr>
              <w:t>计划有效性的因素的变化：</w:t>
            </w:r>
          </w:p>
          <w:p w:rsidR="00383691" w:rsidRPr="00787A7D" w:rsidRDefault="00B47BAD">
            <w:pPr>
              <w:rPr>
                <w:rFonts w:asciiTheme="minorEastAsia" w:eastAsiaTheme="minorEastAsia" w:hAnsiTheme="minorEastAsia"/>
                <w:szCs w:val="21"/>
                <w:highlight w:val="cyan"/>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产品配方的改变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工艺的改变</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加工条件的改变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其他变化——法律法规的变化</w:t>
            </w:r>
          </w:p>
          <w:p w:rsidR="00383691" w:rsidRPr="00787A7D" w:rsidRDefault="00383691">
            <w:pPr>
              <w:rPr>
                <w:rFonts w:asciiTheme="minorEastAsia" w:eastAsiaTheme="minorEastAsia" w:hAnsiTheme="minorEastAsia"/>
                <w:szCs w:val="21"/>
                <w:highlight w:val="cyan"/>
              </w:rPr>
            </w:pPr>
          </w:p>
          <w:p w:rsidR="00383691" w:rsidRPr="00787A7D" w:rsidRDefault="00B47BAD">
            <w:pPr>
              <w:rPr>
                <w:rFonts w:asciiTheme="minorEastAsia" w:eastAsiaTheme="minorEastAsia" w:hAnsiTheme="minorEastAsia"/>
                <w:szCs w:val="21"/>
                <w:u w:val="single"/>
              </w:rPr>
            </w:pPr>
            <w:r w:rsidRPr="00787A7D">
              <w:rPr>
                <w:rFonts w:asciiTheme="minorEastAsia" w:eastAsiaTheme="minorEastAsia" w:hAnsiTheme="minorEastAsia" w:hint="eastAsia"/>
                <w:szCs w:val="21"/>
              </w:rPr>
              <w:t>《H</w:t>
            </w:r>
            <w:r w:rsidRPr="00787A7D">
              <w:rPr>
                <w:rFonts w:asciiTheme="minorEastAsia" w:eastAsiaTheme="minorEastAsia" w:hAnsiTheme="minorEastAsia"/>
                <w:szCs w:val="21"/>
              </w:rPr>
              <w:t>ACCP</w:t>
            </w:r>
            <w:r w:rsidRPr="00787A7D">
              <w:rPr>
                <w:rFonts w:asciiTheme="minorEastAsia" w:eastAsiaTheme="minorEastAsia" w:hAnsiTheme="minorEastAsia" w:hint="eastAsia"/>
                <w:szCs w:val="21"/>
              </w:rPr>
              <w:t>计划》的内容包括：</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内容全面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内容不全面，说明：</w:t>
            </w:r>
            <w:r w:rsidRPr="00787A7D">
              <w:rPr>
                <w:rFonts w:asciiTheme="minorEastAsia" w:eastAsiaTheme="minorEastAsia" w:hAnsiTheme="minorEastAsia" w:hint="eastAsia"/>
                <w:szCs w:val="21"/>
                <w:u w:val="single"/>
              </w:rPr>
              <w:t xml:space="preserve">                    </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规定任何影响H</w:t>
            </w:r>
            <w:r w:rsidRPr="00787A7D">
              <w:rPr>
                <w:rFonts w:asciiTheme="minorEastAsia" w:eastAsiaTheme="minorEastAsia" w:hAnsiTheme="minorEastAsia"/>
                <w:szCs w:val="21"/>
              </w:rPr>
              <w:t>ACCP</w:t>
            </w:r>
            <w:r w:rsidRPr="00787A7D">
              <w:rPr>
                <w:rFonts w:asciiTheme="minorEastAsia" w:eastAsiaTheme="minorEastAsia" w:hAnsiTheme="minorEastAsia" w:hint="eastAsia"/>
                <w:szCs w:val="21"/>
              </w:rPr>
              <w:t>计划有效性因素的变化，对H</w:t>
            </w:r>
            <w:r w:rsidRPr="00787A7D">
              <w:rPr>
                <w:rFonts w:asciiTheme="minorEastAsia" w:eastAsiaTheme="minorEastAsia" w:hAnsiTheme="minorEastAsia"/>
                <w:szCs w:val="21"/>
              </w:rPr>
              <w:t>ACCP</w:t>
            </w:r>
            <w:r w:rsidRPr="00787A7D">
              <w:rPr>
                <w:rFonts w:asciiTheme="minorEastAsia" w:eastAsiaTheme="minorEastAsia" w:hAnsiTheme="minorEastAsia" w:hint="eastAsia"/>
                <w:szCs w:val="21"/>
              </w:rPr>
              <w:t xml:space="preserve">计划进行确认、验证，必要时进行更新。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否，</w:t>
            </w:r>
            <w:r w:rsidRPr="00787A7D">
              <w:rPr>
                <w:rFonts w:asciiTheme="minorEastAsia" w:eastAsiaTheme="minorEastAsia" w:hAnsiTheme="minorEastAsia" w:hint="eastAsia"/>
                <w:szCs w:val="21"/>
                <w:u w:val="single"/>
              </w:rPr>
              <w:t xml:space="preserve"> 初次审核未发变化 </w:t>
            </w:r>
          </w:p>
        </w:tc>
        <w:tc>
          <w:tcPr>
            <w:tcW w:w="1106" w:type="dxa"/>
            <w:gridSpan w:val="2"/>
            <w:vMerge/>
            <w:shd w:val="clear" w:color="auto" w:fill="auto"/>
          </w:tcPr>
          <w:p w:rsidR="00383691" w:rsidRPr="00787A7D" w:rsidRDefault="00383691">
            <w:pPr>
              <w:rPr>
                <w:rFonts w:asciiTheme="minorEastAsia" w:eastAsiaTheme="minorEastAsia" w:hAnsiTheme="minorEastAsia"/>
                <w:szCs w:val="21"/>
              </w:rPr>
            </w:pPr>
          </w:p>
        </w:tc>
      </w:tr>
      <w:tr w:rsidR="00383691" w:rsidRPr="00787A7D" w:rsidTr="0086183B">
        <w:trPr>
          <w:trHeight w:val="481"/>
        </w:trPr>
        <w:tc>
          <w:tcPr>
            <w:tcW w:w="1788" w:type="dxa"/>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预备步骤</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_HACCP小组的组成</w:t>
            </w:r>
          </w:p>
        </w:tc>
        <w:tc>
          <w:tcPr>
            <w:tcW w:w="1100" w:type="dxa"/>
            <w:gridSpan w:val="2"/>
            <w:vMerge w:val="restart"/>
            <w:shd w:val="clear" w:color="auto" w:fill="auto"/>
          </w:tcPr>
          <w:p w:rsidR="00383691" w:rsidRPr="00787A7D" w:rsidRDefault="00B47BAD">
            <w:pPr>
              <w:rPr>
                <w:rFonts w:asciiTheme="minorEastAsia" w:eastAsiaTheme="minorEastAsia" w:hAnsiTheme="minorEastAsia"/>
                <w:szCs w:val="21"/>
              </w:rPr>
            </w:pPr>
            <w:bookmarkStart w:id="1" w:name="_Hlk96686984"/>
            <w:r w:rsidRPr="00787A7D">
              <w:rPr>
                <w:rFonts w:asciiTheme="minorEastAsia" w:eastAsiaTheme="minorEastAsia" w:hAnsiTheme="minorEastAsia" w:hint="eastAsia"/>
                <w:szCs w:val="21"/>
              </w:rPr>
              <w:t>H(V1.0)</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4.2.1 </w:t>
            </w:r>
            <w:bookmarkEnd w:id="1"/>
            <w:r w:rsidRPr="00787A7D">
              <w:rPr>
                <w:rFonts w:asciiTheme="minorEastAsia" w:eastAsiaTheme="minorEastAsia" w:hAnsiTheme="minorEastAsia" w:hint="eastAsia"/>
                <w:szCs w:val="21"/>
              </w:rPr>
              <w:t xml:space="preserve"> </w:t>
            </w:r>
          </w:p>
          <w:p w:rsidR="00383691" w:rsidRPr="00787A7D" w:rsidRDefault="00383691">
            <w:pPr>
              <w:rPr>
                <w:rFonts w:asciiTheme="minorEastAsia" w:eastAsiaTheme="minorEastAsia" w:hAnsiTheme="minorEastAsia"/>
                <w:szCs w:val="21"/>
              </w:rPr>
            </w:pP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文件名称</w:t>
            </w: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A3"/>
            </w:r>
            <w:r w:rsidRPr="00787A7D">
              <w:rPr>
                <w:rFonts w:asciiTheme="minorEastAsia" w:eastAsiaTheme="minorEastAsia" w:hAnsiTheme="minorEastAsia" w:hint="eastAsia"/>
                <w:szCs w:val="21"/>
              </w:rPr>
              <w:t>《质量和食品安全手册》、</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《HACCP 计划书》</w:t>
            </w:r>
            <w:r w:rsidRPr="00787A7D">
              <w:rPr>
                <w:rFonts w:asciiTheme="minorEastAsia" w:eastAsiaTheme="minorEastAsia" w:hAnsiTheme="minorEastAsia"/>
                <w:szCs w:val="21"/>
              </w:rPr>
              <w:t xml:space="preserve"> </w:t>
            </w:r>
          </w:p>
        </w:tc>
        <w:tc>
          <w:tcPr>
            <w:tcW w:w="1106" w:type="dxa"/>
            <w:gridSpan w:val="2"/>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符合</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A3"/>
            </w:r>
            <w:r w:rsidRPr="00787A7D">
              <w:rPr>
                <w:rFonts w:asciiTheme="minorEastAsia" w:eastAsiaTheme="minorEastAsia" w:hAnsiTheme="minorEastAsia" w:hint="eastAsia"/>
                <w:szCs w:val="21"/>
              </w:rPr>
              <w:t>不符合</w:t>
            </w:r>
          </w:p>
        </w:tc>
      </w:tr>
      <w:tr w:rsidR="00383691" w:rsidRPr="00787A7D" w:rsidTr="0086183B">
        <w:trPr>
          <w:trHeight w:val="481"/>
        </w:trPr>
        <w:tc>
          <w:tcPr>
            <w:tcW w:w="1788" w:type="dxa"/>
            <w:vMerge/>
            <w:shd w:val="clear" w:color="auto" w:fill="auto"/>
          </w:tcPr>
          <w:p w:rsidR="00383691" w:rsidRPr="00787A7D" w:rsidRDefault="00383691">
            <w:pPr>
              <w:rPr>
                <w:rFonts w:asciiTheme="minorEastAsia" w:eastAsiaTheme="minorEastAsia" w:hAnsiTheme="minorEastAsia"/>
                <w:szCs w:val="21"/>
              </w:rPr>
            </w:pPr>
          </w:p>
        </w:tc>
        <w:tc>
          <w:tcPr>
            <w:tcW w:w="1100" w:type="dxa"/>
            <w:gridSpan w:val="2"/>
            <w:vMerge/>
            <w:shd w:val="clear" w:color="auto" w:fill="auto"/>
          </w:tcPr>
          <w:p w:rsidR="00383691" w:rsidRPr="00787A7D" w:rsidRDefault="00383691">
            <w:pPr>
              <w:rPr>
                <w:rFonts w:asciiTheme="minorEastAsia" w:eastAsiaTheme="minorEastAsia" w:hAnsiTheme="minorEastAsia"/>
                <w:szCs w:val="21"/>
              </w:rPr>
            </w:pP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食品安全小组在制定和实施食品安全管理体系方面具有多学科知识和经验的结合，包括：</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 xml:space="preserve">人员能力管理  </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 xml:space="preserve">设备管理    </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 xml:space="preserve">原材料采购    </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 xml:space="preserve">产品生产    </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 xml:space="preserve">服务提供   </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 xml:space="preserve">工艺执行    </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 xml:space="preserve"> 产品交付     </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食品危害计划验证</w:t>
            </w:r>
          </w:p>
          <w:p w:rsidR="00383691" w:rsidRPr="00787A7D" w:rsidRDefault="00383691">
            <w:pPr>
              <w:pStyle w:val="a0"/>
              <w:rPr>
                <w:rFonts w:asciiTheme="minorEastAsia" w:eastAsiaTheme="minorEastAsia" w:hAnsiTheme="minorEastAsia"/>
                <w:sz w:val="21"/>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H</w:t>
            </w:r>
            <w:r w:rsidRPr="00787A7D">
              <w:rPr>
                <w:rFonts w:asciiTheme="minorEastAsia" w:eastAsiaTheme="minorEastAsia" w:hAnsiTheme="minorEastAsia"/>
                <w:szCs w:val="21"/>
              </w:rPr>
              <w:t>ACCP</w:t>
            </w:r>
            <w:r w:rsidRPr="00787A7D">
              <w:rPr>
                <w:rFonts w:asciiTheme="minorEastAsia" w:eastAsiaTheme="minorEastAsia" w:hAnsiTheme="minorEastAsia" w:hint="eastAsia"/>
                <w:szCs w:val="21"/>
              </w:rPr>
              <w:t>小组/食品安全小组成员组成信息：</w:t>
            </w: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978"/>
              <w:gridCol w:w="920"/>
              <w:gridCol w:w="790"/>
              <w:gridCol w:w="910"/>
              <w:gridCol w:w="800"/>
              <w:gridCol w:w="2750"/>
              <w:gridCol w:w="778"/>
            </w:tblGrid>
            <w:tr w:rsidR="00B31B67" w:rsidRPr="00787A7D">
              <w:tc>
                <w:tcPr>
                  <w:tcW w:w="1132"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部门</w:t>
                  </w:r>
                </w:p>
              </w:tc>
              <w:tc>
                <w:tcPr>
                  <w:tcW w:w="978"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姓名</w:t>
                  </w:r>
                </w:p>
              </w:tc>
              <w:tc>
                <w:tcPr>
                  <w:tcW w:w="920"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学历</w:t>
                  </w:r>
                </w:p>
              </w:tc>
              <w:tc>
                <w:tcPr>
                  <w:tcW w:w="790"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经历</w:t>
                  </w:r>
                </w:p>
              </w:tc>
              <w:tc>
                <w:tcPr>
                  <w:tcW w:w="910"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培训</w:t>
                  </w:r>
                </w:p>
              </w:tc>
              <w:tc>
                <w:tcPr>
                  <w:tcW w:w="800"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批准</w:t>
                  </w:r>
                </w:p>
              </w:tc>
              <w:tc>
                <w:tcPr>
                  <w:tcW w:w="2750"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活动</w:t>
                  </w:r>
                </w:p>
              </w:tc>
              <w:tc>
                <w:tcPr>
                  <w:tcW w:w="778"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其他</w:t>
                  </w:r>
                </w:p>
              </w:tc>
            </w:tr>
            <w:tr w:rsidR="00B31B67" w:rsidRPr="00787A7D">
              <w:tc>
                <w:tcPr>
                  <w:tcW w:w="1132"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管理层</w:t>
                  </w:r>
                </w:p>
                <w:p w:rsidR="0004447F" w:rsidRPr="00787A7D" w:rsidRDefault="0004447F" w:rsidP="0004447F">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t>总</w:t>
                  </w:r>
                  <w:r w:rsidRPr="00787A7D">
                    <w:rPr>
                      <w:rFonts w:asciiTheme="minorEastAsia" w:eastAsiaTheme="minorEastAsia" w:hAnsiTheme="minorEastAsia"/>
                      <w:sz w:val="21"/>
                      <w:szCs w:val="21"/>
                    </w:rPr>
                    <w:t>经理</w:t>
                  </w:r>
                </w:p>
              </w:tc>
              <w:tc>
                <w:tcPr>
                  <w:tcW w:w="978" w:type="dxa"/>
                </w:tcPr>
                <w:p w:rsidR="00383691" w:rsidRPr="00787A7D" w:rsidRDefault="004D34E1">
                  <w:pPr>
                    <w:rPr>
                      <w:rFonts w:asciiTheme="minorEastAsia" w:eastAsiaTheme="minorEastAsia" w:hAnsiTheme="minorEastAsia"/>
                      <w:szCs w:val="21"/>
                    </w:rPr>
                  </w:pPr>
                  <w:r w:rsidRPr="00787A7D">
                    <w:rPr>
                      <w:rFonts w:asciiTheme="minorEastAsia" w:eastAsiaTheme="minorEastAsia" w:hAnsiTheme="minorEastAsia" w:cs="黑体" w:hint="eastAsia"/>
                      <w:color w:val="0D0D0D"/>
                      <w:kern w:val="0"/>
                      <w:szCs w:val="21"/>
                      <w:lang w:bidi="ar"/>
                    </w:rPr>
                    <w:t>马聚成</w:t>
                  </w:r>
                </w:p>
              </w:tc>
              <w:tc>
                <w:tcPr>
                  <w:tcW w:w="920" w:type="dxa"/>
                </w:tcPr>
                <w:p w:rsidR="00383691" w:rsidRPr="00787A7D" w:rsidRDefault="00AF63E2">
                  <w:pPr>
                    <w:rPr>
                      <w:rFonts w:asciiTheme="minorEastAsia" w:eastAsiaTheme="minorEastAsia" w:hAnsiTheme="minorEastAsia"/>
                      <w:szCs w:val="21"/>
                    </w:rPr>
                  </w:pPr>
                  <w:r>
                    <w:rPr>
                      <w:rFonts w:hint="eastAsia"/>
                    </w:rPr>
                    <w:t>高中</w:t>
                  </w:r>
                </w:p>
              </w:tc>
              <w:tc>
                <w:tcPr>
                  <w:tcW w:w="790" w:type="dxa"/>
                </w:tcPr>
                <w:p w:rsidR="00383691" w:rsidRPr="00787A7D" w:rsidRDefault="00AF63E2" w:rsidP="0008645A">
                  <w:pPr>
                    <w:rPr>
                      <w:rFonts w:asciiTheme="minorEastAsia" w:eastAsiaTheme="minorEastAsia" w:hAnsiTheme="minorEastAsia"/>
                      <w:szCs w:val="21"/>
                    </w:rPr>
                  </w:pPr>
                  <w:r>
                    <w:rPr>
                      <w:rFonts w:hint="eastAsia"/>
                    </w:rPr>
                    <w:t>20</w:t>
                  </w:r>
                  <w:r>
                    <w:rPr>
                      <w:rFonts w:hint="eastAsia"/>
                    </w:rPr>
                    <w:t>年</w:t>
                  </w:r>
                </w:p>
              </w:tc>
              <w:tc>
                <w:tcPr>
                  <w:tcW w:w="910"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是</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w:t>
                  </w:r>
                </w:p>
              </w:tc>
              <w:tc>
                <w:tcPr>
                  <w:tcW w:w="800"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是</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w:t>
                  </w:r>
                </w:p>
              </w:tc>
              <w:tc>
                <w:tcPr>
                  <w:tcW w:w="2750"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组织并参加培训，组织开展确认及验证工作等</w:t>
                  </w:r>
                </w:p>
              </w:tc>
              <w:tc>
                <w:tcPr>
                  <w:tcW w:w="778" w:type="dxa"/>
                </w:tcPr>
                <w:p w:rsidR="00383691" w:rsidRPr="00787A7D" w:rsidRDefault="00383691">
                  <w:pPr>
                    <w:rPr>
                      <w:rFonts w:asciiTheme="minorEastAsia" w:eastAsiaTheme="minorEastAsia" w:hAnsiTheme="minorEastAsia"/>
                      <w:szCs w:val="21"/>
                    </w:rPr>
                  </w:pPr>
                </w:p>
              </w:tc>
            </w:tr>
            <w:tr w:rsidR="00B31B67" w:rsidRPr="00787A7D">
              <w:tc>
                <w:tcPr>
                  <w:tcW w:w="1132" w:type="dxa"/>
                </w:tcPr>
                <w:p w:rsidR="0004447F" w:rsidRPr="00787A7D" w:rsidRDefault="004D34E1" w:rsidP="004D34E1">
                  <w:pPr>
                    <w:rPr>
                      <w:rFonts w:asciiTheme="minorEastAsia" w:eastAsiaTheme="minorEastAsia" w:hAnsiTheme="minorEastAsia"/>
                      <w:szCs w:val="21"/>
                    </w:rPr>
                  </w:pPr>
                  <w:r w:rsidRPr="00787A7D">
                    <w:rPr>
                      <w:rFonts w:asciiTheme="minorEastAsia" w:eastAsiaTheme="minorEastAsia" w:hAnsiTheme="minorEastAsia" w:hint="eastAsia"/>
                      <w:szCs w:val="21"/>
                    </w:rPr>
                    <w:t>综合</w:t>
                  </w:r>
                  <w:r w:rsidRPr="00787A7D">
                    <w:rPr>
                      <w:rFonts w:asciiTheme="minorEastAsia" w:eastAsiaTheme="minorEastAsia" w:hAnsiTheme="minorEastAsia"/>
                      <w:szCs w:val="21"/>
                    </w:rPr>
                    <w:t>部</w:t>
                  </w:r>
                  <w:r w:rsidR="0004447F" w:rsidRPr="00787A7D">
                    <w:rPr>
                      <w:rFonts w:asciiTheme="minorEastAsia" w:eastAsiaTheme="minorEastAsia" w:hAnsiTheme="minorEastAsia"/>
                      <w:szCs w:val="21"/>
                    </w:rPr>
                    <w:t>经理</w:t>
                  </w:r>
                </w:p>
              </w:tc>
              <w:tc>
                <w:tcPr>
                  <w:tcW w:w="978" w:type="dxa"/>
                </w:tcPr>
                <w:p w:rsidR="0004447F" w:rsidRPr="00787A7D" w:rsidRDefault="004D34E1" w:rsidP="0004447F">
                  <w:pPr>
                    <w:rPr>
                      <w:rFonts w:asciiTheme="minorEastAsia" w:eastAsiaTheme="minorEastAsia" w:hAnsiTheme="minorEastAsia"/>
                      <w:szCs w:val="21"/>
                    </w:rPr>
                  </w:pPr>
                  <w:r w:rsidRPr="00787A7D">
                    <w:rPr>
                      <w:rFonts w:asciiTheme="minorEastAsia" w:eastAsiaTheme="minorEastAsia" w:hAnsiTheme="minorEastAsia" w:cs="黑体" w:hint="eastAsia"/>
                      <w:color w:val="0D0D0D"/>
                      <w:kern w:val="0"/>
                      <w:szCs w:val="21"/>
                      <w:lang w:bidi="ar"/>
                    </w:rPr>
                    <w:t>陈增双</w:t>
                  </w:r>
                </w:p>
              </w:tc>
              <w:tc>
                <w:tcPr>
                  <w:tcW w:w="920" w:type="dxa"/>
                </w:tcPr>
                <w:p w:rsidR="0004447F" w:rsidRPr="00787A7D" w:rsidRDefault="00AF63E2" w:rsidP="0004447F">
                  <w:pPr>
                    <w:rPr>
                      <w:rFonts w:asciiTheme="minorEastAsia" w:eastAsiaTheme="minorEastAsia" w:hAnsiTheme="minorEastAsia"/>
                      <w:szCs w:val="21"/>
                    </w:rPr>
                  </w:pPr>
                  <w:r>
                    <w:rPr>
                      <w:rFonts w:hint="eastAsia"/>
                    </w:rPr>
                    <w:t>大专</w:t>
                  </w:r>
                </w:p>
              </w:tc>
              <w:tc>
                <w:tcPr>
                  <w:tcW w:w="790" w:type="dxa"/>
                </w:tcPr>
                <w:p w:rsidR="0004447F" w:rsidRPr="00787A7D" w:rsidRDefault="00AF63E2" w:rsidP="0004447F">
                  <w:pPr>
                    <w:rPr>
                      <w:rFonts w:asciiTheme="minorEastAsia" w:eastAsiaTheme="minorEastAsia" w:hAnsiTheme="minorEastAsia"/>
                      <w:szCs w:val="21"/>
                    </w:rPr>
                  </w:pPr>
                  <w:r>
                    <w:rPr>
                      <w:rFonts w:hint="eastAsia"/>
                    </w:rPr>
                    <w:t>2</w:t>
                  </w:r>
                  <w:r>
                    <w:rPr>
                      <w:rFonts w:hint="eastAsia"/>
                    </w:rPr>
                    <w:t>年</w:t>
                  </w:r>
                </w:p>
              </w:tc>
              <w:tc>
                <w:tcPr>
                  <w:tcW w:w="910" w:type="dxa"/>
                </w:tcPr>
                <w:p w:rsidR="0004447F" w:rsidRPr="00787A7D" w:rsidRDefault="0004447F" w:rsidP="0004447F">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是</w:t>
                  </w:r>
                </w:p>
                <w:p w:rsidR="0004447F" w:rsidRPr="00787A7D" w:rsidRDefault="0004447F" w:rsidP="0004447F">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w:t>
                  </w:r>
                </w:p>
              </w:tc>
              <w:tc>
                <w:tcPr>
                  <w:tcW w:w="800" w:type="dxa"/>
                </w:tcPr>
                <w:p w:rsidR="0004447F" w:rsidRPr="00787A7D" w:rsidRDefault="0004447F" w:rsidP="0004447F">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是</w:t>
                  </w:r>
                </w:p>
                <w:p w:rsidR="0004447F" w:rsidRPr="00787A7D" w:rsidRDefault="0004447F" w:rsidP="0004447F">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w:t>
                  </w:r>
                </w:p>
              </w:tc>
              <w:tc>
                <w:tcPr>
                  <w:tcW w:w="2750" w:type="dxa"/>
                </w:tcPr>
                <w:p w:rsidR="0004447F" w:rsidRPr="00787A7D" w:rsidRDefault="0004447F" w:rsidP="0004447F">
                  <w:pPr>
                    <w:rPr>
                      <w:rFonts w:asciiTheme="minorEastAsia" w:eastAsiaTheme="minorEastAsia" w:hAnsiTheme="minorEastAsia"/>
                      <w:szCs w:val="21"/>
                    </w:rPr>
                  </w:pPr>
                  <w:r w:rsidRPr="00787A7D">
                    <w:rPr>
                      <w:rFonts w:asciiTheme="minorEastAsia" w:eastAsiaTheme="minorEastAsia" w:hAnsiTheme="minorEastAsia" w:hint="eastAsia"/>
                      <w:szCs w:val="21"/>
                    </w:rPr>
                    <w:t>参与食品安全小组工作</w:t>
                  </w:r>
                  <w:r w:rsidR="004D34E1" w:rsidRPr="00787A7D">
                    <w:rPr>
                      <w:rFonts w:asciiTheme="minorEastAsia" w:eastAsiaTheme="minorEastAsia" w:hAnsiTheme="minorEastAsia" w:hint="eastAsia"/>
                      <w:szCs w:val="21"/>
                    </w:rPr>
                    <w:t>, 参与食品安全小组工作，人员培训、参加食品安全确认验证活动</w:t>
                  </w:r>
                </w:p>
              </w:tc>
              <w:tc>
                <w:tcPr>
                  <w:tcW w:w="778" w:type="dxa"/>
                </w:tcPr>
                <w:p w:rsidR="0004447F" w:rsidRPr="00787A7D" w:rsidRDefault="0004447F" w:rsidP="0004447F">
                  <w:pPr>
                    <w:rPr>
                      <w:rFonts w:asciiTheme="minorEastAsia" w:eastAsiaTheme="minorEastAsia" w:hAnsiTheme="minorEastAsia"/>
                      <w:szCs w:val="21"/>
                    </w:rPr>
                  </w:pPr>
                </w:p>
              </w:tc>
            </w:tr>
            <w:tr w:rsidR="00B31B67" w:rsidRPr="00787A7D">
              <w:tc>
                <w:tcPr>
                  <w:tcW w:w="1132" w:type="dxa"/>
                </w:tcPr>
                <w:p w:rsidR="0004447F" w:rsidRPr="00787A7D" w:rsidRDefault="0004447F" w:rsidP="006E1B24">
                  <w:pPr>
                    <w:rPr>
                      <w:rFonts w:asciiTheme="minorEastAsia" w:eastAsiaTheme="minorEastAsia" w:hAnsiTheme="minorEastAsia"/>
                      <w:szCs w:val="21"/>
                    </w:rPr>
                  </w:pPr>
                  <w:r w:rsidRPr="00787A7D">
                    <w:rPr>
                      <w:rFonts w:asciiTheme="minorEastAsia" w:eastAsiaTheme="minorEastAsia" w:hAnsiTheme="minorEastAsia" w:hint="eastAsia"/>
                      <w:szCs w:val="21"/>
                    </w:rPr>
                    <w:t>餐</w:t>
                  </w:r>
                  <w:r w:rsidRPr="00787A7D">
                    <w:rPr>
                      <w:rFonts w:asciiTheme="minorEastAsia" w:eastAsiaTheme="minorEastAsia" w:hAnsiTheme="minorEastAsia"/>
                      <w:szCs w:val="21"/>
                    </w:rPr>
                    <w:t>饮部经</w:t>
                  </w:r>
                  <w:r w:rsidRPr="00787A7D">
                    <w:rPr>
                      <w:rFonts w:asciiTheme="minorEastAsia" w:eastAsiaTheme="minorEastAsia" w:hAnsiTheme="minorEastAsia" w:hint="eastAsia"/>
                      <w:szCs w:val="21"/>
                    </w:rPr>
                    <w:t>理</w:t>
                  </w:r>
                  <w:r w:rsidR="004D34E1" w:rsidRPr="00787A7D">
                    <w:rPr>
                      <w:rFonts w:asciiTheme="minorEastAsia" w:eastAsiaTheme="minorEastAsia" w:hAnsiTheme="minorEastAsia" w:hint="eastAsia"/>
                      <w:szCs w:val="21"/>
                    </w:rPr>
                    <w:t>兼</w:t>
                  </w:r>
                  <w:r w:rsidR="004D34E1" w:rsidRPr="00787A7D">
                    <w:rPr>
                      <w:rFonts w:asciiTheme="minorEastAsia" w:eastAsiaTheme="minorEastAsia" w:hAnsiTheme="minorEastAsia"/>
                      <w:szCs w:val="21"/>
                    </w:rPr>
                    <w:t>组长</w:t>
                  </w:r>
                </w:p>
              </w:tc>
              <w:tc>
                <w:tcPr>
                  <w:tcW w:w="978" w:type="dxa"/>
                </w:tcPr>
                <w:p w:rsidR="0004447F" w:rsidRPr="00787A7D" w:rsidRDefault="004D34E1" w:rsidP="0004447F">
                  <w:pPr>
                    <w:rPr>
                      <w:rFonts w:asciiTheme="minorEastAsia" w:eastAsiaTheme="minorEastAsia" w:hAnsiTheme="minorEastAsia"/>
                      <w:szCs w:val="21"/>
                    </w:rPr>
                  </w:pPr>
                  <w:r w:rsidRPr="00787A7D">
                    <w:rPr>
                      <w:rFonts w:asciiTheme="minorEastAsia" w:eastAsiaTheme="minorEastAsia" w:hAnsiTheme="minorEastAsia" w:cs="黑体" w:hint="eastAsia"/>
                      <w:color w:val="0D0D0D"/>
                      <w:kern w:val="0"/>
                      <w:szCs w:val="21"/>
                      <w:lang w:bidi="ar"/>
                    </w:rPr>
                    <w:t>谢聪</w:t>
                  </w:r>
                </w:p>
              </w:tc>
              <w:tc>
                <w:tcPr>
                  <w:tcW w:w="920" w:type="dxa"/>
                </w:tcPr>
                <w:p w:rsidR="0004447F" w:rsidRPr="00787A7D" w:rsidRDefault="00AF63E2" w:rsidP="0004447F">
                  <w:pPr>
                    <w:rPr>
                      <w:rFonts w:asciiTheme="minorEastAsia" w:eastAsiaTheme="minorEastAsia" w:hAnsiTheme="minorEastAsia"/>
                      <w:szCs w:val="21"/>
                    </w:rPr>
                  </w:pPr>
                  <w:r>
                    <w:rPr>
                      <w:rFonts w:hint="eastAsia"/>
                    </w:rPr>
                    <w:t>中专</w:t>
                  </w:r>
                </w:p>
              </w:tc>
              <w:tc>
                <w:tcPr>
                  <w:tcW w:w="790" w:type="dxa"/>
                </w:tcPr>
                <w:p w:rsidR="0004447F" w:rsidRPr="00787A7D" w:rsidRDefault="00AF63E2" w:rsidP="0004447F">
                  <w:pPr>
                    <w:rPr>
                      <w:rFonts w:asciiTheme="minorEastAsia" w:eastAsiaTheme="minorEastAsia" w:hAnsiTheme="minorEastAsia"/>
                      <w:szCs w:val="21"/>
                    </w:rPr>
                  </w:pPr>
                  <w:r>
                    <w:rPr>
                      <w:rFonts w:hint="eastAsia"/>
                    </w:rPr>
                    <w:t>3</w:t>
                  </w:r>
                  <w:r>
                    <w:rPr>
                      <w:rFonts w:hint="eastAsia"/>
                    </w:rPr>
                    <w:t>年</w:t>
                  </w:r>
                </w:p>
              </w:tc>
              <w:tc>
                <w:tcPr>
                  <w:tcW w:w="910" w:type="dxa"/>
                </w:tcPr>
                <w:p w:rsidR="0004447F" w:rsidRPr="00787A7D" w:rsidRDefault="0004447F" w:rsidP="0004447F">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是</w:t>
                  </w:r>
                </w:p>
                <w:p w:rsidR="0004447F" w:rsidRPr="00787A7D" w:rsidRDefault="0004447F" w:rsidP="0004447F">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w:t>
                  </w:r>
                </w:p>
              </w:tc>
              <w:tc>
                <w:tcPr>
                  <w:tcW w:w="800" w:type="dxa"/>
                </w:tcPr>
                <w:p w:rsidR="0004447F" w:rsidRPr="00787A7D" w:rsidRDefault="0004447F" w:rsidP="0004447F">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是</w:t>
                  </w:r>
                </w:p>
                <w:p w:rsidR="0004447F" w:rsidRPr="00787A7D" w:rsidRDefault="0004447F" w:rsidP="0004447F">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w:t>
                  </w:r>
                </w:p>
              </w:tc>
              <w:tc>
                <w:tcPr>
                  <w:tcW w:w="2750" w:type="dxa"/>
                </w:tcPr>
                <w:p w:rsidR="0004447F" w:rsidRPr="00787A7D" w:rsidRDefault="0004447F" w:rsidP="0004447F">
                  <w:pPr>
                    <w:rPr>
                      <w:rFonts w:asciiTheme="minorEastAsia" w:eastAsiaTheme="minorEastAsia" w:hAnsiTheme="minorEastAsia"/>
                      <w:szCs w:val="21"/>
                    </w:rPr>
                  </w:pPr>
                  <w:r w:rsidRPr="00787A7D">
                    <w:rPr>
                      <w:rFonts w:asciiTheme="minorEastAsia" w:eastAsiaTheme="minorEastAsia" w:hAnsiTheme="minorEastAsia" w:hint="eastAsia"/>
                      <w:szCs w:val="21"/>
                    </w:rPr>
                    <w:t>参与食品安全小组工作，负责运营管理</w:t>
                  </w:r>
                </w:p>
              </w:tc>
              <w:tc>
                <w:tcPr>
                  <w:tcW w:w="778" w:type="dxa"/>
                </w:tcPr>
                <w:p w:rsidR="0004447F" w:rsidRPr="00787A7D" w:rsidRDefault="0004447F" w:rsidP="0004447F">
                  <w:pPr>
                    <w:rPr>
                      <w:rFonts w:asciiTheme="minorEastAsia" w:eastAsiaTheme="minorEastAsia" w:hAnsiTheme="minorEastAsia"/>
                      <w:szCs w:val="21"/>
                    </w:rPr>
                  </w:pPr>
                </w:p>
              </w:tc>
            </w:tr>
          </w:tbl>
          <w:p w:rsidR="00383691" w:rsidRPr="00787A7D" w:rsidRDefault="00383691">
            <w:pPr>
              <w:rPr>
                <w:rFonts w:asciiTheme="minorEastAsia" w:eastAsiaTheme="minorEastAsia" w:hAnsiTheme="minorEastAsia"/>
                <w:szCs w:val="21"/>
              </w:rPr>
            </w:pPr>
          </w:p>
          <w:p w:rsidR="00383691" w:rsidRPr="00787A7D" w:rsidRDefault="00B47BAD">
            <w:pPr>
              <w:ind w:firstLineChars="200" w:firstLine="420"/>
              <w:rPr>
                <w:rFonts w:asciiTheme="minorEastAsia" w:eastAsiaTheme="minorEastAsia" w:hAnsiTheme="minorEastAsia"/>
                <w:szCs w:val="21"/>
              </w:rPr>
            </w:pPr>
            <w:r w:rsidRPr="00787A7D">
              <w:rPr>
                <w:rFonts w:asciiTheme="minorEastAsia" w:eastAsiaTheme="minorEastAsia" w:hAnsiTheme="minorEastAsia" w:hint="eastAsia"/>
                <w:szCs w:val="21"/>
              </w:rPr>
              <w:t>是否聘请外部专家</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是，</w:t>
            </w:r>
            <w:r w:rsidRPr="00787A7D">
              <w:rPr>
                <w:rFonts w:asciiTheme="minorEastAsia" w:eastAsiaTheme="minorEastAsia" w:hAnsiTheme="minorEastAsia" w:hint="eastAsia"/>
                <w:szCs w:val="21"/>
                <w:u w:val="single"/>
              </w:rPr>
              <w:t>协议或者合同等</w:t>
            </w:r>
            <w:r w:rsidRPr="00787A7D">
              <w:rPr>
                <w:rFonts w:asciiTheme="minorEastAsia" w:eastAsiaTheme="minorEastAsia" w:hAnsiTheme="minorEastAsia"/>
                <w:szCs w:val="21"/>
                <w:u w:val="single"/>
              </w:rPr>
              <w:t xml:space="preserve">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否</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H</w:t>
            </w:r>
            <w:r w:rsidRPr="00787A7D">
              <w:rPr>
                <w:rFonts w:asciiTheme="minorEastAsia" w:eastAsiaTheme="minorEastAsia" w:hAnsiTheme="minorEastAsia"/>
                <w:szCs w:val="21"/>
              </w:rPr>
              <w:t>ACCP</w:t>
            </w:r>
            <w:r w:rsidRPr="00787A7D">
              <w:rPr>
                <w:rFonts w:asciiTheme="minorEastAsia" w:eastAsiaTheme="minorEastAsia" w:hAnsiTheme="minorEastAsia" w:hint="eastAsia"/>
                <w:szCs w:val="21"/>
              </w:rPr>
              <w:t>小组/食品安全小组成员应具有与企业的产品、过程、所涉及危害相关的专业知识和经验，并经过适当培训。</w:t>
            </w:r>
          </w:p>
          <w:p w:rsidR="00383691" w:rsidRPr="00787A7D" w:rsidRDefault="00383691">
            <w:pPr>
              <w:pStyle w:val="ae"/>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保持HACCP小组/食品安全小组成员的学历、经历、培训、批准以及活动的记录。</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HACCP小组长/食品安全小组长：</w:t>
            </w:r>
            <w:r w:rsidR="00C721B6" w:rsidRPr="00787A7D">
              <w:rPr>
                <w:rFonts w:asciiTheme="minorEastAsia" w:eastAsiaTheme="minorEastAsia" w:hAnsiTheme="minorEastAsia" w:cs="黑体" w:hint="eastAsia"/>
                <w:color w:val="0D0D0D"/>
                <w:kern w:val="0"/>
                <w:szCs w:val="21"/>
                <w:u w:val="single"/>
                <w:lang w:bidi="ar"/>
              </w:rPr>
              <w:t>谢聪先</w:t>
            </w:r>
            <w:r w:rsidR="00C721B6" w:rsidRPr="00787A7D">
              <w:rPr>
                <w:rFonts w:asciiTheme="minorEastAsia" w:eastAsiaTheme="minorEastAsia" w:hAnsiTheme="minorEastAsia" w:cs="黑体"/>
                <w:color w:val="0D0D0D"/>
                <w:kern w:val="0"/>
                <w:szCs w:val="21"/>
                <w:u w:val="single"/>
                <w:lang w:bidi="ar"/>
              </w:rPr>
              <w:t>生</w:t>
            </w:r>
            <w:r w:rsidRPr="00787A7D">
              <w:rPr>
                <w:rFonts w:asciiTheme="minorEastAsia" w:eastAsiaTheme="minorEastAsia" w:hAnsiTheme="minorEastAsia"/>
                <w:szCs w:val="21"/>
                <w:u w:val="single"/>
              </w:rPr>
              <w:t xml:space="preserve">   </w:t>
            </w:r>
          </w:p>
          <w:p w:rsidR="00383691" w:rsidRPr="00787A7D" w:rsidRDefault="00B47BAD">
            <w:pPr>
              <w:ind w:firstLineChars="100" w:firstLine="210"/>
              <w:rPr>
                <w:rFonts w:asciiTheme="minorEastAsia" w:eastAsiaTheme="minorEastAsia" w:hAnsiTheme="minorEastAsia"/>
                <w:szCs w:val="21"/>
                <w:u w:val="single"/>
              </w:rPr>
            </w:pPr>
            <w:r w:rsidRPr="00787A7D">
              <w:rPr>
                <w:rFonts w:asciiTheme="minorEastAsia" w:eastAsiaTheme="minorEastAsia" w:hAnsiTheme="minorEastAsia" w:hint="eastAsia"/>
                <w:szCs w:val="21"/>
              </w:rPr>
              <w:t>HACCP小组长/食品安全小组长</w:t>
            </w:r>
            <w:r w:rsidRPr="00787A7D">
              <w:rPr>
                <w:rFonts w:asciiTheme="minorEastAsia" w:eastAsiaTheme="minorEastAsia" w:hAnsiTheme="minorEastAsia"/>
                <w:szCs w:val="21"/>
              </w:rPr>
              <w:t>负责：</w:t>
            </w:r>
            <w:r w:rsidRPr="00787A7D">
              <w:rPr>
                <w:rFonts w:asciiTheme="minorEastAsia" w:eastAsiaTheme="minorEastAsia" w:hAnsiTheme="minorEastAsia" w:hint="eastAsia"/>
                <w:szCs w:val="21"/>
                <w:u w:val="single"/>
              </w:rPr>
              <w:t xml:space="preserve"> 在手册中有描述</w:t>
            </w:r>
            <w:r w:rsidRPr="00787A7D">
              <w:rPr>
                <w:rFonts w:asciiTheme="minorEastAsia" w:eastAsiaTheme="minorEastAsia" w:hAnsiTheme="minorEastAsia"/>
                <w:szCs w:val="21"/>
                <w:u w:val="single"/>
              </w:rPr>
              <w:t xml:space="preserve">         </w:t>
            </w:r>
            <w:r w:rsidRPr="00787A7D">
              <w:rPr>
                <w:rFonts w:asciiTheme="minorEastAsia" w:eastAsiaTheme="minorEastAsia" w:hAnsiTheme="minorEastAsia" w:hint="eastAsia"/>
                <w:szCs w:val="21"/>
                <w:u w:val="single"/>
              </w:rPr>
              <w:t xml:space="preserve"> </w:t>
            </w:r>
            <w:r w:rsidRPr="00787A7D">
              <w:rPr>
                <w:rFonts w:asciiTheme="minorEastAsia" w:eastAsiaTheme="minorEastAsia" w:hAnsiTheme="minorEastAsia"/>
                <w:szCs w:val="21"/>
                <w:u w:val="single"/>
              </w:rPr>
              <w:t xml:space="preserve">  </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t>确保HACCP</w:t>
            </w:r>
            <w:r w:rsidRPr="00787A7D">
              <w:rPr>
                <w:rFonts w:asciiTheme="minorEastAsia" w:eastAsiaTheme="minorEastAsia" w:hAnsiTheme="minorEastAsia" w:hint="eastAsia"/>
                <w:szCs w:val="21"/>
              </w:rPr>
              <w:t>体系</w:t>
            </w:r>
            <w:r w:rsidRPr="00787A7D">
              <w:rPr>
                <w:rFonts w:asciiTheme="minorEastAsia" w:eastAsiaTheme="minorEastAsia" w:hAnsiTheme="minorEastAsia"/>
                <w:szCs w:val="21"/>
              </w:rPr>
              <w:t>的建立、实施</w:t>
            </w:r>
            <w:r w:rsidRPr="00787A7D">
              <w:rPr>
                <w:rFonts w:asciiTheme="minorEastAsia" w:eastAsiaTheme="minorEastAsia" w:hAnsiTheme="minorEastAsia" w:hint="eastAsia"/>
                <w:szCs w:val="21"/>
              </w:rPr>
              <w:t>和保持</w:t>
            </w:r>
            <w:r w:rsidRPr="00787A7D">
              <w:rPr>
                <w:rFonts w:asciiTheme="minorEastAsia" w:eastAsiaTheme="minorEastAsia" w:hAnsiTheme="minorEastAsia"/>
                <w:szCs w:val="21"/>
              </w:rPr>
              <w:t>；</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t>向最高管理层报告HACCP</w:t>
            </w:r>
            <w:r w:rsidRPr="00787A7D">
              <w:rPr>
                <w:rFonts w:asciiTheme="minorEastAsia" w:eastAsiaTheme="minorEastAsia" w:hAnsiTheme="minorEastAsia" w:hint="eastAsia"/>
                <w:szCs w:val="21"/>
              </w:rPr>
              <w:t>体系</w:t>
            </w:r>
            <w:r w:rsidRPr="00787A7D">
              <w:rPr>
                <w:rFonts w:asciiTheme="minorEastAsia" w:eastAsiaTheme="minorEastAsia" w:hAnsiTheme="minorEastAsia"/>
                <w:szCs w:val="21"/>
              </w:rPr>
              <w:t>的有效性</w:t>
            </w:r>
            <w:r w:rsidRPr="00787A7D">
              <w:rPr>
                <w:rFonts w:asciiTheme="minorEastAsia" w:eastAsiaTheme="minorEastAsia" w:hAnsiTheme="minorEastAsia" w:hint="eastAsia"/>
                <w:szCs w:val="21"/>
              </w:rPr>
              <w:t>、</w:t>
            </w:r>
            <w:r w:rsidRPr="00787A7D">
              <w:rPr>
                <w:rFonts w:asciiTheme="minorEastAsia" w:eastAsiaTheme="minorEastAsia" w:hAnsiTheme="minorEastAsia"/>
                <w:szCs w:val="21"/>
              </w:rPr>
              <w:t>适宜性</w:t>
            </w:r>
            <w:r w:rsidRPr="00787A7D">
              <w:rPr>
                <w:rFonts w:asciiTheme="minorEastAsia" w:eastAsiaTheme="minorEastAsia" w:hAnsiTheme="minorEastAsia" w:hint="eastAsia"/>
                <w:szCs w:val="21"/>
              </w:rPr>
              <w:t>以及任何更新或改进的需求；</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 领导和组织H</w:t>
            </w:r>
            <w:r w:rsidRPr="00787A7D">
              <w:rPr>
                <w:rFonts w:asciiTheme="minorEastAsia" w:eastAsiaTheme="minorEastAsia" w:hAnsiTheme="minorEastAsia"/>
                <w:szCs w:val="21"/>
              </w:rPr>
              <w:t>ACCP</w:t>
            </w:r>
            <w:r w:rsidRPr="00787A7D">
              <w:rPr>
                <w:rFonts w:asciiTheme="minorEastAsia" w:eastAsiaTheme="minorEastAsia" w:hAnsiTheme="minorEastAsia" w:hint="eastAsia"/>
                <w:szCs w:val="21"/>
              </w:rPr>
              <w:t>小组的工作，并通过教育、培训/实践等方式确保H</w:t>
            </w:r>
            <w:r w:rsidRPr="00787A7D">
              <w:rPr>
                <w:rFonts w:asciiTheme="minorEastAsia" w:eastAsiaTheme="minorEastAsia" w:hAnsiTheme="minorEastAsia"/>
                <w:szCs w:val="21"/>
              </w:rPr>
              <w:t>ACCP</w:t>
            </w:r>
            <w:r w:rsidRPr="00787A7D">
              <w:rPr>
                <w:rFonts w:asciiTheme="minorEastAsia" w:eastAsiaTheme="minorEastAsia" w:hAnsiTheme="minorEastAsia" w:hint="eastAsia"/>
                <w:szCs w:val="21"/>
              </w:rPr>
              <w:t>小组成员在专业知识/技能和经验方面得到持续提高。</w:t>
            </w:r>
          </w:p>
        </w:tc>
        <w:tc>
          <w:tcPr>
            <w:tcW w:w="1106" w:type="dxa"/>
            <w:gridSpan w:val="2"/>
            <w:vMerge/>
            <w:shd w:val="clear" w:color="auto" w:fill="auto"/>
          </w:tcPr>
          <w:p w:rsidR="00383691" w:rsidRPr="00787A7D" w:rsidRDefault="00383691">
            <w:pPr>
              <w:rPr>
                <w:rFonts w:asciiTheme="minorEastAsia" w:eastAsiaTheme="minorEastAsia" w:hAnsiTheme="minorEastAsia"/>
                <w:szCs w:val="21"/>
              </w:rPr>
            </w:pPr>
          </w:p>
        </w:tc>
      </w:tr>
      <w:tr w:rsidR="00383691" w:rsidRPr="00787A7D" w:rsidTr="0086183B">
        <w:trPr>
          <w:gridAfter w:val="1"/>
          <w:wAfter w:w="32" w:type="dxa"/>
          <w:trHeight w:val="486"/>
        </w:trPr>
        <w:tc>
          <w:tcPr>
            <w:tcW w:w="1788" w:type="dxa"/>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实施危害分析的预备步骤</w:t>
            </w:r>
          </w:p>
          <w:p w:rsidR="00383691" w:rsidRPr="00787A7D" w:rsidRDefault="00383691">
            <w:pPr>
              <w:rPr>
                <w:rFonts w:asciiTheme="minorEastAsia" w:eastAsiaTheme="minorEastAsia" w:hAnsiTheme="minorEastAsia"/>
                <w:szCs w:val="21"/>
              </w:rPr>
            </w:pPr>
          </w:p>
        </w:tc>
        <w:tc>
          <w:tcPr>
            <w:tcW w:w="1100" w:type="dxa"/>
            <w:gridSpan w:val="2"/>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F8.5.1</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H（v1.0）4.2.2.1</w:t>
            </w: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H（v1.0）4.2.2.2</w:t>
            </w:r>
          </w:p>
          <w:p w:rsidR="00383691" w:rsidRPr="00787A7D" w:rsidRDefault="00383691">
            <w:pPr>
              <w:rPr>
                <w:rFonts w:asciiTheme="minorEastAsia" w:eastAsiaTheme="minorEastAsia" w:hAnsiTheme="minorEastAsia"/>
                <w:szCs w:val="21"/>
              </w:rPr>
            </w:pPr>
          </w:p>
          <w:p w:rsidR="00383691" w:rsidRPr="00787A7D" w:rsidRDefault="00383691">
            <w:pPr>
              <w:rPr>
                <w:rFonts w:asciiTheme="minorEastAsia" w:eastAsiaTheme="minorEastAsia" w:hAnsiTheme="minorEastAsia"/>
                <w:szCs w:val="21"/>
              </w:rPr>
            </w:pPr>
          </w:p>
          <w:p w:rsidR="00383691" w:rsidRPr="00787A7D" w:rsidRDefault="00383691">
            <w:pPr>
              <w:rPr>
                <w:rFonts w:asciiTheme="minorEastAsia" w:eastAsiaTheme="minorEastAsia" w:hAnsiTheme="minorEastAsia"/>
                <w:szCs w:val="21"/>
              </w:rPr>
            </w:pPr>
          </w:p>
          <w:p w:rsidR="00383691" w:rsidRPr="00787A7D" w:rsidRDefault="00383691">
            <w:pPr>
              <w:rPr>
                <w:rFonts w:asciiTheme="minorEastAsia" w:eastAsiaTheme="minorEastAsia" w:hAnsiTheme="minorEastAsia"/>
                <w:szCs w:val="21"/>
              </w:rPr>
            </w:pPr>
          </w:p>
          <w:p w:rsidR="00383691" w:rsidRPr="00787A7D" w:rsidRDefault="00383691">
            <w:pPr>
              <w:rPr>
                <w:rFonts w:asciiTheme="minorEastAsia" w:eastAsiaTheme="minorEastAsia" w:hAnsiTheme="minorEastAsia"/>
                <w:szCs w:val="21"/>
              </w:rPr>
            </w:pPr>
          </w:p>
          <w:p w:rsidR="00383691" w:rsidRPr="00787A7D" w:rsidRDefault="00383691">
            <w:pPr>
              <w:rPr>
                <w:rFonts w:asciiTheme="minorEastAsia" w:eastAsiaTheme="minorEastAsia" w:hAnsiTheme="minorEastAsia"/>
                <w:szCs w:val="21"/>
              </w:rPr>
            </w:pPr>
          </w:p>
          <w:p w:rsidR="00383691" w:rsidRPr="00787A7D" w:rsidRDefault="00383691">
            <w:pPr>
              <w:rPr>
                <w:rFonts w:asciiTheme="minorEastAsia" w:eastAsiaTheme="minorEastAsia" w:hAnsiTheme="minorEastAsia"/>
                <w:szCs w:val="21"/>
              </w:rPr>
            </w:pPr>
          </w:p>
          <w:p w:rsidR="00383691" w:rsidRPr="00787A7D" w:rsidRDefault="00383691">
            <w:pPr>
              <w:rPr>
                <w:rFonts w:asciiTheme="minorEastAsia" w:eastAsiaTheme="minorEastAsia" w:hAnsiTheme="minorEastAsia"/>
                <w:szCs w:val="21"/>
              </w:rPr>
            </w:pPr>
          </w:p>
          <w:p w:rsidR="00383691" w:rsidRPr="00787A7D" w:rsidRDefault="00383691">
            <w:pPr>
              <w:rPr>
                <w:rFonts w:asciiTheme="minorEastAsia" w:eastAsiaTheme="minorEastAsia" w:hAnsiTheme="minorEastAsia"/>
                <w:szCs w:val="21"/>
              </w:rPr>
            </w:pP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H（v1.0）4.2.3  预期用途的确定</w:t>
            </w: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H（V1.0）4.2.4  </w:t>
            </w: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B47BAD">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t>H（V1.0）4.2.5 流程图的确认</w:t>
            </w:r>
          </w:p>
          <w:p w:rsidR="00383691" w:rsidRPr="00787A7D" w:rsidRDefault="00383691">
            <w:pPr>
              <w:pStyle w:val="a0"/>
              <w:rPr>
                <w:rFonts w:asciiTheme="minorEastAsia" w:eastAsiaTheme="minorEastAsia" w:hAnsiTheme="minorEastAsia"/>
                <w:sz w:val="21"/>
                <w:szCs w:val="21"/>
              </w:rPr>
            </w:pP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文件名称</w:t>
            </w: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《HACCP 计划书》</w:t>
            </w:r>
          </w:p>
        </w:tc>
        <w:tc>
          <w:tcPr>
            <w:tcW w:w="1074" w:type="dxa"/>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符合</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不符合</w:t>
            </w:r>
          </w:p>
        </w:tc>
      </w:tr>
      <w:tr w:rsidR="00383691" w:rsidRPr="00787A7D" w:rsidTr="0086183B">
        <w:trPr>
          <w:gridAfter w:val="1"/>
          <w:wAfter w:w="32" w:type="dxa"/>
          <w:trHeight w:val="1410"/>
        </w:trPr>
        <w:tc>
          <w:tcPr>
            <w:tcW w:w="1788" w:type="dxa"/>
            <w:vMerge/>
            <w:shd w:val="clear" w:color="auto" w:fill="auto"/>
          </w:tcPr>
          <w:p w:rsidR="00383691" w:rsidRPr="00787A7D" w:rsidRDefault="00383691">
            <w:pPr>
              <w:rPr>
                <w:rFonts w:asciiTheme="minorEastAsia" w:eastAsiaTheme="minorEastAsia" w:hAnsiTheme="minorEastAsia"/>
                <w:szCs w:val="21"/>
              </w:rPr>
            </w:pPr>
          </w:p>
        </w:tc>
        <w:tc>
          <w:tcPr>
            <w:tcW w:w="1100" w:type="dxa"/>
            <w:gridSpan w:val="2"/>
            <w:vMerge/>
            <w:shd w:val="clear" w:color="auto" w:fill="auto"/>
          </w:tcPr>
          <w:p w:rsidR="00383691" w:rsidRPr="00787A7D" w:rsidRDefault="00383691">
            <w:pPr>
              <w:rPr>
                <w:rFonts w:asciiTheme="minorEastAsia" w:eastAsiaTheme="minorEastAsia" w:hAnsiTheme="minorEastAsia"/>
                <w:szCs w:val="21"/>
              </w:rPr>
            </w:pP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食品安全小组为进行危害分析，收集、保持和更新初步形成文件的信息。包括但不限于：</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适用的法律、法规      </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 xml:space="preserve">客户要求    </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组织的产品、过程和设备；</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w:instrText>
            </w:r>
            <w:r w:rsidRPr="00787A7D">
              <w:rPr>
                <w:rFonts w:asciiTheme="minorEastAsia" w:eastAsiaTheme="minorEastAsia" w:hAnsiTheme="minorEastAsia" w:hint="eastAsia"/>
                <w:szCs w:val="21"/>
              </w:rPr>
              <w:instrText>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hint="eastAsia"/>
                <w:szCs w:val="21"/>
              </w:rPr>
              <w:t>与食品安全管理体系相关的食品安全危害。</w:t>
            </w:r>
          </w:p>
          <w:p w:rsidR="00F60238" w:rsidRPr="00787A7D" w:rsidRDefault="00B47BAD" w:rsidP="00210D9E">
            <w:pPr>
              <w:tabs>
                <w:tab w:val="right" w:pos="3119"/>
              </w:tabs>
              <w:rPr>
                <w:rFonts w:asciiTheme="minorEastAsia" w:eastAsiaTheme="minorEastAsia" w:hAnsiTheme="minorEastAsia"/>
                <w:b/>
                <w:bCs/>
                <w:szCs w:val="21"/>
              </w:rPr>
            </w:pPr>
            <w:r w:rsidRPr="00787A7D">
              <w:rPr>
                <w:rFonts w:asciiTheme="minorEastAsia" w:eastAsiaTheme="minorEastAsia" w:hAnsiTheme="minorEastAsia" w:hint="eastAsia"/>
                <w:szCs w:val="21"/>
              </w:rPr>
              <w:t xml:space="preserve"> </w:t>
            </w:r>
            <w:r w:rsidR="00F60238" w:rsidRPr="00787A7D">
              <w:rPr>
                <w:rFonts w:asciiTheme="minorEastAsia" w:eastAsiaTheme="minorEastAsia" w:hAnsiTheme="minorEastAsia" w:hint="eastAsia"/>
                <w:szCs w:val="21"/>
              </w:rPr>
              <w:t>抽查</w:t>
            </w:r>
            <w:r w:rsidR="00F60238" w:rsidRPr="00787A7D">
              <w:rPr>
                <w:rFonts w:asciiTheme="minorEastAsia" w:eastAsiaTheme="minorEastAsia" w:hAnsiTheme="minorEastAsia" w:hint="eastAsia"/>
                <w:b/>
                <w:bCs/>
                <w:szCs w:val="21"/>
              </w:rPr>
              <w:t>原材料、辅料及产品接触材料《特性描述》</w:t>
            </w:r>
          </w:p>
          <w:p w:rsidR="00F60238" w:rsidRPr="00787A7D" w:rsidRDefault="00F60238" w:rsidP="00F60238">
            <w:pPr>
              <w:spacing w:line="360" w:lineRule="exact"/>
              <w:ind w:left="840" w:hangingChars="400" w:hanging="840"/>
              <w:rPr>
                <w:rFonts w:asciiTheme="minorEastAsia" w:eastAsiaTheme="minorEastAsia" w:hAnsiTheme="minorEastAsia"/>
                <w:szCs w:val="21"/>
                <w:u w:val="single"/>
              </w:rPr>
            </w:pPr>
            <w:r w:rsidRPr="00787A7D">
              <w:rPr>
                <w:rFonts w:asciiTheme="minorEastAsia" w:eastAsiaTheme="minorEastAsia" w:hAnsiTheme="minorEastAsia" w:hint="eastAsia"/>
                <w:szCs w:val="21"/>
              </w:rPr>
              <w:t>原材料：</w:t>
            </w:r>
            <w:r w:rsidRPr="00787A7D">
              <w:rPr>
                <w:rFonts w:asciiTheme="minorEastAsia" w:eastAsiaTheme="minorEastAsia" w:hAnsiTheme="minorEastAsia" w:hint="eastAsia"/>
                <w:szCs w:val="21"/>
                <w:u w:val="single"/>
              </w:rPr>
              <w:t>粮油类、鲜畜禽肉类、禽蛋类、蔬菜</w:t>
            </w:r>
            <w:r w:rsidRPr="00787A7D">
              <w:rPr>
                <w:rFonts w:asciiTheme="minorEastAsia" w:eastAsiaTheme="minorEastAsia" w:hAnsiTheme="minorEastAsia" w:hint="eastAsia"/>
                <w:color w:val="000000"/>
                <w:szCs w:val="21"/>
                <w:u w:val="single"/>
              </w:rPr>
              <w:t>、水产品类、豆制品、调味料类等</w:t>
            </w:r>
            <w:r w:rsidRPr="00787A7D">
              <w:rPr>
                <w:rFonts w:asciiTheme="minorEastAsia" w:eastAsiaTheme="minorEastAsia" w:hAnsiTheme="minorEastAsia" w:hint="eastAsia"/>
                <w:szCs w:val="21"/>
                <w:u w:val="single"/>
              </w:rPr>
              <w:t xml:space="preserve">      </w:t>
            </w:r>
          </w:p>
          <w:p w:rsidR="00F60238" w:rsidRPr="00787A7D" w:rsidRDefault="00F60238" w:rsidP="00F60238">
            <w:pPr>
              <w:rPr>
                <w:rFonts w:asciiTheme="minorEastAsia" w:eastAsiaTheme="minorEastAsia" w:hAnsiTheme="minorEastAsia"/>
                <w:szCs w:val="21"/>
                <w:u w:val="single"/>
              </w:rPr>
            </w:pPr>
            <w:r w:rsidRPr="00787A7D">
              <w:rPr>
                <w:rFonts w:asciiTheme="minorEastAsia" w:eastAsiaTheme="minorEastAsia" w:hAnsiTheme="minorEastAsia" w:hint="eastAsia"/>
                <w:szCs w:val="21"/>
              </w:rPr>
              <w:t>食品添加剂：</w:t>
            </w:r>
            <w:r w:rsidRPr="00787A7D">
              <w:rPr>
                <w:rFonts w:asciiTheme="minorEastAsia" w:eastAsiaTheme="minorEastAsia" w:hAnsiTheme="minorEastAsia" w:hint="eastAsia"/>
                <w:szCs w:val="21"/>
                <w:u w:val="single"/>
              </w:rPr>
              <w:t xml:space="preserve">       不涉及     </w:t>
            </w:r>
          </w:p>
          <w:p w:rsidR="00F60238" w:rsidRPr="00787A7D" w:rsidRDefault="00F60238" w:rsidP="00F60238">
            <w:pPr>
              <w:rPr>
                <w:rFonts w:asciiTheme="minorEastAsia" w:eastAsiaTheme="minorEastAsia" w:hAnsiTheme="minorEastAsia"/>
                <w:szCs w:val="21"/>
                <w:u w:val="single"/>
              </w:rPr>
            </w:pPr>
            <w:r w:rsidRPr="00787A7D">
              <w:rPr>
                <w:rFonts w:asciiTheme="minorEastAsia" w:eastAsiaTheme="minorEastAsia" w:hAnsiTheme="minorEastAsia" w:hint="eastAsia"/>
                <w:szCs w:val="21"/>
              </w:rPr>
              <w:t>辅助材料：</w:t>
            </w:r>
            <w:r w:rsidRPr="00787A7D">
              <w:rPr>
                <w:rFonts w:asciiTheme="minorEastAsia" w:eastAsiaTheme="minorEastAsia" w:hAnsiTheme="minorEastAsia" w:hint="eastAsia"/>
                <w:szCs w:val="21"/>
                <w:u w:val="single"/>
              </w:rPr>
              <w:t xml:space="preserve"> 加工用水       </w:t>
            </w:r>
          </w:p>
          <w:p w:rsidR="00F60238" w:rsidRPr="00787A7D" w:rsidRDefault="00F60238" w:rsidP="00F60238">
            <w:pPr>
              <w:rPr>
                <w:rFonts w:asciiTheme="minorEastAsia" w:eastAsiaTheme="minorEastAsia" w:hAnsiTheme="minorEastAsia"/>
                <w:szCs w:val="21"/>
                <w:u w:val="single"/>
              </w:rPr>
            </w:pPr>
            <w:r w:rsidRPr="00787A7D">
              <w:rPr>
                <w:rFonts w:asciiTheme="minorEastAsia" w:eastAsiaTheme="minorEastAsia" w:hAnsiTheme="minorEastAsia" w:hint="eastAsia"/>
                <w:szCs w:val="21"/>
              </w:rPr>
              <w:t>包装材料</w:t>
            </w:r>
            <w:r w:rsidR="00DD107D" w:rsidRPr="00787A7D">
              <w:rPr>
                <w:rFonts w:asciiTheme="minorEastAsia" w:eastAsiaTheme="minorEastAsia" w:hAnsiTheme="minorEastAsia" w:hint="eastAsia"/>
                <w:szCs w:val="21"/>
                <w:u w:val="single"/>
              </w:rPr>
              <w:t>：</w:t>
            </w:r>
            <w:r w:rsidR="00A65712" w:rsidRPr="00787A7D">
              <w:rPr>
                <w:rFonts w:asciiTheme="minorEastAsia" w:eastAsiaTheme="minorEastAsia" w:hAnsiTheme="minorEastAsia" w:hint="eastAsia"/>
                <w:szCs w:val="21"/>
                <w:u w:val="single"/>
              </w:rPr>
              <w:t>不锈</w:t>
            </w:r>
            <w:r w:rsidR="00A65712" w:rsidRPr="00787A7D">
              <w:rPr>
                <w:rFonts w:asciiTheme="minorEastAsia" w:eastAsiaTheme="minorEastAsia" w:hAnsiTheme="minorEastAsia"/>
                <w:szCs w:val="21"/>
                <w:u w:val="single"/>
              </w:rPr>
              <w:t>钢餐</w:t>
            </w:r>
            <w:r w:rsidR="00A65712" w:rsidRPr="00787A7D">
              <w:rPr>
                <w:rFonts w:asciiTheme="minorEastAsia" w:eastAsiaTheme="minorEastAsia" w:hAnsiTheme="minorEastAsia" w:hint="eastAsia"/>
                <w:szCs w:val="21"/>
                <w:u w:val="single"/>
              </w:rPr>
              <w:t>具</w:t>
            </w:r>
            <w:r w:rsidR="00A65712" w:rsidRPr="00787A7D">
              <w:rPr>
                <w:rFonts w:asciiTheme="minorEastAsia" w:eastAsiaTheme="minorEastAsia" w:hAnsiTheme="minorEastAsia"/>
                <w:szCs w:val="21"/>
                <w:u w:val="single"/>
              </w:rPr>
              <w:t>、</w:t>
            </w:r>
            <w:r w:rsidR="00DD107D" w:rsidRPr="00787A7D">
              <w:rPr>
                <w:rFonts w:asciiTheme="minorEastAsia" w:eastAsiaTheme="minorEastAsia" w:hAnsiTheme="minorEastAsia" w:hint="eastAsia"/>
                <w:szCs w:val="21"/>
                <w:u w:val="single"/>
              </w:rPr>
              <w:t>一</w:t>
            </w:r>
            <w:r w:rsidR="00DD107D" w:rsidRPr="00787A7D">
              <w:rPr>
                <w:rFonts w:asciiTheme="minorEastAsia" w:eastAsiaTheme="minorEastAsia" w:hAnsiTheme="minorEastAsia"/>
                <w:szCs w:val="21"/>
                <w:u w:val="single"/>
              </w:rPr>
              <w:t>次</w:t>
            </w:r>
            <w:r w:rsidR="00DD107D" w:rsidRPr="00787A7D">
              <w:rPr>
                <w:rFonts w:asciiTheme="minorEastAsia" w:eastAsiaTheme="minorEastAsia" w:hAnsiTheme="minorEastAsia" w:hint="eastAsia"/>
                <w:szCs w:val="21"/>
                <w:u w:val="single"/>
              </w:rPr>
              <w:t>塑</w:t>
            </w:r>
            <w:r w:rsidR="00DD107D" w:rsidRPr="00787A7D">
              <w:rPr>
                <w:rFonts w:asciiTheme="minorEastAsia" w:eastAsiaTheme="minorEastAsia" w:hAnsiTheme="minorEastAsia"/>
                <w:szCs w:val="21"/>
                <w:u w:val="single"/>
              </w:rPr>
              <w:t>料</w:t>
            </w:r>
            <w:r w:rsidRPr="00787A7D">
              <w:rPr>
                <w:rFonts w:asciiTheme="minorEastAsia" w:eastAsiaTheme="minorEastAsia" w:hAnsiTheme="minorEastAsia" w:hint="eastAsia"/>
                <w:szCs w:val="21"/>
                <w:u w:val="single"/>
              </w:rPr>
              <w:t>餐碗、餐筷</w:t>
            </w:r>
            <w:r w:rsidR="001F2FC3" w:rsidRPr="00787A7D">
              <w:rPr>
                <w:rFonts w:asciiTheme="minorEastAsia" w:eastAsiaTheme="minorEastAsia" w:hAnsiTheme="minorEastAsia" w:hint="eastAsia"/>
                <w:szCs w:val="21"/>
                <w:u w:val="single"/>
              </w:rPr>
              <w:t xml:space="preserve"> </w:t>
            </w:r>
          </w:p>
          <w:p w:rsidR="00F60238" w:rsidRPr="00787A7D" w:rsidRDefault="00F60238" w:rsidP="00F60238">
            <w:pPr>
              <w:rPr>
                <w:rFonts w:asciiTheme="minorEastAsia" w:eastAsiaTheme="minorEastAsia" w:hAnsiTheme="minorEastAsia"/>
                <w:szCs w:val="21"/>
              </w:rPr>
            </w:pPr>
            <w:r w:rsidRPr="00787A7D">
              <w:rPr>
                <w:rFonts w:asciiTheme="minorEastAsia" w:eastAsiaTheme="minorEastAsia" w:hAnsiTheme="minorEastAsia" w:hint="eastAsia"/>
                <w:szCs w:val="21"/>
              </w:rPr>
              <w:t>包括下列内容：</w:t>
            </w:r>
          </w:p>
          <w:p w:rsidR="00F60238" w:rsidRPr="00787A7D" w:rsidRDefault="00F60238" w:rsidP="00F60238">
            <w:pPr>
              <w:tabs>
                <w:tab w:val="right" w:pos="3119"/>
              </w:tabs>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 </w:t>
            </w:r>
            <w:r w:rsidRPr="00787A7D">
              <w:rPr>
                <w:rFonts w:asciiTheme="minorEastAsia" w:eastAsiaTheme="minorEastAsia" w:hAnsiTheme="minorEastAsia" w:hint="eastAsia"/>
                <w:bCs/>
                <w:szCs w:val="21"/>
              </w:rPr>
              <w:t>原料名称；</w:t>
            </w:r>
          </w:p>
          <w:p w:rsidR="00F60238" w:rsidRPr="00787A7D" w:rsidRDefault="00F60238" w:rsidP="00F60238">
            <w:pPr>
              <w:tabs>
                <w:tab w:val="right" w:pos="3119"/>
              </w:tabs>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lang w:val="en-GB"/>
              </w:rPr>
              <w:t xml:space="preserve"> </w:t>
            </w:r>
            <w:r w:rsidRPr="00787A7D">
              <w:rPr>
                <w:rFonts w:asciiTheme="minorEastAsia" w:eastAsiaTheme="minorEastAsia" w:hAnsiTheme="minorEastAsia" w:hint="eastAsia"/>
                <w:bCs/>
                <w:szCs w:val="21"/>
              </w:rPr>
              <w:t>原料类别；（未描述已现场沟通）</w:t>
            </w:r>
          </w:p>
          <w:p w:rsidR="00F60238" w:rsidRPr="00787A7D" w:rsidRDefault="00F60238" w:rsidP="00F60238">
            <w:pPr>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lang w:val="en-GB"/>
              </w:rPr>
              <w:t>生物、化学和物理特性；</w:t>
            </w:r>
          </w:p>
          <w:p w:rsidR="00F60238" w:rsidRPr="00787A7D" w:rsidRDefault="00F60238" w:rsidP="00F60238">
            <w:pPr>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 配方成分的组成，包括添加剂和加工助剂；</w:t>
            </w:r>
          </w:p>
          <w:p w:rsidR="00F60238" w:rsidRPr="00787A7D" w:rsidRDefault="00F60238" w:rsidP="00F60238">
            <w:pPr>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 来源（如动物、矿物或蔬菜）；</w:t>
            </w:r>
          </w:p>
          <w:p w:rsidR="00F60238" w:rsidRPr="00787A7D" w:rsidRDefault="00F60238" w:rsidP="00F60238">
            <w:pPr>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 产地（出处）；</w:t>
            </w:r>
          </w:p>
          <w:p w:rsidR="00F60238" w:rsidRPr="00787A7D" w:rsidRDefault="00F60238" w:rsidP="00F60238">
            <w:pPr>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 生产方法；</w:t>
            </w:r>
          </w:p>
          <w:p w:rsidR="00F60238" w:rsidRPr="00787A7D" w:rsidRDefault="00F60238" w:rsidP="00F60238">
            <w:pPr>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 包装；</w:t>
            </w:r>
          </w:p>
          <w:p w:rsidR="00F60238" w:rsidRPr="00787A7D" w:rsidRDefault="00F60238" w:rsidP="00F60238">
            <w:pPr>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 储存条件和保质期；</w:t>
            </w:r>
          </w:p>
          <w:p w:rsidR="00F60238" w:rsidRPr="00787A7D" w:rsidRDefault="00F60238" w:rsidP="00F60238">
            <w:pPr>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lang w:val="en-GB"/>
              </w:rPr>
              <w:t>运输；</w:t>
            </w:r>
          </w:p>
          <w:p w:rsidR="00F60238" w:rsidRPr="00787A7D" w:rsidRDefault="00F60238" w:rsidP="00F60238">
            <w:pPr>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lang w:val="en-GB"/>
              </w:rPr>
              <w:t>交付方式；</w:t>
            </w:r>
          </w:p>
          <w:p w:rsidR="00F60238" w:rsidRPr="00787A7D" w:rsidRDefault="00F60238" w:rsidP="00F60238">
            <w:pPr>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 接收要求、接收方式和使用方式。</w:t>
            </w:r>
          </w:p>
          <w:p w:rsidR="00F60238" w:rsidRPr="00787A7D" w:rsidRDefault="00F60238" w:rsidP="00F60238">
            <w:pPr>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 使用或生产前的预处理和/或处置；</w:t>
            </w:r>
          </w:p>
          <w:p w:rsidR="00F60238" w:rsidRPr="00787A7D" w:rsidRDefault="00F60238" w:rsidP="00F60238">
            <w:pPr>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 与采购材料和辅料预期用途相适宜的有关食品安全的接收准则或规范。</w:t>
            </w:r>
          </w:p>
          <w:p w:rsidR="00AB0B43" w:rsidRPr="00787A7D" w:rsidRDefault="00F60238" w:rsidP="00F60238">
            <w:pPr>
              <w:tabs>
                <w:tab w:val="right" w:pos="3119"/>
              </w:tabs>
              <w:rPr>
                <w:rFonts w:asciiTheme="minorEastAsia" w:eastAsiaTheme="minorEastAsia" w:hAnsiTheme="minorEastAsia"/>
                <w:b/>
                <w:szCs w:val="21"/>
              </w:rPr>
            </w:pPr>
            <w:r w:rsidRPr="00787A7D">
              <w:rPr>
                <w:rFonts w:asciiTheme="minorEastAsia" w:eastAsiaTheme="minorEastAsia" w:hAnsiTheme="minorEastAsia" w:hint="eastAsia"/>
                <w:b/>
                <w:szCs w:val="21"/>
              </w:rPr>
              <w:t>餐饮</w:t>
            </w:r>
            <w:r w:rsidR="00AB0B43" w:rsidRPr="00787A7D">
              <w:rPr>
                <w:rFonts w:asciiTheme="minorEastAsia" w:eastAsiaTheme="minorEastAsia" w:hAnsiTheme="minorEastAsia" w:hint="eastAsia"/>
                <w:b/>
                <w:szCs w:val="21"/>
              </w:rPr>
              <w:t>：</w:t>
            </w:r>
          </w:p>
          <w:p w:rsidR="00F60238" w:rsidRPr="00787A7D" w:rsidRDefault="00F60238" w:rsidP="00F60238">
            <w:pPr>
              <w:tabs>
                <w:tab w:val="right" w:pos="3119"/>
              </w:tabs>
              <w:rPr>
                <w:rFonts w:asciiTheme="minorEastAsia" w:eastAsiaTheme="minorEastAsia" w:hAnsiTheme="minorEastAsia"/>
                <w:b/>
                <w:szCs w:val="21"/>
                <w:u w:val="single"/>
              </w:rPr>
            </w:pPr>
            <w:r w:rsidRPr="00787A7D">
              <w:rPr>
                <w:rFonts w:asciiTheme="minorEastAsia" w:eastAsiaTheme="minorEastAsia" w:hAnsiTheme="minorEastAsia" w:hint="eastAsia"/>
                <w:b/>
                <w:szCs w:val="21"/>
                <w:lang w:val="en-GB"/>
              </w:rPr>
              <w:t>最终产品《特性</w:t>
            </w:r>
            <w:r w:rsidRPr="00787A7D">
              <w:rPr>
                <w:rFonts w:asciiTheme="minorEastAsia" w:eastAsiaTheme="minorEastAsia" w:hAnsiTheme="minorEastAsia" w:hint="eastAsia"/>
                <w:b/>
                <w:szCs w:val="21"/>
              </w:rPr>
              <w:t>描述</w:t>
            </w:r>
            <w:r w:rsidRPr="00787A7D">
              <w:rPr>
                <w:rFonts w:asciiTheme="minorEastAsia" w:eastAsiaTheme="minorEastAsia" w:hAnsiTheme="minorEastAsia" w:hint="eastAsia"/>
                <w:b/>
                <w:szCs w:val="21"/>
                <w:lang w:val="en-GB"/>
              </w:rPr>
              <w:t>》</w:t>
            </w:r>
            <w:r w:rsidRPr="00787A7D">
              <w:rPr>
                <w:rFonts w:asciiTheme="minorEastAsia" w:eastAsiaTheme="minorEastAsia" w:hAnsiTheme="minorEastAsia" w:hint="eastAsia"/>
                <w:b/>
                <w:szCs w:val="21"/>
              </w:rPr>
              <w:t>：</w:t>
            </w:r>
            <w:r w:rsidRPr="00787A7D">
              <w:rPr>
                <w:rFonts w:asciiTheme="minorEastAsia" w:eastAsiaTheme="minorEastAsia" w:hAnsiTheme="minorEastAsia" w:hint="eastAsia"/>
                <w:b/>
                <w:szCs w:val="21"/>
                <w:u w:val="single"/>
              </w:rPr>
              <w:t>热菜类、主食</w:t>
            </w:r>
            <w:r w:rsidR="00295EAA" w:rsidRPr="00787A7D">
              <w:rPr>
                <w:rFonts w:asciiTheme="minorEastAsia" w:eastAsiaTheme="minorEastAsia" w:hAnsiTheme="minorEastAsia" w:hint="eastAsia"/>
                <w:b/>
                <w:szCs w:val="21"/>
                <w:u w:val="single"/>
              </w:rPr>
              <w:t>（</w:t>
            </w:r>
            <w:r w:rsidR="00295EAA" w:rsidRPr="00787A7D">
              <w:rPr>
                <w:rFonts w:asciiTheme="minorEastAsia" w:eastAsiaTheme="minorEastAsia" w:hAnsiTheme="minorEastAsia"/>
                <w:b/>
                <w:szCs w:val="21"/>
                <w:u w:val="single"/>
              </w:rPr>
              <w:t>米饭）</w:t>
            </w:r>
            <w:r w:rsidRPr="00787A7D">
              <w:rPr>
                <w:rFonts w:asciiTheme="minorEastAsia" w:eastAsiaTheme="minorEastAsia" w:hAnsiTheme="minorEastAsia" w:hint="eastAsia"/>
                <w:b/>
                <w:szCs w:val="21"/>
                <w:u w:val="single"/>
              </w:rPr>
              <w:t>类</w:t>
            </w:r>
          </w:p>
          <w:p w:rsidR="00F60238" w:rsidRPr="00787A7D" w:rsidRDefault="00F60238" w:rsidP="00F60238">
            <w:pPr>
              <w:tabs>
                <w:tab w:val="right" w:pos="3119"/>
              </w:tabs>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 </w:t>
            </w:r>
            <w:r w:rsidRPr="00787A7D">
              <w:rPr>
                <w:rFonts w:asciiTheme="minorEastAsia" w:eastAsiaTheme="minorEastAsia" w:hAnsiTheme="minorEastAsia" w:hint="eastAsia"/>
                <w:bCs/>
                <w:szCs w:val="21"/>
              </w:rPr>
              <w:t>产品名称；</w:t>
            </w:r>
          </w:p>
          <w:p w:rsidR="00F60238" w:rsidRPr="00787A7D" w:rsidRDefault="00F60238" w:rsidP="00F60238">
            <w:pPr>
              <w:tabs>
                <w:tab w:val="right" w:pos="3119"/>
              </w:tabs>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 </w:t>
            </w:r>
            <w:r w:rsidRPr="00787A7D">
              <w:rPr>
                <w:rFonts w:asciiTheme="minorEastAsia" w:eastAsiaTheme="minorEastAsia" w:hAnsiTheme="minorEastAsia" w:hint="eastAsia"/>
                <w:bCs/>
                <w:szCs w:val="21"/>
              </w:rPr>
              <w:t>产品类别；</w:t>
            </w:r>
          </w:p>
          <w:p w:rsidR="00F60238" w:rsidRPr="00787A7D" w:rsidRDefault="00F60238" w:rsidP="00F60238">
            <w:pPr>
              <w:tabs>
                <w:tab w:val="right" w:pos="3119"/>
              </w:tabs>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 </w:t>
            </w:r>
            <w:r w:rsidRPr="00787A7D">
              <w:rPr>
                <w:rFonts w:asciiTheme="minorEastAsia" w:eastAsiaTheme="minorEastAsia" w:hAnsiTheme="minorEastAsia" w:hint="eastAsia"/>
                <w:bCs/>
                <w:szCs w:val="21"/>
              </w:rPr>
              <w:t>组成/成分；</w:t>
            </w:r>
          </w:p>
          <w:p w:rsidR="00F60238" w:rsidRPr="00787A7D" w:rsidRDefault="00F60238" w:rsidP="00F60238">
            <w:pPr>
              <w:tabs>
                <w:tab w:val="right" w:pos="3119"/>
              </w:tabs>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 </w:t>
            </w:r>
            <w:r w:rsidRPr="00787A7D">
              <w:rPr>
                <w:rFonts w:asciiTheme="minorEastAsia" w:eastAsiaTheme="minorEastAsia" w:hAnsiTheme="minorEastAsia" w:hint="eastAsia"/>
                <w:bCs/>
                <w:szCs w:val="21"/>
              </w:rPr>
              <w:t>与食品安全有关的生物、化学和物理特性；</w:t>
            </w:r>
          </w:p>
          <w:p w:rsidR="00F60238" w:rsidRPr="00787A7D" w:rsidRDefault="00F60238" w:rsidP="00F60238">
            <w:pPr>
              <w:tabs>
                <w:tab w:val="right" w:pos="3119"/>
              </w:tabs>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 产品的加工方式；</w:t>
            </w:r>
          </w:p>
          <w:p w:rsidR="00F60238" w:rsidRPr="00787A7D" w:rsidRDefault="00F60238" w:rsidP="00F60238">
            <w:pPr>
              <w:tabs>
                <w:tab w:val="right" w:pos="3119"/>
              </w:tabs>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 产品的销售方式和标识；</w:t>
            </w:r>
          </w:p>
          <w:p w:rsidR="00F60238" w:rsidRPr="00787A7D" w:rsidRDefault="00F60238" w:rsidP="00F60238">
            <w:pPr>
              <w:tabs>
                <w:tab w:val="right" w:pos="3119"/>
              </w:tabs>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 </w:t>
            </w:r>
            <w:r w:rsidRPr="00787A7D">
              <w:rPr>
                <w:rFonts w:asciiTheme="minorEastAsia" w:eastAsiaTheme="minorEastAsia" w:hAnsiTheme="minorEastAsia" w:hint="eastAsia"/>
                <w:bCs/>
                <w:szCs w:val="21"/>
              </w:rPr>
              <w:t>预期保质期和储存条件；</w:t>
            </w:r>
          </w:p>
          <w:p w:rsidR="00F60238" w:rsidRPr="00787A7D" w:rsidRDefault="00F60238" w:rsidP="00F60238">
            <w:pPr>
              <w:tabs>
                <w:tab w:val="right" w:pos="3119"/>
              </w:tabs>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 </w:t>
            </w:r>
            <w:r w:rsidRPr="00787A7D">
              <w:rPr>
                <w:rFonts w:asciiTheme="minorEastAsia" w:eastAsiaTheme="minorEastAsia" w:hAnsiTheme="minorEastAsia" w:hint="eastAsia"/>
                <w:bCs/>
                <w:szCs w:val="21"/>
              </w:rPr>
              <w:t>包装；</w:t>
            </w:r>
          </w:p>
          <w:p w:rsidR="00F60238" w:rsidRPr="00787A7D" w:rsidRDefault="00F60238" w:rsidP="00F60238">
            <w:pPr>
              <w:tabs>
                <w:tab w:val="right" w:pos="3119"/>
              </w:tabs>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 </w:t>
            </w:r>
            <w:r w:rsidRPr="00787A7D">
              <w:rPr>
                <w:rFonts w:asciiTheme="minorEastAsia" w:eastAsiaTheme="minorEastAsia" w:hAnsiTheme="minorEastAsia" w:hint="eastAsia"/>
                <w:bCs/>
                <w:szCs w:val="21"/>
              </w:rPr>
              <w:t>食品安全标签和/或操作、制备和预期用途说明；</w:t>
            </w:r>
          </w:p>
          <w:p w:rsidR="00F60238" w:rsidRPr="00787A7D" w:rsidRDefault="00F60238" w:rsidP="00F60238">
            <w:pPr>
              <w:tabs>
                <w:tab w:val="right" w:pos="3119"/>
              </w:tabs>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 </w:t>
            </w:r>
            <w:r w:rsidRPr="00787A7D">
              <w:rPr>
                <w:rFonts w:asciiTheme="minorEastAsia" w:eastAsiaTheme="minorEastAsia" w:hAnsiTheme="minorEastAsia" w:hint="eastAsia"/>
                <w:bCs/>
                <w:szCs w:val="21"/>
              </w:rPr>
              <w:t>分配和交付方法</w:t>
            </w:r>
          </w:p>
          <w:p w:rsidR="00F60238" w:rsidRPr="00787A7D" w:rsidRDefault="00F60238" w:rsidP="00F60238">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sym w:font="Wingdings" w:char="00FE"/>
            </w:r>
            <w:r w:rsidRPr="00787A7D">
              <w:rPr>
                <w:rFonts w:asciiTheme="minorEastAsia" w:eastAsiaTheme="minorEastAsia" w:hAnsiTheme="minorEastAsia" w:hint="eastAsia"/>
                <w:sz w:val="21"/>
                <w:szCs w:val="21"/>
              </w:rPr>
              <w:t xml:space="preserve"> 其他必要的信息，包括相关主管部门或企业对终产品的限制要求等。如</w:t>
            </w:r>
            <w:r w:rsidRPr="00787A7D">
              <w:rPr>
                <w:rFonts w:asciiTheme="minorEastAsia" w:eastAsiaTheme="minorEastAsia" w:hAnsiTheme="minorEastAsia" w:hint="eastAsia"/>
                <w:sz w:val="21"/>
                <w:szCs w:val="21"/>
                <w:u w:val="single"/>
              </w:rPr>
              <w:t xml:space="preserve"> 无                   </w:t>
            </w:r>
          </w:p>
          <w:p w:rsidR="00F60238" w:rsidRPr="00787A7D" w:rsidRDefault="00F60238" w:rsidP="00F60238">
            <w:pPr>
              <w:pStyle w:val="a0"/>
              <w:rPr>
                <w:rFonts w:asciiTheme="minorEastAsia" w:eastAsiaTheme="minorEastAsia" w:hAnsiTheme="minorEastAsia"/>
                <w:sz w:val="21"/>
                <w:szCs w:val="21"/>
              </w:rPr>
            </w:pPr>
          </w:p>
          <w:p w:rsidR="00383691" w:rsidRPr="00787A7D" w:rsidRDefault="00B47BAD">
            <w:pPr>
              <w:numPr>
                <w:ilvl w:val="0"/>
                <w:numId w:val="1"/>
              </w:numPr>
              <w:rPr>
                <w:rFonts w:asciiTheme="minorEastAsia" w:eastAsiaTheme="minorEastAsia" w:hAnsiTheme="minorEastAsia"/>
                <w:szCs w:val="21"/>
              </w:rPr>
            </w:pPr>
            <w:r w:rsidRPr="00787A7D">
              <w:rPr>
                <w:rFonts w:asciiTheme="minorEastAsia" w:eastAsiaTheme="minorEastAsia" w:hAnsiTheme="minorEastAsia" w:hint="eastAsia"/>
                <w:szCs w:val="21"/>
              </w:rPr>
              <w:t>终产品的预期用途和储藏条件，以及保质期；</w:t>
            </w:r>
          </w:p>
          <w:p w:rsidR="00383691" w:rsidRPr="00787A7D" w:rsidRDefault="00B47BAD">
            <w:pPr>
              <w:ind w:firstLineChars="100" w:firstLine="210"/>
              <w:rPr>
                <w:rFonts w:asciiTheme="minorEastAsia" w:eastAsiaTheme="minorEastAsia" w:hAnsiTheme="minorEastAsia"/>
                <w:szCs w:val="21"/>
                <w:u w:val="single"/>
              </w:rPr>
            </w:pPr>
            <w:r w:rsidRPr="00787A7D">
              <w:rPr>
                <w:rFonts w:asciiTheme="minorEastAsia" w:eastAsiaTheme="minorEastAsia" w:hAnsiTheme="minorEastAsia" w:hint="eastAsia"/>
                <w:szCs w:val="21"/>
              </w:rPr>
              <w:t>产品的预期用途，为</w:t>
            </w:r>
            <w:r w:rsidRPr="00787A7D">
              <w:rPr>
                <w:rFonts w:asciiTheme="minorEastAsia" w:eastAsiaTheme="minorEastAsia" w:hAnsiTheme="minorEastAsia" w:hint="eastAsia"/>
                <w:szCs w:val="21"/>
                <w:u w:val="single"/>
              </w:rPr>
              <w:t xml:space="preserve">  </w:t>
            </w:r>
            <w:r w:rsidR="00C721B6" w:rsidRPr="00787A7D">
              <w:rPr>
                <w:rFonts w:asciiTheme="minorEastAsia" w:eastAsiaTheme="minorEastAsia" w:hAnsiTheme="minorEastAsia" w:hint="eastAsia"/>
                <w:szCs w:val="21"/>
                <w:u w:val="single"/>
              </w:rPr>
              <w:t xml:space="preserve">　工</w:t>
            </w:r>
            <w:r w:rsidR="00C721B6" w:rsidRPr="00787A7D">
              <w:rPr>
                <w:rFonts w:asciiTheme="minorEastAsia" w:eastAsiaTheme="minorEastAsia" w:hAnsiTheme="minorEastAsia"/>
                <w:szCs w:val="21"/>
                <w:u w:val="single"/>
              </w:rPr>
              <w:t>业</w:t>
            </w:r>
            <w:r w:rsidR="00C721B6" w:rsidRPr="00787A7D">
              <w:rPr>
                <w:rFonts w:asciiTheme="minorEastAsia" w:eastAsiaTheme="minorEastAsia" w:hAnsiTheme="minorEastAsia" w:hint="eastAsia"/>
                <w:szCs w:val="21"/>
                <w:u w:val="single"/>
              </w:rPr>
              <w:t>园</w:t>
            </w:r>
            <w:r w:rsidR="00C721B6" w:rsidRPr="00787A7D">
              <w:rPr>
                <w:rFonts w:asciiTheme="minorEastAsia" w:eastAsiaTheme="minorEastAsia" w:hAnsiTheme="minorEastAsia"/>
                <w:szCs w:val="21"/>
                <w:u w:val="single"/>
              </w:rPr>
              <w:t>区</w:t>
            </w:r>
            <w:r w:rsidR="00C721B6" w:rsidRPr="00787A7D">
              <w:rPr>
                <w:rFonts w:asciiTheme="minorEastAsia" w:eastAsiaTheme="minorEastAsia" w:hAnsiTheme="minorEastAsia" w:hint="eastAsia"/>
                <w:b/>
                <w:szCs w:val="21"/>
                <w:u w:val="single"/>
              </w:rPr>
              <w:t>员</w:t>
            </w:r>
            <w:r w:rsidR="00C721B6" w:rsidRPr="00787A7D">
              <w:rPr>
                <w:rFonts w:asciiTheme="minorEastAsia" w:eastAsiaTheme="minorEastAsia" w:hAnsiTheme="minorEastAsia"/>
                <w:b/>
                <w:szCs w:val="21"/>
                <w:u w:val="single"/>
              </w:rPr>
              <w:t>工</w:t>
            </w:r>
            <w:r w:rsidR="008E395F" w:rsidRPr="00787A7D">
              <w:rPr>
                <w:rFonts w:asciiTheme="minorEastAsia" w:eastAsiaTheme="minorEastAsia" w:hAnsiTheme="minorEastAsia"/>
                <w:b/>
                <w:bCs/>
                <w:szCs w:val="21"/>
                <w:u w:val="single"/>
              </w:rPr>
              <w:t xml:space="preserve"> </w:t>
            </w:r>
            <w:r w:rsidRPr="00787A7D">
              <w:rPr>
                <w:rFonts w:asciiTheme="minorEastAsia" w:eastAsiaTheme="minorEastAsia" w:hAnsiTheme="minorEastAsia"/>
                <w:b/>
                <w:bCs/>
                <w:szCs w:val="21"/>
                <w:u w:val="single"/>
              </w:rPr>
              <w:t xml:space="preserve"> </w:t>
            </w:r>
            <w:r w:rsidRPr="00787A7D">
              <w:rPr>
                <w:rFonts w:asciiTheme="minorEastAsia" w:eastAsiaTheme="minorEastAsia" w:hAnsiTheme="minorEastAsia" w:hint="eastAsia"/>
                <w:b/>
                <w:bCs/>
                <w:szCs w:val="21"/>
                <w:u w:val="single"/>
              </w:rPr>
              <w:t xml:space="preserve"> </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 xml:space="preserve">产品的储藏条件，为 </w:t>
            </w:r>
            <w:r w:rsidRPr="00787A7D">
              <w:rPr>
                <w:rFonts w:asciiTheme="minorEastAsia" w:eastAsiaTheme="minorEastAsia" w:hAnsiTheme="minorEastAsia"/>
                <w:szCs w:val="21"/>
                <w:u w:val="single"/>
              </w:rPr>
              <w:t>10</w:t>
            </w:r>
            <w:r w:rsidRPr="00787A7D">
              <w:rPr>
                <w:rFonts w:asciiTheme="minorEastAsia" w:eastAsiaTheme="minorEastAsia" w:hAnsiTheme="minorEastAsia" w:cs="宋体" w:hint="eastAsia"/>
                <w:szCs w:val="21"/>
                <w:u w:val="single"/>
                <w:shd w:val="clear" w:color="auto" w:fill="FFFFFF"/>
              </w:rPr>
              <w:t>℃-</w:t>
            </w:r>
            <w:r w:rsidRPr="00787A7D">
              <w:rPr>
                <w:rFonts w:asciiTheme="minorEastAsia" w:eastAsiaTheme="minorEastAsia" w:hAnsiTheme="minorEastAsia" w:cs="宋体"/>
                <w:szCs w:val="21"/>
                <w:u w:val="single"/>
                <w:shd w:val="clear" w:color="auto" w:fill="FFFFFF"/>
              </w:rPr>
              <w:t>-60</w:t>
            </w:r>
            <w:r w:rsidRPr="00787A7D">
              <w:rPr>
                <w:rFonts w:asciiTheme="minorEastAsia" w:eastAsiaTheme="minorEastAsia" w:hAnsiTheme="minorEastAsia" w:cs="宋体" w:hint="eastAsia"/>
                <w:szCs w:val="21"/>
                <w:u w:val="single"/>
                <w:shd w:val="clear" w:color="auto" w:fill="FFFFFF"/>
              </w:rPr>
              <w:t>℃环境，不超过2小时或6</w:t>
            </w:r>
            <w:r w:rsidRPr="00787A7D">
              <w:rPr>
                <w:rFonts w:asciiTheme="minorEastAsia" w:eastAsiaTheme="minorEastAsia" w:hAnsiTheme="minorEastAsia" w:cs="宋体"/>
                <w:szCs w:val="21"/>
                <w:u w:val="single"/>
                <w:shd w:val="clear" w:color="auto" w:fill="FFFFFF"/>
              </w:rPr>
              <w:t>0</w:t>
            </w:r>
            <w:r w:rsidRPr="00787A7D">
              <w:rPr>
                <w:rFonts w:asciiTheme="minorEastAsia" w:eastAsiaTheme="minorEastAsia" w:hAnsiTheme="minorEastAsia" w:cs="宋体" w:hint="eastAsia"/>
                <w:szCs w:val="21"/>
                <w:u w:val="single"/>
                <w:shd w:val="clear" w:color="auto" w:fill="FFFFFF"/>
              </w:rPr>
              <w:t>℃以上4小时</w:t>
            </w:r>
            <w:r w:rsidRPr="00787A7D">
              <w:rPr>
                <w:rFonts w:asciiTheme="minorEastAsia" w:eastAsiaTheme="minorEastAsia" w:hAnsiTheme="minorEastAsia"/>
                <w:szCs w:val="21"/>
                <w:u w:val="single"/>
              </w:rPr>
              <w:t xml:space="preserve">       </w:t>
            </w:r>
          </w:p>
          <w:p w:rsidR="00383691" w:rsidRPr="00787A7D" w:rsidRDefault="00B47BAD">
            <w:pPr>
              <w:ind w:firstLineChars="100" w:firstLine="210"/>
              <w:rPr>
                <w:rFonts w:asciiTheme="minorEastAsia" w:eastAsiaTheme="minorEastAsia" w:hAnsiTheme="minorEastAsia" w:cs="宋体"/>
                <w:color w:val="333333"/>
                <w:szCs w:val="21"/>
                <w:u w:val="single"/>
                <w:shd w:val="clear" w:color="auto" w:fill="FFFFFF"/>
              </w:rPr>
            </w:pPr>
            <w:r w:rsidRPr="00787A7D">
              <w:rPr>
                <w:rFonts w:asciiTheme="minorEastAsia" w:eastAsiaTheme="minorEastAsia" w:hAnsiTheme="minorEastAsia" w:hint="eastAsia"/>
                <w:szCs w:val="21"/>
              </w:rPr>
              <w:t>产品的保质期，为</w:t>
            </w:r>
            <w:r w:rsidRPr="00787A7D">
              <w:rPr>
                <w:rFonts w:asciiTheme="minorEastAsia" w:eastAsiaTheme="minorEastAsia" w:hAnsiTheme="minorEastAsia" w:hint="eastAsia"/>
                <w:szCs w:val="21"/>
                <w:u w:val="single"/>
              </w:rPr>
              <w:t xml:space="preserve"> </w:t>
            </w:r>
            <w:r w:rsidRPr="00787A7D">
              <w:rPr>
                <w:rFonts w:asciiTheme="minorEastAsia" w:eastAsiaTheme="minorEastAsia" w:hAnsiTheme="minorEastAsia"/>
                <w:szCs w:val="21"/>
                <w:u w:val="single"/>
              </w:rPr>
              <w:t xml:space="preserve"> 10</w:t>
            </w:r>
            <w:r w:rsidRPr="00787A7D">
              <w:rPr>
                <w:rFonts w:asciiTheme="minorEastAsia" w:eastAsiaTheme="minorEastAsia" w:hAnsiTheme="minorEastAsia" w:cs="宋体" w:hint="eastAsia"/>
                <w:szCs w:val="21"/>
                <w:u w:val="single"/>
                <w:shd w:val="clear" w:color="auto" w:fill="FFFFFF"/>
              </w:rPr>
              <w:t>℃-</w:t>
            </w:r>
            <w:r w:rsidRPr="00787A7D">
              <w:rPr>
                <w:rFonts w:asciiTheme="minorEastAsia" w:eastAsiaTheme="minorEastAsia" w:hAnsiTheme="minorEastAsia" w:cs="宋体"/>
                <w:szCs w:val="21"/>
                <w:u w:val="single"/>
                <w:shd w:val="clear" w:color="auto" w:fill="FFFFFF"/>
              </w:rPr>
              <w:t>-60</w:t>
            </w:r>
            <w:r w:rsidRPr="00787A7D">
              <w:rPr>
                <w:rFonts w:asciiTheme="minorEastAsia" w:eastAsiaTheme="minorEastAsia" w:hAnsiTheme="minorEastAsia" w:cs="宋体" w:hint="eastAsia"/>
                <w:szCs w:val="21"/>
                <w:u w:val="single"/>
                <w:shd w:val="clear" w:color="auto" w:fill="FFFFFF"/>
              </w:rPr>
              <w:t>℃环境，不超过2小时或6</w:t>
            </w:r>
            <w:r w:rsidRPr="00787A7D">
              <w:rPr>
                <w:rFonts w:asciiTheme="minorEastAsia" w:eastAsiaTheme="minorEastAsia" w:hAnsiTheme="minorEastAsia" w:cs="宋体"/>
                <w:szCs w:val="21"/>
                <w:u w:val="single"/>
                <w:shd w:val="clear" w:color="auto" w:fill="FFFFFF"/>
              </w:rPr>
              <w:t>0</w:t>
            </w:r>
            <w:r w:rsidRPr="00787A7D">
              <w:rPr>
                <w:rFonts w:asciiTheme="minorEastAsia" w:eastAsiaTheme="minorEastAsia" w:hAnsiTheme="minorEastAsia" w:cs="宋体" w:hint="eastAsia"/>
                <w:szCs w:val="21"/>
                <w:u w:val="single"/>
                <w:shd w:val="clear" w:color="auto" w:fill="FFFFFF"/>
              </w:rPr>
              <w:t>℃以上4小时</w:t>
            </w:r>
            <w:r w:rsidRPr="00787A7D">
              <w:rPr>
                <w:rFonts w:asciiTheme="minorEastAsia" w:eastAsiaTheme="minorEastAsia" w:hAnsiTheme="minorEastAsia"/>
                <w:szCs w:val="21"/>
                <w:u w:val="single"/>
              </w:rPr>
              <w:t xml:space="preserve"> </w:t>
            </w:r>
            <w:r w:rsidRPr="00787A7D">
              <w:rPr>
                <w:rFonts w:asciiTheme="minorEastAsia" w:eastAsiaTheme="minorEastAsia" w:hAnsiTheme="minorEastAsia"/>
                <w:color w:val="0000FF"/>
                <w:szCs w:val="21"/>
                <w:u w:val="single"/>
              </w:rPr>
              <w:t xml:space="preserve">   </w:t>
            </w:r>
          </w:p>
          <w:p w:rsidR="00383691" w:rsidRPr="00787A7D" w:rsidRDefault="00B47BAD">
            <w:pPr>
              <w:numPr>
                <w:ilvl w:val="0"/>
                <w:numId w:val="1"/>
              </w:numPr>
              <w:rPr>
                <w:rFonts w:asciiTheme="minorEastAsia" w:eastAsiaTheme="minorEastAsia" w:hAnsiTheme="minorEastAsia"/>
                <w:szCs w:val="21"/>
              </w:rPr>
            </w:pPr>
            <w:r w:rsidRPr="00787A7D">
              <w:rPr>
                <w:rFonts w:asciiTheme="minorEastAsia" w:eastAsiaTheme="minorEastAsia" w:hAnsiTheme="minorEastAsia" w:hint="eastAsia"/>
                <w:szCs w:val="21"/>
              </w:rPr>
              <w:t>终产品预期的食用或使用方式</w:t>
            </w:r>
          </w:p>
          <w:p w:rsidR="00383691" w:rsidRPr="00787A7D" w:rsidRDefault="00B47BAD">
            <w:pPr>
              <w:rPr>
                <w:rFonts w:asciiTheme="minorEastAsia" w:eastAsiaTheme="minorEastAsia" w:hAnsiTheme="minorEastAsia"/>
                <w:color w:val="0000FF"/>
                <w:szCs w:val="21"/>
              </w:rPr>
            </w:pP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即食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凉拌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蒸煮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煎炒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病人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继续加工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其他；</w:t>
            </w:r>
            <w:r w:rsidRPr="00787A7D">
              <w:rPr>
                <w:rFonts w:asciiTheme="minorEastAsia" w:eastAsiaTheme="minorEastAsia" w:hAnsiTheme="minorEastAsia"/>
                <w:color w:val="0000FF"/>
                <w:szCs w:val="21"/>
              </w:rPr>
              <w:t xml:space="preserve">                   </w:t>
            </w:r>
          </w:p>
          <w:p w:rsidR="00383691" w:rsidRPr="00787A7D" w:rsidRDefault="00B47BAD">
            <w:pPr>
              <w:numPr>
                <w:ilvl w:val="0"/>
                <w:numId w:val="1"/>
              </w:numPr>
              <w:rPr>
                <w:rFonts w:asciiTheme="minorEastAsia" w:eastAsiaTheme="minorEastAsia" w:hAnsiTheme="minorEastAsia"/>
                <w:szCs w:val="21"/>
              </w:rPr>
            </w:pPr>
            <w:r w:rsidRPr="00787A7D">
              <w:rPr>
                <w:rFonts w:asciiTheme="minorEastAsia" w:eastAsiaTheme="minorEastAsia" w:hAnsiTheme="minorEastAsia" w:hint="eastAsia"/>
                <w:szCs w:val="21"/>
              </w:rPr>
              <w:t>产品预期用途的顾客对象</w:t>
            </w:r>
            <w:r w:rsidRPr="00787A7D">
              <w:rPr>
                <w:rFonts w:asciiTheme="minorEastAsia" w:eastAsiaTheme="minorEastAsia" w:hAnsiTheme="minorEastAsia" w:hint="eastAsia"/>
                <w:color w:val="0000FF"/>
                <w:szCs w:val="21"/>
              </w:rPr>
              <w:t>；</w:t>
            </w:r>
          </w:p>
          <w:p w:rsidR="00383691" w:rsidRPr="00787A7D" w:rsidRDefault="00B47BAD">
            <w:pPr>
              <w:ind w:firstLineChars="100" w:firstLine="210"/>
              <w:rPr>
                <w:rFonts w:asciiTheme="minorEastAsia" w:eastAsiaTheme="minorEastAsia" w:hAnsiTheme="minorEastAsia"/>
                <w:szCs w:val="21"/>
              </w:rPr>
            </w:pP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顾客对象为：</w:t>
            </w:r>
            <w:r w:rsidR="00C721B6" w:rsidRPr="00787A7D">
              <w:rPr>
                <w:rFonts w:asciiTheme="minorEastAsia" w:eastAsiaTheme="minorEastAsia" w:hAnsiTheme="minorEastAsia" w:hint="eastAsia"/>
                <w:szCs w:val="21"/>
                <w:u w:val="single"/>
              </w:rPr>
              <w:t>多</w:t>
            </w:r>
            <w:r w:rsidR="00C721B6" w:rsidRPr="00787A7D">
              <w:rPr>
                <w:rFonts w:asciiTheme="minorEastAsia" w:eastAsiaTheme="minorEastAsia" w:hAnsiTheme="minorEastAsia"/>
                <w:szCs w:val="21"/>
                <w:u w:val="single"/>
              </w:rPr>
              <w:t>联</w:t>
            </w:r>
            <w:r w:rsidR="00C721B6" w:rsidRPr="00787A7D">
              <w:rPr>
                <w:rFonts w:asciiTheme="minorEastAsia" w:eastAsiaTheme="minorEastAsia" w:hAnsiTheme="minorEastAsia" w:hint="eastAsia"/>
                <w:szCs w:val="21"/>
                <w:u w:val="single"/>
              </w:rPr>
              <w:t>中</w:t>
            </w:r>
            <w:r w:rsidR="00C721B6" w:rsidRPr="00787A7D">
              <w:rPr>
                <w:rFonts w:asciiTheme="minorEastAsia" w:eastAsiaTheme="minorEastAsia" w:hAnsiTheme="minorEastAsia"/>
                <w:szCs w:val="21"/>
                <w:u w:val="single"/>
              </w:rPr>
              <w:t>心</w:t>
            </w:r>
            <w:r w:rsidR="00C721B6" w:rsidRPr="00787A7D">
              <w:rPr>
                <w:rFonts w:asciiTheme="minorEastAsia" w:eastAsiaTheme="minorEastAsia" w:hAnsiTheme="minorEastAsia" w:hint="eastAsia"/>
                <w:szCs w:val="21"/>
                <w:u w:val="single"/>
              </w:rPr>
              <w:t>园</w:t>
            </w:r>
            <w:r w:rsidR="00C721B6" w:rsidRPr="00787A7D">
              <w:rPr>
                <w:rFonts w:asciiTheme="minorEastAsia" w:eastAsiaTheme="minorEastAsia" w:hAnsiTheme="minorEastAsia"/>
                <w:szCs w:val="21"/>
                <w:u w:val="single"/>
              </w:rPr>
              <w:t>区</w:t>
            </w:r>
            <w:r w:rsidR="00C721B6" w:rsidRPr="00787A7D">
              <w:rPr>
                <w:rFonts w:asciiTheme="minorEastAsia" w:eastAsiaTheme="minorEastAsia" w:hAnsiTheme="minorEastAsia" w:hint="eastAsia"/>
                <w:szCs w:val="21"/>
                <w:u w:val="single"/>
              </w:rPr>
              <w:t>员</w:t>
            </w:r>
            <w:r w:rsidR="00C721B6" w:rsidRPr="00787A7D">
              <w:rPr>
                <w:rFonts w:asciiTheme="minorEastAsia" w:eastAsiaTheme="minorEastAsia" w:hAnsiTheme="minorEastAsia"/>
                <w:szCs w:val="21"/>
                <w:u w:val="single"/>
              </w:rPr>
              <w:t>工</w:t>
            </w:r>
            <w:r w:rsidRPr="00787A7D">
              <w:rPr>
                <w:rFonts w:asciiTheme="minorEastAsia" w:eastAsiaTheme="minorEastAsia" w:hAnsiTheme="minorEastAsia"/>
                <w:b/>
                <w:bCs/>
                <w:szCs w:val="21"/>
                <w:u w:val="single"/>
              </w:rPr>
              <w:t xml:space="preserve"> </w:t>
            </w:r>
            <w:r w:rsidRPr="00787A7D">
              <w:rPr>
                <w:rFonts w:asciiTheme="minorEastAsia" w:eastAsiaTheme="minorEastAsia" w:hAnsiTheme="minorEastAsia"/>
                <w:b/>
                <w:szCs w:val="21"/>
                <w:u w:val="single"/>
              </w:rPr>
              <w:t xml:space="preserve">  </w:t>
            </w:r>
            <w:r w:rsidRPr="00787A7D">
              <w:rPr>
                <w:rFonts w:asciiTheme="minorEastAsia" w:eastAsiaTheme="minorEastAsia" w:hAnsiTheme="minorEastAsia"/>
                <w:szCs w:val="21"/>
                <w:u w:val="single"/>
              </w:rPr>
              <w:t xml:space="preserve">    </w:t>
            </w:r>
            <w:r w:rsidRPr="00787A7D">
              <w:rPr>
                <w:rFonts w:asciiTheme="minorEastAsia" w:eastAsiaTheme="minorEastAsia" w:hAnsiTheme="minorEastAsia"/>
                <w:szCs w:val="21"/>
              </w:rPr>
              <w:t xml:space="preserve">      </w:t>
            </w:r>
          </w:p>
          <w:p w:rsidR="00383691" w:rsidRPr="00787A7D" w:rsidRDefault="00B47BAD">
            <w:pPr>
              <w:numPr>
                <w:ilvl w:val="0"/>
                <w:numId w:val="1"/>
              </w:numPr>
              <w:rPr>
                <w:rFonts w:asciiTheme="minorEastAsia" w:eastAsiaTheme="minorEastAsia" w:hAnsiTheme="minorEastAsia"/>
                <w:szCs w:val="21"/>
              </w:rPr>
            </w:pPr>
            <w:r w:rsidRPr="00787A7D">
              <w:rPr>
                <w:rFonts w:asciiTheme="minorEastAsia" w:eastAsiaTheme="minorEastAsia" w:hAnsiTheme="minorEastAsia" w:hint="eastAsia"/>
                <w:szCs w:val="21"/>
              </w:rPr>
              <w:t>直接消费产品对易受伤害群体的适用性</w:t>
            </w:r>
          </w:p>
          <w:p w:rsidR="00383691" w:rsidRPr="00787A7D" w:rsidRDefault="00B47BAD">
            <w:pPr>
              <w:ind w:firstLineChars="200" w:firstLine="420"/>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不适用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适用，如</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婴幼儿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老人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病人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易过敏者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团体用餐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其他（学校师生）；</w:t>
            </w:r>
          </w:p>
          <w:p w:rsidR="00383691" w:rsidRPr="00787A7D" w:rsidRDefault="00B47BAD">
            <w:pPr>
              <w:rPr>
                <w:rFonts w:asciiTheme="minorEastAsia" w:eastAsiaTheme="minorEastAsia" w:hAnsiTheme="minorEastAsia"/>
                <w:szCs w:val="21"/>
                <w:u w:val="single"/>
              </w:rPr>
            </w:pPr>
            <w:r w:rsidRPr="00787A7D">
              <w:rPr>
                <w:rFonts w:asciiTheme="minorEastAsia" w:eastAsiaTheme="minorEastAsia" w:hAnsiTheme="minorEastAsia" w:hint="eastAsia"/>
                <w:szCs w:val="21"/>
              </w:rPr>
              <w:t>f）产品非预期（但极可能出现）的使用或使用方式：</w:t>
            </w:r>
            <w:r w:rsidRPr="00787A7D">
              <w:rPr>
                <w:rFonts w:asciiTheme="minorEastAsia" w:eastAsiaTheme="minorEastAsia" w:hAnsiTheme="minorEastAsia" w:hint="eastAsia"/>
                <w:szCs w:val="21"/>
                <w:u w:val="single"/>
              </w:rPr>
              <w:t xml:space="preserve"> 餐时温度低于10℃或餐食温度在10-60℃存放时间超过2h不可食用</w:t>
            </w:r>
          </w:p>
          <w:p w:rsidR="003A0306" w:rsidRPr="00787A7D" w:rsidRDefault="003A0306" w:rsidP="003A0306">
            <w:pPr>
              <w:pStyle w:val="a0"/>
              <w:rPr>
                <w:rFonts w:asciiTheme="minorEastAsia" w:eastAsiaTheme="minorEastAsia" w:hAnsiTheme="minorEastAsia"/>
                <w:sz w:val="21"/>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g) 其他必要的信息，如</w:t>
            </w:r>
            <w:r w:rsidRPr="00787A7D">
              <w:rPr>
                <w:rFonts w:asciiTheme="minorEastAsia" w:eastAsiaTheme="minorEastAsia" w:hAnsiTheme="minorEastAsia" w:hint="eastAsia"/>
                <w:szCs w:val="21"/>
                <w:u w:val="single"/>
              </w:rPr>
              <w:t xml:space="preserve"> </w:t>
            </w:r>
            <w:r w:rsidRPr="00787A7D">
              <w:rPr>
                <w:rFonts w:asciiTheme="minorEastAsia" w:eastAsiaTheme="minorEastAsia" w:hAnsiTheme="minorEastAsia"/>
                <w:szCs w:val="21"/>
                <w:u w:val="single"/>
              </w:rPr>
              <w:t xml:space="preserve"> </w:t>
            </w:r>
            <w:r w:rsidRPr="00787A7D">
              <w:rPr>
                <w:rFonts w:asciiTheme="minorEastAsia" w:eastAsiaTheme="minorEastAsia" w:hAnsiTheme="minorEastAsia" w:hint="eastAsia"/>
                <w:szCs w:val="21"/>
                <w:u w:val="single"/>
              </w:rPr>
              <w:t>无</w:t>
            </w:r>
            <w:r w:rsidRPr="00787A7D">
              <w:rPr>
                <w:rFonts w:asciiTheme="minorEastAsia" w:eastAsiaTheme="minorEastAsia" w:hAnsiTheme="minorEastAsia"/>
                <w:szCs w:val="21"/>
                <w:u w:val="single"/>
              </w:rPr>
              <w:t xml:space="preserve">           </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b/>
                <w:bCs/>
                <w:szCs w:val="21"/>
                <w:u w:val="single"/>
              </w:rPr>
            </w:pPr>
            <w:r w:rsidRPr="00787A7D">
              <w:rPr>
                <w:rFonts w:asciiTheme="minorEastAsia" w:eastAsiaTheme="minorEastAsia" w:hAnsiTheme="minorEastAsia" w:hint="eastAsia"/>
                <w:szCs w:val="21"/>
              </w:rPr>
              <w:t>保持产品预期用途的记录，见</w:t>
            </w:r>
            <w:r w:rsidRPr="00787A7D">
              <w:rPr>
                <w:rFonts w:asciiTheme="minorEastAsia" w:eastAsiaTheme="minorEastAsia" w:hAnsiTheme="minorEastAsia" w:hint="eastAsia"/>
                <w:szCs w:val="21"/>
                <w:u w:val="single"/>
              </w:rPr>
              <w:t>《H</w:t>
            </w:r>
            <w:r w:rsidRPr="00787A7D">
              <w:rPr>
                <w:rFonts w:asciiTheme="minorEastAsia" w:eastAsiaTheme="minorEastAsia" w:hAnsiTheme="minorEastAsia"/>
                <w:szCs w:val="21"/>
                <w:u w:val="single"/>
              </w:rPr>
              <w:t>ACCP</w:t>
            </w:r>
            <w:r w:rsidRPr="00787A7D">
              <w:rPr>
                <w:rFonts w:asciiTheme="minorEastAsia" w:eastAsiaTheme="minorEastAsia" w:hAnsiTheme="minorEastAsia" w:hint="eastAsia"/>
                <w:szCs w:val="21"/>
                <w:u w:val="single"/>
              </w:rPr>
              <w:t>计划书》</w:t>
            </w:r>
            <w:r w:rsidRPr="00787A7D">
              <w:rPr>
                <w:rFonts w:asciiTheme="minorEastAsia" w:eastAsiaTheme="minorEastAsia" w:hAnsiTheme="minorEastAsia" w:hint="eastAsia"/>
                <w:szCs w:val="21"/>
              </w:rPr>
              <w:t>。</w:t>
            </w:r>
          </w:p>
          <w:p w:rsidR="00383691" w:rsidRPr="00787A7D" w:rsidRDefault="00383691">
            <w:pPr>
              <w:pStyle w:val="a0"/>
              <w:rPr>
                <w:rFonts w:asciiTheme="minorEastAsia" w:eastAsiaTheme="minorEastAsia" w:hAnsiTheme="minorEastAsia"/>
                <w:sz w:val="21"/>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流程图和过程描述</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食品安全小组建立、保持和更新流程图（见附件），进行危害分析时，应当使用流程图作为评价食品安全危害可能发生、增加、减少或者引入的依据。</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流程图应清晰、准确，并在进行危害分析所需的范围内足够详细。流程图包括以下内容：</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 每个步骤及其相应操作；</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 操作步骤的顺序和相互作用；</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 任何外包过程；（不适用）</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 原材料、辅料、加工助剂、包装材料、公用工程和和中间产品投入点；</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返工点和循环点；返工点重烧步骤</w:t>
            </w:r>
            <w:r w:rsidRPr="00787A7D">
              <w:rPr>
                <w:rFonts w:asciiTheme="minorEastAsia" w:eastAsiaTheme="minorEastAsia" w:hAnsiTheme="minorEastAsia"/>
                <w:szCs w:val="21"/>
              </w:rPr>
              <w:t xml:space="preserve"> </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 成品、中间产品和副产品放行点及废弃物的排放点。</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b/>
                <w:bCs/>
                <w:szCs w:val="21"/>
              </w:rPr>
            </w:pPr>
            <w:r w:rsidRPr="00787A7D">
              <w:rPr>
                <w:rFonts w:asciiTheme="minorEastAsia" w:eastAsiaTheme="minorEastAsia" w:hAnsiTheme="minorEastAsia" w:hint="eastAsia"/>
                <w:b/>
                <w:bCs/>
                <w:szCs w:val="21"/>
              </w:rPr>
              <w:t>流程图现场确认</w:t>
            </w:r>
          </w:p>
          <w:p w:rsidR="00383691" w:rsidRPr="00787A7D" w:rsidRDefault="00B47BAD">
            <w:pPr>
              <w:tabs>
                <w:tab w:val="right" w:pos="3119"/>
              </w:tabs>
              <w:rPr>
                <w:rFonts w:asciiTheme="minorEastAsia" w:eastAsiaTheme="minorEastAsia" w:hAnsiTheme="minorEastAsia"/>
                <w:szCs w:val="21"/>
                <w:lang w:val="en-GB"/>
              </w:rPr>
            </w:pPr>
            <w:r w:rsidRPr="00787A7D">
              <w:rPr>
                <w:rFonts w:asciiTheme="minorEastAsia" w:eastAsiaTheme="minorEastAsia" w:hAnsiTheme="minorEastAsia" w:hint="eastAsia"/>
                <w:szCs w:val="21"/>
                <w:lang w:val="en-GB"/>
              </w:rPr>
              <w:t>HACCP小组</w:t>
            </w:r>
            <w:r w:rsidRPr="00787A7D">
              <w:rPr>
                <w:rFonts w:asciiTheme="minorEastAsia" w:eastAsiaTheme="minorEastAsia" w:hAnsiTheme="minorEastAsia" w:hint="eastAsia"/>
                <w:szCs w:val="21"/>
              </w:rPr>
              <w:t>于</w:t>
            </w:r>
            <w:r w:rsidRPr="00787A7D">
              <w:rPr>
                <w:rFonts w:asciiTheme="minorEastAsia" w:eastAsiaTheme="minorEastAsia" w:hAnsiTheme="minorEastAsia" w:hint="eastAsia"/>
                <w:szCs w:val="21"/>
                <w:u w:val="single"/>
              </w:rPr>
              <w:t xml:space="preserve">   20</w:t>
            </w:r>
            <w:r w:rsidRPr="00787A7D">
              <w:rPr>
                <w:rFonts w:asciiTheme="minorEastAsia" w:eastAsiaTheme="minorEastAsia" w:hAnsiTheme="minorEastAsia"/>
                <w:szCs w:val="21"/>
                <w:u w:val="single"/>
              </w:rPr>
              <w:t>2</w:t>
            </w:r>
            <w:r w:rsidR="00690109" w:rsidRPr="00787A7D">
              <w:rPr>
                <w:rFonts w:asciiTheme="minorEastAsia" w:eastAsiaTheme="minorEastAsia" w:hAnsiTheme="minorEastAsia"/>
                <w:szCs w:val="21"/>
                <w:u w:val="single"/>
              </w:rPr>
              <w:t>2</w:t>
            </w:r>
            <w:r w:rsidRPr="00787A7D">
              <w:rPr>
                <w:rFonts w:asciiTheme="minorEastAsia" w:eastAsiaTheme="minorEastAsia" w:hAnsiTheme="minorEastAsia"/>
                <w:szCs w:val="21"/>
                <w:u w:val="single"/>
              </w:rPr>
              <w:t>年</w:t>
            </w:r>
            <w:r w:rsidR="00191B22" w:rsidRPr="00787A7D">
              <w:rPr>
                <w:rFonts w:asciiTheme="minorEastAsia" w:eastAsiaTheme="minorEastAsia" w:hAnsiTheme="minorEastAsia" w:hint="eastAsia"/>
                <w:szCs w:val="21"/>
                <w:u w:val="single"/>
              </w:rPr>
              <w:t>0</w:t>
            </w:r>
            <w:r w:rsidR="00690109" w:rsidRPr="00787A7D">
              <w:rPr>
                <w:rFonts w:asciiTheme="minorEastAsia" w:eastAsiaTheme="minorEastAsia" w:hAnsiTheme="minorEastAsia"/>
                <w:szCs w:val="21"/>
                <w:u w:val="single"/>
              </w:rPr>
              <w:t>1</w:t>
            </w:r>
            <w:r w:rsidRPr="00787A7D">
              <w:rPr>
                <w:rFonts w:asciiTheme="minorEastAsia" w:eastAsiaTheme="minorEastAsia" w:hAnsiTheme="minorEastAsia" w:hint="eastAsia"/>
                <w:szCs w:val="21"/>
              </w:rPr>
              <w:t>月</w:t>
            </w:r>
            <w:r w:rsidRPr="00787A7D">
              <w:rPr>
                <w:rFonts w:asciiTheme="minorEastAsia" w:eastAsiaTheme="minorEastAsia" w:hAnsiTheme="minorEastAsia" w:hint="eastAsia"/>
                <w:szCs w:val="21"/>
                <w:u w:val="single"/>
              </w:rPr>
              <w:t xml:space="preserve"> </w:t>
            </w:r>
            <w:r w:rsidR="00690109" w:rsidRPr="00787A7D">
              <w:rPr>
                <w:rFonts w:asciiTheme="minorEastAsia" w:eastAsiaTheme="minorEastAsia" w:hAnsiTheme="minorEastAsia"/>
                <w:szCs w:val="21"/>
                <w:u w:val="single"/>
              </w:rPr>
              <w:t>0</w:t>
            </w:r>
            <w:r w:rsidR="008F10A2" w:rsidRPr="00787A7D">
              <w:rPr>
                <w:rFonts w:asciiTheme="minorEastAsia" w:eastAsiaTheme="minorEastAsia" w:hAnsiTheme="minorEastAsia"/>
                <w:szCs w:val="21"/>
                <w:u w:val="single"/>
              </w:rPr>
              <w:t>4</w:t>
            </w:r>
            <w:r w:rsidRPr="00787A7D">
              <w:rPr>
                <w:rFonts w:asciiTheme="minorEastAsia" w:eastAsiaTheme="minorEastAsia" w:hAnsiTheme="minorEastAsia" w:hint="eastAsia"/>
                <w:szCs w:val="21"/>
                <w:u w:val="single"/>
              </w:rPr>
              <w:t xml:space="preserve"> </w:t>
            </w:r>
            <w:r w:rsidRPr="00787A7D">
              <w:rPr>
                <w:rFonts w:asciiTheme="minorEastAsia" w:eastAsiaTheme="minorEastAsia" w:hAnsiTheme="minorEastAsia" w:hint="eastAsia"/>
                <w:szCs w:val="21"/>
              </w:rPr>
              <w:t>日在现场确认了流程图的准确性。</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现场观察流程图与实际销售过程基本一致。</w:t>
            </w:r>
          </w:p>
        </w:tc>
        <w:tc>
          <w:tcPr>
            <w:tcW w:w="1074" w:type="dxa"/>
            <w:vMerge/>
            <w:shd w:val="clear" w:color="auto" w:fill="auto"/>
          </w:tcPr>
          <w:p w:rsidR="00383691" w:rsidRPr="00787A7D" w:rsidRDefault="00383691">
            <w:pPr>
              <w:rPr>
                <w:rFonts w:asciiTheme="minorEastAsia" w:eastAsiaTheme="minorEastAsia" w:hAnsiTheme="minorEastAsia"/>
                <w:szCs w:val="21"/>
              </w:rPr>
            </w:pPr>
          </w:p>
        </w:tc>
      </w:tr>
      <w:tr w:rsidR="00383691" w:rsidRPr="00787A7D" w:rsidTr="0086183B">
        <w:trPr>
          <w:gridAfter w:val="1"/>
          <w:wAfter w:w="32" w:type="dxa"/>
          <w:trHeight w:val="133"/>
        </w:trPr>
        <w:tc>
          <w:tcPr>
            <w:tcW w:w="1788" w:type="dxa"/>
            <w:vMerge/>
            <w:shd w:val="clear" w:color="auto" w:fill="auto"/>
          </w:tcPr>
          <w:p w:rsidR="00383691" w:rsidRPr="00787A7D" w:rsidRDefault="00383691">
            <w:pPr>
              <w:rPr>
                <w:rFonts w:asciiTheme="minorEastAsia" w:eastAsiaTheme="minorEastAsia" w:hAnsiTheme="minorEastAsia"/>
                <w:szCs w:val="21"/>
              </w:rPr>
            </w:pPr>
            <w:bookmarkStart w:id="2" w:name="_Hlk96687087"/>
          </w:p>
        </w:tc>
        <w:tc>
          <w:tcPr>
            <w:tcW w:w="1100" w:type="dxa"/>
            <w:gridSpan w:val="2"/>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H（V1.0）4.2.4 过程描述及流程图的制定 </w:t>
            </w:r>
          </w:p>
          <w:p w:rsidR="00383691" w:rsidRPr="00787A7D" w:rsidRDefault="00383691">
            <w:pPr>
              <w:rPr>
                <w:rFonts w:asciiTheme="minorEastAsia" w:eastAsiaTheme="minorEastAsia" w:hAnsiTheme="minorEastAsia"/>
                <w:szCs w:val="21"/>
              </w:rPr>
            </w:pPr>
          </w:p>
        </w:tc>
        <w:tc>
          <w:tcPr>
            <w:tcW w:w="677" w:type="dxa"/>
            <w:shd w:val="clear" w:color="auto" w:fill="auto"/>
          </w:tcPr>
          <w:p w:rsidR="00383691" w:rsidRPr="00787A7D" w:rsidRDefault="00383691">
            <w:pPr>
              <w:rPr>
                <w:rFonts w:asciiTheme="minorEastAsia" w:eastAsiaTheme="minorEastAsia" w:hAnsiTheme="minorEastAsia"/>
                <w:szCs w:val="21"/>
              </w:rPr>
            </w:pP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过程和过程环境的描述：</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食品安全小组在进行危害分析所需的范围内已提供：</w:t>
            </w:r>
          </w:p>
          <w:p w:rsidR="00383691" w:rsidRPr="00787A7D" w:rsidRDefault="00B47BAD">
            <w:pPr>
              <w:numPr>
                <w:ilvl w:val="0"/>
                <w:numId w:val="2"/>
              </w:numPr>
              <w:rPr>
                <w:rFonts w:asciiTheme="minorEastAsia" w:eastAsiaTheme="minorEastAsia" w:hAnsiTheme="minorEastAsia"/>
                <w:szCs w:val="21"/>
              </w:rPr>
            </w:pPr>
            <w:r w:rsidRPr="00787A7D">
              <w:rPr>
                <w:rFonts w:asciiTheme="minorEastAsia" w:eastAsiaTheme="minorEastAsia" w:hAnsiTheme="minorEastAsia" w:hint="eastAsia"/>
                <w:szCs w:val="21"/>
              </w:rPr>
              <w:t>经营场所的布局，包括食品和非食品加工区；</w:t>
            </w:r>
          </w:p>
          <w:p w:rsidR="00383691" w:rsidRPr="00787A7D" w:rsidRDefault="00B47BAD">
            <w:pPr>
              <w:ind w:firstLine="420"/>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厂区周边图；</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厂区平面图；（包括：</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清洁区，</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准清洁区，</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一般清洁区）</w:t>
            </w:r>
          </w:p>
          <w:p w:rsidR="00383691" w:rsidRPr="00787A7D" w:rsidRDefault="00383691">
            <w:pPr>
              <w:ind w:firstLine="420"/>
              <w:rPr>
                <w:rFonts w:asciiTheme="minorEastAsia" w:eastAsiaTheme="minorEastAsia" w:hAnsiTheme="minorEastAsia"/>
                <w:szCs w:val="21"/>
              </w:rPr>
            </w:pPr>
          </w:p>
          <w:p w:rsidR="00383691" w:rsidRPr="00787A7D" w:rsidRDefault="00B47BAD">
            <w:pPr>
              <w:numPr>
                <w:ilvl w:val="0"/>
                <w:numId w:val="2"/>
              </w:numPr>
              <w:rPr>
                <w:rFonts w:asciiTheme="minorEastAsia" w:eastAsiaTheme="minorEastAsia" w:hAnsiTheme="minorEastAsia"/>
                <w:szCs w:val="21"/>
              </w:rPr>
            </w:pPr>
            <w:r w:rsidRPr="00787A7D">
              <w:rPr>
                <w:rFonts w:asciiTheme="minorEastAsia" w:eastAsiaTheme="minorEastAsia" w:hAnsiTheme="minorEastAsia" w:hint="eastAsia"/>
                <w:szCs w:val="21"/>
              </w:rPr>
              <w:t>加工设备及接触材料、加工助剂及材料流向；</w:t>
            </w:r>
          </w:p>
          <w:p w:rsidR="00383691" w:rsidRPr="00787A7D" w:rsidRDefault="00B47BAD">
            <w:pPr>
              <w:ind w:firstLine="420"/>
              <w:rPr>
                <w:rFonts w:asciiTheme="minorEastAsia" w:eastAsiaTheme="minorEastAsia" w:hAnsiTheme="minorEastAsia"/>
                <w:szCs w:val="21"/>
              </w:rPr>
            </w:pP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车间平面图（含设备布局）（包括：</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清洁区，</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准清洁区，</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一般清洁区）</w:t>
            </w:r>
          </w:p>
          <w:p w:rsidR="00383691" w:rsidRPr="00787A7D" w:rsidRDefault="00B47BAD">
            <w:pPr>
              <w:ind w:firstLineChars="300" w:firstLine="630"/>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工艺流程图（含循环点（不适用）、返工（不适用）、物料进入、废料排出、外包（不适用）等）</w:t>
            </w:r>
          </w:p>
          <w:p w:rsidR="00383691" w:rsidRPr="00787A7D" w:rsidRDefault="00B47BAD">
            <w:pPr>
              <w:ind w:firstLineChars="300" w:firstLine="630"/>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人流图，</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气流图，</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水流图，</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物流图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防虫害图（蚊蝇、鼠、蟑螂、鸟等）</w:t>
            </w:r>
          </w:p>
          <w:p w:rsidR="00383691" w:rsidRPr="00787A7D" w:rsidRDefault="00383691">
            <w:pPr>
              <w:rPr>
                <w:rFonts w:asciiTheme="minorEastAsia" w:eastAsiaTheme="minorEastAsia" w:hAnsiTheme="minorEastAsia"/>
                <w:szCs w:val="21"/>
              </w:rPr>
            </w:pPr>
          </w:p>
          <w:p w:rsidR="00383691" w:rsidRPr="00787A7D" w:rsidRDefault="00B47BAD">
            <w:pPr>
              <w:numPr>
                <w:ilvl w:val="0"/>
                <w:numId w:val="2"/>
              </w:numPr>
              <w:rPr>
                <w:rFonts w:asciiTheme="minorEastAsia" w:eastAsiaTheme="minorEastAsia" w:hAnsiTheme="minorEastAsia"/>
                <w:szCs w:val="21"/>
              </w:rPr>
            </w:pPr>
            <w:r w:rsidRPr="00787A7D">
              <w:rPr>
                <w:rFonts w:asciiTheme="minorEastAsia" w:eastAsiaTheme="minorEastAsia" w:hAnsiTheme="minorEastAsia" w:hint="eastAsia"/>
                <w:szCs w:val="21"/>
              </w:rPr>
              <w:t>现有</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PRP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OPRP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工艺参数、控制措施</w:t>
            </w:r>
          </w:p>
          <w:p w:rsidR="00383691" w:rsidRPr="00787A7D" w:rsidRDefault="00383691">
            <w:pPr>
              <w:ind w:firstLineChars="400" w:firstLine="840"/>
              <w:rPr>
                <w:rFonts w:asciiTheme="minorEastAsia" w:eastAsiaTheme="minorEastAsia" w:hAnsiTheme="minorEastAsia"/>
                <w:szCs w:val="21"/>
              </w:rPr>
            </w:pPr>
          </w:p>
          <w:p w:rsidR="00383691" w:rsidRPr="00787A7D" w:rsidRDefault="00B47BAD">
            <w:pPr>
              <w:numPr>
                <w:ilvl w:val="0"/>
                <w:numId w:val="2"/>
              </w:numPr>
              <w:rPr>
                <w:rFonts w:asciiTheme="minorEastAsia" w:eastAsiaTheme="minorEastAsia" w:hAnsiTheme="minorEastAsia"/>
                <w:szCs w:val="21"/>
              </w:rPr>
            </w:pPr>
            <w:r w:rsidRPr="00787A7D">
              <w:rPr>
                <w:rFonts w:asciiTheme="minorEastAsia" w:eastAsiaTheme="minorEastAsia" w:hAnsiTheme="minorEastAsia" w:hint="eastAsia"/>
                <w:szCs w:val="21"/>
              </w:rPr>
              <w:t>可能影响控制措施选择和严格性的外部要求</w:t>
            </w:r>
          </w:p>
          <w:p w:rsidR="00383691" w:rsidRPr="00787A7D" w:rsidRDefault="00B47BAD">
            <w:pPr>
              <w:ind w:firstLineChars="400" w:firstLine="840"/>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来自法律法规——法律法规的变化  </w:t>
            </w:r>
          </w:p>
          <w:p w:rsidR="00383691" w:rsidRPr="00787A7D" w:rsidRDefault="00B47BAD">
            <w:pPr>
              <w:ind w:firstLineChars="400" w:firstLine="840"/>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监管机构的要求—— </w:t>
            </w:r>
          </w:p>
          <w:p w:rsidR="00383691" w:rsidRPr="00787A7D" w:rsidRDefault="00B47BAD">
            <w:pPr>
              <w:ind w:firstLineChars="400" w:firstLine="840"/>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客户要求——改变</w:t>
            </w:r>
            <w:r w:rsidRPr="00787A7D">
              <w:rPr>
                <w:rFonts w:asciiTheme="minorEastAsia" w:eastAsiaTheme="minorEastAsia" w:hAnsiTheme="minorEastAsia" w:cs="宋体" w:hint="eastAsia"/>
                <w:szCs w:val="21"/>
              </w:rPr>
              <w:t>终产品特性等</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生产/服务流程是否存在因预期季节变化的情况：</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不存在季节的因素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存在季节的因素，说明：</w:t>
            </w:r>
            <w:r w:rsidRPr="00787A7D">
              <w:rPr>
                <w:rFonts w:asciiTheme="minorEastAsia" w:eastAsiaTheme="minorEastAsia" w:hAnsiTheme="minorEastAsia" w:hint="eastAsia"/>
                <w:szCs w:val="21"/>
                <w:u w:val="single"/>
              </w:rPr>
              <w:t xml:space="preserve">             </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是否存在轮班模式</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单班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多班次，说明：</w:t>
            </w:r>
            <w:r w:rsidRPr="00787A7D">
              <w:rPr>
                <w:rFonts w:asciiTheme="minorEastAsia" w:eastAsiaTheme="minorEastAsia" w:hAnsiTheme="minorEastAsia" w:hint="eastAsia"/>
                <w:szCs w:val="21"/>
                <w:u w:val="single"/>
              </w:rPr>
              <w:t xml:space="preserve">      </w:t>
            </w:r>
          </w:p>
          <w:p w:rsidR="00E077FD" w:rsidRPr="00787A7D" w:rsidRDefault="00E077FD" w:rsidP="00E077FD">
            <w:pPr>
              <w:pStyle w:val="a0"/>
              <w:rPr>
                <w:rFonts w:asciiTheme="minorEastAsia" w:eastAsiaTheme="minorEastAsia" w:hAnsiTheme="minorEastAsia"/>
                <w:sz w:val="21"/>
                <w:szCs w:val="21"/>
              </w:rPr>
            </w:pPr>
          </w:p>
          <w:p w:rsidR="00E077FD" w:rsidRPr="00787A7D" w:rsidRDefault="00E077FD" w:rsidP="0030747A">
            <w:pPr>
              <w:rPr>
                <w:rFonts w:asciiTheme="minorEastAsia" w:eastAsiaTheme="minorEastAsia" w:hAnsiTheme="minorEastAsia"/>
                <w:szCs w:val="21"/>
              </w:rPr>
            </w:pPr>
          </w:p>
        </w:tc>
        <w:tc>
          <w:tcPr>
            <w:tcW w:w="1074"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符合</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不符合</w:t>
            </w:r>
          </w:p>
        </w:tc>
      </w:tr>
      <w:bookmarkEnd w:id="2"/>
      <w:tr w:rsidR="00383691" w:rsidRPr="00787A7D" w:rsidTr="0086183B">
        <w:trPr>
          <w:gridAfter w:val="1"/>
          <w:wAfter w:w="32" w:type="dxa"/>
          <w:trHeight w:val="468"/>
        </w:trPr>
        <w:tc>
          <w:tcPr>
            <w:tcW w:w="1788" w:type="dxa"/>
            <w:vMerge w:val="restart"/>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可追溯性</w:t>
            </w:r>
          </w:p>
        </w:tc>
        <w:tc>
          <w:tcPr>
            <w:tcW w:w="1089" w:type="dxa"/>
            <w:vMerge w:val="restart"/>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F8.3</w:t>
            </w:r>
          </w:p>
          <w:p w:rsidR="00383691" w:rsidRPr="00787A7D" w:rsidRDefault="00B47BAD">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t>H（V1.0）3.7</w:t>
            </w:r>
          </w:p>
          <w:p w:rsidR="00383691" w:rsidRPr="00787A7D" w:rsidRDefault="00383691">
            <w:pPr>
              <w:rPr>
                <w:rFonts w:asciiTheme="minorEastAsia" w:eastAsiaTheme="minorEastAsia" w:hAnsiTheme="minorEastAsia"/>
                <w:szCs w:val="21"/>
              </w:rPr>
            </w:pPr>
          </w:p>
        </w:tc>
        <w:tc>
          <w:tcPr>
            <w:tcW w:w="688" w:type="dxa"/>
            <w:gridSpan w:val="2"/>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文件名称</w:t>
            </w:r>
          </w:p>
        </w:tc>
        <w:tc>
          <w:tcPr>
            <w:tcW w:w="9807" w:type="dxa"/>
          </w:tcPr>
          <w:p w:rsidR="00383691" w:rsidRPr="00787A7D" w:rsidRDefault="00B47BAD" w:rsidP="00F058A8">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手册</w:t>
            </w:r>
            <w:r w:rsidR="00E077FD" w:rsidRPr="00787A7D">
              <w:rPr>
                <w:rFonts w:asciiTheme="minorEastAsia" w:eastAsiaTheme="minorEastAsia" w:hAnsiTheme="minorEastAsia"/>
                <w:szCs w:val="21"/>
              </w:rPr>
              <w:t>：</w:t>
            </w:r>
            <w:r w:rsidRPr="00787A7D">
              <w:rPr>
                <w:rFonts w:asciiTheme="minorEastAsia" w:eastAsiaTheme="minorEastAsia" w:hAnsiTheme="minorEastAsia"/>
                <w:szCs w:val="21"/>
              </w:rPr>
              <w:t>8.5.2</w:t>
            </w:r>
            <w:r w:rsidRPr="00787A7D">
              <w:rPr>
                <w:rFonts w:asciiTheme="minorEastAsia" w:eastAsiaTheme="minorEastAsia" w:hAnsiTheme="minorEastAsia" w:hint="eastAsia"/>
                <w:szCs w:val="21"/>
              </w:rPr>
              <w:t>条款、</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《良好操作规范》、</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w:t>
            </w:r>
            <w:r w:rsidRPr="00787A7D">
              <w:rPr>
                <w:rFonts w:asciiTheme="minorEastAsia" w:eastAsiaTheme="minorEastAsia" w:hAnsiTheme="minorEastAsia" w:hint="eastAsia"/>
                <w:szCs w:val="21"/>
                <w:lang w:val="zh-CN"/>
              </w:rPr>
              <w:t>产品标识</w:t>
            </w:r>
            <w:r w:rsidRPr="00787A7D">
              <w:rPr>
                <w:rFonts w:asciiTheme="minorEastAsia" w:eastAsiaTheme="minorEastAsia" w:hAnsiTheme="minorEastAsia" w:hint="eastAsia"/>
                <w:szCs w:val="21"/>
              </w:rPr>
              <w:t>及可追溯性控制程序》、</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《配送安全控制措施》</w:t>
            </w:r>
          </w:p>
        </w:tc>
        <w:tc>
          <w:tcPr>
            <w:tcW w:w="1074" w:type="dxa"/>
            <w:vMerge w:val="restart"/>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符合</w:t>
            </w:r>
          </w:p>
          <w:p w:rsidR="00383691" w:rsidRPr="00787A7D" w:rsidRDefault="00B47BAD">
            <w:pPr>
              <w:pStyle w:val="ae"/>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不符合</w:t>
            </w:r>
          </w:p>
        </w:tc>
      </w:tr>
      <w:tr w:rsidR="00383691" w:rsidRPr="00787A7D" w:rsidTr="0086183B">
        <w:trPr>
          <w:gridAfter w:val="1"/>
          <w:wAfter w:w="32" w:type="dxa"/>
          <w:trHeight w:val="5055"/>
        </w:trPr>
        <w:tc>
          <w:tcPr>
            <w:tcW w:w="1788" w:type="dxa"/>
            <w:vMerge/>
          </w:tcPr>
          <w:p w:rsidR="00383691" w:rsidRPr="00787A7D" w:rsidRDefault="00383691">
            <w:pPr>
              <w:rPr>
                <w:rFonts w:asciiTheme="minorEastAsia" w:eastAsiaTheme="minorEastAsia" w:hAnsiTheme="minorEastAsia"/>
                <w:szCs w:val="21"/>
              </w:rPr>
            </w:pPr>
          </w:p>
        </w:tc>
        <w:tc>
          <w:tcPr>
            <w:tcW w:w="1089" w:type="dxa"/>
            <w:vMerge/>
          </w:tcPr>
          <w:p w:rsidR="00383691" w:rsidRPr="00787A7D" w:rsidRDefault="00383691">
            <w:pPr>
              <w:rPr>
                <w:rFonts w:asciiTheme="minorEastAsia" w:eastAsiaTheme="minorEastAsia" w:hAnsiTheme="minorEastAsia"/>
                <w:szCs w:val="21"/>
              </w:rPr>
            </w:pPr>
          </w:p>
        </w:tc>
        <w:tc>
          <w:tcPr>
            <w:tcW w:w="688" w:type="dxa"/>
            <w:gridSpan w:val="2"/>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在建立和实施可追溯性体系时，考虑了以下内容：</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接收物料、配料、中间产品批量与最终产品的关系；</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材料/产品的返工；（不涉及）</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最终产品的分销。</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原材料的唯一性标识方式：</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A8"/>
            </w:r>
            <w:r w:rsidRPr="00787A7D">
              <w:rPr>
                <w:rFonts w:asciiTheme="minorEastAsia" w:eastAsiaTheme="minorEastAsia" w:hAnsiTheme="minorEastAsia"/>
                <w:szCs w:val="21"/>
              </w:rPr>
              <w:t xml:space="preserve">容器编号 </w:t>
            </w:r>
            <w:r w:rsidRPr="00787A7D">
              <w:rPr>
                <w:rFonts w:asciiTheme="minorEastAsia" w:eastAsiaTheme="minorEastAsia" w:hAnsiTheme="minorEastAsia"/>
                <w:szCs w:val="21"/>
              </w:rPr>
              <w:sym w:font="Wingdings" w:char="00FE"/>
            </w:r>
            <w:r w:rsidRPr="00787A7D">
              <w:rPr>
                <w:rFonts w:asciiTheme="minorEastAsia" w:eastAsiaTheme="minorEastAsia" w:hAnsiTheme="minorEastAsia"/>
                <w:szCs w:val="21"/>
              </w:rPr>
              <w:t xml:space="preserve">标牌  </w:t>
            </w:r>
            <w:r w:rsidRPr="00787A7D">
              <w:rPr>
                <w:rFonts w:asciiTheme="minorEastAsia" w:eastAsiaTheme="minorEastAsia" w:hAnsiTheme="minorEastAsia"/>
                <w:szCs w:val="21"/>
              </w:rPr>
              <w:sym w:font="Wingdings" w:char="00FE"/>
            </w:r>
            <w:r w:rsidRPr="00787A7D">
              <w:rPr>
                <w:rFonts w:asciiTheme="minorEastAsia" w:eastAsiaTheme="minorEastAsia" w:hAnsiTheme="minorEastAsia"/>
                <w:szCs w:val="21"/>
              </w:rPr>
              <w:t xml:space="preserve">标签  </w:t>
            </w:r>
            <w:r w:rsidRPr="00787A7D">
              <w:rPr>
                <w:rFonts w:asciiTheme="minorEastAsia" w:eastAsiaTheme="minorEastAsia" w:hAnsiTheme="minorEastAsia"/>
                <w:szCs w:val="21"/>
              </w:rPr>
              <w:sym w:font="Wingdings" w:char="00FE"/>
            </w:r>
            <w:r w:rsidRPr="00787A7D">
              <w:rPr>
                <w:rFonts w:asciiTheme="minorEastAsia" w:eastAsiaTheme="minorEastAsia" w:hAnsiTheme="minorEastAsia"/>
                <w:szCs w:val="21"/>
              </w:rPr>
              <w:t xml:space="preserve">区域  </w:t>
            </w:r>
            <w:r w:rsidRPr="00787A7D">
              <w:rPr>
                <w:rFonts w:asciiTheme="minorEastAsia" w:eastAsiaTheme="minorEastAsia" w:hAnsiTheme="minorEastAsia"/>
                <w:szCs w:val="21"/>
              </w:rPr>
              <w:sym w:font="Wingdings" w:char="00FE"/>
            </w:r>
            <w:r w:rsidRPr="00787A7D">
              <w:rPr>
                <w:rFonts w:asciiTheme="minorEastAsia" w:eastAsiaTheme="minorEastAsia" w:hAnsiTheme="minorEastAsia"/>
                <w:szCs w:val="21"/>
              </w:rPr>
              <w:t xml:space="preserve">周装箱的颜色  </w:t>
            </w:r>
            <w:r w:rsidRPr="00787A7D">
              <w:rPr>
                <w:rFonts w:asciiTheme="minorEastAsia" w:eastAsiaTheme="minorEastAsia" w:hAnsiTheme="minorEastAsia"/>
                <w:szCs w:val="21"/>
              </w:rPr>
              <w:sym w:font="Wingdings" w:char="00A8"/>
            </w:r>
            <w:r w:rsidRPr="00787A7D">
              <w:rPr>
                <w:rFonts w:asciiTheme="minorEastAsia" w:eastAsiaTheme="minorEastAsia" w:hAnsiTheme="minorEastAsia"/>
                <w:szCs w:val="21"/>
              </w:rPr>
              <w:t xml:space="preserve">批号打码 </w:t>
            </w:r>
            <w:r w:rsidRPr="00787A7D">
              <w:rPr>
                <w:rFonts w:asciiTheme="minorEastAsia" w:eastAsiaTheme="minorEastAsia" w:hAnsiTheme="minorEastAsia"/>
                <w:szCs w:val="21"/>
              </w:rPr>
              <w:sym w:font="Wingdings" w:char="00A8"/>
            </w:r>
            <w:r w:rsidRPr="00787A7D">
              <w:rPr>
                <w:rFonts w:asciiTheme="minorEastAsia" w:eastAsiaTheme="minorEastAsia" w:hAnsiTheme="minorEastAsia"/>
                <w:szCs w:val="21"/>
              </w:rPr>
              <w:t xml:space="preserve">条形码 </w:t>
            </w:r>
            <w:r w:rsidRPr="00787A7D">
              <w:rPr>
                <w:rFonts w:asciiTheme="minorEastAsia" w:eastAsiaTheme="minorEastAsia" w:hAnsiTheme="minorEastAsia"/>
                <w:szCs w:val="21"/>
              </w:rPr>
              <w:sym w:font="Wingdings" w:char="00A8"/>
            </w:r>
            <w:r w:rsidRPr="00787A7D">
              <w:rPr>
                <w:rFonts w:asciiTheme="minorEastAsia" w:eastAsiaTheme="minorEastAsia" w:hAnsiTheme="minorEastAsia"/>
                <w:szCs w:val="21"/>
              </w:rPr>
              <w:t>二维码</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sym w:font="Wingdings" w:char="00A8"/>
            </w:r>
            <w:r w:rsidRPr="00787A7D">
              <w:rPr>
                <w:rFonts w:asciiTheme="minorEastAsia" w:eastAsiaTheme="minorEastAsia" w:hAnsiTheme="minorEastAsia"/>
                <w:szCs w:val="21"/>
              </w:rPr>
              <w:t>其他</w:t>
            </w:r>
            <w:r w:rsidRPr="00787A7D">
              <w:rPr>
                <w:rFonts w:asciiTheme="minorEastAsia" w:eastAsiaTheme="minorEastAsia" w:hAnsiTheme="minorEastAsia" w:hint="eastAsia"/>
                <w:szCs w:val="21"/>
              </w:rPr>
              <w:t>——进货批号标识</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半成品的唯一性标识方式：</w:t>
            </w:r>
            <w:r w:rsidRPr="00787A7D">
              <w:rPr>
                <w:rFonts w:asciiTheme="minorEastAsia" w:eastAsiaTheme="minorEastAsia" w:hAnsiTheme="minorEastAsia" w:hint="eastAsia"/>
                <w:szCs w:val="21"/>
              </w:rPr>
              <w:t>不涉及</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A8"/>
            </w:r>
            <w:r w:rsidRPr="00787A7D">
              <w:rPr>
                <w:rFonts w:asciiTheme="minorEastAsia" w:eastAsiaTheme="minorEastAsia" w:hAnsiTheme="minorEastAsia"/>
                <w:szCs w:val="21"/>
              </w:rPr>
              <w:t xml:space="preserve">容器编号  </w:t>
            </w:r>
            <w:r w:rsidRPr="00787A7D">
              <w:rPr>
                <w:rFonts w:asciiTheme="minorEastAsia" w:eastAsiaTheme="minorEastAsia" w:hAnsiTheme="minorEastAsia"/>
                <w:szCs w:val="21"/>
              </w:rPr>
              <w:sym w:font="Wingdings" w:char="00A8"/>
            </w:r>
            <w:r w:rsidRPr="00787A7D">
              <w:rPr>
                <w:rFonts w:asciiTheme="minorEastAsia" w:eastAsiaTheme="minorEastAsia" w:hAnsiTheme="minorEastAsia"/>
                <w:szCs w:val="21"/>
              </w:rPr>
              <w:t xml:space="preserve">标牌  </w:t>
            </w:r>
            <w:r w:rsidRPr="00787A7D">
              <w:rPr>
                <w:rFonts w:asciiTheme="minorEastAsia" w:eastAsiaTheme="minorEastAsia" w:hAnsiTheme="minorEastAsia"/>
                <w:szCs w:val="21"/>
              </w:rPr>
              <w:sym w:font="Wingdings" w:char="00A8"/>
            </w:r>
            <w:r w:rsidRPr="00787A7D">
              <w:rPr>
                <w:rFonts w:asciiTheme="minorEastAsia" w:eastAsiaTheme="minorEastAsia" w:hAnsiTheme="minorEastAsia"/>
                <w:szCs w:val="21"/>
              </w:rPr>
              <w:t xml:space="preserve">标签  </w:t>
            </w:r>
            <w:r w:rsidRPr="00787A7D">
              <w:rPr>
                <w:rFonts w:asciiTheme="minorEastAsia" w:eastAsiaTheme="minorEastAsia" w:hAnsiTheme="minorEastAsia"/>
                <w:szCs w:val="21"/>
              </w:rPr>
              <w:sym w:font="Wingdings" w:char="00FE"/>
            </w:r>
            <w:r w:rsidRPr="00787A7D">
              <w:rPr>
                <w:rFonts w:asciiTheme="minorEastAsia" w:eastAsiaTheme="minorEastAsia" w:hAnsiTheme="minorEastAsia"/>
                <w:szCs w:val="21"/>
              </w:rPr>
              <w:t xml:space="preserve">区域  </w:t>
            </w:r>
            <w:r w:rsidRPr="00787A7D">
              <w:rPr>
                <w:rFonts w:asciiTheme="minorEastAsia" w:eastAsiaTheme="minorEastAsia" w:hAnsiTheme="minorEastAsia"/>
                <w:szCs w:val="21"/>
              </w:rPr>
              <w:sym w:font="Wingdings" w:char="00A8"/>
            </w:r>
            <w:r w:rsidRPr="00787A7D">
              <w:rPr>
                <w:rFonts w:asciiTheme="minorEastAsia" w:eastAsiaTheme="minorEastAsia" w:hAnsiTheme="minorEastAsia"/>
                <w:szCs w:val="21"/>
              </w:rPr>
              <w:t xml:space="preserve">周装箱的颜色  </w:t>
            </w:r>
            <w:r w:rsidRPr="00787A7D">
              <w:rPr>
                <w:rFonts w:asciiTheme="minorEastAsia" w:eastAsiaTheme="minorEastAsia" w:hAnsiTheme="minorEastAsia"/>
                <w:szCs w:val="21"/>
              </w:rPr>
              <w:sym w:font="Wingdings" w:char="00A8"/>
            </w:r>
            <w:r w:rsidRPr="00787A7D">
              <w:rPr>
                <w:rFonts w:asciiTheme="minorEastAsia" w:eastAsiaTheme="minorEastAsia" w:hAnsiTheme="minorEastAsia"/>
                <w:szCs w:val="21"/>
              </w:rPr>
              <w:t xml:space="preserve">批号打码 </w:t>
            </w:r>
            <w:r w:rsidRPr="00787A7D">
              <w:rPr>
                <w:rFonts w:asciiTheme="minorEastAsia" w:eastAsiaTheme="minorEastAsia" w:hAnsiTheme="minorEastAsia"/>
                <w:szCs w:val="21"/>
              </w:rPr>
              <w:sym w:font="Wingdings" w:char="00A8"/>
            </w:r>
            <w:r w:rsidRPr="00787A7D">
              <w:rPr>
                <w:rFonts w:asciiTheme="minorEastAsia" w:eastAsiaTheme="minorEastAsia" w:hAnsiTheme="minorEastAsia"/>
                <w:szCs w:val="21"/>
              </w:rPr>
              <w:t xml:space="preserve">条形码 </w:t>
            </w:r>
            <w:r w:rsidRPr="00787A7D">
              <w:rPr>
                <w:rFonts w:asciiTheme="minorEastAsia" w:eastAsiaTheme="minorEastAsia" w:hAnsiTheme="minorEastAsia"/>
                <w:szCs w:val="21"/>
              </w:rPr>
              <w:sym w:font="Wingdings" w:char="00A8"/>
            </w:r>
            <w:r w:rsidRPr="00787A7D">
              <w:rPr>
                <w:rFonts w:asciiTheme="minorEastAsia" w:eastAsiaTheme="minorEastAsia" w:hAnsiTheme="minorEastAsia"/>
                <w:szCs w:val="21"/>
              </w:rPr>
              <w:t xml:space="preserve">二维码 </w:t>
            </w:r>
            <w:r w:rsidRPr="00787A7D">
              <w:rPr>
                <w:rFonts w:asciiTheme="minorEastAsia" w:eastAsiaTheme="minorEastAsia" w:hAnsiTheme="minorEastAsia"/>
                <w:szCs w:val="21"/>
              </w:rPr>
              <w:sym w:font="Wingdings" w:char="00A8"/>
            </w:r>
            <w:r w:rsidRPr="00787A7D">
              <w:rPr>
                <w:rFonts w:asciiTheme="minorEastAsia" w:eastAsiaTheme="minorEastAsia" w:hAnsiTheme="minorEastAsia"/>
                <w:szCs w:val="21"/>
              </w:rPr>
              <w:t>其他</w:t>
            </w:r>
          </w:p>
          <w:p w:rsidR="00383691" w:rsidRPr="00787A7D" w:rsidRDefault="00383691">
            <w:pPr>
              <w:pStyle w:val="a5"/>
              <w:rPr>
                <w:rFonts w:asciiTheme="minorEastAsia" w:eastAsiaTheme="minorEastAsia" w:hAnsiTheme="minorEastAsia"/>
                <w:sz w:val="21"/>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成品的唯一性标识方式：</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A8"/>
            </w:r>
            <w:r w:rsidRPr="00787A7D">
              <w:rPr>
                <w:rFonts w:asciiTheme="minorEastAsia" w:eastAsiaTheme="minorEastAsia" w:hAnsiTheme="minorEastAsia"/>
                <w:szCs w:val="21"/>
              </w:rPr>
              <w:t xml:space="preserve">容器编号  </w:t>
            </w:r>
            <w:r w:rsidRPr="00787A7D">
              <w:rPr>
                <w:rFonts w:asciiTheme="minorEastAsia" w:eastAsiaTheme="minorEastAsia" w:hAnsiTheme="minorEastAsia"/>
                <w:szCs w:val="21"/>
              </w:rPr>
              <w:sym w:font="Wingdings" w:char="00FE"/>
            </w:r>
            <w:r w:rsidRPr="00787A7D">
              <w:rPr>
                <w:rFonts w:asciiTheme="minorEastAsia" w:eastAsiaTheme="minorEastAsia" w:hAnsiTheme="minorEastAsia"/>
                <w:szCs w:val="21"/>
              </w:rPr>
              <w:t xml:space="preserve">标牌 </w:t>
            </w:r>
            <w:r w:rsidRPr="00787A7D">
              <w:rPr>
                <w:rFonts w:asciiTheme="minorEastAsia" w:eastAsiaTheme="minorEastAsia" w:hAnsiTheme="minorEastAsia"/>
                <w:szCs w:val="21"/>
              </w:rPr>
              <w:sym w:font="Wingdings" w:char="00FE"/>
            </w:r>
            <w:r w:rsidRPr="00787A7D">
              <w:rPr>
                <w:rFonts w:asciiTheme="minorEastAsia" w:eastAsiaTheme="minorEastAsia" w:hAnsiTheme="minorEastAsia"/>
                <w:szCs w:val="21"/>
              </w:rPr>
              <w:t xml:space="preserve">标签  </w:t>
            </w:r>
            <w:r w:rsidRPr="00787A7D">
              <w:rPr>
                <w:rFonts w:asciiTheme="minorEastAsia" w:eastAsiaTheme="minorEastAsia" w:hAnsiTheme="minorEastAsia"/>
                <w:szCs w:val="21"/>
              </w:rPr>
              <w:sym w:font="Wingdings" w:char="00FE"/>
            </w:r>
            <w:r w:rsidRPr="00787A7D">
              <w:rPr>
                <w:rFonts w:asciiTheme="minorEastAsia" w:eastAsiaTheme="minorEastAsia" w:hAnsiTheme="minorEastAsia"/>
                <w:szCs w:val="21"/>
              </w:rPr>
              <w:t xml:space="preserve">区域  </w:t>
            </w:r>
            <w:r w:rsidRPr="00787A7D">
              <w:rPr>
                <w:rFonts w:asciiTheme="minorEastAsia" w:eastAsiaTheme="minorEastAsia" w:hAnsiTheme="minorEastAsia"/>
                <w:szCs w:val="21"/>
              </w:rPr>
              <w:sym w:font="Wingdings" w:char="00FE"/>
            </w:r>
            <w:r w:rsidRPr="00787A7D">
              <w:rPr>
                <w:rFonts w:asciiTheme="minorEastAsia" w:eastAsiaTheme="minorEastAsia" w:hAnsiTheme="minorEastAsia"/>
                <w:szCs w:val="21"/>
              </w:rPr>
              <w:t xml:space="preserve">周装箱的颜色  </w:t>
            </w:r>
            <w:r w:rsidRPr="00787A7D">
              <w:rPr>
                <w:rFonts w:asciiTheme="minorEastAsia" w:eastAsiaTheme="minorEastAsia" w:hAnsiTheme="minorEastAsia"/>
                <w:szCs w:val="21"/>
              </w:rPr>
              <w:sym w:font="Wingdings" w:char="00A8"/>
            </w:r>
            <w:r w:rsidRPr="00787A7D">
              <w:rPr>
                <w:rFonts w:asciiTheme="minorEastAsia" w:eastAsiaTheme="minorEastAsia" w:hAnsiTheme="minorEastAsia"/>
                <w:szCs w:val="21"/>
              </w:rPr>
              <w:t xml:space="preserve">批号打码 </w:t>
            </w:r>
            <w:r w:rsidRPr="00787A7D">
              <w:rPr>
                <w:rFonts w:asciiTheme="minorEastAsia" w:eastAsiaTheme="minorEastAsia" w:hAnsiTheme="minorEastAsia"/>
                <w:szCs w:val="21"/>
              </w:rPr>
              <w:sym w:font="Wingdings" w:char="00A8"/>
            </w:r>
            <w:r w:rsidRPr="00787A7D">
              <w:rPr>
                <w:rFonts w:asciiTheme="minorEastAsia" w:eastAsiaTheme="minorEastAsia" w:hAnsiTheme="minorEastAsia"/>
                <w:szCs w:val="21"/>
              </w:rPr>
              <w:t xml:space="preserve">条形码 </w:t>
            </w:r>
            <w:r w:rsidRPr="00787A7D">
              <w:rPr>
                <w:rFonts w:asciiTheme="minorEastAsia" w:eastAsiaTheme="minorEastAsia" w:hAnsiTheme="minorEastAsia"/>
                <w:szCs w:val="21"/>
              </w:rPr>
              <w:sym w:font="Wingdings" w:char="00A8"/>
            </w:r>
            <w:r w:rsidRPr="00787A7D">
              <w:rPr>
                <w:rFonts w:asciiTheme="minorEastAsia" w:eastAsiaTheme="minorEastAsia" w:hAnsiTheme="minorEastAsia"/>
                <w:szCs w:val="21"/>
              </w:rPr>
              <w:t xml:space="preserve">二维码 </w:t>
            </w:r>
            <w:r w:rsidRPr="00787A7D">
              <w:rPr>
                <w:rFonts w:asciiTheme="minorEastAsia" w:eastAsiaTheme="minorEastAsia" w:hAnsiTheme="minorEastAsia"/>
                <w:szCs w:val="21"/>
              </w:rPr>
              <w:fldChar w:fldCharType="begin"/>
            </w:r>
            <w:r w:rsidRPr="00787A7D">
              <w:rPr>
                <w:rFonts w:asciiTheme="minorEastAsia" w:eastAsiaTheme="minorEastAsia" w:hAnsiTheme="minorEastAsia"/>
                <w:szCs w:val="21"/>
              </w:rPr>
              <w:instrText xml:space="preserve"> eq \o\ac(□)</w:instrText>
            </w:r>
            <w:r w:rsidRPr="00787A7D">
              <w:rPr>
                <w:rFonts w:asciiTheme="minorEastAsia" w:eastAsiaTheme="minorEastAsia" w:hAnsiTheme="minorEastAsia"/>
                <w:szCs w:val="21"/>
              </w:rPr>
              <w:fldChar w:fldCharType="end"/>
            </w:r>
            <w:r w:rsidRPr="00787A7D">
              <w:rPr>
                <w:rFonts w:asciiTheme="minorEastAsia" w:eastAsiaTheme="minorEastAsia" w:hAnsiTheme="minorEastAsia"/>
                <w:szCs w:val="21"/>
              </w:rPr>
              <w:t>其他</w:t>
            </w:r>
            <w:r w:rsidRPr="00787A7D">
              <w:rPr>
                <w:rFonts w:asciiTheme="minorEastAsia" w:eastAsiaTheme="minorEastAsia" w:hAnsiTheme="minorEastAsia" w:hint="eastAsia"/>
                <w:szCs w:val="21"/>
              </w:rPr>
              <w:t>—周转筐</w:t>
            </w:r>
          </w:p>
          <w:p w:rsidR="00383691" w:rsidRPr="00787A7D" w:rsidRDefault="00383691">
            <w:pPr>
              <w:pStyle w:val="ae"/>
              <w:rPr>
                <w:rFonts w:asciiTheme="minorEastAsia" w:eastAsiaTheme="minorEastAsia" w:hAnsiTheme="minorEastAsia"/>
                <w:szCs w:val="21"/>
              </w:rPr>
            </w:pPr>
          </w:p>
          <w:p w:rsidR="00E21D3F" w:rsidRPr="00787A7D" w:rsidRDefault="00E21D3F" w:rsidP="00E21D3F">
            <w:pPr>
              <w:rPr>
                <w:rFonts w:asciiTheme="minorEastAsia" w:eastAsiaTheme="minorEastAsia" w:hAnsiTheme="minorEastAsia"/>
                <w:szCs w:val="21"/>
              </w:rPr>
            </w:pPr>
            <w:r w:rsidRPr="00787A7D">
              <w:rPr>
                <w:rFonts w:asciiTheme="minorEastAsia" w:eastAsiaTheme="minorEastAsia" w:hAnsiTheme="minorEastAsia" w:hint="eastAsia"/>
                <w:szCs w:val="21"/>
              </w:rPr>
              <w:t>组织于</w:t>
            </w:r>
            <w:r w:rsidRPr="00787A7D">
              <w:rPr>
                <w:rFonts w:asciiTheme="minorEastAsia" w:eastAsiaTheme="minorEastAsia" w:hAnsiTheme="minorEastAsia" w:hint="eastAsia"/>
                <w:szCs w:val="21"/>
                <w:u w:val="single"/>
              </w:rPr>
              <w:t xml:space="preserve">  202</w:t>
            </w:r>
            <w:r w:rsidR="00D67286" w:rsidRPr="00787A7D">
              <w:rPr>
                <w:rFonts w:asciiTheme="minorEastAsia" w:eastAsiaTheme="minorEastAsia" w:hAnsiTheme="minorEastAsia"/>
                <w:szCs w:val="21"/>
                <w:u w:val="single"/>
              </w:rPr>
              <w:t>2</w:t>
            </w:r>
            <w:r w:rsidRPr="00787A7D">
              <w:rPr>
                <w:rFonts w:asciiTheme="minorEastAsia" w:eastAsiaTheme="minorEastAsia" w:hAnsiTheme="minorEastAsia" w:hint="eastAsia"/>
                <w:szCs w:val="21"/>
                <w:u w:val="single"/>
              </w:rPr>
              <w:t xml:space="preserve"> </w:t>
            </w:r>
            <w:r w:rsidRPr="00787A7D">
              <w:rPr>
                <w:rFonts w:asciiTheme="minorEastAsia" w:eastAsiaTheme="minorEastAsia" w:hAnsiTheme="minorEastAsia" w:hint="eastAsia"/>
                <w:szCs w:val="21"/>
              </w:rPr>
              <w:t>年</w:t>
            </w:r>
            <w:r w:rsidR="00D67286" w:rsidRPr="00787A7D">
              <w:rPr>
                <w:rFonts w:asciiTheme="minorEastAsia" w:eastAsiaTheme="minorEastAsia" w:hAnsiTheme="minorEastAsia" w:hint="eastAsia"/>
                <w:szCs w:val="21"/>
                <w:u w:val="single"/>
              </w:rPr>
              <w:t>04</w:t>
            </w:r>
            <w:r w:rsidRPr="00787A7D">
              <w:rPr>
                <w:rFonts w:asciiTheme="minorEastAsia" w:eastAsiaTheme="minorEastAsia" w:hAnsiTheme="minorEastAsia" w:hint="eastAsia"/>
                <w:szCs w:val="21"/>
              </w:rPr>
              <w:t>月</w:t>
            </w:r>
            <w:r w:rsidRPr="00787A7D">
              <w:rPr>
                <w:rFonts w:asciiTheme="minorEastAsia" w:eastAsiaTheme="minorEastAsia" w:hAnsiTheme="minorEastAsia" w:hint="eastAsia"/>
                <w:szCs w:val="21"/>
                <w:u w:val="single"/>
              </w:rPr>
              <w:t xml:space="preserve"> 20 </w:t>
            </w:r>
            <w:r w:rsidRPr="00787A7D">
              <w:rPr>
                <w:rFonts w:asciiTheme="minorEastAsia" w:eastAsiaTheme="minorEastAsia" w:hAnsiTheme="minorEastAsia" w:hint="eastAsia"/>
                <w:szCs w:val="21"/>
              </w:rPr>
              <w:t>日验证和测试可追溯性体系的有效性。</w:t>
            </w:r>
          </w:p>
          <w:p w:rsidR="00E21D3F" w:rsidRPr="00787A7D" w:rsidRDefault="00E21D3F" w:rsidP="00E21D3F">
            <w:pPr>
              <w:rPr>
                <w:rFonts w:asciiTheme="minorEastAsia" w:eastAsiaTheme="minorEastAsia" w:hAnsiTheme="minorEastAsia"/>
                <w:szCs w:val="21"/>
              </w:rPr>
            </w:pPr>
            <w:r w:rsidRPr="00787A7D">
              <w:rPr>
                <w:rFonts w:asciiTheme="minorEastAsia" w:eastAsiaTheme="minorEastAsia" w:hAnsiTheme="minorEastAsia"/>
                <w:szCs w:val="21"/>
              </w:rPr>
              <w:t>追溯</w:t>
            </w:r>
            <w:r w:rsidRPr="00787A7D">
              <w:rPr>
                <w:rFonts w:asciiTheme="minorEastAsia" w:eastAsiaTheme="minorEastAsia" w:hAnsiTheme="minorEastAsia" w:hint="eastAsia"/>
                <w:szCs w:val="21"/>
              </w:rPr>
              <w:t>原因：</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演练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质量事故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顾客投诉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市场抽查不合格 </w:t>
            </w:r>
          </w:p>
          <w:tbl>
            <w:tblPr>
              <w:tblStyle w:val="ac"/>
              <w:tblW w:w="9043" w:type="dxa"/>
              <w:tblLayout w:type="fixed"/>
              <w:tblLook w:val="04A0" w:firstRow="1" w:lastRow="0" w:firstColumn="1" w:lastColumn="0" w:noHBand="0" w:noVBand="1"/>
            </w:tblPr>
            <w:tblGrid>
              <w:gridCol w:w="1003"/>
              <w:gridCol w:w="2026"/>
              <w:gridCol w:w="884"/>
              <w:gridCol w:w="1160"/>
              <w:gridCol w:w="1216"/>
              <w:gridCol w:w="709"/>
              <w:gridCol w:w="2045"/>
            </w:tblGrid>
            <w:tr w:rsidR="00E21D3F" w:rsidRPr="00787A7D" w:rsidTr="00B47BAD">
              <w:tc>
                <w:tcPr>
                  <w:tcW w:w="1003" w:type="dxa"/>
                </w:tcPr>
                <w:p w:rsidR="00E21D3F" w:rsidRPr="00787A7D" w:rsidRDefault="00E21D3F" w:rsidP="00E21D3F">
                  <w:pPr>
                    <w:rPr>
                      <w:rFonts w:asciiTheme="minorEastAsia" w:eastAsiaTheme="minorEastAsia" w:hAnsiTheme="minorEastAsia"/>
                      <w:szCs w:val="21"/>
                    </w:rPr>
                  </w:pPr>
                  <w:r w:rsidRPr="00787A7D">
                    <w:rPr>
                      <w:rFonts w:asciiTheme="minorEastAsia" w:eastAsiaTheme="minorEastAsia" w:hAnsiTheme="minorEastAsia" w:hint="eastAsia"/>
                      <w:szCs w:val="21"/>
                    </w:rPr>
                    <w:t>产品批号</w:t>
                  </w:r>
                </w:p>
              </w:tc>
              <w:tc>
                <w:tcPr>
                  <w:tcW w:w="2026" w:type="dxa"/>
                </w:tcPr>
                <w:p w:rsidR="00E21D3F" w:rsidRPr="00787A7D" w:rsidRDefault="00E21D3F" w:rsidP="00E21D3F">
                  <w:pPr>
                    <w:rPr>
                      <w:rFonts w:asciiTheme="minorEastAsia" w:eastAsiaTheme="minorEastAsia" w:hAnsiTheme="minorEastAsia"/>
                      <w:szCs w:val="21"/>
                    </w:rPr>
                  </w:pPr>
                  <w:r w:rsidRPr="00787A7D">
                    <w:rPr>
                      <w:rFonts w:asciiTheme="minorEastAsia" w:eastAsiaTheme="minorEastAsia" w:hAnsiTheme="minorEastAsia" w:hint="eastAsia"/>
                      <w:szCs w:val="21"/>
                    </w:rPr>
                    <w:t>不合格简述</w:t>
                  </w:r>
                </w:p>
              </w:tc>
              <w:tc>
                <w:tcPr>
                  <w:tcW w:w="884" w:type="dxa"/>
                </w:tcPr>
                <w:p w:rsidR="00E21D3F" w:rsidRPr="00787A7D" w:rsidRDefault="00E21D3F" w:rsidP="00E21D3F">
                  <w:pPr>
                    <w:rPr>
                      <w:rFonts w:asciiTheme="minorEastAsia" w:eastAsiaTheme="minorEastAsia" w:hAnsiTheme="minorEastAsia"/>
                      <w:szCs w:val="21"/>
                    </w:rPr>
                  </w:pPr>
                  <w:r w:rsidRPr="00787A7D">
                    <w:rPr>
                      <w:rFonts w:asciiTheme="minorEastAsia" w:eastAsiaTheme="minorEastAsia" w:hAnsiTheme="minorEastAsia"/>
                      <w:szCs w:val="21"/>
                    </w:rPr>
                    <w:t>生产记录</w:t>
                  </w:r>
                  <w:r w:rsidRPr="00787A7D">
                    <w:rPr>
                      <w:rFonts w:asciiTheme="minorEastAsia" w:eastAsiaTheme="minorEastAsia" w:hAnsiTheme="minorEastAsia" w:hint="eastAsia"/>
                      <w:szCs w:val="21"/>
                    </w:rPr>
                    <w:t>情况</w:t>
                  </w:r>
                </w:p>
              </w:tc>
              <w:tc>
                <w:tcPr>
                  <w:tcW w:w="1160" w:type="dxa"/>
                </w:tcPr>
                <w:p w:rsidR="00E21D3F" w:rsidRPr="00787A7D" w:rsidRDefault="00E21D3F" w:rsidP="00E21D3F">
                  <w:pPr>
                    <w:rPr>
                      <w:rFonts w:asciiTheme="minorEastAsia" w:eastAsiaTheme="minorEastAsia" w:hAnsiTheme="minorEastAsia"/>
                      <w:szCs w:val="21"/>
                    </w:rPr>
                  </w:pPr>
                  <w:r w:rsidRPr="00787A7D">
                    <w:rPr>
                      <w:rFonts w:asciiTheme="minorEastAsia" w:eastAsiaTheme="minorEastAsia" w:hAnsiTheme="minorEastAsia"/>
                      <w:szCs w:val="21"/>
                    </w:rPr>
                    <w:t>检验记录</w:t>
                  </w:r>
                  <w:r w:rsidRPr="00787A7D">
                    <w:rPr>
                      <w:rFonts w:asciiTheme="minorEastAsia" w:eastAsiaTheme="minorEastAsia" w:hAnsiTheme="minorEastAsia" w:hint="eastAsia"/>
                      <w:szCs w:val="21"/>
                    </w:rPr>
                    <w:t>情况</w:t>
                  </w:r>
                </w:p>
              </w:tc>
              <w:tc>
                <w:tcPr>
                  <w:tcW w:w="1216" w:type="dxa"/>
                </w:tcPr>
                <w:p w:rsidR="00E21D3F" w:rsidRPr="00787A7D" w:rsidRDefault="00E21D3F" w:rsidP="00E21D3F">
                  <w:pPr>
                    <w:rPr>
                      <w:rFonts w:asciiTheme="minorEastAsia" w:eastAsiaTheme="minorEastAsia" w:hAnsiTheme="minorEastAsia"/>
                      <w:szCs w:val="21"/>
                    </w:rPr>
                  </w:pPr>
                  <w:r w:rsidRPr="00787A7D">
                    <w:rPr>
                      <w:rFonts w:asciiTheme="minorEastAsia" w:eastAsiaTheme="minorEastAsia" w:hAnsiTheme="minorEastAsia"/>
                      <w:szCs w:val="21"/>
                    </w:rPr>
                    <w:t>采购记录</w:t>
                  </w:r>
                  <w:r w:rsidRPr="00787A7D">
                    <w:rPr>
                      <w:rFonts w:asciiTheme="minorEastAsia" w:eastAsiaTheme="minorEastAsia" w:hAnsiTheme="minorEastAsia" w:hint="eastAsia"/>
                      <w:szCs w:val="21"/>
                    </w:rPr>
                    <w:t>情况</w:t>
                  </w:r>
                </w:p>
              </w:tc>
              <w:tc>
                <w:tcPr>
                  <w:tcW w:w="709" w:type="dxa"/>
                </w:tcPr>
                <w:p w:rsidR="00E21D3F" w:rsidRPr="00787A7D" w:rsidRDefault="00E21D3F" w:rsidP="00E21D3F">
                  <w:pPr>
                    <w:rPr>
                      <w:rFonts w:asciiTheme="minorEastAsia" w:eastAsiaTheme="minorEastAsia" w:hAnsiTheme="minorEastAsia"/>
                      <w:szCs w:val="21"/>
                    </w:rPr>
                  </w:pPr>
                  <w:r w:rsidRPr="00787A7D">
                    <w:rPr>
                      <w:rFonts w:asciiTheme="minorEastAsia" w:eastAsiaTheme="minorEastAsia" w:hAnsiTheme="minorEastAsia"/>
                      <w:szCs w:val="21"/>
                    </w:rPr>
                    <w:t>产品留样</w:t>
                  </w:r>
                  <w:r w:rsidRPr="00787A7D">
                    <w:rPr>
                      <w:rFonts w:asciiTheme="minorEastAsia" w:eastAsiaTheme="minorEastAsia" w:hAnsiTheme="minorEastAsia" w:hint="eastAsia"/>
                      <w:szCs w:val="21"/>
                    </w:rPr>
                    <w:t>确认</w:t>
                  </w:r>
                </w:p>
              </w:tc>
              <w:tc>
                <w:tcPr>
                  <w:tcW w:w="2045" w:type="dxa"/>
                </w:tcPr>
                <w:p w:rsidR="00E21D3F" w:rsidRPr="00787A7D" w:rsidRDefault="00E21D3F" w:rsidP="00E21D3F">
                  <w:pPr>
                    <w:rPr>
                      <w:rFonts w:asciiTheme="minorEastAsia" w:eastAsiaTheme="minorEastAsia" w:hAnsiTheme="minorEastAsia"/>
                      <w:szCs w:val="21"/>
                    </w:rPr>
                  </w:pPr>
                  <w:r w:rsidRPr="00787A7D">
                    <w:rPr>
                      <w:rFonts w:asciiTheme="minorEastAsia" w:eastAsiaTheme="minorEastAsia" w:hAnsiTheme="minorEastAsia"/>
                      <w:szCs w:val="21"/>
                    </w:rPr>
                    <w:t>销售记录</w:t>
                  </w:r>
                  <w:r w:rsidRPr="00787A7D">
                    <w:rPr>
                      <w:rFonts w:asciiTheme="minorEastAsia" w:eastAsiaTheme="minorEastAsia" w:hAnsiTheme="minorEastAsia" w:hint="eastAsia"/>
                      <w:szCs w:val="21"/>
                    </w:rPr>
                    <w:t>追踪</w:t>
                  </w:r>
                </w:p>
              </w:tc>
            </w:tr>
            <w:tr w:rsidR="00E21D3F" w:rsidRPr="00787A7D" w:rsidTr="00B47BAD">
              <w:tc>
                <w:tcPr>
                  <w:tcW w:w="1003" w:type="dxa"/>
                </w:tcPr>
                <w:p w:rsidR="00E21D3F" w:rsidRPr="00787A7D" w:rsidRDefault="006D3734" w:rsidP="00E21D3F">
                  <w:pPr>
                    <w:rPr>
                      <w:rFonts w:asciiTheme="minorEastAsia" w:eastAsiaTheme="minorEastAsia" w:hAnsiTheme="minorEastAsia"/>
                      <w:szCs w:val="21"/>
                    </w:rPr>
                  </w:pPr>
                  <w:r w:rsidRPr="00787A7D">
                    <w:rPr>
                      <w:rFonts w:asciiTheme="minorEastAsia" w:eastAsiaTheme="minorEastAsia" w:hAnsiTheme="minorEastAsia" w:hint="eastAsia"/>
                      <w:bCs/>
                      <w:szCs w:val="21"/>
                    </w:rPr>
                    <w:t>20220420007</w:t>
                  </w:r>
                </w:p>
              </w:tc>
              <w:tc>
                <w:tcPr>
                  <w:tcW w:w="2026" w:type="dxa"/>
                </w:tcPr>
                <w:p w:rsidR="006D3734" w:rsidRPr="00787A7D" w:rsidRDefault="006D3734" w:rsidP="006D3734">
                  <w:pPr>
                    <w:widowControl/>
                    <w:jc w:val="left"/>
                    <w:rPr>
                      <w:rFonts w:asciiTheme="minorEastAsia" w:eastAsiaTheme="minorEastAsia" w:hAnsiTheme="minorEastAsia"/>
                      <w:bCs/>
                      <w:szCs w:val="21"/>
                    </w:rPr>
                  </w:pPr>
                  <w:r w:rsidRPr="00787A7D">
                    <w:rPr>
                      <w:rFonts w:asciiTheme="minorEastAsia" w:eastAsiaTheme="minorEastAsia" w:hAnsiTheme="minorEastAsia" w:hint="eastAsia"/>
                      <w:bCs/>
                      <w:szCs w:val="21"/>
                    </w:rPr>
                    <w:t>2022年04月20日12时10分，餐饮管理部接到就餐者投诉，</w:t>
                  </w:r>
                </w:p>
                <w:p w:rsidR="006D3734" w:rsidRPr="00787A7D" w:rsidRDefault="006D3734" w:rsidP="006D3734">
                  <w:pPr>
                    <w:widowControl/>
                    <w:jc w:val="left"/>
                    <w:rPr>
                      <w:rFonts w:asciiTheme="minorEastAsia" w:eastAsiaTheme="minorEastAsia" w:hAnsiTheme="minorEastAsia"/>
                      <w:bCs/>
                      <w:szCs w:val="21"/>
                    </w:rPr>
                  </w:pPr>
                  <w:r w:rsidRPr="00787A7D">
                    <w:rPr>
                      <w:rFonts w:asciiTheme="minorEastAsia" w:eastAsiaTheme="minorEastAsia" w:hAnsiTheme="minorEastAsia" w:hint="eastAsia"/>
                      <w:bCs/>
                      <w:szCs w:val="21"/>
                    </w:rPr>
                    <w:t xml:space="preserve">反馈打的饭菜中空心菜未炒熟，批次为：20220420007  </w:t>
                  </w:r>
                </w:p>
                <w:p w:rsidR="00E21D3F" w:rsidRPr="00787A7D" w:rsidRDefault="00E21D3F" w:rsidP="00E21D3F">
                  <w:pPr>
                    <w:pStyle w:val="a0"/>
                    <w:rPr>
                      <w:rFonts w:asciiTheme="minorEastAsia" w:eastAsiaTheme="minorEastAsia" w:hAnsiTheme="minorEastAsia"/>
                      <w:sz w:val="21"/>
                      <w:szCs w:val="21"/>
                    </w:rPr>
                  </w:pPr>
                </w:p>
              </w:tc>
              <w:tc>
                <w:tcPr>
                  <w:tcW w:w="884" w:type="dxa"/>
                </w:tcPr>
                <w:p w:rsidR="00E21D3F" w:rsidRPr="00787A7D" w:rsidRDefault="006D3734" w:rsidP="00E21D3F">
                  <w:pPr>
                    <w:rPr>
                      <w:rFonts w:asciiTheme="minorEastAsia" w:eastAsiaTheme="minorEastAsia" w:hAnsiTheme="minorEastAsia"/>
                      <w:szCs w:val="21"/>
                    </w:rPr>
                  </w:pPr>
                  <w:r w:rsidRPr="00787A7D">
                    <w:rPr>
                      <w:rFonts w:asciiTheme="minorEastAsia" w:eastAsiaTheme="minorEastAsia" w:hAnsiTheme="minorEastAsia" w:hint="eastAsia"/>
                      <w:bCs/>
                      <w:szCs w:val="21"/>
                    </w:rPr>
                    <w:t>2022年04月20日</w:t>
                  </w:r>
                </w:p>
              </w:tc>
              <w:tc>
                <w:tcPr>
                  <w:tcW w:w="1160" w:type="dxa"/>
                </w:tcPr>
                <w:p w:rsidR="00E21D3F" w:rsidRPr="00787A7D" w:rsidRDefault="006D3734" w:rsidP="00E21D3F">
                  <w:pPr>
                    <w:rPr>
                      <w:rFonts w:asciiTheme="minorEastAsia" w:eastAsiaTheme="minorEastAsia" w:hAnsiTheme="minorEastAsia"/>
                      <w:szCs w:val="21"/>
                    </w:rPr>
                  </w:pPr>
                  <w:r w:rsidRPr="00787A7D">
                    <w:rPr>
                      <w:rFonts w:asciiTheme="minorEastAsia" w:eastAsiaTheme="minorEastAsia" w:hAnsiTheme="minorEastAsia" w:hint="eastAsia"/>
                      <w:bCs/>
                      <w:szCs w:val="21"/>
                    </w:rPr>
                    <w:t>2022年04月20日</w:t>
                  </w:r>
                </w:p>
              </w:tc>
              <w:tc>
                <w:tcPr>
                  <w:tcW w:w="1216" w:type="dxa"/>
                </w:tcPr>
                <w:p w:rsidR="00E21D3F" w:rsidRPr="00787A7D" w:rsidRDefault="00E21D3F" w:rsidP="00E21D3F">
                  <w:pPr>
                    <w:rPr>
                      <w:rFonts w:asciiTheme="minorEastAsia" w:eastAsiaTheme="minorEastAsia" w:hAnsiTheme="minorEastAsia"/>
                      <w:szCs w:val="21"/>
                    </w:rPr>
                  </w:pPr>
                  <w:r w:rsidRPr="00787A7D">
                    <w:rPr>
                      <w:rFonts w:asciiTheme="minorEastAsia" w:eastAsiaTheme="minorEastAsia" w:hAnsiTheme="minorEastAsia" w:hint="eastAsia"/>
                      <w:szCs w:val="21"/>
                    </w:rPr>
                    <w:t>未明确</w:t>
                  </w:r>
                </w:p>
              </w:tc>
              <w:tc>
                <w:tcPr>
                  <w:tcW w:w="709" w:type="dxa"/>
                </w:tcPr>
                <w:p w:rsidR="00E21D3F" w:rsidRPr="00787A7D" w:rsidRDefault="00E21D3F" w:rsidP="00E21D3F">
                  <w:pPr>
                    <w:rPr>
                      <w:rFonts w:asciiTheme="minorEastAsia" w:eastAsiaTheme="minorEastAsia" w:hAnsiTheme="minorEastAsia"/>
                      <w:szCs w:val="21"/>
                    </w:rPr>
                  </w:pPr>
                  <w:r w:rsidRPr="00787A7D">
                    <w:rPr>
                      <w:rFonts w:asciiTheme="minorEastAsia" w:eastAsiaTheme="minorEastAsia" w:hAnsiTheme="minorEastAsia" w:hint="eastAsia"/>
                      <w:szCs w:val="21"/>
                    </w:rPr>
                    <w:t>已确认</w:t>
                  </w:r>
                </w:p>
              </w:tc>
              <w:tc>
                <w:tcPr>
                  <w:tcW w:w="2045" w:type="dxa"/>
                </w:tcPr>
                <w:p w:rsidR="00E21D3F" w:rsidRPr="00787A7D" w:rsidRDefault="006D3734" w:rsidP="00E21D3F">
                  <w:pPr>
                    <w:rPr>
                      <w:rFonts w:asciiTheme="minorEastAsia" w:eastAsiaTheme="minorEastAsia" w:hAnsiTheme="minorEastAsia"/>
                      <w:szCs w:val="21"/>
                    </w:rPr>
                  </w:pPr>
                  <w:r w:rsidRPr="00787A7D">
                    <w:rPr>
                      <w:rFonts w:asciiTheme="minorEastAsia" w:eastAsiaTheme="minorEastAsia" w:hAnsiTheme="minorEastAsia" w:hint="eastAsia"/>
                      <w:bCs/>
                      <w:szCs w:val="21"/>
                    </w:rPr>
                    <w:t>将20位就餐者未吃完的空心菜全部召回，道歉并重新制作15份新的给就餐者。</w:t>
                  </w:r>
                </w:p>
              </w:tc>
            </w:tr>
          </w:tbl>
          <w:p w:rsidR="00E21D3F" w:rsidRPr="00787A7D" w:rsidRDefault="00E21D3F" w:rsidP="00E21D3F">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t xml:space="preserve"> 未对追溯过程的烹饪过程、原料检验过程等原始记录进行保留，已现场沟通。</w:t>
            </w:r>
          </w:p>
          <w:p w:rsidR="00E21D3F" w:rsidRPr="00787A7D" w:rsidRDefault="00E21D3F" w:rsidP="00E21D3F">
            <w:pPr>
              <w:pStyle w:val="a0"/>
              <w:rPr>
                <w:rFonts w:asciiTheme="minorEastAsia" w:eastAsiaTheme="minorEastAsia" w:hAnsiTheme="minorEastAsia"/>
                <w:sz w:val="21"/>
                <w:szCs w:val="21"/>
              </w:rPr>
            </w:pPr>
          </w:p>
          <w:p w:rsidR="00E21D3F" w:rsidRPr="00787A7D" w:rsidRDefault="00E21D3F" w:rsidP="00E21D3F">
            <w:pPr>
              <w:rPr>
                <w:rFonts w:asciiTheme="minorEastAsia" w:eastAsiaTheme="minorEastAsia" w:hAnsiTheme="minorEastAsia"/>
                <w:szCs w:val="21"/>
              </w:rPr>
            </w:pPr>
            <w:r w:rsidRPr="00787A7D">
              <w:rPr>
                <w:rFonts w:asciiTheme="minorEastAsia" w:eastAsiaTheme="minorEastAsia" w:hAnsiTheme="minorEastAsia" w:hint="eastAsia"/>
                <w:szCs w:val="21"/>
              </w:rPr>
              <w:t>可追溯性系统证据的保留期限</w:t>
            </w:r>
            <w:r w:rsidRPr="00787A7D">
              <w:rPr>
                <w:rFonts w:asciiTheme="minorEastAsia" w:eastAsiaTheme="minorEastAsia" w:hAnsiTheme="minorEastAsia" w:hint="eastAsia"/>
                <w:szCs w:val="21"/>
                <w:u w:val="single"/>
              </w:rPr>
              <w:t xml:space="preserve"> 24 </w:t>
            </w:r>
            <w:r w:rsidRPr="00787A7D">
              <w:rPr>
                <w:rFonts w:asciiTheme="minorEastAsia" w:eastAsiaTheme="minorEastAsia" w:hAnsiTheme="minorEastAsia" w:hint="eastAsia"/>
                <w:szCs w:val="21"/>
              </w:rPr>
              <w:t>个月，至少包括产品的保质期</w:t>
            </w:r>
            <w:r w:rsidRPr="00787A7D">
              <w:rPr>
                <w:rFonts w:asciiTheme="minorEastAsia" w:eastAsiaTheme="minorEastAsia" w:hAnsiTheme="minorEastAsia" w:hint="eastAsia"/>
                <w:szCs w:val="21"/>
                <w:u w:val="single"/>
              </w:rPr>
              <w:t xml:space="preserve">  —— </w:t>
            </w:r>
            <w:r w:rsidRPr="00787A7D">
              <w:rPr>
                <w:rFonts w:asciiTheme="minorEastAsia" w:eastAsiaTheme="minorEastAsia" w:hAnsiTheme="minorEastAsia" w:hint="eastAsia"/>
                <w:szCs w:val="21"/>
              </w:rPr>
              <w:t>。</w:t>
            </w:r>
          </w:p>
          <w:p w:rsidR="00E21D3F" w:rsidRPr="00787A7D" w:rsidRDefault="00E21D3F" w:rsidP="00E21D3F">
            <w:pPr>
              <w:pStyle w:val="a0"/>
              <w:rPr>
                <w:rFonts w:asciiTheme="minorEastAsia" w:eastAsiaTheme="minorEastAsia" w:hAnsiTheme="minorEastAsia"/>
                <w:sz w:val="21"/>
                <w:szCs w:val="21"/>
              </w:rPr>
            </w:pPr>
          </w:p>
          <w:p w:rsidR="00DC24F2" w:rsidRPr="00787A7D" w:rsidRDefault="00DC24F2" w:rsidP="00E21D3F">
            <w:pPr>
              <w:pStyle w:val="a0"/>
              <w:rPr>
                <w:rFonts w:asciiTheme="minorEastAsia" w:eastAsiaTheme="minorEastAsia" w:hAnsiTheme="minorEastAsia"/>
                <w:sz w:val="21"/>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产品留样（）</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抽查产品留样记录：规定要求留样每种≥1</w:t>
            </w:r>
            <w:r w:rsidRPr="00787A7D">
              <w:rPr>
                <w:rFonts w:asciiTheme="minorEastAsia" w:eastAsiaTheme="minorEastAsia" w:hAnsiTheme="minorEastAsia"/>
                <w:szCs w:val="21"/>
              </w:rPr>
              <w:t>25</w:t>
            </w:r>
            <w:r w:rsidRPr="00787A7D">
              <w:rPr>
                <w:rFonts w:asciiTheme="minorEastAsia" w:eastAsiaTheme="minorEastAsia" w:hAnsiTheme="minorEastAsia" w:hint="eastAsia"/>
                <w:szCs w:val="21"/>
              </w:rPr>
              <w:t>克</w:t>
            </w:r>
          </w:p>
          <w:tbl>
            <w:tblPr>
              <w:tblStyle w:val="ac"/>
              <w:tblpPr w:leftFromText="180" w:rightFromText="180" w:vertAnchor="text" w:horzAnchor="page" w:tblpX="182" w:tblpY="388"/>
              <w:tblOverlap w:val="never"/>
              <w:tblW w:w="9043" w:type="dxa"/>
              <w:tblLayout w:type="fixed"/>
              <w:tblLook w:val="04A0" w:firstRow="1" w:lastRow="0" w:firstColumn="1" w:lastColumn="0" w:noHBand="0" w:noVBand="1"/>
            </w:tblPr>
            <w:tblGrid>
              <w:gridCol w:w="1980"/>
              <w:gridCol w:w="1125"/>
              <w:gridCol w:w="2320"/>
              <w:gridCol w:w="1809"/>
              <w:gridCol w:w="1809"/>
            </w:tblGrid>
            <w:tr w:rsidR="00383691" w:rsidRPr="00787A7D" w:rsidTr="000D36A0">
              <w:trPr>
                <w:trHeight w:val="369"/>
              </w:trPr>
              <w:tc>
                <w:tcPr>
                  <w:tcW w:w="1980"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产品名称</w:t>
                  </w:r>
                </w:p>
              </w:tc>
              <w:tc>
                <w:tcPr>
                  <w:tcW w:w="1125"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规格</w:t>
                  </w:r>
                </w:p>
              </w:tc>
              <w:tc>
                <w:tcPr>
                  <w:tcW w:w="2320"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生产日期</w:t>
                  </w:r>
                </w:p>
              </w:tc>
              <w:tc>
                <w:tcPr>
                  <w:tcW w:w="1809"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保存期限</w:t>
                  </w:r>
                </w:p>
              </w:tc>
              <w:tc>
                <w:tcPr>
                  <w:tcW w:w="1809"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保存状态</w:t>
                  </w:r>
                </w:p>
              </w:tc>
            </w:tr>
            <w:tr w:rsidR="00383691" w:rsidRPr="00787A7D" w:rsidTr="000D36A0">
              <w:tc>
                <w:tcPr>
                  <w:tcW w:w="1980" w:type="dxa"/>
                </w:tcPr>
                <w:p w:rsidR="00383691" w:rsidRPr="00787A7D" w:rsidRDefault="006D3734">
                  <w:pPr>
                    <w:rPr>
                      <w:rFonts w:asciiTheme="minorEastAsia" w:eastAsiaTheme="minorEastAsia" w:hAnsiTheme="minorEastAsia"/>
                      <w:szCs w:val="21"/>
                    </w:rPr>
                  </w:pPr>
                  <w:r w:rsidRPr="00787A7D">
                    <w:rPr>
                      <w:rFonts w:asciiTheme="minorEastAsia" w:eastAsiaTheme="minorEastAsia" w:hAnsiTheme="minorEastAsia" w:hint="eastAsia"/>
                      <w:szCs w:val="21"/>
                    </w:rPr>
                    <w:t>炒鸡</w:t>
                  </w:r>
                </w:p>
              </w:tc>
              <w:tc>
                <w:tcPr>
                  <w:tcW w:w="1125" w:type="dxa"/>
                </w:tcPr>
                <w:p w:rsidR="00383691" w:rsidRPr="00787A7D" w:rsidRDefault="00CE6437">
                  <w:pPr>
                    <w:rPr>
                      <w:rFonts w:asciiTheme="minorEastAsia" w:eastAsiaTheme="minorEastAsia" w:hAnsiTheme="minorEastAsia"/>
                      <w:szCs w:val="21"/>
                    </w:rPr>
                  </w:pPr>
                  <w:r w:rsidRPr="00787A7D">
                    <w:rPr>
                      <w:rFonts w:asciiTheme="minorEastAsia" w:eastAsiaTheme="minorEastAsia" w:hAnsiTheme="minorEastAsia" w:hint="eastAsia"/>
                      <w:szCs w:val="21"/>
                    </w:rPr>
                    <w:t>200</w:t>
                  </w:r>
                  <w:r w:rsidRPr="00787A7D">
                    <w:rPr>
                      <w:rFonts w:asciiTheme="minorEastAsia" w:eastAsiaTheme="minorEastAsia" w:hAnsiTheme="minorEastAsia"/>
                      <w:szCs w:val="21"/>
                    </w:rPr>
                    <w:t>g</w:t>
                  </w:r>
                </w:p>
              </w:tc>
              <w:tc>
                <w:tcPr>
                  <w:tcW w:w="2320" w:type="dxa"/>
                </w:tcPr>
                <w:p w:rsidR="00383691" w:rsidRPr="00787A7D" w:rsidRDefault="00B47BAD" w:rsidP="000D36A0">
                  <w:pPr>
                    <w:rPr>
                      <w:rFonts w:asciiTheme="minorEastAsia" w:eastAsiaTheme="minorEastAsia" w:hAnsiTheme="minorEastAsia"/>
                      <w:szCs w:val="21"/>
                    </w:rPr>
                  </w:pPr>
                  <w:r w:rsidRPr="00787A7D">
                    <w:rPr>
                      <w:rFonts w:asciiTheme="minorEastAsia" w:eastAsiaTheme="minorEastAsia" w:hAnsiTheme="minorEastAsia" w:hint="eastAsia"/>
                      <w:szCs w:val="21"/>
                    </w:rPr>
                    <w:t>202</w:t>
                  </w:r>
                  <w:r w:rsidRPr="00787A7D">
                    <w:rPr>
                      <w:rFonts w:asciiTheme="minorEastAsia" w:eastAsiaTheme="minorEastAsia" w:hAnsiTheme="minorEastAsia"/>
                      <w:szCs w:val="21"/>
                    </w:rPr>
                    <w:t>2</w:t>
                  </w:r>
                  <w:r w:rsidRPr="00787A7D">
                    <w:rPr>
                      <w:rFonts w:asciiTheme="minorEastAsia" w:eastAsiaTheme="minorEastAsia" w:hAnsiTheme="minorEastAsia" w:hint="eastAsia"/>
                      <w:szCs w:val="21"/>
                    </w:rPr>
                    <w:t>-</w:t>
                  </w:r>
                  <w:r w:rsidR="006D3734" w:rsidRPr="00787A7D">
                    <w:rPr>
                      <w:rFonts w:asciiTheme="minorEastAsia" w:eastAsiaTheme="minorEastAsia" w:hAnsiTheme="minorEastAsia"/>
                      <w:szCs w:val="21"/>
                    </w:rPr>
                    <w:t>06-23</w:t>
                  </w:r>
                </w:p>
              </w:tc>
              <w:tc>
                <w:tcPr>
                  <w:tcW w:w="1809"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2</w:t>
                  </w:r>
                  <w:r w:rsidRPr="00787A7D">
                    <w:rPr>
                      <w:rFonts w:asciiTheme="minorEastAsia" w:eastAsiaTheme="minorEastAsia" w:hAnsiTheme="minorEastAsia" w:hint="eastAsia"/>
                      <w:szCs w:val="21"/>
                    </w:rPr>
                    <w:t>天</w:t>
                  </w:r>
                </w:p>
              </w:tc>
              <w:tc>
                <w:tcPr>
                  <w:tcW w:w="1809"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冷藏</w:t>
                  </w:r>
                </w:p>
              </w:tc>
            </w:tr>
            <w:tr w:rsidR="00383691" w:rsidRPr="00787A7D" w:rsidTr="000D36A0">
              <w:tc>
                <w:tcPr>
                  <w:tcW w:w="1980" w:type="dxa"/>
                </w:tcPr>
                <w:p w:rsidR="00383691" w:rsidRPr="00787A7D" w:rsidRDefault="006D3734">
                  <w:pPr>
                    <w:rPr>
                      <w:rFonts w:asciiTheme="minorEastAsia" w:eastAsiaTheme="minorEastAsia" w:hAnsiTheme="minorEastAsia"/>
                      <w:szCs w:val="21"/>
                    </w:rPr>
                  </w:pPr>
                  <w:r w:rsidRPr="00787A7D">
                    <w:rPr>
                      <w:rFonts w:asciiTheme="minorEastAsia" w:eastAsiaTheme="minorEastAsia" w:hAnsiTheme="minorEastAsia" w:hint="eastAsia"/>
                      <w:szCs w:val="21"/>
                    </w:rPr>
                    <w:t>炒</w:t>
                  </w:r>
                  <w:r w:rsidRPr="00787A7D">
                    <w:rPr>
                      <w:rFonts w:asciiTheme="minorEastAsia" w:eastAsiaTheme="minorEastAsia" w:hAnsiTheme="minorEastAsia"/>
                      <w:szCs w:val="21"/>
                    </w:rPr>
                    <w:t>南瓜</w:t>
                  </w:r>
                </w:p>
              </w:tc>
              <w:tc>
                <w:tcPr>
                  <w:tcW w:w="1125" w:type="dxa"/>
                </w:tcPr>
                <w:p w:rsidR="00383691" w:rsidRPr="00787A7D" w:rsidRDefault="00CE6437">
                  <w:pPr>
                    <w:rPr>
                      <w:rFonts w:asciiTheme="minorEastAsia" w:eastAsiaTheme="minorEastAsia" w:hAnsiTheme="minorEastAsia"/>
                      <w:szCs w:val="21"/>
                    </w:rPr>
                  </w:pPr>
                  <w:r w:rsidRPr="00787A7D">
                    <w:rPr>
                      <w:rFonts w:asciiTheme="minorEastAsia" w:eastAsiaTheme="minorEastAsia" w:hAnsiTheme="minorEastAsia" w:hint="eastAsia"/>
                      <w:szCs w:val="21"/>
                    </w:rPr>
                    <w:t>200</w:t>
                  </w:r>
                  <w:r w:rsidRPr="00787A7D">
                    <w:rPr>
                      <w:rFonts w:asciiTheme="minorEastAsia" w:eastAsiaTheme="minorEastAsia" w:hAnsiTheme="minorEastAsia"/>
                      <w:szCs w:val="21"/>
                    </w:rPr>
                    <w:t>g</w:t>
                  </w:r>
                </w:p>
              </w:tc>
              <w:tc>
                <w:tcPr>
                  <w:tcW w:w="2320" w:type="dxa"/>
                </w:tcPr>
                <w:p w:rsidR="00383691" w:rsidRPr="00787A7D" w:rsidRDefault="006D3734">
                  <w:pPr>
                    <w:rPr>
                      <w:rFonts w:asciiTheme="minorEastAsia" w:eastAsiaTheme="minorEastAsia" w:hAnsiTheme="minorEastAsia"/>
                      <w:szCs w:val="21"/>
                    </w:rPr>
                  </w:pPr>
                  <w:r w:rsidRPr="00787A7D">
                    <w:rPr>
                      <w:rFonts w:asciiTheme="minorEastAsia" w:eastAsiaTheme="minorEastAsia" w:hAnsiTheme="minorEastAsia" w:hint="eastAsia"/>
                      <w:szCs w:val="21"/>
                    </w:rPr>
                    <w:t>202</w:t>
                  </w:r>
                  <w:r w:rsidRPr="00787A7D">
                    <w:rPr>
                      <w:rFonts w:asciiTheme="minorEastAsia" w:eastAsiaTheme="minorEastAsia" w:hAnsiTheme="minorEastAsia"/>
                      <w:szCs w:val="21"/>
                    </w:rPr>
                    <w:t>2</w:t>
                  </w:r>
                  <w:r w:rsidRPr="00787A7D">
                    <w:rPr>
                      <w:rFonts w:asciiTheme="minorEastAsia" w:eastAsiaTheme="minorEastAsia" w:hAnsiTheme="minorEastAsia" w:hint="eastAsia"/>
                      <w:szCs w:val="21"/>
                    </w:rPr>
                    <w:t>-</w:t>
                  </w:r>
                  <w:r w:rsidRPr="00787A7D">
                    <w:rPr>
                      <w:rFonts w:asciiTheme="minorEastAsia" w:eastAsiaTheme="minorEastAsia" w:hAnsiTheme="minorEastAsia"/>
                      <w:szCs w:val="21"/>
                    </w:rPr>
                    <w:t>06-23</w:t>
                  </w:r>
                </w:p>
              </w:tc>
              <w:tc>
                <w:tcPr>
                  <w:tcW w:w="1809"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2</w:t>
                  </w:r>
                  <w:r w:rsidRPr="00787A7D">
                    <w:rPr>
                      <w:rFonts w:asciiTheme="minorEastAsia" w:eastAsiaTheme="minorEastAsia" w:hAnsiTheme="minorEastAsia" w:hint="eastAsia"/>
                      <w:szCs w:val="21"/>
                    </w:rPr>
                    <w:t>天</w:t>
                  </w:r>
                </w:p>
              </w:tc>
              <w:tc>
                <w:tcPr>
                  <w:tcW w:w="1809"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冷藏</w:t>
                  </w:r>
                </w:p>
              </w:tc>
            </w:tr>
            <w:tr w:rsidR="00383691" w:rsidRPr="00787A7D" w:rsidTr="000D36A0">
              <w:tc>
                <w:tcPr>
                  <w:tcW w:w="1980" w:type="dxa"/>
                </w:tcPr>
                <w:p w:rsidR="00383691" w:rsidRPr="00787A7D" w:rsidRDefault="006D3734">
                  <w:pPr>
                    <w:rPr>
                      <w:rFonts w:asciiTheme="minorEastAsia" w:eastAsiaTheme="minorEastAsia" w:hAnsiTheme="minorEastAsia"/>
                      <w:szCs w:val="21"/>
                    </w:rPr>
                  </w:pPr>
                  <w:r w:rsidRPr="00787A7D">
                    <w:rPr>
                      <w:rFonts w:asciiTheme="minorEastAsia" w:eastAsiaTheme="minorEastAsia" w:hAnsiTheme="minorEastAsia" w:hint="eastAsia"/>
                      <w:szCs w:val="21"/>
                    </w:rPr>
                    <w:t>炒包菜</w:t>
                  </w:r>
                </w:p>
              </w:tc>
              <w:tc>
                <w:tcPr>
                  <w:tcW w:w="1125" w:type="dxa"/>
                </w:tcPr>
                <w:p w:rsidR="00383691" w:rsidRPr="00787A7D" w:rsidRDefault="00CE6437">
                  <w:pPr>
                    <w:rPr>
                      <w:rFonts w:asciiTheme="minorEastAsia" w:eastAsiaTheme="minorEastAsia" w:hAnsiTheme="minorEastAsia"/>
                      <w:szCs w:val="21"/>
                    </w:rPr>
                  </w:pPr>
                  <w:r w:rsidRPr="00787A7D">
                    <w:rPr>
                      <w:rFonts w:asciiTheme="minorEastAsia" w:eastAsiaTheme="minorEastAsia" w:hAnsiTheme="minorEastAsia" w:hint="eastAsia"/>
                      <w:szCs w:val="21"/>
                    </w:rPr>
                    <w:t>200</w:t>
                  </w:r>
                  <w:r w:rsidRPr="00787A7D">
                    <w:rPr>
                      <w:rFonts w:asciiTheme="minorEastAsia" w:eastAsiaTheme="minorEastAsia" w:hAnsiTheme="minorEastAsia"/>
                      <w:szCs w:val="21"/>
                    </w:rPr>
                    <w:t>g</w:t>
                  </w:r>
                </w:p>
              </w:tc>
              <w:tc>
                <w:tcPr>
                  <w:tcW w:w="2320" w:type="dxa"/>
                </w:tcPr>
                <w:p w:rsidR="00383691" w:rsidRPr="00787A7D" w:rsidRDefault="000D36A0">
                  <w:pPr>
                    <w:rPr>
                      <w:rFonts w:asciiTheme="minorEastAsia" w:eastAsiaTheme="minorEastAsia" w:hAnsiTheme="minorEastAsia"/>
                      <w:szCs w:val="21"/>
                    </w:rPr>
                  </w:pPr>
                  <w:r w:rsidRPr="00787A7D">
                    <w:rPr>
                      <w:rFonts w:asciiTheme="minorEastAsia" w:eastAsiaTheme="minorEastAsia" w:hAnsiTheme="minorEastAsia" w:hint="eastAsia"/>
                      <w:szCs w:val="21"/>
                    </w:rPr>
                    <w:t>202</w:t>
                  </w:r>
                  <w:r w:rsidRPr="00787A7D">
                    <w:rPr>
                      <w:rFonts w:asciiTheme="minorEastAsia" w:eastAsiaTheme="minorEastAsia" w:hAnsiTheme="minorEastAsia"/>
                      <w:szCs w:val="21"/>
                    </w:rPr>
                    <w:t>2</w:t>
                  </w:r>
                  <w:r w:rsidRPr="00787A7D">
                    <w:rPr>
                      <w:rFonts w:asciiTheme="minorEastAsia" w:eastAsiaTheme="minorEastAsia" w:hAnsiTheme="minorEastAsia" w:hint="eastAsia"/>
                      <w:szCs w:val="21"/>
                    </w:rPr>
                    <w:t>-</w:t>
                  </w:r>
                  <w:r w:rsidR="006D3734" w:rsidRPr="00787A7D">
                    <w:rPr>
                      <w:rFonts w:asciiTheme="minorEastAsia" w:eastAsiaTheme="minorEastAsia" w:hAnsiTheme="minorEastAsia"/>
                      <w:szCs w:val="21"/>
                    </w:rPr>
                    <w:t>06-24</w:t>
                  </w:r>
                </w:p>
              </w:tc>
              <w:tc>
                <w:tcPr>
                  <w:tcW w:w="1809"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2</w:t>
                  </w:r>
                  <w:r w:rsidRPr="00787A7D">
                    <w:rPr>
                      <w:rFonts w:asciiTheme="minorEastAsia" w:eastAsiaTheme="minorEastAsia" w:hAnsiTheme="minorEastAsia" w:hint="eastAsia"/>
                      <w:szCs w:val="21"/>
                    </w:rPr>
                    <w:t>天</w:t>
                  </w:r>
                </w:p>
              </w:tc>
              <w:tc>
                <w:tcPr>
                  <w:tcW w:w="1809"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冷藏</w:t>
                  </w:r>
                </w:p>
              </w:tc>
            </w:tr>
            <w:tr w:rsidR="00383691" w:rsidRPr="00787A7D" w:rsidTr="000D36A0">
              <w:tc>
                <w:tcPr>
                  <w:tcW w:w="1980" w:type="dxa"/>
                </w:tcPr>
                <w:p w:rsidR="00383691" w:rsidRPr="00787A7D" w:rsidRDefault="006D3734">
                  <w:pPr>
                    <w:rPr>
                      <w:rFonts w:asciiTheme="minorEastAsia" w:eastAsiaTheme="minorEastAsia" w:hAnsiTheme="minorEastAsia"/>
                      <w:szCs w:val="21"/>
                    </w:rPr>
                  </w:pPr>
                  <w:r w:rsidRPr="00787A7D">
                    <w:rPr>
                      <w:rFonts w:asciiTheme="minorEastAsia" w:eastAsiaTheme="minorEastAsia" w:hAnsiTheme="minorEastAsia" w:hint="eastAsia"/>
                      <w:szCs w:val="21"/>
                    </w:rPr>
                    <w:t>炒</w:t>
                  </w:r>
                  <w:r w:rsidRPr="00787A7D">
                    <w:rPr>
                      <w:rFonts w:asciiTheme="minorEastAsia" w:eastAsiaTheme="minorEastAsia" w:hAnsiTheme="minorEastAsia"/>
                      <w:szCs w:val="21"/>
                    </w:rPr>
                    <w:t>冬瓜</w:t>
                  </w:r>
                </w:p>
              </w:tc>
              <w:tc>
                <w:tcPr>
                  <w:tcW w:w="1125" w:type="dxa"/>
                </w:tcPr>
                <w:p w:rsidR="00383691" w:rsidRPr="00787A7D" w:rsidRDefault="00CE6437">
                  <w:pPr>
                    <w:rPr>
                      <w:rFonts w:asciiTheme="minorEastAsia" w:eastAsiaTheme="minorEastAsia" w:hAnsiTheme="minorEastAsia"/>
                      <w:szCs w:val="21"/>
                    </w:rPr>
                  </w:pPr>
                  <w:r w:rsidRPr="00787A7D">
                    <w:rPr>
                      <w:rFonts w:asciiTheme="minorEastAsia" w:eastAsiaTheme="minorEastAsia" w:hAnsiTheme="minorEastAsia" w:hint="eastAsia"/>
                      <w:szCs w:val="21"/>
                    </w:rPr>
                    <w:t>200</w:t>
                  </w:r>
                  <w:r w:rsidRPr="00787A7D">
                    <w:rPr>
                      <w:rFonts w:asciiTheme="minorEastAsia" w:eastAsiaTheme="minorEastAsia" w:hAnsiTheme="minorEastAsia"/>
                      <w:szCs w:val="21"/>
                    </w:rPr>
                    <w:t>g</w:t>
                  </w:r>
                </w:p>
              </w:tc>
              <w:tc>
                <w:tcPr>
                  <w:tcW w:w="2320" w:type="dxa"/>
                </w:tcPr>
                <w:p w:rsidR="00383691" w:rsidRPr="00787A7D" w:rsidRDefault="000D36A0" w:rsidP="006D3734">
                  <w:pPr>
                    <w:rPr>
                      <w:rFonts w:asciiTheme="minorEastAsia" w:eastAsiaTheme="minorEastAsia" w:hAnsiTheme="minorEastAsia"/>
                      <w:szCs w:val="21"/>
                    </w:rPr>
                  </w:pPr>
                  <w:r w:rsidRPr="00787A7D">
                    <w:rPr>
                      <w:rFonts w:asciiTheme="minorEastAsia" w:eastAsiaTheme="minorEastAsia" w:hAnsiTheme="minorEastAsia" w:hint="eastAsia"/>
                      <w:szCs w:val="21"/>
                    </w:rPr>
                    <w:t>202</w:t>
                  </w:r>
                  <w:r w:rsidRPr="00787A7D">
                    <w:rPr>
                      <w:rFonts w:asciiTheme="minorEastAsia" w:eastAsiaTheme="minorEastAsia" w:hAnsiTheme="minorEastAsia"/>
                      <w:szCs w:val="21"/>
                    </w:rPr>
                    <w:t>2</w:t>
                  </w:r>
                  <w:r w:rsidRPr="00787A7D">
                    <w:rPr>
                      <w:rFonts w:asciiTheme="minorEastAsia" w:eastAsiaTheme="minorEastAsia" w:hAnsiTheme="minorEastAsia" w:hint="eastAsia"/>
                      <w:szCs w:val="21"/>
                    </w:rPr>
                    <w:t>-</w:t>
                  </w:r>
                  <w:r w:rsidRPr="00787A7D">
                    <w:rPr>
                      <w:rFonts w:asciiTheme="minorEastAsia" w:eastAsiaTheme="minorEastAsia" w:hAnsiTheme="minorEastAsia"/>
                      <w:szCs w:val="21"/>
                    </w:rPr>
                    <w:t>0</w:t>
                  </w:r>
                  <w:r w:rsidR="006D3734" w:rsidRPr="00787A7D">
                    <w:rPr>
                      <w:rFonts w:asciiTheme="minorEastAsia" w:eastAsiaTheme="minorEastAsia" w:hAnsiTheme="minorEastAsia"/>
                      <w:szCs w:val="21"/>
                    </w:rPr>
                    <w:t>6-24</w:t>
                  </w:r>
                </w:p>
              </w:tc>
              <w:tc>
                <w:tcPr>
                  <w:tcW w:w="1809"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2</w:t>
                  </w:r>
                  <w:r w:rsidRPr="00787A7D">
                    <w:rPr>
                      <w:rFonts w:asciiTheme="minorEastAsia" w:eastAsiaTheme="minorEastAsia" w:hAnsiTheme="minorEastAsia" w:hint="eastAsia"/>
                      <w:szCs w:val="21"/>
                    </w:rPr>
                    <w:t>天</w:t>
                  </w:r>
                </w:p>
              </w:tc>
              <w:tc>
                <w:tcPr>
                  <w:tcW w:w="1809"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冷藏</w:t>
                  </w:r>
                </w:p>
              </w:tc>
            </w:tr>
            <w:tr w:rsidR="00383691" w:rsidRPr="00787A7D" w:rsidTr="000D36A0">
              <w:tc>
                <w:tcPr>
                  <w:tcW w:w="1980" w:type="dxa"/>
                </w:tcPr>
                <w:p w:rsidR="00383691" w:rsidRPr="00787A7D" w:rsidRDefault="006D3734">
                  <w:pPr>
                    <w:rPr>
                      <w:rFonts w:asciiTheme="minorEastAsia" w:eastAsiaTheme="minorEastAsia" w:hAnsiTheme="minorEastAsia"/>
                      <w:szCs w:val="21"/>
                    </w:rPr>
                  </w:pPr>
                  <w:r w:rsidRPr="00787A7D">
                    <w:rPr>
                      <w:rFonts w:asciiTheme="minorEastAsia" w:eastAsiaTheme="minorEastAsia" w:hAnsiTheme="minorEastAsia" w:hint="eastAsia"/>
                      <w:szCs w:val="21"/>
                    </w:rPr>
                    <w:t>西</w:t>
                  </w:r>
                  <w:r w:rsidRPr="00787A7D">
                    <w:rPr>
                      <w:rFonts w:asciiTheme="minorEastAsia" w:eastAsiaTheme="minorEastAsia" w:hAnsiTheme="minorEastAsia"/>
                      <w:szCs w:val="21"/>
                    </w:rPr>
                    <w:t>红</w:t>
                  </w:r>
                  <w:r w:rsidRPr="00787A7D">
                    <w:rPr>
                      <w:rFonts w:asciiTheme="minorEastAsia" w:eastAsiaTheme="minorEastAsia" w:hAnsiTheme="minorEastAsia" w:hint="eastAsia"/>
                      <w:szCs w:val="21"/>
                    </w:rPr>
                    <w:t>杮</w:t>
                  </w:r>
                </w:p>
              </w:tc>
              <w:tc>
                <w:tcPr>
                  <w:tcW w:w="1125" w:type="dxa"/>
                </w:tcPr>
                <w:p w:rsidR="00383691" w:rsidRPr="00787A7D" w:rsidRDefault="00CE6437">
                  <w:pPr>
                    <w:rPr>
                      <w:rFonts w:asciiTheme="minorEastAsia" w:eastAsiaTheme="minorEastAsia" w:hAnsiTheme="minorEastAsia"/>
                      <w:szCs w:val="21"/>
                    </w:rPr>
                  </w:pPr>
                  <w:r w:rsidRPr="00787A7D">
                    <w:rPr>
                      <w:rFonts w:asciiTheme="minorEastAsia" w:eastAsiaTheme="minorEastAsia" w:hAnsiTheme="minorEastAsia" w:hint="eastAsia"/>
                      <w:szCs w:val="21"/>
                    </w:rPr>
                    <w:t>200</w:t>
                  </w:r>
                  <w:r w:rsidRPr="00787A7D">
                    <w:rPr>
                      <w:rFonts w:asciiTheme="minorEastAsia" w:eastAsiaTheme="minorEastAsia" w:hAnsiTheme="minorEastAsia"/>
                      <w:szCs w:val="21"/>
                    </w:rPr>
                    <w:t>g</w:t>
                  </w:r>
                </w:p>
              </w:tc>
              <w:tc>
                <w:tcPr>
                  <w:tcW w:w="2320" w:type="dxa"/>
                </w:tcPr>
                <w:p w:rsidR="00383691" w:rsidRPr="00787A7D" w:rsidRDefault="000D36A0">
                  <w:pPr>
                    <w:rPr>
                      <w:rFonts w:asciiTheme="minorEastAsia" w:eastAsiaTheme="minorEastAsia" w:hAnsiTheme="minorEastAsia"/>
                      <w:szCs w:val="21"/>
                    </w:rPr>
                  </w:pPr>
                  <w:r w:rsidRPr="00787A7D">
                    <w:rPr>
                      <w:rFonts w:asciiTheme="minorEastAsia" w:eastAsiaTheme="minorEastAsia" w:hAnsiTheme="minorEastAsia" w:hint="eastAsia"/>
                      <w:szCs w:val="21"/>
                    </w:rPr>
                    <w:t>202</w:t>
                  </w:r>
                  <w:r w:rsidRPr="00787A7D">
                    <w:rPr>
                      <w:rFonts w:asciiTheme="minorEastAsia" w:eastAsiaTheme="minorEastAsia" w:hAnsiTheme="minorEastAsia"/>
                      <w:szCs w:val="21"/>
                    </w:rPr>
                    <w:t>2</w:t>
                  </w:r>
                  <w:r w:rsidRPr="00787A7D">
                    <w:rPr>
                      <w:rFonts w:asciiTheme="minorEastAsia" w:eastAsiaTheme="minorEastAsia" w:hAnsiTheme="minorEastAsia" w:hint="eastAsia"/>
                      <w:szCs w:val="21"/>
                    </w:rPr>
                    <w:t>-</w:t>
                  </w:r>
                  <w:r w:rsidR="006D3734" w:rsidRPr="00787A7D">
                    <w:rPr>
                      <w:rFonts w:asciiTheme="minorEastAsia" w:eastAsiaTheme="minorEastAsia" w:hAnsiTheme="minorEastAsia"/>
                      <w:szCs w:val="21"/>
                    </w:rPr>
                    <w:t>06-25</w:t>
                  </w:r>
                </w:p>
              </w:tc>
              <w:tc>
                <w:tcPr>
                  <w:tcW w:w="1809"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2</w:t>
                  </w:r>
                  <w:r w:rsidRPr="00787A7D">
                    <w:rPr>
                      <w:rFonts w:asciiTheme="minorEastAsia" w:eastAsiaTheme="minorEastAsia" w:hAnsiTheme="minorEastAsia" w:hint="eastAsia"/>
                      <w:szCs w:val="21"/>
                    </w:rPr>
                    <w:t>天</w:t>
                  </w:r>
                </w:p>
              </w:tc>
              <w:tc>
                <w:tcPr>
                  <w:tcW w:w="1809"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冷藏</w:t>
                  </w:r>
                </w:p>
              </w:tc>
            </w:tr>
            <w:tr w:rsidR="00383691" w:rsidRPr="00787A7D" w:rsidTr="000D36A0">
              <w:tc>
                <w:tcPr>
                  <w:tcW w:w="1980" w:type="dxa"/>
                </w:tcPr>
                <w:p w:rsidR="00383691" w:rsidRPr="00787A7D" w:rsidRDefault="006D3734">
                  <w:pPr>
                    <w:rPr>
                      <w:rFonts w:asciiTheme="minorEastAsia" w:eastAsiaTheme="minorEastAsia" w:hAnsiTheme="minorEastAsia"/>
                      <w:szCs w:val="21"/>
                    </w:rPr>
                  </w:pPr>
                  <w:r w:rsidRPr="00787A7D">
                    <w:rPr>
                      <w:rFonts w:asciiTheme="minorEastAsia" w:eastAsiaTheme="minorEastAsia" w:hAnsiTheme="minorEastAsia" w:hint="eastAsia"/>
                      <w:szCs w:val="21"/>
                    </w:rPr>
                    <w:t>红</w:t>
                  </w:r>
                  <w:r w:rsidR="005E2370" w:rsidRPr="00787A7D">
                    <w:rPr>
                      <w:rFonts w:asciiTheme="minorEastAsia" w:eastAsiaTheme="minorEastAsia" w:hAnsiTheme="minorEastAsia"/>
                      <w:szCs w:val="21"/>
                    </w:rPr>
                    <w:t>烧</w:t>
                  </w:r>
                  <w:r w:rsidR="005E2370" w:rsidRPr="00787A7D">
                    <w:rPr>
                      <w:rFonts w:asciiTheme="minorEastAsia" w:eastAsiaTheme="minorEastAsia" w:hAnsiTheme="minorEastAsia" w:hint="eastAsia"/>
                      <w:szCs w:val="21"/>
                    </w:rPr>
                    <w:t>肉</w:t>
                  </w:r>
                </w:p>
              </w:tc>
              <w:tc>
                <w:tcPr>
                  <w:tcW w:w="1125" w:type="dxa"/>
                </w:tcPr>
                <w:p w:rsidR="00383691" w:rsidRPr="00787A7D" w:rsidRDefault="00CE6437">
                  <w:pPr>
                    <w:rPr>
                      <w:rFonts w:asciiTheme="minorEastAsia" w:eastAsiaTheme="minorEastAsia" w:hAnsiTheme="minorEastAsia"/>
                      <w:szCs w:val="21"/>
                    </w:rPr>
                  </w:pPr>
                  <w:r w:rsidRPr="00787A7D">
                    <w:rPr>
                      <w:rFonts w:asciiTheme="minorEastAsia" w:eastAsiaTheme="minorEastAsia" w:hAnsiTheme="minorEastAsia" w:hint="eastAsia"/>
                      <w:szCs w:val="21"/>
                    </w:rPr>
                    <w:t>200</w:t>
                  </w:r>
                  <w:r w:rsidRPr="00787A7D">
                    <w:rPr>
                      <w:rFonts w:asciiTheme="minorEastAsia" w:eastAsiaTheme="minorEastAsia" w:hAnsiTheme="minorEastAsia"/>
                      <w:szCs w:val="21"/>
                    </w:rPr>
                    <w:t>g</w:t>
                  </w:r>
                </w:p>
              </w:tc>
              <w:tc>
                <w:tcPr>
                  <w:tcW w:w="2320" w:type="dxa"/>
                </w:tcPr>
                <w:p w:rsidR="00383691" w:rsidRPr="00787A7D" w:rsidRDefault="000D36A0">
                  <w:pPr>
                    <w:rPr>
                      <w:rFonts w:asciiTheme="minorEastAsia" w:eastAsiaTheme="minorEastAsia" w:hAnsiTheme="minorEastAsia"/>
                      <w:szCs w:val="21"/>
                    </w:rPr>
                  </w:pPr>
                  <w:r w:rsidRPr="00787A7D">
                    <w:rPr>
                      <w:rFonts w:asciiTheme="minorEastAsia" w:eastAsiaTheme="minorEastAsia" w:hAnsiTheme="minorEastAsia" w:hint="eastAsia"/>
                      <w:szCs w:val="21"/>
                    </w:rPr>
                    <w:t>202</w:t>
                  </w:r>
                  <w:r w:rsidRPr="00787A7D">
                    <w:rPr>
                      <w:rFonts w:asciiTheme="minorEastAsia" w:eastAsiaTheme="minorEastAsia" w:hAnsiTheme="minorEastAsia"/>
                      <w:szCs w:val="21"/>
                    </w:rPr>
                    <w:t>2</w:t>
                  </w:r>
                  <w:r w:rsidRPr="00787A7D">
                    <w:rPr>
                      <w:rFonts w:asciiTheme="minorEastAsia" w:eastAsiaTheme="minorEastAsia" w:hAnsiTheme="minorEastAsia" w:hint="eastAsia"/>
                      <w:szCs w:val="21"/>
                    </w:rPr>
                    <w:t>-</w:t>
                  </w:r>
                  <w:r w:rsidR="006D3734" w:rsidRPr="00787A7D">
                    <w:rPr>
                      <w:rFonts w:asciiTheme="minorEastAsia" w:eastAsiaTheme="minorEastAsia" w:hAnsiTheme="minorEastAsia"/>
                      <w:szCs w:val="21"/>
                    </w:rPr>
                    <w:t>06-25</w:t>
                  </w:r>
                </w:p>
              </w:tc>
              <w:tc>
                <w:tcPr>
                  <w:tcW w:w="1809"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2</w:t>
                  </w:r>
                  <w:r w:rsidRPr="00787A7D">
                    <w:rPr>
                      <w:rFonts w:asciiTheme="minorEastAsia" w:eastAsiaTheme="minorEastAsia" w:hAnsiTheme="minorEastAsia" w:hint="eastAsia"/>
                      <w:szCs w:val="21"/>
                    </w:rPr>
                    <w:t>天</w:t>
                  </w:r>
                </w:p>
              </w:tc>
              <w:tc>
                <w:tcPr>
                  <w:tcW w:w="1809"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冷藏</w:t>
                  </w:r>
                </w:p>
              </w:tc>
            </w:tr>
          </w:tbl>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t>系统的验证包括最终产品数量与成分数量的核对，作为</w:t>
            </w:r>
            <w:r w:rsidRPr="00787A7D">
              <w:rPr>
                <w:rFonts w:asciiTheme="minorEastAsia" w:eastAsiaTheme="minorEastAsia" w:hAnsiTheme="minorEastAsia" w:hint="eastAsia"/>
                <w:szCs w:val="21"/>
              </w:rPr>
              <w:t>追溯性</w:t>
            </w:r>
            <w:r w:rsidRPr="00787A7D">
              <w:rPr>
                <w:rFonts w:asciiTheme="minorEastAsia" w:eastAsiaTheme="minorEastAsia" w:hAnsiTheme="minorEastAsia"/>
                <w:szCs w:val="21"/>
              </w:rPr>
              <w:t>有效性的证据</w:t>
            </w:r>
            <w:r w:rsidRPr="00787A7D">
              <w:rPr>
                <w:rFonts w:asciiTheme="minorEastAsia" w:eastAsiaTheme="minorEastAsia" w:hAnsiTheme="minorEastAsia" w:hint="eastAsia"/>
                <w:szCs w:val="21"/>
              </w:rPr>
              <w:t>。</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w:t>
            </w:r>
          </w:p>
          <w:p w:rsidR="00CE6437" w:rsidRPr="00787A7D" w:rsidRDefault="00CE6437" w:rsidP="00CE6437">
            <w:pPr>
              <w:pStyle w:val="a0"/>
              <w:rPr>
                <w:rFonts w:asciiTheme="minorEastAsia" w:eastAsiaTheme="minorEastAsia" w:hAnsiTheme="minorEastAsia"/>
                <w:sz w:val="21"/>
                <w:szCs w:val="21"/>
              </w:rPr>
            </w:pPr>
          </w:p>
        </w:tc>
        <w:tc>
          <w:tcPr>
            <w:tcW w:w="1074" w:type="dxa"/>
            <w:vMerge/>
          </w:tcPr>
          <w:p w:rsidR="00383691" w:rsidRPr="00787A7D" w:rsidRDefault="00383691">
            <w:pPr>
              <w:rPr>
                <w:rFonts w:asciiTheme="minorEastAsia" w:eastAsiaTheme="minorEastAsia" w:hAnsiTheme="minorEastAsia"/>
                <w:szCs w:val="21"/>
              </w:rPr>
            </w:pPr>
          </w:p>
        </w:tc>
      </w:tr>
      <w:tr w:rsidR="00383691" w:rsidRPr="00787A7D" w:rsidTr="0086183B">
        <w:trPr>
          <w:gridAfter w:val="1"/>
          <w:wAfter w:w="32" w:type="dxa"/>
          <w:trHeight w:val="93"/>
        </w:trPr>
        <w:tc>
          <w:tcPr>
            <w:tcW w:w="1788" w:type="dxa"/>
            <w:vMerge/>
          </w:tcPr>
          <w:p w:rsidR="00383691" w:rsidRPr="00787A7D" w:rsidRDefault="00383691">
            <w:pPr>
              <w:rPr>
                <w:rFonts w:asciiTheme="minorEastAsia" w:eastAsiaTheme="minorEastAsia" w:hAnsiTheme="minorEastAsia"/>
                <w:szCs w:val="21"/>
                <w:highlight w:val="yellow"/>
              </w:rPr>
            </w:pPr>
          </w:p>
        </w:tc>
        <w:tc>
          <w:tcPr>
            <w:tcW w:w="1089" w:type="dxa"/>
            <w:vMerge/>
          </w:tcPr>
          <w:p w:rsidR="00383691" w:rsidRPr="00787A7D" w:rsidRDefault="00383691">
            <w:pPr>
              <w:rPr>
                <w:rFonts w:asciiTheme="minorEastAsia" w:eastAsiaTheme="minorEastAsia" w:hAnsiTheme="minorEastAsia"/>
                <w:szCs w:val="21"/>
                <w:highlight w:val="yellow"/>
              </w:rPr>
            </w:pPr>
          </w:p>
        </w:tc>
        <w:tc>
          <w:tcPr>
            <w:tcW w:w="688" w:type="dxa"/>
            <w:gridSpan w:val="2"/>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现场观察</w:t>
            </w:r>
          </w:p>
        </w:tc>
        <w:tc>
          <w:tcPr>
            <w:tcW w:w="9807"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在生产或服务场所对原材料的标识情况：</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区分清楚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防护得当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不适宜说明：</w:t>
            </w:r>
          </w:p>
          <w:p w:rsidR="00383691" w:rsidRPr="00787A7D" w:rsidRDefault="001B5EAF">
            <w:pPr>
              <w:pStyle w:val="a5"/>
              <w:rPr>
                <w:rFonts w:asciiTheme="minorEastAsia" w:eastAsiaTheme="minorEastAsia" w:hAnsiTheme="minorEastAsia"/>
                <w:sz w:val="21"/>
                <w:szCs w:val="21"/>
                <w:u w:val="single"/>
              </w:rPr>
            </w:pPr>
            <w:r w:rsidRPr="00787A7D">
              <w:rPr>
                <w:rFonts w:asciiTheme="minorEastAsia" w:eastAsiaTheme="minorEastAsia" w:hAnsiTheme="minorEastAsia" w:hint="eastAsia"/>
                <w:sz w:val="21"/>
                <w:szCs w:val="21"/>
                <w:u w:val="single"/>
              </w:rPr>
              <w:t>冷冻柜</w:t>
            </w:r>
            <w:r w:rsidR="00B47BAD" w:rsidRPr="00787A7D">
              <w:rPr>
                <w:rFonts w:asciiTheme="minorEastAsia" w:eastAsiaTheme="minorEastAsia" w:hAnsiTheme="minorEastAsia" w:hint="eastAsia"/>
                <w:sz w:val="21"/>
                <w:szCs w:val="21"/>
                <w:u w:val="single"/>
              </w:rPr>
              <w:t>：-</w:t>
            </w:r>
            <w:r w:rsidRPr="00787A7D">
              <w:rPr>
                <w:rFonts w:asciiTheme="minorEastAsia" w:eastAsiaTheme="minorEastAsia" w:hAnsiTheme="minorEastAsia"/>
                <w:sz w:val="21"/>
                <w:szCs w:val="21"/>
                <w:u w:val="single"/>
              </w:rPr>
              <w:t>6.6</w:t>
            </w:r>
            <w:r w:rsidR="00B47BAD" w:rsidRPr="00787A7D">
              <w:rPr>
                <w:rFonts w:asciiTheme="minorEastAsia" w:eastAsiaTheme="minorEastAsia" w:hAnsiTheme="minorEastAsia" w:hint="eastAsia"/>
                <w:sz w:val="21"/>
                <w:szCs w:val="21"/>
                <w:u w:val="single"/>
              </w:rPr>
              <w:t>℃</w:t>
            </w:r>
            <w:r w:rsidR="006F5556" w:rsidRPr="00787A7D">
              <w:rPr>
                <w:rFonts w:asciiTheme="minorEastAsia" w:eastAsiaTheme="minorEastAsia" w:hAnsiTheme="minorEastAsia" w:hint="eastAsia"/>
                <w:sz w:val="21"/>
                <w:szCs w:val="21"/>
                <w:u w:val="single"/>
              </w:rPr>
              <w:t>，</w:t>
            </w:r>
            <w:r w:rsidR="006F5556" w:rsidRPr="00787A7D">
              <w:rPr>
                <w:rFonts w:asciiTheme="minorEastAsia" w:eastAsiaTheme="minorEastAsia" w:hAnsiTheme="minorEastAsia"/>
                <w:sz w:val="21"/>
                <w:szCs w:val="21"/>
                <w:u w:val="single"/>
              </w:rPr>
              <w:t>冷</w:t>
            </w:r>
            <w:r w:rsidR="006F5556" w:rsidRPr="00787A7D">
              <w:rPr>
                <w:rFonts w:asciiTheme="minorEastAsia" w:eastAsiaTheme="minorEastAsia" w:hAnsiTheme="minorEastAsia" w:hint="eastAsia"/>
                <w:sz w:val="21"/>
                <w:szCs w:val="21"/>
                <w:u w:val="single"/>
              </w:rPr>
              <w:t>藏</w:t>
            </w:r>
            <w:r w:rsidRPr="00787A7D">
              <w:rPr>
                <w:rFonts w:asciiTheme="minorEastAsia" w:eastAsiaTheme="minorEastAsia" w:hAnsiTheme="minorEastAsia" w:hint="eastAsia"/>
                <w:sz w:val="21"/>
                <w:szCs w:val="21"/>
                <w:u w:val="single"/>
              </w:rPr>
              <w:t>柜2.2</w:t>
            </w:r>
            <w:r w:rsidR="006F5556" w:rsidRPr="00787A7D">
              <w:rPr>
                <w:rFonts w:asciiTheme="minorEastAsia" w:eastAsiaTheme="minorEastAsia" w:hAnsiTheme="minorEastAsia" w:hint="eastAsia"/>
                <w:sz w:val="21"/>
                <w:szCs w:val="21"/>
                <w:u w:val="single"/>
              </w:rPr>
              <w:t>℃</w:t>
            </w:r>
            <w:r w:rsidRPr="00787A7D">
              <w:rPr>
                <w:rFonts w:asciiTheme="minorEastAsia" w:eastAsiaTheme="minorEastAsia" w:hAnsiTheme="minorEastAsia" w:hint="eastAsia"/>
                <w:sz w:val="21"/>
                <w:szCs w:val="21"/>
                <w:u w:val="single"/>
              </w:rPr>
              <w:t>，蔬</w:t>
            </w:r>
            <w:r w:rsidRPr="00787A7D">
              <w:rPr>
                <w:rFonts w:asciiTheme="minorEastAsia" w:eastAsiaTheme="minorEastAsia" w:hAnsiTheme="minorEastAsia"/>
                <w:sz w:val="21"/>
                <w:szCs w:val="21"/>
                <w:u w:val="single"/>
              </w:rPr>
              <w:t>菜保鲜柜</w:t>
            </w:r>
            <w:r w:rsidRPr="00787A7D">
              <w:rPr>
                <w:rFonts w:asciiTheme="minorEastAsia" w:eastAsiaTheme="minorEastAsia" w:hAnsiTheme="minorEastAsia" w:hint="eastAsia"/>
                <w:sz w:val="21"/>
                <w:szCs w:val="21"/>
                <w:u w:val="single"/>
              </w:rPr>
              <w:t xml:space="preserve"> 未</w:t>
            </w:r>
            <w:r w:rsidRPr="00787A7D">
              <w:rPr>
                <w:rFonts w:asciiTheme="minorEastAsia" w:eastAsiaTheme="minorEastAsia" w:hAnsiTheme="minorEastAsia"/>
                <w:sz w:val="21"/>
                <w:szCs w:val="21"/>
                <w:u w:val="single"/>
              </w:rPr>
              <w:t>有温</w:t>
            </w:r>
            <w:r w:rsidRPr="00787A7D">
              <w:rPr>
                <w:rFonts w:asciiTheme="minorEastAsia" w:eastAsiaTheme="minorEastAsia" w:hAnsiTheme="minorEastAsia" w:hint="eastAsia"/>
                <w:sz w:val="21"/>
                <w:szCs w:val="21"/>
                <w:u w:val="single"/>
              </w:rPr>
              <w:t>度</w:t>
            </w:r>
            <w:r w:rsidRPr="00787A7D">
              <w:rPr>
                <w:rFonts w:asciiTheme="minorEastAsia" w:eastAsiaTheme="minorEastAsia" w:hAnsiTheme="minorEastAsia"/>
                <w:sz w:val="21"/>
                <w:szCs w:val="21"/>
                <w:u w:val="single"/>
              </w:rPr>
              <w:t>显示，已和企业沟</w:t>
            </w:r>
            <w:r w:rsidRPr="00787A7D">
              <w:rPr>
                <w:rFonts w:asciiTheme="minorEastAsia" w:eastAsiaTheme="minorEastAsia" w:hAnsiTheme="minorEastAsia" w:hint="eastAsia"/>
                <w:sz w:val="21"/>
                <w:szCs w:val="21"/>
                <w:u w:val="single"/>
              </w:rPr>
              <w:t>通进</w:t>
            </w:r>
            <w:r w:rsidRPr="00787A7D">
              <w:rPr>
                <w:rFonts w:asciiTheme="minorEastAsia" w:eastAsiaTheme="minorEastAsia" w:hAnsiTheme="minorEastAsia"/>
                <w:sz w:val="21"/>
                <w:szCs w:val="21"/>
                <w:u w:val="single"/>
              </w:rPr>
              <w:t>行温度监测。</w:t>
            </w:r>
          </w:p>
          <w:p w:rsidR="00383691" w:rsidRPr="00787A7D" w:rsidRDefault="00B47BAD">
            <w:pPr>
              <w:pStyle w:val="a5"/>
              <w:ind w:left="0"/>
              <w:rPr>
                <w:rFonts w:asciiTheme="minorEastAsia" w:eastAsiaTheme="minorEastAsia" w:hAnsiTheme="minorEastAsia"/>
                <w:sz w:val="21"/>
                <w:szCs w:val="21"/>
                <w:u w:val="single"/>
              </w:rPr>
            </w:pPr>
            <w:r w:rsidRPr="00787A7D">
              <w:rPr>
                <w:rFonts w:asciiTheme="minorEastAsia" w:eastAsiaTheme="minorEastAsia" w:hAnsiTheme="minorEastAsia" w:hint="eastAsia"/>
                <w:sz w:val="21"/>
                <w:szCs w:val="21"/>
              </w:rPr>
              <w:t>在生产或服务场所对半成品的标识情况：</w:t>
            </w:r>
            <w:r w:rsidRPr="00787A7D">
              <w:rPr>
                <w:rFonts w:asciiTheme="minorEastAsia" w:eastAsiaTheme="minorEastAsia" w:hAnsiTheme="minorEastAsia" w:hint="eastAsia"/>
                <w:sz w:val="21"/>
                <w:szCs w:val="21"/>
              </w:rPr>
              <w:sym w:font="Wingdings" w:char="00A8"/>
            </w:r>
            <w:r w:rsidRPr="00787A7D">
              <w:rPr>
                <w:rFonts w:asciiTheme="minorEastAsia" w:eastAsiaTheme="minorEastAsia" w:hAnsiTheme="minorEastAsia" w:hint="eastAsia"/>
                <w:sz w:val="21"/>
                <w:szCs w:val="21"/>
              </w:rPr>
              <w:t xml:space="preserve">区分清楚  </w:t>
            </w:r>
            <w:r w:rsidRPr="00787A7D">
              <w:rPr>
                <w:rFonts w:asciiTheme="minorEastAsia" w:eastAsiaTheme="minorEastAsia" w:hAnsiTheme="minorEastAsia" w:hint="eastAsia"/>
                <w:sz w:val="21"/>
                <w:szCs w:val="21"/>
              </w:rPr>
              <w:sym w:font="Wingdings" w:char="00A8"/>
            </w:r>
            <w:r w:rsidRPr="00787A7D">
              <w:rPr>
                <w:rFonts w:asciiTheme="minorEastAsia" w:eastAsiaTheme="minorEastAsia" w:hAnsiTheme="minorEastAsia" w:hint="eastAsia"/>
                <w:sz w:val="21"/>
                <w:szCs w:val="21"/>
              </w:rPr>
              <w:t xml:space="preserve">防护得当 </w:t>
            </w:r>
            <w:r w:rsidRPr="00787A7D">
              <w:rPr>
                <w:rFonts w:asciiTheme="minorEastAsia" w:eastAsiaTheme="minorEastAsia" w:hAnsiTheme="minorEastAsia" w:hint="eastAsia"/>
                <w:sz w:val="21"/>
                <w:szCs w:val="21"/>
              </w:rPr>
              <w:sym w:font="Wingdings" w:char="00A8"/>
            </w:r>
            <w:r w:rsidRPr="00787A7D">
              <w:rPr>
                <w:rFonts w:asciiTheme="minorEastAsia" w:eastAsiaTheme="minorEastAsia" w:hAnsiTheme="minorEastAsia" w:hint="eastAsia"/>
                <w:sz w:val="21"/>
                <w:szCs w:val="21"/>
              </w:rPr>
              <w:t>不适宜说明：</w:t>
            </w:r>
            <w:r w:rsidRPr="00787A7D">
              <w:rPr>
                <w:rFonts w:asciiTheme="minorEastAsia" w:eastAsiaTheme="minorEastAsia" w:hAnsiTheme="minorEastAsia" w:hint="eastAsia"/>
                <w:sz w:val="21"/>
                <w:szCs w:val="21"/>
                <w:u w:val="single"/>
              </w:rPr>
              <w:t>当天切配当天使用，存放在周转盘/碗中</w:t>
            </w:r>
          </w:p>
          <w:p w:rsidR="00383691" w:rsidRPr="00787A7D" w:rsidRDefault="00B47BAD">
            <w:pPr>
              <w:rPr>
                <w:rFonts w:asciiTheme="minorEastAsia" w:eastAsiaTheme="minorEastAsia" w:hAnsiTheme="minorEastAsia"/>
                <w:szCs w:val="21"/>
                <w:u w:val="single"/>
              </w:rPr>
            </w:pPr>
            <w:r w:rsidRPr="00787A7D">
              <w:rPr>
                <w:rFonts w:asciiTheme="minorEastAsia" w:eastAsiaTheme="minorEastAsia" w:hAnsiTheme="minorEastAsia" w:hint="eastAsia"/>
                <w:szCs w:val="21"/>
              </w:rPr>
              <w:t>在生产或服务场所对成品的标识情况：</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区分清楚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防护得当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不适宜说明：</w:t>
            </w:r>
            <w:r w:rsidRPr="00787A7D">
              <w:rPr>
                <w:rFonts w:asciiTheme="minorEastAsia" w:eastAsiaTheme="minorEastAsia" w:hAnsiTheme="minorEastAsia" w:hint="eastAsia"/>
                <w:szCs w:val="21"/>
                <w:u w:val="single"/>
              </w:rPr>
              <w:t>在售卖区分区存放，当餐售卖，有餐食标识牌</w:t>
            </w:r>
          </w:p>
          <w:p w:rsidR="00383691" w:rsidRPr="00787A7D" w:rsidRDefault="00B47BAD">
            <w:pPr>
              <w:rPr>
                <w:rFonts w:asciiTheme="minorEastAsia" w:eastAsiaTheme="minorEastAsia" w:hAnsiTheme="minorEastAsia"/>
                <w:szCs w:val="21"/>
                <w:u w:val="single"/>
              </w:rPr>
            </w:pPr>
            <w:r w:rsidRPr="00787A7D">
              <w:rPr>
                <w:rFonts w:asciiTheme="minorEastAsia" w:eastAsiaTheme="minorEastAsia" w:hAnsiTheme="minorEastAsia" w:hint="eastAsia"/>
                <w:szCs w:val="21"/>
              </w:rPr>
              <w:t>在原材料库房的标识情况：</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区分清楚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防护得当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不适宜说明：</w:t>
            </w:r>
            <w:r w:rsidRPr="00787A7D">
              <w:rPr>
                <w:rFonts w:asciiTheme="minorEastAsia" w:eastAsiaTheme="minorEastAsia" w:hAnsiTheme="minorEastAsia" w:hint="eastAsia"/>
                <w:szCs w:val="21"/>
                <w:u w:val="single"/>
              </w:rPr>
              <w:t>现场查看：大米、植物油分区存放，存放在托盘上，隔墙离地；调味料类置于置物架上，分区存放，有标示牌；</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在半成品库房的标识情况：</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区分清楚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防护得当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不适宜说明：不涉及</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在成品库房的标识情况：</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区分清楚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防护得当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不适宜说明：</w:t>
            </w:r>
            <w:r w:rsidRPr="00787A7D">
              <w:rPr>
                <w:rFonts w:asciiTheme="minorEastAsia" w:eastAsiaTheme="minorEastAsia" w:hAnsiTheme="minorEastAsia" w:hint="eastAsia"/>
                <w:szCs w:val="21"/>
                <w:u w:val="single"/>
              </w:rPr>
              <w:t>制熟后当餐售卖；</w:t>
            </w:r>
          </w:p>
        </w:tc>
        <w:tc>
          <w:tcPr>
            <w:tcW w:w="1074" w:type="dxa"/>
            <w:vMerge/>
          </w:tcPr>
          <w:p w:rsidR="00383691" w:rsidRPr="00787A7D" w:rsidRDefault="00383691">
            <w:pPr>
              <w:rPr>
                <w:rFonts w:asciiTheme="minorEastAsia" w:eastAsiaTheme="minorEastAsia" w:hAnsiTheme="minorEastAsia"/>
                <w:szCs w:val="21"/>
                <w:highlight w:val="yellow"/>
              </w:rPr>
            </w:pPr>
          </w:p>
        </w:tc>
      </w:tr>
      <w:tr w:rsidR="00383691" w:rsidRPr="00787A7D" w:rsidTr="0086183B">
        <w:trPr>
          <w:gridAfter w:val="1"/>
          <w:wAfter w:w="32" w:type="dxa"/>
          <w:trHeight w:val="486"/>
        </w:trPr>
        <w:tc>
          <w:tcPr>
            <w:tcW w:w="1788" w:type="dxa"/>
            <w:vMerge w:val="restart"/>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撤回/召回</w:t>
            </w:r>
          </w:p>
        </w:tc>
        <w:tc>
          <w:tcPr>
            <w:tcW w:w="1100" w:type="dxa"/>
            <w:gridSpan w:val="2"/>
            <w:vMerge w:val="restart"/>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F</w:t>
            </w:r>
            <w:r w:rsidRPr="00787A7D">
              <w:rPr>
                <w:rFonts w:asciiTheme="minorEastAsia" w:eastAsiaTheme="minorEastAsia" w:hAnsiTheme="minorEastAsia"/>
                <w:szCs w:val="21"/>
              </w:rPr>
              <w:t>8.9.5</w:t>
            </w:r>
          </w:p>
          <w:p w:rsidR="00383691" w:rsidRPr="00787A7D" w:rsidRDefault="00B47BAD">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t>H（V1.0）3.9</w:t>
            </w:r>
          </w:p>
          <w:p w:rsidR="00383691" w:rsidRPr="00787A7D" w:rsidRDefault="00383691">
            <w:pPr>
              <w:pStyle w:val="a0"/>
              <w:rPr>
                <w:rFonts w:asciiTheme="minorEastAsia" w:eastAsiaTheme="minorEastAsia" w:hAnsiTheme="minorEastAsia"/>
                <w:sz w:val="21"/>
                <w:szCs w:val="21"/>
              </w:rPr>
            </w:pPr>
          </w:p>
        </w:tc>
        <w:tc>
          <w:tcPr>
            <w:tcW w:w="677"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文件名称</w:t>
            </w:r>
          </w:p>
        </w:tc>
        <w:tc>
          <w:tcPr>
            <w:tcW w:w="9807" w:type="dxa"/>
          </w:tcPr>
          <w:p w:rsidR="00383691" w:rsidRPr="00787A7D" w:rsidRDefault="00B47BAD">
            <w:pPr>
              <w:spacing w:line="480" w:lineRule="exact"/>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《产品召回/撤回控制程序》、</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《食品召回控制程序》</w:t>
            </w:r>
          </w:p>
        </w:tc>
        <w:tc>
          <w:tcPr>
            <w:tcW w:w="1074" w:type="dxa"/>
            <w:vMerge w:val="restart"/>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符合</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不符合</w:t>
            </w:r>
          </w:p>
        </w:tc>
      </w:tr>
      <w:tr w:rsidR="00383691" w:rsidRPr="00787A7D" w:rsidTr="0086183B">
        <w:trPr>
          <w:gridAfter w:val="1"/>
          <w:wAfter w:w="32" w:type="dxa"/>
          <w:trHeight w:val="1590"/>
        </w:trPr>
        <w:tc>
          <w:tcPr>
            <w:tcW w:w="1788" w:type="dxa"/>
            <w:vMerge/>
          </w:tcPr>
          <w:p w:rsidR="00383691" w:rsidRPr="00787A7D" w:rsidRDefault="00383691">
            <w:pPr>
              <w:rPr>
                <w:rFonts w:asciiTheme="minorEastAsia" w:eastAsiaTheme="minorEastAsia" w:hAnsiTheme="minorEastAsia"/>
                <w:szCs w:val="21"/>
              </w:rPr>
            </w:pPr>
          </w:p>
        </w:tc>
        <w:tc>
          <w:tcPr>
            <w:tcW w:w="1100" w:type="dxa"/>
            <w:gridSpan w:val="2"/>
            <w:vMerge/>
          </w:tcPr>
          <w:p w:rsidR="00383691" w:rsidRPr="00787A7D" w:rsidRDefault="00383691">
            <w:pPr>
              <w:rPr>
                <w:rFonts w:asciiTheme="minorEastAsia" w:eastAsiaTheme="minorEastAsia" w:hAnsiTheme="minorEastAsia"/>
                <w:szCs w:val="21"/>
              </w:rPr>
            </w:pPr>
          </w:p>
        </w:tc>
        <w:tc>
          <w:tcPr>
            <w:tcW w:w="677"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有权决定撤回/召回人员：</w:t>
            </w:r>
            <w:r w:rsidRPr="00787A7D">
              <w:rPr>
                <w:rFonts w:asciiTheme="minorEastAsia" w:eastAsiaTheme="minorEastAsia" w:hAnsiTheme="minorEastAsia" w:hint="eastAsia"/>
                <w:szCs w:val="21"/>
                <w:u w:val="single"/>
              </w:rPr>
              <w:t xml:space="preserve">   总经理</w:t>
            </w:r>
            <w:r w:rsidR="001B5EAF" w:rsidRPr="00787A7D">
              <w:rPr>
                <w:rFonts w:asciiTheme="minorEastAsia" w:eastAsiaTheme="minorEastAsia" w:hAnsiTheme="minorEastAsia" w:hint="eastAsia"/>
                <w:szCs w:val="21"/>
                <w:u w:val="single"/>
              </w:rPr>
              <w:t>马聚</w:t>
            </w:r>
            <w:r w:rsidR="001B5EAF" w:rsidRPr="00787A7D">
              <w:rPr>
                <w:rFonts w:asciiTheme="minorEastAsia" w:eastAsiaTheme="minorEastAsia" w:hAnsiTheme="minorEastAsia"/>
                <w:szCs w:val="21"/>
                <w:u w:val="single"/>
              </w:rPr>
              <w:t>成</w:t>
            </w:r>
            <w:r w:rsidRPr="00787A7D">
              <w:rPr>
                <w:rFonts w:asciiTheme="minorEastAsia" w:eastAsiaTheme="minorEastAsia" w:hAnsiTheme="minorEastAsia" w:hint="eastAsia"/>
                <w:szCs w:val="21"/>
                <w:u w:val="single"/>
              </w:rPr>
              <w:t xml:space="preserve">  </w:t>
            </w:r>
            <w:r w:rsidRPr="00787A7D">
              <w:rPr>
                <w:rFonts w:asciiTheme="minorEastAsia" w:eastAsiaTheme="minorEastAsia" w:hAnsiTheme="minorEastAsia" w:hint="eastAsia"/>
                <w:szCs w:val="21"/>
              </w:rPr>
              <w:t xml:space="preserve"> ；  </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确保及时撤回/召回被确定为潜在不安全的大量最终产品。</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896"/>
              <w:gridCol w:w="2312"/>
            </w:tblGrid>
            <w:tr w:rsidR="00383691" w:rsidRPr="00787A7D">
              <w:tc>
                <w:tcPr>
                  <w:tcW w:w="3835" w:type="dxa"/>
                  <w:shd w:val="clear" w:color="auto" w:fill="auto"/>
                </w:tcPr>
                <w:p w:rsidR="00383691" w:rsidRPr="00787A7D" w:rsidRDefault="00383691">
                  <w:pPr>
                    <w:rPr>
                      <w:rFonts w:asciiTheme="minorEastAsia" w:eastAsiaTheme="minorEastAsia" w:hAnsiTheme="minorEastAsia"/>
                      <w:szCs w:val="21"/>
                    </w:rPr>
                  </w:pPr>
                </w:p>
              </w:tc>
              <w:tc>
                <w:tcPr>
                  <w:tcW w:w="2896"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实施责任部门</w:t>
                  </w:r>
                </w:p>
              </w:tc>
              <w:tc>
                <w:tcPr>
                  <w:tcW w:w="2312"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备注</w:t>
                  </w:r>
                </w:p>
              </w:tc>
            </w:tr>
            <w:tr w:rsidR="00383691" w:rsidRPr="00787A7D">
              <w:tc>
                <w:tcPr>
                  <w:tcW w:w="3835"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通知法定和监管机构</w:t>
                  </w:r>
                </w:p>
              </w:tc>
              <w:tc>
                <w:tcPr>
                  <w:tcW w:w="2896"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食品安全小组组长</w:t>
                  </w:r>
                </w:p>
              </w:tc>
              <w:tc>
                <w:tcPr>
                  <w:tcW w:w="2312" w:type="dxa"/>
                  <w:shd w:val="clear" w:color="auto" w:fill="auto"/>
                </w:tcPr>
                <w:p w:rsidR="00383691" w:rsidRPr="00787A7D" w:rsidRDefault="00383691">
                  <w:pPr>
                    <w:rPr>
                      <w:rFonts w:asciiTheme="minorEastAsia" w:eastAsiaTheme="minorEastAsia" w:hAnsiTheme="minorEastAsia"/>
                      <w:szCs w:val="21"/>
                    </w:rPr>
                  </w:pPr>
                </w:p>
              </w:tc>
            </w:tr>
            <w:tr w:rsidR="00383691" w:rsidRPr="00787A7D">
              <w:tc>
                <w:tcPr>
                  <w:tcW w:w="3835"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通知客户</w:t>
                  </w:r>
                </w:p>
              </w:tc>
              <w:tc>
                <w:tcPr>
                  <w:tcW w:w="2896" w:type="dxa"/>
                  <w:shd w:val="clear" w:color="auto" w:fill="auto"/>
                </w:tcPr>
                <w:p w:rsidR="00383691" w:rsidRPr="00787A7D" w:rsidRDefault="001B5EAF" w:rsidP="000E4D2C">
                  <w:pPr>
                    <w:rPr>
                      <w:rFonts w:asciiTheme="minorEastAsia" w:eastAsiaTheme="minorEastAsia" w:hAnsiTheme="minorEastAsia"/>
                      <w:szCs w:val="21"/>
                    </w:rPr>
                  </w:pPr>
                  <w:r w:rsidRPr="00787A7D">
                    <w:rPr>
                      <w:rFonts w:asciiTheme="minorEastAsia" w:eastAsiaTheme="minorEastAsia" w:hAnsiTheme="minorEastAsia" w:hint="eastAsia"/>
                      <w:szCs w:val="21"/>
                    </w:rPr>
                    <w:t>综</w:t>
                  </w:r>
                  <w:r w:rsidRPr="00787A7D">
                    <w:rPr>
                      <w:rFonts w:asciiTheme="minorEastAsia" w:eastAsiaTheme="minorEastAsia" w:hAnsiTheme="minorEastAsia"/>
                      <w:szCs w:val="21"/>
                    </w:rPr>
                    <w:t>合部</w:t>
                  </w:r>
                </w:p>
              </w:tc>
              <w:tc>
                <w:tcPr>
                  <w:tcW w:w="2312" w:type="dxa"/>
                  <w:shd w:val="clear" w:color="auto" w:fill="auto"/>
                </w:tcPr>
                <w:p w:rsidR="00383691" w:rsidRPr="00787A7D" w:rsidRDefault="00383691">
                  <w:pPr>
                    <w:rPr>
                      <w:rFonts w:asciiTheme="minorEastAsia" w:eastAsiaTheme="minorEastAsia" w:hAnsiTheme="minorEastAsia"/>
                      <w:szCs w:val="21"/>
                    </w:rPr>
                  </w:pPr>
                </w:p>
              </w:tc>
            </w:tr>
            <w:tr w:rsidR="00383691" w:rsidRPr="00787A7D">
              <w:tc>
                <w:tcPr>
                  <w:tcW w:w="3835"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通知消费者</w:t>
                  </w:r>
                </w:p>
              </w:tc>
              <w:tc>
                <w:tcPr>
                  <w:tcW w:w="2896" w:type="dxa"/>
                  <w:shd w:val="clear" w:color="auto" w:fill="auto"/>
                </w:tcPr>
                <w:p w:rsidR="00383691" w:rsidRPr="00787A7D" w:rsidRDefault="001B5EAF">
                  <w:pPr>
                    <w:rPr>
                      <w:rFonts w:asciiTheme="minorEastAsia" w:eastAsiaTheme="minorEastAsia" w:hAnsiTheme="minorEastAsia"/>
                      <w:szCs w:val="21"/>
                    </w:rPr>
                  </w:pPr>
                  <w:r w:rsidRPr="00787A7D">
                    <w:rPr>
                      <w:rFonts w:asciiTheme="minorEastAsia" w:eastAsiaTheme="minorEastAsia" w:hAnsiTheme="minorEastAsia" w:hint="eastAsia"/>
                      <w:szCs w:val="21"/>
                    </w:rPr>
                    <w:t>综</w:t>
                  </w:r>
                  <w:r w:rsidRPr="00787A7D">
                    <w:rPr>
                      <w:rFonts w:asciiTheme="minorEastAsia" w:eastAsiaTheme="minorEastAsia" w:hAnsiTheme="minorEastAsia"/>
                      <w:szCs w:val="21"/>
                    </w:rPr>
                    <w:t>合部</w:t>
                  </w:r>
                </w:p>
              </w:tc>
              <w:tc>
                <w:tcPr>
                  <w:tcW w:w="2312" w:type="dxa"/>
                  <w:shd w:val="clear" w:color="auto" w:fill="auto"/>
                </w:tcPr>
                <w:p w:rsidR="00383691" w:rsidRPr="00787A7D" w:rsidRDefault="00383691">
                  <w:pPr>
                    <w:rPr>
                      <w:rFonts w:asciiTheme="minorEastAsia" w:eastAsiaTheme="minorEastAsia" w:hAnsiTheme="minorEastAsia"/>
                      <w:szCs w:val="21"/>
                    </w:rPr>
                  </w:pPr>
                </w:p>
              </w:tc>
            </w:tr>
            <w:tr w:rsidR="00383691" w:rsidRPr="00787A7D">
              <w:tc>
                <w:tcPr>
                  <w:tcW w:w="3835"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处置撤回产品</w:t>
                  </w:r>
                </w:p>
              </w:tc>
              <w:tc>
                <w:tcPr>
                  <w:tcW w:w="2896" w:type="dxa"/>
                  <w:shd w:val="clear" w:color="auto" w:fill="auto"/>
                </w:tcPr>
                <w:p w:rsidR="00383691" w:rsidRPr="00787A7D" w:rsidRDefault="008F6849" w:rsidP="008F6849">
                  <w:pPr>
                    <w:rPr>
                      <w:rFonts w:asciiTheme="minorEastAsia" w:eastAsiaTheme="minorEastAsia" w:hAnsiTheme="minorEastAsia"/>
                      <w:szCs w:val="21"/>
                    </w:rPr>
                  </w:pPr>
                  <w:r w:rsidRPr="00787A7D">
                    <w:rPr>
                      <w:rFonts w:asciiTheme="minorEastAsia" w:eastAsiaTheme="minorEastAsia" w:hAnsiTheme="minorEastAsia" w:hint="eastAsia"/>
                      <w:szCs w:val="21"/>
                    </w:rPr>
                    <w:t>餐</w:t>
                  </w:r>
                  <w:r w:rsidRPr="00787A7D">
                    <w:rPr>
                      <w:rFonts w:asciiTheme="minorEastAsia" w:eastAsiaTheme="minorEastAsia" w:hAnsiTheme="minorEastAsia"/>
                      <w:szCs w:val="21"/>
                    </w:rPr>
                    <w:t>饮管理部</w:t>
                  </w:r>
                </w:p>
              </w:tc>
              <w:tc>
                <w:tcPr>
                  <w:tcW w:w="2312" w:type="dxa"/>
                  <w:shd w:val="clear" w:color="auto" w:fill="auto"/>
                </w:tcPr>
                <w:p w:rsidR="0061298C" w:rsidRPr="00787A7D" w:rsidRDefault="0061298C" w:rsidP="008F6849">
                  <w:pPr>
                    <w:rPr>
                      <w:rFonts w:asciiTheme="minorEastAsia" w:eastAsiaTheme="minorEastAsia" w:hAnsiTheme="minorEastAsia"/>
                      <w:szCs w:val="21"/>
                    </w:rPr>
                  </w:pPr>
                </w:p>
              </w:tc>
            </w:tr>
            <w:tr w:rsidR="00383691" w:rsidRPr="00787A7D">
              <w:tc>
                <w:tcPr>
                  <w:tcW w:w="3835"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处置库存中受影响的批次/批号产品</w:t>
                  </w:r>
                </w:p>
              </w:tc>
              <w:tc>
                <w:tcPr>
                  <w:tcW w:w="2896"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食品安全小组组长</w:t>
                  </w:r>
                </w:p>
              </w:tc>
              <w:tc>
                <w:tcPr>
                  <w:tcW w:w="2312" w:type="dxa"/>
                  <w:shd w:val="clear" w:color="auto" w:fill="auto"/>
                </w:tcPr>
                <w:p w:rsidR="00383691" w:rsidRPr="00787A7D" w:rsidRDefault="00383691">
                  <w:pPr>
                    <w:rPr>
                      <w:rFonts w:asciiTheme="minorEastAsia" w:eastAsiaTheme="minorEastAsia" w:hAnsiTheme="minorEastAsia"/>
                      <w:szCs w:val="21"/>
                    </w:rPr>
                  </w:pPr>
                </w:p>
              </w:tc>
            </w:tr>
            <w:tr w:rsidR="00383691" w:rsidRPr="00787A7D">
              <w:tc>
                <w:tcPr>
                  <w:tcW w:w="3835"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安排采取措施的顺序</w:t>
                  </w:r>
                </w:p>
              </w:tc>
              <w:tc>
                <w:tcPr>
                  <w:tcW w:w="2896"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食品安全小组组长</w:t>
                  </w:r>
                </w:p>
              </w:tc>
              <w:tc>
                <w:tcPr>
                  <w:tcW w:w="2312" w:type="dxa"/>
                  <w:shd w:val="clear" w:color="auto" w:fill="auto"/>
                </w:tcPr>
                <w:p w:rsidR="00383691" w:rsidRPr="00787A7D" w:rsidRDefault="00383691">
                  <w:pPr>
                    <w:rPr>
                      <w:rFonts w:asciiTheme="minorEastAsia" w:eastAsiaTheme="minorEastAsia" w:hAnsiTheme="minorEastAsia"/>
                      <w:szCs w:val="21"/>
                    </w:rPr>
                  </w:pPr>
                </w:p>
              </w:tc>
            </w:tr>
          </w:tbl>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本部门是否发生产品的</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撤回或</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召回的情况：</w:t>
            </w:r>
          </w:p>
          <w:p w:rsidR="00383691" w:rsidRPr="00787A7D" w:rsidRDefault="00B47BAD">
            <w:pPr>
              <w:rPr>
                <w:rFonts w:asciiTheme="minorEastAsia" w:eastAsiaTheme="minorEastAsia" w:hAnsiTheme="minorEastAsia"/>
                <w:szCs w:val="21"/>
                <w:u w:val="single"/>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未发生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已发生，说明</w:t>
            </w:r>
            <w:r w:rsidRPr="00787A7D">
              <w:rPr>
                <w:rFonts w:asciiTheme="minorEastAsia" w:eastAsiaTheme="minorEastAsia" w:hAnsiTheme="minorEastAsia" w:hint="eastAsia"/>
                <w:szCs w:val="21"/>
                <w:u w:val="single"/>
              </w:rPr>
              <w:t xml:space="preserve">                      </w:t>
            </w:r>
          </w:p>
          <w:p w:rsidR="00383691" w:rsidRPr="00787A7D" w:rsidRDefault="00B47BAD">
            <w:pPr>
              <w:rPr>
                <w:rFonts w:asciiTheme="minorEastAsia" w:eastAsiaTheme="minorEastAsia" w:hAnsiTheme="minorEastAsia"/>
                <w:szCs w:val="21"/>
                <w:u w:val="single"/>
              </w:rPr>
            </w:pPr>
            <w:r w:rsidRPr="00787A7D">
              <w:rPr>
                <w:rFonts w:asciiTheme="minorEastAsia" w:eastAsiaTheme="minorEastAsia" w:hAnsiTheme="minorEastAsia" w:hint="eastAsia"/>
                <w:szCs w:val="21"/>
              </w:rPr>
              <w:t>本部门是否发生产品的撤回或召回方面的处置：</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未发生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已发生，说明</w:t>
            </w:r>
            <w:r w:rsidRPr="00787A7D">
              <w:rPr>
                <w:rFonts w:asciiTheme="minorEastAsia" w:eastAsiaTheme="minorEastAsia" w:hAnsiTheme="minorEastAsia" w:hint="eastAsia"/>
                <w:szCs w:val="21"/>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09"/>
              <w:gridCol w:w="2264"/>
              <w:gridCol w:w="1527"/>
              <w:gridCol w:w="1518"/>
              <w:gridCol w:w="1410"/>
            </w:tblGrid>
            <w:tr w:rsidR="00383691" w:rsidRPr="00787A7D" w:rsidTr="00D33392">
              <w:trPr>
                <w:trHeight w:val="90"/>
              </w:trPr>
              <w:tc>
                <w:tcPr>
                  <w:tcW w:w="1015"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撤回日期</w:t>
                  </w:r>
                </w:p>
              </w:tc>
              <w:tc>
                <w:tcPr>
                  <w:tcW w:w="1309"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性质</w:t>
                  </w:r>
                </w:p>
              </w:tc>
              <w:tc>
                <w:tcPr>
                  <w:tcW w:w="2264"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撤回原因</w:t>
                  </w:r>
                </w:p>
              </w:tc>
              <w:tc>
                <w:tcPr>
                  <w:tcW w:w="152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撤回范围</w:t>
                  </w:r>
                </w:p>
              </w:tc>
              <w:tc>
                <w:tcPr>
                  <w:tcW w:w="1518"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撤回结果</w:t>
                  </w:r>
                </w:p>
              </w:tc>
              <w:tc>
                <w:tcPr>
                  <w:tcW w:w="1410"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有效性评价</w:t>
                  </w:r>
                </w:p>
              </w:tc>
            </w:tr>
            <w:tr w:rsidR="00383691" w:rsidRPr="00787A7D" w:rsidTr="00D33392">
              <w:tc>
                <w:tcPr>
                  <w:tcW w:w="1015" w:type="dxa"/>
                  <w:shd w:val="clear" w:color="auto" w:fill="auto"/>
                </w:tcPr>
                <w:p w:rsidR="00383691" w:rsidRPr="00787A7D" w:rsidRDefault="006D42A5">
                  <w:pPr>
                    <w:rPr>
                      <w:rFonts w:asciiTheme="minorEastAsia" w:eastAsiaTheme="minorEastAsia" w:hAnsiTheme="minorEastAsia"/>
                      <w:szCs w:val="21"/>
                    </w:rPr>
                  </w:pPr>
                  <w:r w:rsidRPr="00787A7D">
                    <w:rPr>
                      <w:rFonts w:asciiTheme="minorEastAsia" w:eastAsiaTheme="minorEastAsia" w:hAnsiTheme="minorEastAsia" w:hint="eastAsia"/>
                      <w:bCs/>
                      <w:szCs w:val="21"/>
                    </w:rPr>
                    <w:t>2022年04月20日</w:t>
                  </w:r>
                </w:p>
              </w:tc>
              <w:tc>
                <w:tcPr>
                  <w:tcW w:w="1309"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实际撤回 </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模拟撤回</w:t>
                  </w:r>
                </w:p>
              </w:tc>
              <w:tc>
                <w:tcPr>
                  <w:tcW w:w="2264" w:type="dxa"/>
                  <w:shd w:val="clear" w:color="auto" w:fill="auto"/>
                </w:tcPr>
                <w:p w:rsidR="006D42A5" w:rsidRPr="00787A7D" w:rsidRDefault="006D42A5" w:rsidP="006D42A5">
                  <w:pPr>
                    <w:widowControl/>
                    <w:jc w:val="left"/>
                    <w:rPr>
                      <w:rFonts w:asciiTheme="minorEastAsia" w:eastAsiaTheme="minorEastAsia" w:hAnsiTheme="minorEastAsia"/>
                      <w:bCs/>
                      <w:szCs w:val="21"/>
                    </w:rPr>
                  </w:pPr>
                  <w:r w:rsidRPr="00787A7D">
                    <w:rPr>
                      <w:rFonts w:asciiTheme="minorEastAsia" w:eastAsiaTheme="minorEastAsia" w:hAnsiTheme="minorEastAsia" w:hint="eastAsia"/>
                      <w:bCs/>
                      <w:szCs w:val="21"/>
                    </w:rPr>
                    <w:t>2022年04月20日12时10分，餐饮管理部接到就餐者投诉，</w:t>
                  </w:r>
                </w:p>
                <w:p w:rsidR="006D42A5" w:rsidRPr="00787A7D" w:rsidRDefault="006D42A5" w:rsidP="006D42A5">
                  <w:pPr>
                    <w:widowControl/>
                    <w:jc w:val="left"/>
                    <w:rPr>
                      <w:rFonts w:asciiTheme="minorEastAsia" w:eastAsiaTheme="minorEastAsia" w:hAnsiTheme="minorEastAsia"/>
                      <w:bCs/>
                      <w:szCs w:val="21"/>
                    </w:rPr>
                  </w:pPr>
                  <w:r w:rsidRPr="00787A7D">
                    <w:rPr>
                      <w:rFonts w:asciiTheme="minorEastAsia" w:eastAsiaTheme="minorEastAsia" w:hAnsiTheme="minorEastAsia" w:hint="eastAsia"/>
                      <w:bCs/>
                      <w:szCs w:val="21"/>
                    </w:rPr>
                    <w:t xml:space="preserve">反馈打的饭菜中空心菜未炒熟，批次为：20220420007  </w:t>
                  </w:r>
                </w:p>
                <w:p w:rsidR="00383691" w:rsidRPr="00787A7D" w:rsidRDefault="00383691" w:rsidP="00D33392">
                  <w:pPr>
                    <w:widowControl/>
                    <w:jc w:val="left"/>
                    <w:rPr>
                      <w:rFonts w:asciiTheme="minorEastAsia" w:eastAsiaTheme="minorEastAsia" w:hAnsiTheme="minorEastAsia"/>
                      <w:szCs w:val="21"/>
                    </w:rPr>
                  </w:pPr>
                </w:p>
              </w:tc>
              <w:tc>
                <w:tcPr>
                  <w:tcW w:w="1527" w:type="dxa"/>
                  <w:shd w:val="clear" w:color="auto" w:fill="auto"/>
                </w:tcPr>
                <w:p w:rsidR="00383691" w:rsidRPr="00787A7D" w:rsidRDefault="006D42A5">
                  <w:pPr>
                    <w:rPr>
                      <w:rFonts w:asciiTheme="minorEastAsia" w:eastAsiaTheme="minorEastAsia" w:hAnsiTheme="minorEastAsia"/>
                      <w:szCs w:val="21"/>
                    </w:rPr>
                  </w:pPr>
                  <w:r w:rsidRPr="00787A7D">
                    <w:rPr>
                      <w:rFonts w:asciiTheme="minorEastAsia" w:eastAsiaTheme="minorEastAsia" w:hAnsiTheme="minorEastAsia" w:hint="eastAsia"/>
                      <w:bCs/>
                      <w:szCs w:val="21"/>
                    </w:rPr>
                    <w:t>将20位就餐者未吃完的空心菜全部召回，道歉并重新制作15份新的给就餐者。</w:t>
                  </w:r>
                </w:p>
              </w:tc>
              <w:tc>
                <w:tcPr>
                  <w:tcW w:w="1518"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全部撤回</w:t>
                  </w:r>
                </w:p>
              </w:tc>
              <w:tc>
                <w:tcPr>
                  <w:tcW w:w="1410"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流程有效 </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存在不足</w:t>
                  </w:r>
                </w:p>
              </w:tc>
            </w:tr>
          </w:tbl>
          <w:p w:rsidR="00383691" w:rsidRPr="00787A7D" w:rsidRDefault="00383691">
            <w:pPr>
              <w:pStyle w:val="a0"/>
              <w:rPr>
                <w:rFonts w:asciiTheme="minorEastAsia" w:eastAsiaTheme="minorEastAsia" w:hAnsiTheme="minorEastAsia"/>
                <w:sz w:val="21"/>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结论：</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能够确保完整、 及时地撤回已被识别为潜在不安全的批次/批号产品   </w:t>
            </w:r>
          </w:p>
          <w:p w:rsidR="00383691" w:rsidRPr="00787A7D" w:rsidRDefault="00B47BAD">
            <w:pPr>
              <w:ind w:firstLineChars="300" w:firstLine="630"/>
              <w:rPr>
                <w:rFonts w:asciiTheme="minorEastAsia" w:eastAsiaTheme="minorEastAsia" w:hAnsiTheme="minorEastAsia"/>
                <w:szCs w:val="21"/>
                <w:u w:val="single"/>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不能够确保完整、 及时地撤回已被识别为潜在不安全的批次/批号产品，说明：</w:t>
            </w:r>
            <w:r w:rsidRPr="00787A7D">
              <w:rPr>
                <w:rFonts w:asciiTheme="minorEastAsia" w:eastAsiaTheme="minorEastAsia" w:hAnsiTheme="minorEastAsia" w:hint="eastAsia"/>
                <w:szCs w:val="21"/>
                <w:u w:val="single"/>
              </w:rPr>
              <w:t xml:space="preserve">         </w:t>
            </w:r>
          </w:p>
          <w:p w:rsidR="00383691" w:rsidRPr="00787A7D" w:rsidRDefault="00383691">
            <w:pPr>
              <w:rPr>
                <w:rFonts w:asciiTheme="minorEastAsia" w:eastAsiaTheme="minorEastAsia" w:hAnsiTheme="minorEastAsia"/>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见《产品召回记录》，并向最高管理者报告，作为管理评审的输入。</w:t>
            </w:r>
          </w:p>
          <w:p w:rsidR="00383691" w:rsidRPr="00787A7D" w:rsidRDefault="00383691">
            <w:pPr>
              <w:rPr>
                <w:rFonts w:asciiTheme="minorEastAsia" w:eastAsiaTheme="minorEastAsia" w:hAnsiTheme="minorEastAsia"/>
                <w:szCs w:val="21"/>
              </w:rPr>
            </w:pPr>
          </w:p>
        </w:tc>
        <w:tc>
          <w:tcPr>
            <w:tcW w:w="1074" w:type="dxa"/>
            <w:vMerge/>
          </w:tcPr>
          <w:p w:rsidR="00383691" w:rsidRPr="00787A7D" w:rsidRDefault="00383691">
            <w:pPr>
              <w:rPr>
                <w:rFonts w:asciiTheme="minorEastAsia" w:eastAsiaTheme="minorEastAsia" w:hAnsiTheme="minorEastAsia"/>
                <w:szCs w:val="21"/>
              </w:rPr>
            </w:pPr>
          </w:p>
        </w:tc>
      </w:tr>
      <w:tr w:rsidR="00383691" w:rsidRPr="00787A7D" w:rsidTr="0086183B">
        <w:trPr>
          <w:gridAfter w:val="1"/>
          <w:wAfter w:w="32" w:type="dxa"/>
          <w:trHeight w:val="486"/>
        </w:trPr>
        <w:tc>
          <w:tcPr>
            <w:tcW w:w="1788" w:type="dxa"/>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危害分析</w:t>
            </w:r>
          </w:p>
        </w:tc>
        <w:tc>
          <w:tcPr>
            <w:tcW w:w="1100" w:type="dxa"/>
            <w:gridSpan w:val="2"/>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F8.5.2</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H（V1.0）4.3.1</w:t>
            </w:r>
          </w:p>
          <w:p w:rsidR="00383691" w:rsidRPr="00787A7D" w:rsidRDefault="00383691">
            <w:pPr>
              <w:rPr>
                <w:rFonts w:asciiTheme="minorEastAsia" w:eastAsiaTheme="minorEastAsia" w:hAnsiTheme="minorEastAsia"/>
                <w:szCs w:val="21"/>
              </w:rPr>
            </w:pPr>
          </w:p>
          <w:p w:rsidR="00383691" w:rsidRPr="00787A7D" w:rsidRDefault="00383691">
            <w:pPr>
              <w:rPr>
                <w:rFonts w:asciiTheme="minorEastAsia" w:eastAsiaTheme="minorEastAsia" w:hAnsiTheme="minorEastAsia"/>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H（V1.0）4.3.3 </w:t>
            </w: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p w:rsidR="00383691" w:rsidRPr="00787A7D" w:rsidRDefault="00383691">
            <w:pPr>
              <w:pStyle w:val="a0"/>
              <w:rPr>
                <w:rFonts w:asciiTheme="minorEastAsia" w:eastAsiaTheme="minorEastAsia" w:hAnsiTheme="minorEastAsia"/>
                <w:sz w:val="21"/>
                <w:szCs w:val="21"/>
              </w:rPr>
            </w:pPr>
          </w:p>
        </w:tc>
        <w:tc>
          <w:tcPr>
            <w:tcW w:w="67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hint="eastAsia"/>
                <w:szCs w:val="21"/>
              </w:rPr>
              <w:t>文件名称</w:t>
            </w:r>
          </w:p>
        </w:tc>
        <w:tc>
          <w:tcPr>
            <w:tcW w:w="9807" w:type="dxa"/>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《H</w:t>
            </w:r>
            <w:r w:rsidRPr="00787A7D">
              <w:rPr>
                <w:rFonts w:asciiTheme="minorEastAsia" w:eastAsiaTheme="minorEastAsia" w:hAnsiTheme="minorEastAsia"/>
                <w:szCs w:val="21"/>
              </w:rPr>
              <w:t>ACCP</w:t>
            </w:r>
            <w:r w:rsidRPr="00787A7D">
              <w:rPr>
                <w:rFonts w:asciiTheme="minorEastAsia" w:eastAsiaTheme="minorEastAsia" w:hAnsiTheme="minorEastAsia" w:hint="eastAsia"/>
                <w:szCs w:val="21"/>
              </w:rPr>
              <w:t>计划书》</w:t>
            </w:r>
          </w:p>
        </w:tc>
        <w:tc>
          <w:tcPr>
            <w:tcW w:w="1074" w:type="dxa"/>
            <w:vMerge w:val="restart"/>
            <w:shd w:val="clear" w:color="auto" w:fill="auto"/>
          </w:tcPr>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符合</w:t>
            </w:r>
          </w:p>
          <w:p w:rsidR="00383691" w:rsidRPr="00787A7D" w:rsidRDefault="00B47BAD">
            <w:pPr>
              <w:rPr>
                <w:rFonts w:asciiTheme="minorEastAsia" w:eastAsiaTheme="minorEastAsia" w:hAnsiTheme="minorEastAsia"/>
                <w:szCs w:val="21"/>
              </w:rPr>
            </w:pP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不符合</w:t>
            </w:r>
          </w:p>
        </w:tc>
      </w:tr>
      <w:tr w:rsidR="00592C51" w:rsidRPr="00787A7D" w:rsidTr="0086183B">
        <w:trPr>
          <w:gridAfter w:val="1"/>
          <w:wAfter w:w="32" w:type="dxa"/>
          <w:trHeight w:val="811"/>
        </w:trPr>
        <w:tc>
          <w:tcPr>
            <w:tcW w:w="1788" w:type="dxa"/>
            <w:vMerge/>
            <w:shd w:val="clear" w:color="auto" w:fill="auto"/>
          </w:tcPr>
          <w:p w:rsidR="00592C51" w:rsidRPr="00787A7D" w:rsidRDefault="00592C51" w:rsidP="00592C51">
            <w:pPr>
              <w:rPr>
                <w:rFonts w:asciiTheme="minorEastAsia" w:eastAsiaTheme="minorEastAsia" w:hAnsiTheme="minorEastAsia"/>
                <w:szCs w:val="21"/>
              </w:rPr>
            </w:pPr>
          </w:p>
        </w:tc>
        <w:tc>
          <w:tcPr>
            <w:tcW w:w="1100" w:type="dxa"/>
            <w:gridSpan w:val="2"/>
            <w:vMerge/>
            <w:shd w:val="clear" w:color="auto" w:fill="auto"/>
          </w:tcPr>
          <w:p w:rsidR="00592C51" w:rsidRPr="00787A7D" w:rsidRDefault="00592C51" w:rsidP="00592C51">
            <w:pPr>
              <w:rPr>
                <w:rFonts w:asciiTheme="minorEastAsia" w:eastAsiaTheme="minorEastAsia" w:hAnsiTheme="minorEastAsia"/>
                <w:szCs w:val="21"/>
              </w:rPr>
            </w:pPr>
          </w:p>
        </w:tc>
        <w:tc>
          <w:tcPr>
            <w:tcW w:w="67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shd w:val="clear" w:color="auto" w:fill="auto"/>
          </w:tcPr>
          <w:p w:rsidR="00A67E30" w:rsidRPr="00787A7D" w:rsidRDefault="00A67E30" w:rsidP="00711CE0">
            <w:pPr>
              <w:pStyle w:val="a0"/>
              <w:rPr>
                <w:rFonts w:asciiTheme="minorEastAsia" w:eastAsiaTheme="minorEastAsia" w:hAnsiTheme="minorEastAsia"/>
                <w:sz w:val="21"/>
                <w:szCs w:val="21"/>
              </w:rPr>
            </w:pP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szCs w:val="21"/>
              </w:rPr>
              <w:t>食品安全小组于</w:t>
            </w:r>
            <w:r w:rsidRPr="00787A7D">
              <w:rPr>
                <w:rFonts w:asciiTheme="minorEastAsia" w:eastAsiaTheme="minorEastAsia" w:hAnsiTheme="minorEastAsia" w:hint="eastAsia"/>
                <w:szCs w:val="21"/>
                <w:u w:val="single"/>
              </w:rPr>
              <w:t xml:space="preserve">  20</w:t>
            </w:r>
            <w:r w:rsidRPr="00787A7D">
              <w:rPr>
                <w:rFonts w:asciiTheme="minorEastAsia" w:eastAsiaTheme="minorEastAsia" w:hAnsiTheme="minorEastAsia"/>
                <w:szCs w:val="21"/>
                <w:u w:val="single"/>
              </w:rPr>
              <w:t>2</w:t>
            </w:r>
            <w:r w:rsidR="00066E2F" w:rsidRPr="00787A7D">
              <w:rPr>
                <w:rFonts w:asciiTheme="minorEastAsia" w:eastAsiaTheme="minorEastAsia" w:hAnsiTheme="minorEastAsia"/>
                <w:szCs w:val="21"/>
                <w:u w:val="single"/>
              </w:rPr>
              <w:t>2</w:t>
            </w:r>
            <w:r w:rsidRPr="00787A7D">
              <w:rPr>
                <w:rFonts w:asciiTheme="minorEastAsia" w:eastAsiaTheme="minorEastAsia" w:hAnsiTheme="minorEastAsia" w:hint="eastAsia"/>
                <w:szCs w:val="21"/>
              </w:rPr>
              <w:t>年</w:t>
            </w:r>
            <w:r w:rsidR="00066E2F" w:rsidRPr="00787A7D">
              <w:rPr>
                <w:rFonts w:asciiTheme="minorEastAsia" w:eastAsiaTheme="minorEastAsia" w:hAnsiTheme="minorEastAsia"/>
                <w:szCs w:val="21"/>
                <w:u w:val="single"/>
              </w:rPr>
              <w:t>01</w:t>
            </w:r>
            <w:r w:rsidRPr="00787A7D">
              <w:rPr>
                <w:rFonts w:asciiTheme="minorEastAsia" w:eastAsiaTheme="minorEastAsia" w:hAnsiTheme="minorEastAsia" w:hint="eastAsia"/>
                <w:szCs w:val="21"/>
              </w:rPr>
              <w:t>月</w:t>
            </w:r>
            <w:r w:rsidRPr="00787A7D">
              <w:rPr>
                <w:rFonts w:asciiTheme="minorEastAsia" w:eastAsiaTheme="minorEastAsia" w:hAnsiTheme="minorEastAsia" w:hint="eastAsia"/>
                <w:szCs w:val="21"/>
                <w:u w:val="single"/>
              </w:rPr>
              <w:t xml:space="preserve"> </w:t>
            </w:r>
            <w:r w:rsidR="00156EEE" w:rsidRPr="00787A7D">
              <w:rPr>
                <w:rFonts w:asciiTheme="minorEastAsia" w:eastAsiaTheme="minorEastAsia" w:hAnsiTheme="minorEastAsia"/>
                <w:szCs w:val="21"/>
                <w:u w:val="single"/>
              </w:rPr>
              <w:t>04</w:t>
            </w:r>
            <w:r w:rsidRPr="00787A7D">
              <w:rPr>
                <w:rFonts w:asciiTheme="minorEastAsia" w:eastAsiaTheme="minorEastAsia" w:hAnsiTheme="minorEastAsia"/>
                <w:szCs w:val="21"/>
                <w:u w:val="single"/>
              </w:rPr>
              <w:t xml:space="preserve"> </w:t>
            </w:r>
            <w:r w:rsidRPr="00787A7D">
              <w:rPr>
                <w:rFonts w:asciiTheme="minorEastAsia" w:eastAsiaTheme="minorEastAsia" w:hAnsiTheme="minorEastAsia" w:hint="eastAsia"/>
                <w:szCs w:val="21"/>
              </w:rPr>
              <w:t>根据初步情况进行危害分析，确定需要控制的危害。控制程度应确保食品安全，并在适当情况下采用多种控制措施的组合。</w:t>
            </w:r>
          </w:p>
          <w:p w:rsidR="00711CE0" w:rsidRPr="00787A7D" w:rsidRDefault="00711CE0" w:rsidP="00711CE0">
            <w:pPr>
              <w:rPr>
                <w:rFonts w:asciiTheme="minorEastAsia" w:eastAsiaTheme="minorEastAsia" w:hAnsiTheme="minorEastAsia"/>
                <w:szCs w:val="21"/>
              </w:rPr>
            </w:pP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szCs w:val="21"/>
              </w:rPr>
              <w:t>组织应识别并记录与产品类型、工艺类型和工艺环境相关的所有合理预期发生的食品安全危害。</w:t>
            </w: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szCs w:val="21"/>
              </w:rPr>
              <w:t>本企业的食品安全危害识别基于：</w:t>
            </w: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 根据8.5.1收集的初步信息和数据；</w:t>
            </w: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 生产实现/服务提供经验；可包括熟悉其他设施的产品和/或过程的员工和外部专家提供的信息。</w:t>
            </w:r>
          </w:p>
          <w:p w:rsidR="00711CE0" w:rsidRPr="00787A7D" w:rsidRDefault="00711CE0" w:rsidP="00711CE0">
            <w:pPr>
              <w:ind w:firstLineChars="100" w:firstLine="210"/>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 内部和外部信息，尽可能包括流行病学、科学和其他历史数据；</w:t>
            </w: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 来自食品链的与最终产品、中间产品和食用时食品安全相关的食品安全危害信息；</w:t>
            </w:r>
          </w:p>
          <w:p w:rsidR="00711CE0" w:rsidRPr="00787A7D" w:rsidRDefault="00711CE0" w:rsidP="00711CE0">
            <w:pPr>
              <w:ind w:firstLineChars="100" w:firstLine="210"/>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 法律、法规要求，包括相关产品食品安全标准</w:t>
            </w:r>
          </w:p>
          <w:p w:rsidR="00711CE0" w:rsidRPr="00787A7D" w:rsidRDefault="00711CE0" w:rsidP="00711CE0">
            <w:pPr>
              <w:ind w:firstLineChars="100" w:firstLine="210"/>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 客户要求。</w:t>
            </w: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szCs w:val="21"/>
              </w:rPr>
              <w:t>充分详细地考虑危险，以便进行危险评估和选择适当的控制措施。</w:t>
            </w:r>
          </w:p>
          <w:p w:rsidR="00711CE0" w:rsidRPr="00787A7D" w:rsidRDefault="00711CE0" w:rsidP="00711CE0">
            <w:pPr>
              <w:rPr>
                <w:rFonts w:asciiTheme="minorEastAsia" w:eastAsiaTheme="minorEastAsia" w:hAnsiTheme="minorEastAsia"/>
                <w:szCs w:val="21"/>
              </w:rPr>
            </w:pPr>
          </w:p>
          <w:p w:rsidR="00711CE0" w:rsidRPr="00787A7D" w:rsidRDefault="00711CE0" w:rsidP="00711CE0">
            <w:pPr>
              <w:pStyle w:val="a0"/>
              <w:rPr>
                <w:rFonts w:asciiTheme="minorEastAsia" w:eastAsiaTheme="minorEastAsia" w:hAnsiTheme="minorEastAsia"/>
                <w:sz w:val="21"/>
                <w:szCs w:val="21"/>
              </w:rPr>
            </w:pPr>
          </w:p>
          <w:p w:rsidR="00711CE0" w:rsidRPr="00787A7D" w:rsidRDefault="00711CE0" w:rsidP="00711CE0">
            <w:pPr>
              <w:spacing w:before="50"/>
              <w:rPr>
                <w:rFonts w:asciiTheme="minorEastAsia" w:eastAsiaTheme="minorEastAsia" w:hAnsiTheme="minorEastAsia"/>
                <w:color w:val="000000"/>
                <w:szCs w:val="21"/>
              </w:rPr>
            </w:pPr>
            <w:r w:rsidRPr="00787A7D">
              <w:rPr>
                <w:rFonts w:asciiTheme="minorEastAsia" w:eastAsiaTheme="minorEastAsia" w:hAnsiTheme="minorEastAsia" w:hint="eastAsia"/>
                <w:szCs w:val="21"/>
              </w:rPr>
              <w:t>H</w:t>
            </w:r>
            <w:r w:rsidRPr="00787A7D">
              <w:rPr>
                <w:rFonts w:asciiTheme="minorEastAsia" w:eastAsiaTheme="minorEastAsia" w:hAnsiTheme="minorEastAsia"/>
                <w:szCs w:val="21"/>
              </w:rPr>
              <w:t>ACCP</w:t>
            </w:r>
            <w:r w:rsidRPr="00787A7D">
              <w:rPr>
                <w:rFonts w:asciiTheme="minorEastAsia" w:eastAsiaTheme="minorEastAsia" w:hAnsiTheme="minorEastAsia" w:hint="eastAsia"/>
                <w:szCs w:val="21"/>
              </w:rPr>
              <w:t>小组/食品安全小组</w:t>
            </w:r>
            <w:r w:rsidRPr="00787A7D">
              <w:rPr>
                <w:rFonts w:asciiTheme="minorEastAsia" w:eastAsiaTheme="minorEastAsia" w:hAnsiTheme="minorEastAsia" w:hint="eastAsia"/>
                <w:color w:val="000000"/>
                <w:szCs w:val="21"/>
              </w:rPr>
              <w:t>根据工艺流程、危害识别、危害评估、控制措施等结果提供形成文件的</w:t>
            </w:r>
            <w:r w:rsidRPr="00787A7D">
              <w:rPr>
                <w:rFonts w:asciiTheme="minorEastAsia" w:eastAsiaTheme="minorEastAsia" w:hAnsiTheme="minorEastAsia" w:hint="eastAsia"/>
                <w:color w:val="000000"/>
                <w:szCs w:val="21"/>
                <w:u w:val="single"/>
              </w:rPr>
              <w:t>危害工作分析单</w:t>
            </w:r>
            <w:r w:rsidRPr="00787A7D">
              <w:rPr>
                <w:rFonts w:asciiTheme="minorEastAsia" w:eastAsiaTheme="minorEastAsia" w:hAnsiTheme="minorEastAsia" w:hint="eastAsia"/>
                <w:color w:val="000000"/>
                <w:szCs w:val="21"/>
              </w:rPr>
              <w:t>。危害分析工作单包括：</w:t>
            </w:r>
          </w:p>
          <w:p w:rsidR="00711CE0" w:rsidRPr="00787A7D" w:rsidRDefault="00711CE0" w:rsidP="00711CE0">
            <w:pPr>
              <w:spacing w:before="50"/>
              <w:rPr>
                <w:rFonts w:asciiTheme="minorEastAsia" w:eastAsiaTheme="minorEastAsia" w:hAnsiTheme="minorEastAsia"/>
                <w:color w:val="000000"/>
                <w:szCs w:val="21"/>
              </w:rPr>
            </w:pPr>
            <w:r w:rsidRPr="00787A7D">
              <w:rPr>
                <w:rFonts w:asciiTheme="minorEastAsia" w:eastAsiaTheme="minorEastAsia" w:hAnsiTheme="minorEastAsia" w:hint="eastAsia"/>
                <w:color w:val="000000"/>
                <w:szCs w:val="21"/>
              </w:rPr>
              <w:sym w:font="Wingdings" w:char="00FE"/>
            </w:r>
            <w:r w:rsidRPr="00787A7D">
              <w:rPr>
                <w:rFonts w:asciiTheme="minorEastAsia" w:eastAsiaTheme="minorEastAsia" w:hAnsiTheme="minorEastAsia" w:hint="eastAsia"/>
                <w:color w:val="000000"/>
                <w:szCs w:val="21"/>
              </w:rPr>
              <w:t>加工步骤 、</w:t>
            </w:r>
            <w:r w:rsidRPr="00787A7D">
              <w:rPr>
                <w:rFonts w:asciiTheme="minorEastAsia" w:eastAsiaTheme="minorEastAsia" w:hAnsiTheme="minorEastAsia" w:hint="eastAsia"/>
                <w:color w:val="000000"/>
                <w:szCs w:val="21"/>
              </w:rPr>
              <w:sym w:font="Wingdings" w:char="00FE"/>
            </w:r>
            <w:r w:rsidRPr="00787A7D">
              <w:rPr>
                <w:rFonts w:asciiTheme="minorEastAsia" w:eastAsiaTheme="minorEastAsia" w:hAnsiTheme="minorEastAsia" w:hint="eastAsia"/>
                <w:color w:val="000000"/>
                <w:szCs w:val="21"/>
              </w:rPr>
              <w:t>潜在的危害、</w:t>
            </w:r>
            <w:r w:rsidRPr="00787A7D">
              <w:rPr>
                <w:rFonts w:asciiTheme="minorEastAsia" w:eastAsiaTheme="minorEastAsia" w:hAnsiTheme="minorEastAsia" w:hint="eastAsia"/>
                <w:color w:val="000000"/>
                <w:szCs w:val="21"/>
              </w:rPr>
              <w:sym w:font="Wingdings" w:char="00FE"/>
            </w:r>
            <w:r w:rsidRPr="00787A7D">
              <w:rPr>
                <w:rFonts w:asciiTheme="minorEastAsia" w:eastAsiaTheme="minorEastAsia" w:hAnsiTheme="minorEastAsia" w:hint="eastAsia"/>
                <w:color w:val="000000"/>
                <w:szCs w:val="21"/>
              </w:rPr>
              <w:t>显著危判定的依据、</w:t>
            </w:r>
            <w:r w:rsidRPr="00787A7D">
              <w:rPr>
                <w:rFonts w:asciiTheme="minorEastAsia" w:eastAsiaTheme="minorEastAsia" w:hAnsiTheme="minorEastAsia"/>
                <w:color w:val="000000"/>
                <w:szCs w:val="21"/>
              </w:rPr>
              <w:t xml:space="preserve"> </w:t>
            </w:r>
            <w:r w:rsidRPr="00787A7D">
              <w:rPr>
                <w:rFonts w:asciiTheme="minorEastAsia" w:eastAsiaTheme="minorEastAsia" w:hAnsiTheme="minorEastAsia" w:hint="eastAsia"/>
                <w:color w:val="000000"/>
                <w:szCs w:val="21"/>
              </w:rPr>
              <w:sym w:font="Wingdings" w:char="00FE"/>
            </w:r>
            <w:r w:rsidRPr="00787A7D">
              <w:rPr>
                <w:rFonts w:asciiTheme="minorEastAsia" w:eastAsiaTheme="minorEastAsia" w:hAnsiTheme="minorEastAsia" w:hint="eastAsia"/>
                <w:color w:val="000000"/>
                <w:szCs w:val="21"/>
              </w:rPr>
              <w:t>控制措施、</w:t>
            </w:r>
            <w:r w:rsidRPr="00787A7D">
              <w:rPr>
                <w:rFonts w:asciiTheme="minorEastAsia" w:eastAsiaTheme="minorEastAsia" w:hAnsiTheme="minorEastAsia"/>
                <w:color w:val="000000"/>
                <w:szCs w:val="21"/>
              </w:rPr>
              <w:t xml:space="preserve"> </w:t>
            </w:r>
            <w:r w:rsidRPr="00787A7D">
              <w:rPr>
                <w:rFonts w:asciiTheme="minorEastAsia" w:eastAsiaTheme="minorEastAsia" w:hAnsiTheme="minorEastAsia" w:hint="eastAsia"/>
                <w:color w:val="000000"/>
                <w:szCs w:val="21"/>
              </w:rPr>
              <w:sym w:font="Wingdings" w:char="00FE"/>
            </w:r>
            <w:r w:rsidRPr="00787A7D">
              <w:rPr>
                <w:rFonts w:asciiTheme="minorEastAsia" w:eastAsiaTheme="minorEastAsia" w:hAnsiTheme="minorEastAsia" w:hint="eastAsia"/>
                <w:color w:val="000000"/>
                <w:szCs w:val="21"/>
              </w:rPr>
              <w:t>各因素之间的相互关系 。</w:t>
            </w:r>
          </w:p>
          <w:p w:rsidR="00711CE0" w:rsidRPr="00787A7D" w:rsidRDefault="00711CE0" w:rsidP="00711CE0">
            <w:pPr>
              <w:rPr>
                <w:rFonts w:asciiTheme="minorEastAsia" w:eastAsiaTheme="minorEastAsia" w:hAnsiTheme="minorEastAsia"/>
                <w:color w:val="0000FF"/>
                <w:szCs w:val="21"/>
              </w:rPr>
            </w:pP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szCs w:val="21"/>
              </w:rPr>
              <w:t>《危害分析工作单》的内容包括：</w:t>
            </w:r>
          </w:p>
          <w:p w:rsidR="00711CE0" w:rsidRPr="00787A7D" w:rsidRDefault="00711CE0" w:rsidP="00711CE0">
            <w:pPr>
              <w:rPr>
                <w:rFonts w:asciiTheme="minorEastAsia" w:eastAsiaTheme="minorEastAsia" w:hAnsiTheme="minorEastAsia"/>
                <w:szCs w:val="21"/>
                <w:u w:val="single"/>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内容全面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内容不全面，说明：</w:t>
            </w:r>
            <w:r w:rsidRPr="00787A7D">
              <w:rPr>
                <w:rFonts w:asciiTheme="minorEastAsia" w:eastAsiaTheme="minorEastAsia" w:hAnsiTheme="minorEastAsia" w:hint="eastAsia"/>
                <w:szCs w:val="21"/>
                <w:u w:val="single"/>
              </w:rPr>
              <w:t xml:space="preserve">                    </w:t>
            </w:r>
          </w:p>
          <w:p w:rsidR="00711CE0" w:rsidRPr="00787A7D" w:rsidRDefault="00711CE0" w:rsidP="00711CE0">
            <w:pPr>
              <w:spacing w:before="50"/>
              <w:rPr>
                <w:rFonts w:asciiTheme="minorEastAsia" w:eastAsiaTheme="minorEastAsia" w:hAnsiTheme="minorEastAsia"/>
                <w:szCs w:val="21"/>
              </w:rPr>
            </w:pP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szCs w:val="21"/>
              </w:rPr>
              <w:t>危害分析结果受到任何因素影响时，对危害分析工作单做出必要的更新或修订。</w:t>
            </w:r>
          </w:p>
          <w:p w:rsidR="00711CE0" w:rsidRPr="00787A7D" w:rsidRDefault="00711CE0" w:rsidP="00711CE0">
            <w:pPr>
              <w:rPr>
                <w:rFonts w:asciiTheme="minorEastAsia" w:eastAsiaTheme="minorEastAsia" w:hAnsiTheme="minorEastAsia"/>
                <w:bCs/>
                <w:szCs w:val="21"/>
                <w:u w:val="single"/>
              </w:rPr>
            </w:pPr>
            <w:r w:rsidRPr="00787A7D">
              <w:rPr>
                <w:rFonts w:asciiTheme="minorEastAsia" w:eastAsiaTheme="minorEastAsia" w:hAnsiTheme="minorEastAsia" w:hint="eastAsia"/>
                <w:bCs/>
                <w:szCs w:val="21"/>
              </w:rPr>
              <w:sym w:font="Wingdings" w:char="00FE"/>
            </w:r>
            <w:r w:rsidRPr="00787A7D">
              <w:rPr>
                <w:rFonts w:asciiTheme="minorEastAsia" w:eastAsiaTheme="minorEastAsia" w:hAnsiTheme="minorEastAsia" w:hint="eastAsia"/>
                <w:bCs/>
                <w:szCs w:val="21"/>
              </w:rPr>
              <w:t xml:space="preserve">未受到影响 </w:t>
            </w:r>
            <w:r w:rsidRPr="00787A7D">
              <w:rPr>
                <w:rFonts w:asciiTheme="minorEastAsia" w:eastAsiaTheme="minorEastAsia" w:hAnsiTheme="minorEastAsia"/>
                <w:bCs/>
                <w:szCs w:val="21"/>
              </w:rPr>
              <w:t xml:space="preserve">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受到影响，说明：</w:t>
            </w:r>
            <w:r w:rsidRPr="00787A7D">
              <w:rPr>
                <w:rFonts w:asciiTheme="minorEastAsia" w:eastAsiaTheme="minorEastAsia" w:hAnsiTheme="minorEastAsia" w:hint="eastAsia"/>
                <w:bCs/>
                <w:szCs w:val="21"/>
                <w:u w:val="single"/>
              </w:rPr>
              <w:t xml:space="preserve"> </w:t>
            </w:r>
            <w:r w:rsidRPr="00787A7D">
              <w:rPr>
                <w:rFonts w:asciiTheme="minorEastAsia" w:eastAsiaTheme="minorEastAsia" w:hAnsiTheme="minorEastAsia"/>
                <w:bCs/>
                <w:szCs w:val="21"/>
                <w:u w:val="single"/>
              </w:rPr>
              <w:t xml:space="preserve">                                  </w:t>
            </w:r>
          </w:p>
          <w:p w:rsidR="00711CE0" w:rsidRPr="00787A7D" w:rsidRDefault="00711CE0" w:rsidP="00711CE0">
            <w:pPr>
              <w:rPr>
                <w:rFonts w:asciiTheme="minorEastAsia" w:eastAsiaTheme="minorEastAsia" w:hAnsiTheme="minorEastAsia"/>
                <w:bCs/>
                <w:szCs w:val="21"/>
              </w:rPr>
            </w:pPr>
            <w:r w:rsidRPr="00787A7D">
              <w:rPr>
                <w:rFonts w:asciiTheme="minorEastAsia" w:eastAsiaTheme="minorEastAsia" w:hAnsiTheme="minorEastAsia" w:hint="eastAsia"/>
                <w:szCs w:val="21"/>
              </w:rPr>
              <w:t>保持形成文件的危害分析工作单。</w:t>
            </w:r>
            <w:r w:rsidRPr="00787A7D">
              <w:rPr>
                <w:rFonts w:asciiTheme="minorEastAsia" w:eastAsiaTheme="minorEastAsia" w:hAnsiTheme="minorEastAsia" w:hint="eastAsia"/>
                <w:bCs/>
                <w:szCs w:val="21"/>
              </w:rPr>
              <w:sym w:font="Wingdings" w:char="00FE"/>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否</w:t>
            </w: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bCs/>
                <w:szCs w:val="21"/>
              </w:rPr>
              <w:t>见</w:t>
            </w:r>
            <w:r w:rsidRPr="00787A7D">
              <w:rPr>
                <w:rFonts w:asciiTheme="minorEastAsia" w:eastAsiaTheme="minorEastAsia" w:hAnsiTheme="minorEastAsia" w:hint="eastAsia"/>
                <w:bCs/>
                <w:szCs w:val="21"/>
                <w:u w:val="single"/>
              </w:rPr>
              <w:t>《危害分析工作单》</w:t>
            </w:r>
            <w:r w:rsidRPr="00787A7D">
              <w:rPr>
                <w:rFonts w:asciiTheme="minorEastAsia" w:eastAsiaTheme="minorEastAsia" w:hAnsiTheme="minorEastAsia" w:hint="eastAsia"/>
                <w:szCs w:val="21"/>
              </w:rPr>
              <w:t>中的主要食品安全危害，包括：</w:t>
            </w:r>
          </w:p>
          <w:p w:rsidR="00711CE0" w:rsidRPr="00787A7D" w:rsidRDefault="00711CE0" w:rsidP="00711CE0">
            <w:pPr>
              <w:rPr>
                <w:rFonts w:asciiTheme="minorEastAsia" w:eastAsiaTheme="minorEastAsia" w:hAnsiTheme="minorEastAsia"/>
                <w:szCs w:val="21"/>
              </w:rPr>
            </w:pPr>
          </w:p>
          <w:p w:rsidR="00711CE0" w:rsidRPr="00787A7D" w:rsidRDefault="00711CE0" w:rsidP="00711CE0">
            <w:pPr>
              <w:rPr>
                <w:rFonts w:asciiTheme="minorEastAsia" w:eastAsiaTheme="minorEastAsia" w:hAnsiTheme="minorEastAsia"/>
                <w:b/>
                <w:bCs/>
                <w:szCs w:val="21"/>
              </w:rPr>
            </w:pPr>
            <w:r w:rsidRPr="00787A7D">
              <w:rPr>
                <w:rFonts w:asciiTheme="minorEastAsia" w:eastAsiaTheme="minorEastAsia" w:hAnsiTheme="minorEastAsia" w:hint="eastAsia"/>
                <w:b/>
                <w:bCs/>
                <w:szCs w:val="21"/>
                <w:lang w:val="en-GB"/>
              </w:rPr>
              <w:t>显著危害</w:t>
            </w:r>
            <w:r w:rsidRPr="00787A7D">
              <w:rPr>
                <w:rFonts w:asciiTheme="minorEastAsia" w:eastAsiaTheme="minorEastAsia" w:hAnsiTheme="minorEastAsia" w:hint="eastAsia"/>
                <w:b/>
                <w:bCs/>
                <w:szCs w:val="21"/>
              </w:rPr>
              <w:t>包括：</w:t>
            </w: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szCs w:val="21"/>
              </w:rPr>
              <w:t>化学危害：</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重金属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农药残留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兽药残留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黄曲霉毒素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放射性物质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贝类毒素 </w:t>
            </w:r>
          </w:p>
          <w:p w:rsidR="00711CE0" w:rsidRPr="00787A7D" w:rsidRDefault="00711CE0" w:rsidP="00711CE0">
            <w:pPr>
              <w:ind w:firstLineChars="400" w:firstLine="840"/>
              <w:rPr>
                <w:rFonts w:asciiTheme="minorEastAsia" w:eastAsiaTheme="minorEastAsia" w:hAnsiTheme="minorEastAsia"/>
                <w:szCs w:val="21"/>
              </w:rPr>
            </w:pP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超量的食品添加剂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化学品（润滑油、清洁剂、消毒剂、杀虫剂）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lang w:val="en-GB"/>
              </w:rPr>
              <w:t>苯并芘</w:t>
            </w:r>
            <w:r w:rsidRPr="00787A7D">
              <w:rPr>
                <w:rFonts w:asciiTheme="minorEastAsia" w:eastAsiaTheme="minorEastAsia" w:hAnsiTheme="minorEastAsia" w:hint="eastAsia"/>
                <w:b/>
                <w:color w:val="0000FF"/>
                <w:szCs w:val="21"/>
              </w:rPr>
              <w:t xml:space="preserve"> </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szCs w:val="21"/>
              </w:rPr>
              <w:t xml:space="preserve"> </w:t>
            </w:r>
          </w:p>
          <w:p w:rsidR="00711CE0" w:rsidRPr="00787A7D" w:rsidRDefault="00711CE0" w:rsidP="00711CE0">
            <w:pPr>
              <w:ind w:firstLineChars="500" w:firstLine="1050"/>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二氧化硫残留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有毒有害种子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其他  </w:t>
            </w:r>
          </w:p>
          <w:p w:rsidR="00711CE0" w:rsidRPr="00787A7D" w:rsidRDefault="00711CE0" w:rsidP="00711CE0">
            <w:pPr>
              <w:ind w:firstLineChars="500" w:firstLine="1050"/>
              <w:rPr>
                <w:rFonts w:asciiTheme="minorEastAsia" w:eastAsiaTheme="minorEastAsia" w:hAnsiTheme="minorEastAsia"/>
                <w:szCs w:val="21"/>
              </w:rPr>
            </w:pPr>
            <w:r w:rsidRPr="00787A7D">
              <w:rPr>
                <w:rFonts w:asciiTheme="minorEastAsia" w:eastAsiaTheme="minorEastAsia" w:hAnsiTheme="minorEastAsia" w:hint="eastAsia"/>
                <w:szCs w:val="21"/>
              </w:rPr>
              <w:t>食用油：</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酸价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过氧化值</w:t>
            </w: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szCs w:val="21"/>
              </w:rPr>
              <w:t>生物危害：</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大肠杆菌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金黄色葡萄球菌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志贺氏菌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霉菌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酵母菌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沙门氏菌</w:t>
            </w: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副溶血弧菌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寄生虫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革兰氏阳性菌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革兰氏阴性菌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其他（菌落总数）</w:t>
            </w: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szCs w:val="21"/>
              </w:rPr>
              <w:t>物理危害：</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金属屑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玻璃渣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碎石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沙子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其他异物——头发、线头等</w:t>
            </w:r>
          </w:p>
          <w:p w:rsidR="00711CE0" w:rsidRPr="00787A7D" w:rsidRDefault="00711CE0" w:rsidP="00711CE0">
            <w:pPr>
              <w:tabs>
                <w:tab w:val="right" w:pos="3119"/>
              </w:tabs>
              <w:rPr>
                <w:rFonts w:asciiTheme="minorEastAsia" w:eastAsiaTheme="minorEastAsia" w:hAnsiTheme="minorEastAsia"/>
                <w:bCs/>
                <w:szCs w:val="21"/>
                <w:lang w:val="en-GB"/>
              </w:rPr>
            </w:pPr>
          </w:p>
          <w:p w:rsidR="00711CE0" w:rsidRPr="00787A7D" w:rsidRDefault="00711CE0" w:rsidP="00711CE0">
            <w:pPr>
              <w:tabs>
                <w:tab w:val="right" w:pos="3119"/>
              </w:tabs>
              <w:rPr>
                <w:rFonts w:asciiTheme="minorEastAsia" w:eastAsiaTheme="minorEastAsia" w:hAnsiTheme="minorEastAsia"/>
                <w:bCs/>
                <w:szCs w:val="21"/>
                <w:lang w:val="en-GB"/>
              </w:rPr>
            </w:pPr>
            <w:r w:rsidRPr="00787A7D">
              <w:rPr>
                <w:rFonts w:asciiTheme="minorEastAsia" w:eastAsiaTheme="minorEastAsia" w:hAnsiTheme="minorEastAsia" w:hint="eastAsia"/>
                <w:bCs/>
                <w:szCs w:val="21"/>
                <w:lang w:val="en-GB"/>
              </w:rPr>
              <w:t>原辅材料</w:t>
            </w:r>
            <w:r w:rsidRPr="00787A7D">
              <w:rPr>
                <w:rFonts w:asciiTheme="minorEastAsia" w:eastAsiaTheme="minorEastAsia" w:hAnsiTheme="minorEastAsia" w:hint="eastAsia"/>
                <w:bCs/>
                <w:szCs w:val="21"/>
              </w:rPr>
              <w:t>危害分析</w:t>
            </w:r>
            <w:r w:rsidRPr="00787A7D">
              <w:rPr>
                <w:rFonts w:asciiTheme="minorEastAsia" w:eastAsiaTheme="minorEastAsia" w:hAnsiTheme="minorEastAsia" w:hint="eastAsia"/>
                <w:bCs/>
                <w:szCs w:val="21"/>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476"/>
            </w:tblGrid>
            <w:tr w:rsidR="00711CE0" w:rsidRPr="00787A7D" w:rsidTr="000154FF">
              <w:trPr>
                <w:trHeight w:val="302"/>
              </w:trPr>
              <w:tc>
                <w:tcPr>
                  <w:tcW w:w="2305" w:type="dxa"/>
                  <w:shd w:val="clear" w:color="auto" w:fill="auto"/>
                </w:tcPr>
                <w:p w:rsidR="00711CE0" w:rsidRPr="00787A7D" w:rsidRDefault="00711CE0" w:rsidP="00711CE0">
                  <w:pPr>
                    <w:jc w:val="center"/>
                    <w:rPr>
                      <w:rFonts w:asciiTheme="minorEastAsia" w:eastAsiaTheme="minorEastAsia" w:hAnsiTheme="minorEastAsia"/>
                      <w:bCs/>
                      <w:szCs w:val="21"/>
                    </w:rPr>
                  </w:pPr>
                  <w:r w:rsidRPr="00787A7D">
                    <w:rPr>
                      <w:rFonts w:asciiTheme="minorEastAsia" w:eastAsiaTheme="minorEastAsia" w:hAnsiTheme="minorEastAsia" w:hint="eastAsia"/>
                      <w:bCs/>
                      <w:szCs w:val="21"/>
                    </w:rPr>
                    <w:t>主要原料名称</w:t>
                  </w:r>
                </w:p>
              </w:tc>
              <w:tc>
                <w:tcPr>
                  <w:tcW w:w="2905" w:type="dxa"/>
                  <w:shd w:val="clear" w:color="auto" w:fill="auto"/>
                </w:tcPr>
                <w:p w:rsidR="00711CE0" w:rsidRPr="00787A7D" w:rsidRDefault="00711CE0" w:rsidP="00711CE0">
                  <w:pPr>
                    <w:jc w:val="center"/>
                    <w:rPr>
                      <w:rFonts w:asciiTheme="minorEastAsia" w:eastAsiaTheme="minorEastAsia" w:hAnsiTheme="minorEastAsia"/>
                      <w:bCs/>
                      <w:szCs w:val="21"/>
                    </w:rPr>
                  </w:pPr>
                  <w:r w:rsidRPr="00787A7D">
                    <w:rPr>
                      <w:rFonts w:asciiTheme="minorEastAsia" w:eastAsiaTheme="minorEastAsia" w:hAnsiTheme="minorEastAsia" w:hint="eastAsia"/>
                      <w:bCs/>
                      <w:szCs w:val="21"/>
                    </w:rPr>
                    <w:t>潜在危害</w:t>
                  </w:r>
                </w:p>
              </w:tc>
              <w:tc>
                <w:tcPr>
                  <w:tcW w:w="3476" w:type="dxa"/>
                  <w:shd w:val="clear" w:color="auto" w:fill="auto"/>
                </w:tcPr>
                <w:p w:rsidR="00711CE0" w:rsidRPr="00787A7D" w:rsidRDefault="00711CE0" w:rsidP="00711CE0">
                  <w:pPr>
                    <w:jc w:val="center"/>
                    <w:rPr>
                      <w:rFonts w:asciiTheme="minorEastAsia" w:eastAsiaTheme="minorEastAsia" w:hAnsiTheme="minorEastAsia"/>
                      <w:bCs/>
                      <w:szCs w:val="21"/>
                    </w:rPr>
                  </w:pPr>
                  <w:r w:rsidRPr="00787A7D">
                    <w:rPr>
                      <w:rFonts w:asciiTheme="minorEastAsia" w:eastAsiaTheme="minorEastAsia" w:hAnsiTheme="minorEastAsia" w:hint="eastAsia"/>
                      <w:bCs/>
                      <w:szCs w:val="21"/>
                    </w:rPr>
                    <w:t>控制措施</w:t>
                  </w:r>
                </w:p>
              </w:tc>
            </w:tr>
            <w:tr w:rsidR="00711CE0" w:rsidRPr="00787A7D" w:rsidTr="000154FF">
              <w:trPr>
                <w:trHeight w:val="1218"/>
              </w:trPr>
              <w:tc>
                <w:tcPr>
                  <w:tcW w:w="2305" w:type="dxa"/>
                  <w:shd w:val="clear" w:color="auto" w:fill="auto"/>
                </w:tcPr>
                <w:p w:rsidR="00711CE0" w:rsidRPr="00787A7D" w:rsidRDefault="00711CE0" w:rsidP="00711CE0">
                  <w:pPr>
                    <w:autoSpaceDE w:val="0"/>
                    <w:autoSpaceDN w:val="0"/>
                    <w:adjustRightInd w:val="0"/>
                    <w:jc w:val="left"/>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t>粮油类</w:t>
                  </w:r>
                </w:p>
              </w:tc>
              <w:tc>
                <w:tcPr>
                  <w:tcW w:w="2905" w:type="dxa"/>
                  <w:shd w:val="clear" w:color="auto" w:fill="auto"/>
                  <w:vAlign w:val="bottom"/>
                </w:tcPr>
                <w:p w:rsidR="00711CE0" w:rsidRPr="00787A7D" w:rsidRDefault="00711CE0" w:rsidP="00711CE0">
                  <w:pPr>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lang w:val="en-GB"/>
                    </w:rPr>
                    <w:t>有害微生物</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重金属 </w:t>
                  </w:r>
                </w:p>
                <w:p w:rsidR="00711CE0" w:rsidRPr="00787A7D" w:rsidRDefault="00711CE0" w:rsidP="00711CE0">
                  <w:pPr>
                    <w:autoSpaceDE w:val="0"/>
                    <w:autoSpaceDN w:val="0"/>
                    <w:adjustRightInd w:val="0"/>
                    <w:jc w:val="left"/>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黄曲霉毒素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苯并芘</w:t>
                  </w:r>
                </w:p>
                <w:p w:rsidR="00711CE0" w:rsidRPr="00787A7D" w:rsidRDefault="00711CE0" w:rsidP="00711CE0">
                  <w:pPr>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农药残留</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兽</w:t>
                  </w:r>
                  <w:r w:rsidRPr="00787A7D">
                    <w:rPr>
                      <w:rFonts w:asciiTheme="minorEastAsia" w:eastAsiaTheme="minorEastAsia" w:hAnsiTheme="minorEastAsia" w:hint="eastAsia"/>
                      <w:szCs w:val="21"/>
                      <w:lang w:val="en-GB"/>
                    </w:rPr>
                    <w:t>药残留</w:t>
                  </w: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酸价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过氧化值</w:t>
                  </w:r>
                </w:p>
              </w:tc>
              <w:tc>
                <w:tcPr>
                  <w:tcW w:w="3476" w:type="dxa"/>
                  <w:shd w:val="clear" w:color="auto" w:fill="auto"/>
                </w:tcPr>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rPr>
                    <w:t>向供方索取检测报告</w:t>
                  </w:r>
                </w:p>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企业自行检测</w:t>
                  </w:r>
                </w:p>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第三方检测报告</w:t>
                  </w:r>
                </w:p>
              </w:tc>
            </w:tr>
            <w:tr w:rsidR="00711CE0" w:rsidRPr="00787A7D" w:rsidTr="000154FF">
              <w:trPr>
                <w:trHeight w:val="916"/>
              </w:trPr>
              <w:tc>
                <w:tcPr>
                  <w:tcW w:w="2305" w:type="dxa"/>
                  <w:shd w:val="clear" w:color="auto" w:fill="auto"/>
                </w:tcPr>
                <w:p w:rsidR="00711CE0" w:rsidRPr="00787A7D" w:rsidRDefault="00711CE0" w:rsidP="00711CE0">
                  <w:pPr>
                    <w:autoSpaceDE w:val="0"/>
                    <w:autoSpaceDN w:val="0"/>
                    <w:adjustRightInd w:val="0"/>
                    <w:jc w:val="left"/>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t>果蔬类</w:t>
                  </w:r>
                </w:p>
              </w:tc>
              <w:tc>
                <w:tcPr>
                  <w:tcW w:w="2905" w:type="dxa"/>
                  <w:shd w:val="clear" w:color="auto" w:fill="auto"/>
                  <w:vAlign w:val="bottom"/>
                </w:tcPr>
                <w:p w:rsidR="00711CE0" w:rsidRPr="00787A7D" w:rsidRDefault="00711CE0" w:rsidP="00711CE0">
                  <w:pPr>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有害微生物</w:t>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bCs/>
                      <w:szCs w:val="21"/>
                      <w:lang w:val="en-GB"/>
                    </w:rPr>
                    <w:t xml:space="preserve">重金属 </w:t>
                  </w:r>
                </w:p>
                <w:p w:rsidR="00711CE0" w:rsidRPr="00787A7D" w:rsidRDefault="00711CE0" w:rsidP="00711CE0">
                  <w:pPr>
                    <w:autoSpaceDE w:val="0"/>
                    <w:autoSpaceDN w:val="0"/>
                    <w:adjustRightInd w:val="0"/>
                    <w:jc w:val="left"/>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 xml:space="preserve">黄曲霉毒素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苯并芘</w:t>
                  </w:r>
                </w:p>
                <w:p w:rsidR="00711CE0" w:rsidRPr="00787A7D" w:rsidRDefault="00711CE0" w:rsidP="00711CE0">
                  <w:pPr>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FE"/>
                  </w:r>
                  <w:r w:rsidRPr="00787A7D">
                    <w:rPr>
                      <w:rFonts w:asciiTheme="minorEastAsia" w:eastAsiaTheme="minorEastAsia" w:hAnsiTheme="minorEastAsia" w:hint="eastAsia"/>
                      <w:bCs/>
                      <w:szCs w:val="21"/>
                      <w:lang w:val="en-GB"/>
                    </w:rPr>
                    <w:t>农药残留</w:t>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bCs/>
                      <w:szCs w:val="21"/>
                    </w:rPr>
                    <w:t>兽</w:t>
                  </w:r>
                  <w:r w:rsidRPr="00787A7D">
                    <w:rPr>
                      <w:rFonts w:asciiTheme="minorEastAsia" w:eastAsiaTheme="minorEastAsia" w:hAnsiTheme="minorEastAsia" w:hint="eastAsia"/>
                      <w:bCs/>
                      <w:szCs w:val="21"/>
                      <w:lang w:val="en-GB"/>
                    </w:rPr>
                    <w:t>药残留</w:t>
                  </w:r>
                </w:p>
              </w:tc>
              <w:tc>
                <w:tcPr>
                  <w:tcW w:w="3476" w:type="dxa"/>
                  <w:shd w:val="clear" w:color="auto" w:fill="auto"/>
                </w:tcPr>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rPr>
                    <w:t>向供方索取检测报告或</w:t>
                  </w:r>
                  <w:r w:rsidRPr="00787A7D">
                    <w:rPr>
                      <w:rFonts w:asciiTheme="minorEastAsia" w:eastAsiaTheme="minorEastAsia" w:hAnsiTheme="minorEastAsia" w:hint="eastAsia"/>
                      <w:bCs/>
                      <w:szCs w:val="21"/>
                    </w:rPr>
                    <w:sym w:font="Wingdings" w:char="00FE"/>
                  </w:r>
                  <w:r w:rsidRPr="00787A7D">
                    <w:rPr>
                      <w:rFonts w:asciiTheme="minorEastAsia" w:eastAsiaTheme="minorEastAsia" w:hAnsiTheme="minorEastAsia" w:hint="eastAsia"/>
                      <w:bCs/>
                      <w:szCs w:val="21"/>
                    </w:rPr>
                    <w:t>企业自行检测（农残测定）</w:t>
                  </w:r>
                </w:p>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FE"/>
                  </w:r>
                  <w:r w:rsidRPr="00787A7D">
                    <w:rPr>
                      <w:rFonts w:asciiTheme="minorEastAsia" w:eastAsiaTheme="minorEastAsia" w:hAnsiTheme="minorEastAsia" w:hint="eastAsia"/>
                      <w:bCs/>
                      <w:szCs w:val="21"/>
                    </w:rPr>
                    <w:t>第三方检测报告</w:t>
                  </w:r>
                </w:p>
              </w:tc>
            </w:tr>
            <w:tr w:rsidR="00711CE0" w:rsidRPr="00787A7D" w:rsidTr="000154FF">
              <w:trPr>
                <w:trHeight w:val="916"/>
              </w:trPr>
              <w:tc>
                <w:tcPr>
                  <w:tcW w:w="2305" w:type="dxa"/>
                  <w:shd w:val="clear" w:color="auto" w:fill="auto"/>
                </w:tcPr>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bCs/>
                      <w:szCs w:val="21"/>
                    </w:rPr>
                    <w:t>畜禽肉类</w:t>
                  </w:r>
                </w:p>
              </w:tc>
              <w:tc>
                <w:tcPr>
                  <w:tcW w:w="2905" w:type="dxa"/>
                  <w:shd w:val="clear" w:color="auto" w:fill="auto"/>
                  <w:vAlign w:val="bottom"/>
                </w:tcPr>
                <w:p w:rsidR="00711CE0" w:rsidRPr="00787A7D" w:rsidRDefault="00711CE0" w:rsidP="00711CE0">
                  <w:pPr>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有害微生物</w:t>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bCs/>
                      <w:szCs w:val="21"/>
                      <w:lang w:val="en-GB"/>
                    </w:rPr>
                    <w:t xml:space="preserve">重金属 </w:t>
                  </w:r>
                </w:p>
                <w:p w:rsidR="00711CE0" w:rsidRPr="00787A7D" w:rsidRDefault="00711CE0" w:rsidP="00711CE0">
                  <w:pPr>
                    <w:autoSpaceDE w:val="0"/>
                    <w:autoSpaceDN w:val="0"/>
                    <w:adjustRightInd w:val="0"/>
                    <w:jc w:val="left"/>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 xml:space="preserve">黄曲霉毒素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苯并芘</w:t>
                  </w:r>
                </w:p>
                <w:p w:rsidR="00711CE0" w:rsidRPr="00787A7D" w:rsidRDefault="00711CE0" w:rsidP="00711CE0">
                  <w:pPr>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农药残留</w:t>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rPr>
                    <w:t>兽</w:t>
                  </w:r>
                  <w:r w:rsidRPr="00787A7D">
                    <w:rPr>
                      <w:rFonts w:asciiTheme="minorEastAsia" w:eastAsiaTheme="minorEastAsia" w:hAnsiTheme="minorEastAsia" w:hint="eastAsia"/>
                      <w:bCs/>
                      <w:szCs w:val="21"/>
                      <w:lang w:val="en-GB"/>
                    </w:rPr>
                    <w:t>药残留</w:t>
                  </w:r>
                </w:p>
              </w:tc>
              <w:tc>
                <w:tcPr>
                  <w:tcW w:w="3476" w:type="dxa"/>
                  <w:shd w:val="clear" w:color="auto" w:fill="auto"/>
                </w:tcPr>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rPr>
                    <w:t>向供方索取检测报告</w:t>
                  </w:r>
                </w:p>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企业自行检测</w:t>
                  </w:r>
                </w:p>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第三方检测报告</w:t>
                  </w:r>
                </w:p>
              </w:tc>
            </w:tr>
            <w:tr w:rsidR="00711CE0" w:rsidRPr="00787A7D" w:rsidTr="000154FF">
              <w:trPr>
                <w:trHeight w:val="916"/>
              </w:trPr>
              <w:tc>
                <w:tcPr>
                  <w:tcW w:w="2305" w:type="dxa"/>
                  <w:shd w:val="clear" w:color="auto" w:fill="auto"/>
                </w:tcPr>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bCs/>
                      <w:szCs w:val="21"/>
                    </w:rPr>
                    <w:t>水产类</w:t>
                  </w:r>
                </w:p>
              </w:tc>
              <w:tc>
                <w:tcPr>
                  <w:tcW w:w="2905" w:type="dxa"/>
                  <w:shd w:val="clear" w:color="auto" w:fill="auto"/>
                  <w:vAlign w:val="bottom"/>
                </w:tcPr>
                <w:p w:rsidR="00711CE0" w:rsidRPr="00787A7D" w:rsidRDefault="00711CE0" w:rsidP="00711CE0">
                  <w:pPr>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有害微生物</w:t>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lang w:val="en-GB"/>
                    </w:rPr>
                    <w:t xml:space="preserve">重金属 </w:t>
                  </w:r>
                </w:p>
                <w:p w:rsidR="00711CE0" w:rsidRPr="00787A7D" w:rsidRDefault="00711CE0" w:rsidP="00711CE0">
                  <w:pPr>
                    <w:autoSpaceDE w:val="0"/>
                    <w:autoSpaceDN w:val="0"/>
                    <w:adjustRightInd w:val="0"/>
                    <w:jc w:val="left"/>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 xml:space="preserve">黄曲霉毒素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苯并芘</w:t>
                  </w:r>
                </w:p>
                <w:p w:rsidR="00711CE0" w:rsidRPr="00787A7D" w:rsidRDefault="00711CE0" w:rsidP="00711CE0">
                  <w:pPr>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农药残留</w:t>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rPr>
                    <w:t>兽</w:t>
                  </w:r>
                  <w:r w:rsidRPr="00787A7D">
                    <w:rPr>
                      <w:rFonts w:asciiTheme="minorEastAsia" w:eastAsiaTheme="minorEastAsia" w:hAnsiTheme="minorEastAsia" w:hint="eastAsia"/>
                      <w:bCs/>
                      <w:szCs w:val="21"/>
                      <w:lang w:val="en-GB"/>
                    </w:rPr>
                    <w:t>药残留</w:t>
                  </w:r>
                </w:p>
              </w:tc>
              <w:tc>
                <w:tcPr>
                  <w:tcW w:w="3476" w:type="dxa"/>
                  <w:shd w:val="clear" w:color="auto" w:fill="auto"/>
                </w:tcPr>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rPr>
                    <w:t>向供方索取检测报告</w:t>
                  </w:r>
                </w:p>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企业自行检测</w:t>
                  </w:r>
                </w:p>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第三方检测报告</w:t>
                  </w:r>
                </w:p>
              </w:tc>
            </w:tr>
            <w:tr w:rsidR="00711CE0" w:rsidRPr="00787A7D" w:rsidTr="000154FF">
              <w:trPr>
                <w:trHeight w:val="1187"/>
              </w:trPr>
              <w:tc>
                <w:tcPr>
                  <w:tcW w:w="2305" w:type="dxa"/>
                  <w:shd w:val="clear" w:color="auto" w:fill="auto"/>
                </w:tcPr>
                <w:p w:rsidR="00711CE0" w:rsidRPr="00787A7D" w:rsidRDefault="00711CE0" w:rsidP="00711CE0">
                  <w:pPr>
                    <w:autoSpaceDE w:val="0"/>
                    <w:autoSpaceDN w:val="0"/>
                    <w:adjustRightInd w:val="0"/>
                    <w:jc w:val="left"/>
                    <w:rPr>
                      <w:rFonts w:asciiTheme="minorEastAsia" w:eastAsiaTheme="minorEastAsia" w:hAnsiTheme="minorEastAsia"/>
                      <w:bCs/>
                      <w:color w:val="0000FF"/>
                      <w:szCs w:val="21"/>
                    </w:rPr>
                  </w:pPr>
                  <w:r w:rsidRPr="00787A7D">
                    <w:rPr>
                      <w:rFonts w:asciiTheme="minorEastAsia" w:eastAsiaTheme="minorEastAsia" w:hAnsiTheme="minorEastAsia" w:hint="eastAsia"/>
                      <w:color w:val="000000"/>
                      <w:szCs w:val="21"/>
                    </w:rPr>
                    <w:t>调味料类（酱油、醋、白砂糖、味精、酱类等）</w:t>
                  </w:r>
                </w:p>
              </w:tc>
              <w:tc>
                <w:tcPr>
                  <w:tcW w:w="2905" w:type="dxa"/>
                  <w:shd w:val="clear" w:color="auto" w:fill="auto"/>
                  <w:vAlign w:val="bottom"/>
                </w:tcPr>
                <w:p w:rsidR="00711CE0" w:rsidRPr="00787A7D" w:rsidRDefault="00711CE0" w:rsidP="00711CE0">
                  <w:pPr>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有害微生物</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 xml:space="preserve">重金属 </w:t>
                  </w:r>
                </w:p>
                <w:p w:rsidR="00711CE0" w:rsidRPr="00787A7D" w:rsidRDefault="00711CE0" w:rsidP="00711CE0">
                  <w:pPr>
                    <w:autoSpaceDE w:val="0"/>
                    <w:autoSpaceDN w:val="0"/>
                    <w:adjustRightInd w:val="0"/>
                    <w:jc w:val="left"/>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黄曲霉毒素</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lang w:val="en-GB"/>
                    </w:rPr>
                    <w:t>苯并芘</w:t>
                  </w:r>
                </w:p>
                <w:p w:rsidR="00711CE0" w:rsidRPr="00787A7D" w:rsidRDefault="00711CE0" w:rsidP="00711CE0">
                  <w:pPr>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lang w:val="en-GB"/>
                    </w:rPr>
                    <w:t>农药残留</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兽</w:t>
                  </w:r>
                  <w:r w:rsidRPr="00787A7D">
                    <w:rPr>
                      <w:rFonts w:asciiTheme="minorEastAsia" w:eastAsiaTheme="minorEastAsia" w:hAnsiTheme="minorEastAsia" w:hint="eastAsia"/>
                      <w:szCs w:val="21"/>
                      <w:lang w:val="en-GB"/>
                    </w:rPr>
                    <w:t>药残留</w:t>
                  </w:r>
                </w:p>
                <w:p w:rsidR="00711CE0" w:rsidRPr="00787A7D" w:rsidRDefault="00711CE0" w:rsidP="00711CE0">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sym w:font="Wingdings" w:char="00FE"/>
                  </w:r>
                  <w:r w:rsidRPr="00787A7D">
                    <w:rPr>
                      <w:rFonts w:asciiTheme="minorEastAsia" w:eastAsiaTheme="minorEastAsia" w:hAnsiTheme="minorEastAsia" w:hint="eastAsia"/>
                      <w:sz w:val="21"/>
                      <w:szCs w:val="21"/>
                    </w:rPr>
                    <w:t>螨</w:t>
                  </w:r>
                </w:p>
              </w:tc>
              <w:tc>
                <w:tcPr>
                  <w:tcW w:w="3476" w:type="dxa"/>
                  <w:shd w:val="clear" w:color="auto" w:fill="auto"/>
                </w:tcPr>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rPr>
                    <w:t>向供方索取检测报告</w:t>
                  </w:r>
                </w:p>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企业自行检测</w:t>
                  </w:r>
                </w:p>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第三方检测报告</w:t>
                  </w:r>
                </w:p>
              </w:tc>
            </w:tr>
            <w:tr w:rsidR="00711CE0" w:rsidRPr="00787A7D" w:rsidTr="000154FF">
              <w:trPr>
                <w:trHeight w:val="916"/>
              </w:trPr>
              <w:tc>
                <w:tcPr>
                  <w:tcW w:w="2305" w:type="dxa"/>
                  <w:shd w:val="clear" w:color="auto" w:fill="auto"/>
                </w:tcPr>
                <w:p w:rsidR="00711CE0" w:rsidRPr="00787A7D" w:rsidRDefault="00711CE0" w:rsidP="00711CE0">
                  <w:pPr>
                    <w:autoSpaceDE w:val="0"/>
                    <w:autoSpaceDN w:val="0"/>
                    <w:adjustRightInd w:val="0"/>
                    <w:jc w:val="left"/>
                    <w:rPr>
                      <w:rFonts w:asciiTheme="minorEastAsia" w:eastAsiaTheme="minorEastAsia" w:hAnsiTheme="minorEastAsia"/>
                      <w:bCs/>
                      <w:color w:val="0000FF"/>
                      <w:szCs w:val="21"/>
                      <w:lang w:val="en-GB"/>
                    </w:rPr>
                  </w:pPr>
                  <w:r w:rsidRPr="00787A7D">
                    <w:rPr>
                      <w:rFonts w:asciiTheme="minorEastAsia" w:eastAsiaTheme="minorEastAsia" w:hAnsiTheme="minorEastAsia" w:hint="eastAsia"/>
                      <w:color w:val="000000"/>
                      <w:szCs w:val="21"/>
                    </w:rPr>
                    <w:t>禽蛋类</w:t>
                  </w:r>
                </w:p>
              </w:tc>
              <w:tc>
                <w:tcPr>
                  <w:tcW w:w="2905" w:type="dxa"/>
                  <w:shd w:val="clear" w:color="auto" w:fill="auto"/>
                  <w:vAlign w:val="bottom"/>
                </w:tcPr>
                <w:p w:rsidR="00711CE0" w:rsidRPr="00787A7D" w:rsidRDefault="00711CE0" w:rsidP="00711CE0">
                  <w:pPr>
                    <w:rPr>
                      <w:rFonts w:asciiTheme="minorEastAsia" w:eastAsiaTheme="minorEastAsia" w:hAnsiTheme="minorEastAsia"/>
                      <w:bCs/>
                      <w:szCs w:val="21"/>
                      <w:lang w:val="en-GB"/>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bCs/>
                      <w:szCs w:val="21"/>
                      <w:lang w:val="en-GB"/>
                    </w:rPr>
                    <w:t>有害微生物</w:t>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bCs/>
                      <w:szCs w:val="21"/>
                      <w:lang w:val="en-GB"/>
                    </w:rPr>
                    <w:t xml:space="preserve">重金属 </w:t>
                  </w:r>
                </w:p>
                <w:p w:rsidR="00711CE0" w:rsidRPr="00787A7D" w:rsidRDefault="00711CE0" w:rsidP="00711CE0">
                  <w:pPr>
                    <w:autoSpaceDE w:val="0"/>
                    <w:autoSpaceDN w:val="0"/>
                    <w:adjustRightInd w:val="0"/>
                    <w:jc w:val="left"/>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 xml:space="preserve">黄曲霉毒素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苯并芘</w:t>
                  </w:r>
                </w:p>
                <w:p w:rsidR="00711CE0" w:rsidRPr="00787A7D" w:rsidRDefault="00711CE0" w:rsidP="00711CE0">
                  <w:pPr>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FE"/>
                  </w:r>
                  <w:r w:rsidRPr="00787A7D">
                    <w:rPr>
                      <w:rFonts w:asciiTheme="minorEastAsia" w:eastAsiaTheme="minorEastAsia" w:hAnsiTheme="minorEastAsia" w:hint="eastAsia"/>
                      <w:bCs/>
                      <w:szCs w:val="21"/>
                      <w:lang w:val="en-GB"/>
                    </w:rPr>
                    <w:t>农药残留</w:t>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兽</w:t>
                  </w:r>
                  <w:r w:rsidRPr="00787A7D">
                    <w:rPr>
                      <w:rFonts w:asciiTheme="minorEastAsia" w:eastAsiaTheme="minorEastAsia" w:hAnsiTheme="minorEastAsia" w:hint="eastAsia"/>
                      <w:bCs/>
                      <w:szCs w:val="21"/>
                      <w:lang w:val="en-GB"/>
                    </w:rPr>
                    <w:t>药残留</w:t>
                  </w:r>
                </w:p>
              </w:tc>
              <w:tc>
                <w:tcPr>
                  <w:tcW w:w="3476" w:type="dxa"/>
                  <w:shd w:val="clear" w:color="auto" w:fill="auto"/>
                </w:tcPr>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rPr>
                    <w:t>向供方索取检测报告</w:t>
                  </w:r>
                </w:p>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企业自行检测</w:t>
                  </w:r>
                </w:p>
                <w:p w:rsidR="00711CE0" w:rsidRPr="00787A7D" w:rsidRDefault="00711CE0" w:rsidP="00711CE0">
                  <w:pPr>
                    <w:autoSpaceDE w:val="0"/>
                    <w:autoSpaceDN w:val="0"/>
                    <w:adjustRightInd w:val="0"/>
                    <w:jc w:val="left"/>
                    <w:rPr>
                      <w:rFonts w:asciiTheme="minorEastAsia" w:eastAsiaTheme="minorEastAsia" w:hAnsiTheme="minorEastAsia"/>
                      <w:szCs w:val="21"/>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第三方检测报告</w:t>
                  </w:r>
                </w:p>
              </w:tc>
            </w:tr>
            <w:tr w:rsidR="00711CE0" w:rsidRPr="00787A7D" w:rsidTr="000154FF">
              <w:trPr>
                <w:trHeight w:val="916"/>
              </w:trPr>
              <w:tc>
                <w:tcPr>
                  <w:tcW w:w="2305" w:type="dxa"/>
                  <w:shd w:val="clear" w:color="auto" w:fill="auto"/>
                </w:tcPr>
                <w:p w:rsidR="00711CE0" w:rsidRPr="00787A7D" w:rsidRDefault="00711CE0" w:rsidP="001A78F6">
                  <w:pPr>
                    <w:spacing w:beforeLines="50" w:before="156" w:line="280" w:lineRule="exact"/>
                    <w:rPr>
                      <w:rFonts w:asciiTheme="minorEastAsia" w:eastAsiaTheme="minorEastAsia" w:hAnsiTheme="minorEastAsia"/>
                      <w:color w:val="000000"/>
                      <w:szCs w:val="21"/>
                    </w:rPr>
                  </w:pPr>
                  <w:r w:rsidRPr="00787A7D">
                    <w:rPr>
                      <w:rFonts w:asciiTheme="minorEastAsia" w:eastAsiaTheme="minorEastAsia" w:hAnsiTheme="minorEastAsia" w:hint="eastAsia"/>
                      <w:color w:val="000000"/>
                      <w:szCs w:val="21"/>
                    </w:rPr>
                    <w:t>包材器皿：</w:t>
                  </w:r>
                  <w:r w:rsidR="001A78F6" w:rsidRPr="00787A7D">
                    <w:rPr>
                      <w:rFonts w:asciiTheme="minorEastAsia" w:eastAsiaTheme="minorEastAsia" w:hAnsiTheme="minorEastAsia" w:hint="eastAsia"/>
                      <w:color w:val="000000"/>
                      <w:szCs w:val="21"/>
                    </w:rPr>
                    <w:t>一</w:t>
                  </w:r>
                  <w:r w:rsidR="001A78F6" w:rsidRPr="00787A7D">
                    <w:rPr>
                      <w:rFonts w:asciiTheme="minorEastAsia" w:eastAsiaTheme="minorEastAsia" w:hAnsiTheme="minorEastAsia"/>
                      <w:color w:val="000000"/>
                      <w:szCs w:val="21"/>
                    </w:rPr>
                    <w:t>次</w:t>
                  </w:r>
                  <w:r w:rsidR="001A78F6" w:rsidRPr="00787A7D">
                    <w:rPr>
                      <w:rFonts w:asciiTheme="minorEastAsia" w:eastAsiaTheme="minorEastAsia" w:hAnsiTheme="minorEastAsia" w:hint="eastAsia"/>
                      <w:color w:val="000000"/>
                      <w:szCs w:val="21"/>
                    </w:rPr>
                    <w:t>塑</w:t>
                  </w:r>
                  <w:r w:rsidR="001A78F6" w:rsidRPr="00787A7D">
                    <w:rPr>
                      <w:rFonts w:asciiTheme="minorEastAsia" w:eastAsiaTheme="minorEastAsia" w:hAnsiTheme="minorEastAsia"/>
                      <w:color w:val="000000"/>
                      <w:szCs w:val="21"/>
                    </w:rPr>
                    <w:t>料餐盒</w:t>
                  </w:r>
                  <w:r w:rsidR="00650A46" w:rsidRPr="00787A7D">
                    <w:rPr>
                      <w:rFonts w:asciiTheme="minorEastAsia" w:eastAsiaTheme="minorEastAsia" w:hAnsiTheme="minorEastAsia" w:hint="eastAsia"/>
                      <w:color w:val="000000"/>
                      <w:szCs w:val="21"/>
                    </w:rPr>
                    <w:t>及筷</w:t>
                  </w:r>
                  <w:r w:rsidR="00650A46" w:rsidRPr="00787A7D">
                    <w:rPr>
                      <w:rFonts w:asciiTheme="minorEastAsia" w:eastAsiaTheme="minorEastAsia" w:hAnsiTheme="minorEastAsia"/>
                      <w:color w:val="000000"/>
                      <w:szCs w:val="21"/>
                    </w:rPr>
                    <w:t>子</w:t>
                  </w:r>
                </w:p>
                <w:p w:rsidR="00066E2F" w:rsidRPr="00787A7D" w:rsidRDefault="005C3BC2" w:rsidP="00EC264D">
                  <w:pPr>
                    <w:pStyle w:val="a0"/>
                    <w:rPr>
                      <w:rFonts w:asciiTheme="minorEastAsia" w:eastAsiaTheme="minorEastAsia" w:hAnsiTheme="minorEastAsia" w:hint="eastAsia"/>
                      <w:sz w:val="21"/>
                      <w:szCs w:val="21"/>
                    </w:rPr>
                  </w:pPr>
                  <w:r w:rsidRPr="00787A7D">
                    <w:rPr>
                      <w:rFonts w:asciiTheme="minorEastAsia" w:eastAsiaTheme="minorEastAsia" w:hAnsiTheme="minorEastAsia"/>
                      <w:bCs/>
                      <w:sz w:val="21"/>
                      <w:szCs w:val="21"/>
                    </w:rPr>
                    <w:t>不锈</w:t>
                  </w:r>
                  <w:r w:rsidRPr="00787A7D">
                    <w:rPr>
                      <w:rFonts w:asciiTheme="minorEastAsia" w:eastAsiaTheme="minorEastAsia" w:hAnsiTheme="minorEastAsia" w:hint="eastAsia"/>
                      <w:bCs/>
                      <w:sz w:val="21"/>
                      <w:szCs w:val="21"/>
                    </w:rPr>
                    <w:t>钢</w:t>
                  </w:r>
                  <w:r w:rsidR="00090A56">
                    <w:rPr>
                      <w:rFonts w:asciiTheme="minorEastAsia" w:eastAsiaTheme="minorEastAsia" w:hAnsiTheme="minorEastAsia" w:hint="eastAsia"/>
                      <w:bCs/>
                      <w:sz w:val="21"/>
                      <w:szCs w:val="21"/>
                    </w:rPr>
                    <w:t>餐盘</w:t>
                  </w:r>
                  <w:r w:rsidR="00EC264D">
                    <w:rPr>
                      <w:rFonts w:asciiTheme="minorEastAsia" w:eastAsiaTheme="minorEastAsia" w:hAnsiTheme="minorEastAsia" w:hint="eastAsia"/>
                      <w:bCs/>
                      <w:sz w:val="21"/>
                      <w:szCs w:val="21"/>
                    </w:rPr>
                    <w:t>及筷</w:t>
                  </w:r>
                  <w:r w:rsidR="00EC264D">
                    <w:rPr>
                      <w:rFonts w:asciiTheme="minorEastAsia" w:eastAsiaTheme="minorEastAsia" w:hAnsiTheme="minorEastAsia"/>
                      <w:bCs/>
                      <w:sz w:val="21"/>
                      <w:szCs w:val="21"/>
                    </w:rPr>
                    <w:t>子</w:t>
                  </w:r>
                </w:p>
              </w:tc>
              <w:tc>
                <w:tcPr>
                  <w:tcW w:w="2905" w:type="dxa"/>
                  <w:shd w:val="clear" w:color="auto" w:fill="auto"/>
                  <w:vAlign w:val="bottom"/>
                </w:tcPr>
                <w:p w:rsidR="00711CE0" w:rsidRPr="00787A7D" w:rsidRDefault="00711CE0" w:rsidP="00711CE0">
                  <w:pPr>
                    <w:rPr>
                      <w:rFonts w:asciiTheme="minorEastAsia" w:eastAsiaTheme="minorEastAsia" w:hAnsiTheme="minorEastAsia"/>
                      <w:bCs/>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lang w:val="en-GB"/>
                    </w:rPr>
                    <w:t>有害微生物</w:t>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lang w:val="en-GB"/>
                    </w:rPr>
                    <w:t xml:space="preserve">重金属 </w:t>
                  </w:r>
                </w:p>
                <w:p w:rsidR="00711CE0" w:rsidRPr="00787A7D" w:rsidRDefault="00711CE0" w:rsidP="00711CE0">
                  <w:pPr>
                    <w:autoSpaceDE w:val="0"/>
                    <w:autoSpaceDN w:val="0"/>
                    <w:adjustRightInd w:val="0"/>
                    <w:jc w:val="left"/>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 xml:space="preserve">黄曲霉毒素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苯并芘</w:t>
                  </w:r>
                </w:p>
                <w:p w:rsidR="00711CE0" w:rsidRPr="00787A7D" w:rsidRDefault="00711CE0" w:rsidP="00711CE0">
                  <w:pPr>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农药残留</w:t>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兽</w:t>
                  </w:r>
                  <w:r w:rsidRPr="00787A7D">
                    <w:rPr>
                      <w:rFonts w:asciiTheme="minorEastAsia" w:eastAsiaTheme="minorEastAsia" w:hAnsiTheme="minorEastAsia" w:hint="eastAsia"/>
                      <w:bCs/>
                      <w:szCs w:val="21"/>
                      <w:lang w:val="en-GB"/>
                    </w:rPr>
                    <w:t>药残留</w:t>
                  </w:r>
                </w:p>
              </w:tc>
              <w:tc>
                <w:tcPr>
                  <w:tcW w:w="3476" w:type="dxa"/>
                  <w:shd w:val="clear" w:color="auto" w:fill="auto"/>
                </w:tcPr>
                <w:p w:rsidR="00711CE0" w:rsidRPr="00787A7D" w:rsidRDefault="00711CE0" w:rsidP="00711CE0">
                  <w:pPr>
                    <w:autoSpaceDE w:val="0"/>
                    <w:autoSpaceDN w:val="0"/>
                    <w:adjustRightInd w:val="0"/>
                    <w:jc w:val="left"/>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向供方索取检测报告</w:t>
                  </w:r>
                </w:p>
                <w:p w:rsidR="00711CE0" w:rsidRPr="00787A7D" w:rsidRDefault="00711CE0" w:rsidP="00711CE0">
                  <w:pPr>
                    <w:autoSpaceDE w:val="0"/>
                    <w:autoSpaceDN w:val="0"/>
                    <w:adjustRightInd w:val="0"/>
                    <w:jc w:val="left"/>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企业自行检测</w:t>
                  </w:r>
                </w:p>
                <w:p w:rsidR="00711CE0" w:rsidRPr="00787A7D" w:rsidRDefault="00711CE0" w:rsidP="00711CE0">
                  <w:pPr>
                    <w:autoSpaceDE w:val="0"/>
                    <w:autoSpaceDN w:val="0"/>
                    <w:adjustRightInd w:val="0"/>
                    <w:jc w:val="left"/>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第三方检测报告【企业每年委托外部进行1次】</w:t>
                  </w:r>
                </w:p>
                <w:p w:rsidR="00711CE0" w:rsidRPr="00787A7D" w:rsidRDefault="00711CE0" w:rsidP="00711CE0">
                  <w:pPr>
                    <w:pStyle w:val="a0"/>
                    <w:rPr>
                      <w:rFonts w:asciiTheme="minorEastAsia" w:eastAsiaTheme="minorEastAsia" w:hAnsiTheme="minorEastAsia"/>
                      <w:sz w:val="21"/>
                      <w:szCs w:val="21"/>
                    </w:rPr>
                  </w:pPr>
                  <w:r w:rsidRPr="00787A7D">
                    <w:rPr>
                      <w:rFonts w:asciiTheme="minorEastAsia" w:eastAsiaTheme="minorEastAsia" w:hAnsiTheme="minorEastAsia" w:hint="eastAsia"/>
                      <w:bCs/>
                      <w:sz w:val="21"/>
                      <w:szCs w:val="21"/>
                    </w:rPr>
                    <w:sym w:font="Wingdings" w:char="00FE"/>
                  </w:r>
                  <w:r w:rsidRPr="00787A7D">
                    <w:rPr>
                      <w:rFonts w:asciiTheme="minorEastAsia" w:eastAsiaTheme="minorEastAsia" w:hAnsiTheme="minorEastAsia" w:hint="eastAsia"/>
                      <w:bCs/>
                      <w:sz w:val="21"/>
                      <w:szCs w:val="21"/>
                    </w:rPr>
                    <w:t>使用前进行清洁消毒</w:t>
                  </w:r>
                </w:p>
              </w:tc>
            </w:tr>
            <w:tr w:rsidR="00711CE0" w:rsidRPr="00787A7D" w:rsidTr="000154FF">
              <w:trPr>
                <w:trHeight w:val="906"/>
              </w:trPr>
              <w:tc>
                <w:tcPr>
                  <w:tcW w:w="2305" w:type="dxa"/>
                  <w:shd w:val="clear" w:color="auto" w:fill="auto"/>
                </w:tcPr>
                <w:p w:rsidR="00711CE0" w:rsidRPr="00787A7D" w:rsidRDefault="00711CE0" w:rsidP="00711CE0">
                  <w:pPr>
                    <w:autoSpaceDE w:val="0"/>
                    <w:autoSpaceDN w:val="0"/>
                    <w:adjustRightInd w:val="0"/>
                    <w:jc w:val="left"/>
                    <w:rPr>
                      <w:rFonts w:asciiTheme="minorEastAsia" w:eastAsiaTheme="minorEastAsia" w:hAnsiTheme="minorEastAsia"/>
                      <w:szCs w:val="21"/>
                    </w:rPr>
                  </w:pPr>
                  <w:r w:rsidRPr="00787A7D">
                    <w:rPr>
                      <w:rFonts w:asciiTheme="minorEastAsia" w:eastAsiaTheme="minorEastAsia" w:hAnsiTheme="minorEastAsia" w:hint="eastAsia"/>
                      <w:szCs w:val="21"/>
                    </w:rPr>
                    <w:t>化学清洗剂、消毒剂</w:t>
                  </w:r>
                </w:p>
              </w:tc>
              <w:tc>
                <w:tcPr>
                  <w:tcW w:w="2905" w:type="dxa"/>
                  <w:shd w:val="clear" w:color="auto" w:fill="auto"/>
                  <w:vAlign w:val="bottom"/>
                </w:tcPr>
                <w:p w:rsidR="00711CE0" w:rsidRPr="00787A7D" w:rsidRDefault="00711CE0" w:rsidP="00711CE0">
                  <w:pPr>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有害微生物</w:t>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lang w:val="en-GB"/>
                    </w:rPr>
                    <w:t xml:space="preserve">重金属 </w:t>
                  </w:r>
                </w:p>
                <w:p w:rsidR="00711CE0" w:rsidRPr="00787A7D" w:rsidRDefault="00711CE0" w:rsidP="00711CE0">
                  <w:pPr>
                    <w:autoSpaceDE w:val="0"/>
                    <w:autoSpaceDN w:val="0"/>
                    <w:adjustRightInd w:val="0"/>
                    <w:jc w:val="left"/>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 xml:space="preserve">黄曲霉毒素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苯并芘</w:t>
                  </w:r>
                </w:p>
                <w:p w:rsidR="00711CE0" w:rsidRPr="00787A7D" w:rsidRDefault="00711CE0" w:rsidP="00711CE0">
                  <w:pPr>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农药残留</w:t>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兽</w:t>
                  </w:r>
                  <w:r w:rsidRPr="00787A7D">
                    <w:rPr>
                      <w:rFonts w:asciiTheme="minorEastAsia" w:eastAsiaTheme="minorEastAsia" w:hAnsiTheme="minorEastAsia" w:hint="eastAsia"/>
                      <w:bCs/>
                      <w:szCs w:val="21"/>
                      <w:lang w:val="en-GB"/>
                    </w:rPr>
                    <w:t>药残留</w:t>
                  </w:r>
                </w:p>
                <w:p w:rsidR="00711CE0" w:rsidRPr="00787A7D" w:rsidRDefault="00711CE0" w:rsidP="00711CE0">
                  <w:pPr>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溶剂残留</w:t>
                  </w:r>
                </w:p>
              </w:tc>
              <w:tc>
                <w:tcPr>
                  <w:tcW w:w="3476" w:type="dxa"/>
                  <w:shd w:val="clear" w:color="auto" w:fill="auto"/>
                </w:tcPr>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rPr>
                    <w:t>向供方索取检测报告</w:t>
                  </w:r>
                </w:p>
                <w:p w:rsidR="00711CE0" w:rsidRPr="00787A7D" w:rsidRDefault="00711CE0" w:rsidP="00711CE0">
                  <w:pPr>
                    <w:autoSpaceDE w:val="0"/>
                    <w:autoSpaceDN w:val="0"/>
                    <w:adjustRightInd w:val="0"/>
                    <w:jc w:val="left"/>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企业自行检测</w:t>
                  </w:r>
                </w:p>
                <w:p w:rsidR="00711CE0" w:rsidRPr="00787A7D" w:rsidRDefault="00711CE0" w:rsidP="00711CE0">
                  <w:pPr>
                    <w:autoSpaceDE w:val="0"/>
                    <w:autoSpaceDN w:val="0"/>
                    <w:adjustRightInd w:val="0"/>
                    <w:jc w:val="left"/>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bCs/>
                      <w:szCs w:val="21"/>
                    </w:rPr>
                    <w:t>第三方检测报告</w:t>
                  </w:r>
                </w:p>
              </w:tc>
            </w:tr>
          </w:tbl>
          <w:p w:rsidR="00711CE0" w:rsidRPr="00787A7D" w:rsidRDefault="00711CE0" w:rsidP="00711CE0">
            <w:pPr>
              <w:rPr>
                <w:rFonts w:asciiTheme="minorEastAsia" w:eastAsiaTheme="minorEastAsia" w:hAnsiTheme="minorEastAsia"/>
                <w:bCs/>
                <w:szCs w:val="21"/>
              </w:rPr>
            </w:pPr>
          </w:p>
          <w:p w:rsidR="00711CE0" w:rsidRPr="00787A7D" w:rsidRDefault="00711CE0" w:rsidP="00711CE0">
            <w:pPr>
              <w:tabs>
                <w:tab w:val="right" w:pos="3119"/>
              </w:tabs>
              <w:rPr>
                <w:rFonts w:asciiTheme="minorEastAsia" w:eastAsiaTheme="minorEastAsia" w:hAnsiTheme="minorEastAsia"/>
                <w:b/>
                <w:szCs w:val="21"/>
              </w:rPr>
            </w:pPr>
            <w:r w:rsidRPr="00787A7D">
              <w:rPr>
                <w:rFonts w:asciiTheme="minorEastAsia" w:eastAsiaTheme="minorEastAsia" w:hAnsiTheme="minorEastAsia" w:hint="eastAsia"/>
                <w:b/>
                <w:szCs w:val="21"/>
              </w:rPr>
              <w:t>最终产品危害分析：</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665"/>
            </w:tblGrid>
            <w:tr w:rsidR="00711CE0" w:rsidRPr="00787A7D" w:rsidTr="000154FF">
              <w:trPr>
                <w:trHeight w:val="329"/>
              </w:trPr>
              <w:tc>
                <w:tcPr>
                  <w:tcW w:w="2305" w:type="dxa"/>
                  <w:shd w:val="clear" w:color="auto" w:fill="auto"/>
                </w:tcPr>
                <w:p w:rsidR="00711CE0" w:rsidRPr="00787A7D" w:rsidRDefault="00711CE0" w:rsidP="00711CE0">
                  <w:pPr>
                    <w:jc w:val="center"/>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t>主要原料名称</w:t>
                  </w:r>
                </w:p>
              </w:tc>
              <w:tc>
                <w:tcPr>
                  <w:tcW w:w="2905" w:type="dxa"/>
                  <w:shd w:val="clear" w:color="auto" w:fill="auto"/>
                </w:tcPr>
                <w:p w:rsidR="00711CE0" w:rsidRPr="00787A7D" w:rsidRDefault="00711CE0" w:rsidP="00711CE0">
                  <w:pPr>
                    <w:jc w:val="center"/>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t>潜在危害</w:t>
                  </w:r>
                </w:p>
              </w:tc>
              <w:tc>
                <w:tcPr>
                  <w:tcW w:w="3665" w:type="dxa"/>
                  <w:shd w:val="clear" w:color="auto" w:fill="auto"/>
                </w:tcPr>
                <w:p w:rsidR="00711CE0" w:rsidRPr="00787A7D" w:rsidRDefault="00711CE0" w:rsidP="00711CE0">
                  <w:pPr>
                    <w:jc w:val="center"/>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t>控制措施</w:t>
                  </w:r>
                </w:p>
              </w:tc>
            </w:tr>
            <w:tr w:rsidR="00711CE0" w:rsidRPr="00787A7D" w:rsidTr="000154FF">
              <w:trPr>
                <w:trHeight w:val="617"/>
              </w:trPr>
              <w:tc>
                <w:tcPr>
                  <w:tcW w:w="2305" w:type="dxa"/>
                  <w:shd w:val="clear" w:color="auto" w:fill="auto"/>
                  <w:vAlign w:val="center"/>
                </w:tcPr>
                <w:p w:rsidR="00711CE0" w:rsidRPr="00787A7D" w:rsidRDefault="00711CE0" w:rsidP="00135EF9">
                  <w:pPr>
                    <w:jc w:val="left"/>
                    <w:rPr>
                      <w:rFonts w:asciiTheme="minorEastAsia" w:eastAsiaTheme="minorEastAsia" w:hAnsiTheme="minorEastAsia"/>
                      <w:bCs/>
                      <w:szCs w:val="21"/>
                      <w:lang w:val="en-GB"/>
                    </w:rPr>
                  </w:pPr>
                  <w:r w:rsidRPr="00787A7D">
                    <w:rPr>
                      <w:rFonts w:asciiTheme="minorEastAsia" w:eastAsiaTheme="minorEastAsia" w:hAnsiTheme="minorEastAsia" w:hint="eastAsia"/>
                      <w:bCs/>
                      <w:szCs w:val="21"/>
                      <w:lang w:val="en-GB"/>
                    </w:rPr>
                    <w:t>米饭</w:t>
                  </w:r>
                </w:p>
              </w:tc>
              <w:tc>
                <w:tcPr>
                  <w:tcW w:w="2905" w:type="dxa"/>
                  <w:shd w:val="clear" w:color="auto" w:fill="auto"/>
                  <w:vAlign w:val="bottom"/>
                </w:tcPr>
                <w:p w:rsidR="00711CE0" w:rsidRPr="00787A7D" w:rsidRDefault="00711CE0" w:rsidP="00711CE0">
                  <w:pPr>
                    <w:rPr>
                      <w:rFonts w:asciiTheme="minorEastAsia" w:eastAsiaTheme="minorEastAsia" w:hAnsiTheme="minorEastAsia"/>
                      <w:bCs/>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lang w:val="en-GB"/>
                    </w:rPr>
                    <w:t>有害微生物</w:t>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lang w:val="en-GB"/>
                    </w:rPr>
                    <w:t xml:space="preserve">重金属 </w:t>
                  </w:r>
                </w:p>
                <w:p w:rsidR="00711CE0" w:rsidRPr="00787A7D" w:rsidRDefault="00711CE0" w:rsidP="00711CE0">
                  <w:pPr>
                    <w:autoSpaceDE w:val="0"/>
                    <w:autoSpaceDN w:val="0"/>
                    <w:adjustRightInd w:val="0"/>
                    <w:jc w:val="left"/>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 xml:space="preserve">黄曲霉毒素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苯并芘</w:t>
                  </w:r>
                </w:p>
                <w:p w:rsidR="00711CE0" w:rsidRPr="00787A7D" w:rsidRDefault="00711CE0" w:rsidP="00711CE0">
                  <w:pPr>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农药残留</w:t>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bCs/>
                      <w:szCs w:val="21"/>
                    </w:rPr>
                    <w:t xml:space="preserve">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兽</w:t>
                  </w:r>
                  <w:r w:rsidRPr="00787A7D">
                    <w:rPr>
                      <w:rFonts w:asciiTheme="minorEastAsia" w:eastAsiaTheme="minorEastAsia" w:hAnsiTheme="minorEastAsia" w:hint="eastAsia"/>
                      <w:bCs/>
                      <w:szCs w:val="21"/>
                      <w:lang w:val="en-GB"/>
                    </w:rPr>
                    <w:t>药残留</w:t>
                  </w:r>
                </w:p>
                <w:p w:rsidR="00711CE0" w:rsidRPr="00787A7D" w:rsidRDefault="00711CE0" w:rsidP="00711CE0">
                  <w:pPr>
                    <w:rPr>
                      <w:rFonts w:asciiTheme="minorEastAsia" w:eastAsiaTheme="minorEastAsia" w:hAnsiTheme="minorEastAsia"/>
                      <w:bCs/>
                      <w:szCs w:val="21"/>
                      <w:lang w:val="en-GB"/>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bCs/>
                      <w:szCs w:val="21"/>
                      <w:lang w:val="en-GB"/>
                    </w:rPr>
                    <w:t>清洗剂残留</w:t>
                  </w:r>
                </w:p>
              </w:tc>
              <w:tc>
                <w:tcPr>
                  <w:tcW w:w="3665" w:type="dxa"/>
                  <w:shd w:val="clear" w:color="auto" w:fill="auto"/>
                  <w:vAlign w:val="bottom"/>
                </w:tcPr>
                <w:p w:rsidR="00711CE0" w:rsidRPr="00787A7D" w:rsidRDefault="00711CE0" w:rsidP="00711CE0">
                  <w:pPr>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bCs/>
                      <w:szCs w:val="21"/>
                    </w:rPr>
                    <w:t>OPRP</w:t>
                  </w:r>
                </w:p>
                <w:p w:rsidR="00711CE0" w:rsidRPr="00787A7D" w:rsidRDefault="00711CE0" w:rsidP="00711CE0">
                  <w:pPr>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rPr>
                    <w:t>作业指导书&amp;GHP</w:t>
                  </w:r>
                </w:p>
                <w:p w:rsidR="00711CE0" w:rsidRPr="00787A7D" w:rsidRDefault="00711CE0" w:rsidP="00711CE0">
                  <w:pPr>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FE"/>
                  </w:r>
                  <w:r w:rsidRPr="00787A7D">
                    <w:rPr>
                      <w:rFonts w:asciiTheme="minorEastAsia" w:eastAsiaTheme="minorEastAsia" w:hAnsiTheme="minorEastAsia"/>
                      <w:bCs/>
                      <w:szCs w:val="21"/>
                    </w:rPr>
                    <w:t>CCPs</w:t>
                  </w:r>
                </w:p>
                <w:p w:rsidR="00711CE0" w:rsidRPr="00787A7D" w:rsidRDefault="00711CE0" w:rsidP="00711CE0">
                  <w:pPr>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bCs/>
                      <w:szCs w:val="21"/>
                    </w:rPr>
                    <w:t>OPRP</w:t>
                  </w:r>
                  <w:r w:rsidRPr="00787A7D">
                    <w:rPr>
                      <w:rFonts w:asciiTheme="minorEastAsia" w:eastAsiaTheme="minorEastAsia" w:hAnsiTheme="minorEastAsia" w:hint="eastAsia"/>
                      <w:bCs/>
                      <w:szCs w:val="21"/>
                    </w:rPr>
                    <w:t xml:space="preserve"> &amp;</w:t>
                  </w:r>
                  <w:r w:rsidRPr="00787A7D">
                    <w:rPr>
                      <w:rFonts w:asciiTheme="minorEastAsia" w:eastAsiaTheme="minorEastAsia" w:hAnsiTheme="minorEastAsia"/>
                      <w:bCs/>
                      <w:szCs w:val="21"/>
                    </w:rPr>
                    <w:t>CCPs</w:t>
                  </w:r>
                </w:p>
              </w:tc>
            </w:tr>
            <w:tr w:rsidR="00711CE0" w:rsidRPr="00787A7D" w:rsidTr="000154FF">
              <w:trPr>
                <w:trHeight w:val="617"/>
              </w:trPr>
              <w:tc>
                <w:tcPr>
                  <w:tcW w:w="2305" w:type="dxa"/>
                  <w:shd w:val="clear" w:color="auto" w:fill="auto"/>
                  <w:vAlign w:val="center"/>
                </w:tcPr>
                <w:p w:rsidR="00711CE0" w:rsidRPr="00787A7D" w:rsidRDefault="00711CE0" w:rsidP="00711CE0">
                  <w:pPr>
                    <w:jc w:val="left"/>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t>热菜类（荤菜、素菜）</w:t>
                  </w:r>
                </w:p>
              </w:tc>
              <w:tc>
                <w:tcPr>
                  <w:tcW w:w="2905" w:type="dxa"/>
                  <w:shd w:val="clear" w:color="auto" w:fill="auto"/>
                  <w:vAlign w:val="bottom"/>
                </w:tcPr>
                <w:p w:rsidR="00711CE0" w:rsidRPr="00787A7D" w:rsidRDefault="00711CE0" w:rsidP="00711CE0">
                  <w:pPr>
                    <w:rPr>
                      <w:rFonts w:asciiTheme="minorEastAsia" w:eastAsiaTheme="minorEastAsia" w:hAnsiTheme="minorEastAsia"/>
                      <w:bCs/>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lang w:val="en-GB"/>
                    </w:rPr>
                    <w:t>有害微生物</w:t>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hint="eastAsia"/>
                      <w:bCs/>
                      <w:szCs w:val="21"/>
                    </w:rPr>
                    <w:sym w:font="Wingdings" w:char="00FE"/>
                  </w:r>
                  <w:r w:rsidRPr="00787A7D">
                    <w:rPr>
                      <w:rFonts w:asciiTheme="minorEastAsia" w:eastAsiaTheme="minorEastAsia" w:hAnsiTheme="minorEastAsia" w:hint="eastAsia"/>
                      <w:bCs/>
                      <w:szCs w:val="21"/>
                      <w:lang w:val="en-GB"/>
                    </w:rPr>
                    <w:t xml:space="preserve">重金属 </w:t>
                  </w:r>
                </w:p>
                <w:p w:rsidR="00711CE0" w:rsidRPr="00787A7D" w:rsidRDefault="00711CE0" w:rsidP="00711CE0">
                  <w:pPr>
                    <w:autoSpaceDE w:val="0"/>
                    <w:autoSpaceDN w:val="0"/>
                    <w:adjustRightInd w:val="0"/>
                    <w:jc w:val="left"/>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 xml:space="preserve">黄曲霉毒素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苯并芘</w:t>
                  </w:r>
                </w:p>
                <w:p w:rsidR="00711CE0" w:rsidRPr="00787A7D" w:rsidRDefault="00711CE0" w:rsidP="00711CE0">
                  <w:pPr>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农药残留</w:t>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兽</w:t>
                  </w:r>
                  <w:r w:rsidRPr="00787A7D">
                    <w:rPr>
                      <w:rFonts w:asciiTheme="minorEastAsia" w:eastAsiaTheme="minorEastAsia" w:hAnsiTheme="minorEastAsia" w:hint="eastAsia"/>
                      <w:bCs/>
                      <w:szCs w:val="21"/>
                      <w:lang w:val="en-GB"/>
                    </w:rPr>
                    <w:t>药残留</w:t>
                  </w:r>
                </w:p>
              </w:tc>
              <w:tc>
                <w:tcPr>
                  <w:tcW w:w="3665" w:type="dxa"/>
                  <w:shd w:val="clear" w:color="auto" w:fill="auto"/>
                  <w:vAlign w:val="bottom"/>
                </w:tcPr>
                <w:p w:rsidR="00711CE0" w:rsidRPr="00787A7D" w:rsidRDefault="00711CE0" w:rsidP="00711CE0">
                  <w:pPr>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bCs/>
                      <w:szCs w:val="21"/>
                    </w:rPr>
                    <w:t>OPRP</w:t>
                  </w:r>
                </w:p>
                <w:p w:rsidR="00711CE0" w:rsidRPr="00787A7D" w:rsidRDefault="00711CE0" w:rsidP="00711CE0">
                  <w:pPr>
                    <w:rPr>
                      <w:rFonts w:asciiTheme="minorEastAsia" w:eastAsiaTheme="minorEastAsia" w:hAnsiTheme="minorEastAsia"/>
                      <w:bCs/>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rPr>
                    <w:t>作业指导书&amp;GHP</w:t>
                  </w:r>
                </w:p>
                <w:p w:rsidR="00711CE0" w:rsidRPr="00787A7D" w:rsidRDefault="00711CE0" w:rsidP="00711CE0">
                  <w:pPr>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FE"/>
                  </w:r>
                  <w:r w:rsidRPr="00787A7D">
                    <w:rPr>
                      <w:rFonts w:asciiTheme="minorEastAsia" w:eastAsiaTheme="minorEastAsia" w:hAnsiTheme="minorEastAsia"/>
                      <w:bCs/>
                      <w:szCs w:val="21"/>
                    </w:rPr>
                    <w:t>CCPs</w:t>
                  </w:r>
                </w:p>
                <w:p w:rsidR="00711CE0" w:rsidRPr="00787A7D" w:rsidRDefault="00711CE0" w:rsidP="00711CE0">
                  <w:pPr>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bCs/>
                      <w:szCs w:val="21"/>
                    </w:rPr>
                    <w:t>OPRP</w:t>
                  </w:r>
                  <w:r w:rsidRPr="00787A7D">
                    <w:rPr>
                      <w:rFonts w:asciiTheme="minorEastAsia" w:eastAsiaTheme="minorEastAsia" w:hAnsiTheme="minorEastAsia" w:hint="eastAsia"/>
                      <w:bCs/>
                      <w:szCs w:val="21"/>
                    </w:rPr>
                    <w:t xml:space="preserve"> &amp;</w:t>
                  </w:r>
                  <w:r w:rsidRPr="00787A7D">
                    <w:rPr>
                      <w:rFonts w:asciiTheme="minorEastAsia" w:eastAsiaTheme="minorEastAsia" w:hAnsiTheme="minorEastAsia"/>
                      <w:bCs/>
                      <w:szCs w:val="21"/>
                    </w:rPr>
                    <w:t>CCPs</w:t>
                  </w:r>
                </w:p>
              </w:tc>
            </w:tr>
          </w:tbl>
          <w:p w:rsidR="00711CE0" w:rsidRPr="00787A7D" w:rsidRDefault="00711CE0" w:rsidP="00711CE0">
            <w:pPr>
              <w:rPr>
                <w:rFonts w:asciiTheme="minorEastAsia" w:eastAsiaTheme="minorEastAsia" w:hAnsiTheme="minorEastAsia"/>
                <w:szCs w:val="21"/>
              </w:rPr>
            </w:pP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szCs w:val="21"/>
              </w:rPr>
              <w:t>出现、引入的危害：</w:t>
            </w: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原材料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加工助剂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食品添加剂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加工用水/冰/蒸汽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接触面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包装材料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其他—烹饪</w:t>
            </w:r>
          </w:p>
          <w:p w:rsidR="00711CE0" w:rsidRPr="00787A7D" w:rsidRDefault="00711CE0" w:rsidP="00711CE0">
            <w:pPr>
              <w:rPr>
                <w:rFonts w:asciiTheme="minorEastAsia" w:eastAsiaTheme="minorEastAsia" w:hAnsiTheme="minorEastAsia"/>
                <w:szCs w:val="21"/>
              </w:rPr>
            </w:pP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szCs w:val="21"/>
              </w:rPr>
              <w:t>过程中增加和持续的危害：</w:t>
            </w:r>
          </w:p>
          <w:p w:rsidR="00711CE0" w:rsidRPr="00787A7D" w:rsidRDefault="00711CE0" w:rsidP="00711CE0">
            <w:pPr>
              <w:rPr>
                <w:rFonts w:asciiTheme="minorEastAsia" w:eastAsiaTheme="minorEastAsia" w:hAnsiTheme="minorEastAsia"/>
                <w:szCs w:val="21"/>
                <w:u w:val="single"/>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加工过程：</w:t>
            </w:r>
            <w:r w:rsidRPr="00787A7D">
              <w:rPr>
                <w:rFonts w:asciiTheme="minorEastAsia" w:eastAsiaTheme="minorEastAsia" w:hAnsiTheme="minorEastAsia" w:hint="eastAsia"/>
                <w:szCs w:val="21"/>
                <w:u w:val="single"/>
              </w:rPr>
              <w:t xml:space="preserve">   交叉污染      </w:t>
            </w:r>
          </w:p>
          <w:p w:rsidR="00711CE0" w:rsidRPr="00787A7D" w:rsidRDefault="00711CE0" w:rsidP="00711CE0">
            <w:pPr>
              <w:rPr>
                <w:rFonts w:asciiTheme="minorEastAsia" w:eastAsiaTheme="minorEastAsia" w:hAnsiTheme="minorEastAsia"/>
                <w:szCs w:val="21"/>
                <w:u w:val="single"/>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储存过程：</w:t>
            </w:r>
            <w:r w:rsidRPr="00787A7D">
              <w:rPr>
                <w:rFonts w:asciiTheme="minorEastAsia" w:eastAsiaTheme="minorEastAsia" w:hAnsiTheme="minorEastAsia" w:hint="eastAsia"/>
                <w:szCs w:val="21"/>
                <w:u w:val="single"/>
              </w:rPr>
              <w:t xml:space="preserve">     温度控制不当导致卫生繁殖        </w:t>
            </w:r>
          </w:p>
          <w:p w:rsidR="00711CE0" w:rsidRPr="00787A7D" w:rsidRDefault="00711CE0" w:rsidP="00711CE0">
            <w:pPr>
              <w:rPr>
                <w:rFonts w:asciiTheme="minorEastAsia" w:eastAsiaTheme="minorEastAsia" w:hAnsiTheme="minorEastAsia"/>
                <w:szCs w:val="21"/>
                <w:u w:val="single"/>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席间服务过程：</w:t>
            </w:r>
            <w:r w:rsidRPr="00787A7D">
              <w:rPr>
                <w:rFonts w:asciiTheme="minorEastAsia" w:eastAsiaTheme="minorEastAsia" w:hAnsiTheme="minorEastAsia" w:hint="eastAsia"/>
                <w:szCs w:val="21"/>
                <w:u w:val="single"/>
              </w:rPr>
              <w:t xml:space="preserve">                         </w:t>
            </w: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运输过程：</w:t>
            </w:r>
            <w:r w:rsidRPr="00787A7D">
              <w:rPr>
                <w:rFonts w:asciiTheme="minorEastAsia" w:eastAsiaTheme="minorEastAsia" w:hAnsiTheme="minorEastAsia" w:hint="eastAsia"/>
                <w:szCs w:val="21"/>
                <w:u w:val="single"/>
              </w:rPr>
              <w:t xml:space="preserve">      温度控制不当，微生物繁殖     </w:t>
            </w:r>
          </w:p>
          <w:p w:rsidR="00711CE0" w:rsidRPr="00787A7D" w:rsidRDefault="00711CE0" w:rsidP="00711CE0">
            <w:pPr>
              <w:rPr>
                <w:rFonts w:asciiTheme="minorEastAsia" w:eastAsiaTheme="minorEastAsia" w:hAnsiTheme="minorEastAsia"/>
                <w:b/>
                <w:bCs/>
                <w:szCs w:val="21"/>
                <w:lang w:val="en-GB"/>
              </w:rPr>
            </w:pPr>
          </w:p>
          <w:p w:rsidR="00711CE0" w:rsidRPr="00787A7D" w:rsidRDefault="00711CE0" w:rsidP="00711CE0">
            <w:pPr>
              <w:rPr>
                <w:rFonts w:asciiTheme="minorEastAsia" w:eastAsiaTheme="minorEastAsia" w:hAnsiTheme="minorEastAsia"/>
                <w:szCs w:val="21"/>
              </w:rPr>
            </w:pPr>
          </w:p>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szCs w:val="21"/>
              </w:rPr>
              <w:t>组织确定了所识别最终产品的每种食品安全危害的可接受水平。</w:t>
            </w:r>
          </w:p>
          <w:p w:rsidR="00711CE0" w:rsidRPr="00787A7D" w:rsidRDefault="00711CE0" w:rsidP="00711CE0">
            <w:pPr>
              <w:pStyle w:val="a0"/>
              <w:rPr>
                <w:rFonts w:asciiTheme="minorEastAsia" w:eastAsiaTheme="minorEastAsia" w:hAnsiTheme="minorEastAsia"/>
                <w:sz w:val="21"/>
                <w:szCs w:val="21"/>
              </w:rPr>
            </w:pPr>
          </w:p>
          <w:p w:rsidR="00711CE0" w:rsidRPr="00787A7D" w:rsidRDefault="00711CE0" w:rsidP="00711CE0">
            <w:pPr>
              <w:pStyle w:val="a0"/>
              <w:rPr>
                <w:rFonts w:asciiTheme="minorEastAsia" w:eastAsiaTheme="minorEastAsia" w:hAnsiTheme="minor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3039"/>
              <w:gridCol w:w="2255"/>
              <w:gridCol w:w="1818"/>
            </w:tblGrid>
            <w:tr w:rsidR="00711CE0" w:rsidRPr="00787A7D" w:rsidTr="000154FF">
              <w:trPr>
                <w:trHeight w:val="322"/>
              </w:trPr>
              <w:tc>
                <w:tcPr>
                  <w:tcW w:w="1736" w:type="dxa"/>
                  <w:shd w:val="clear" w:color="auto" w:fill="FFFFFF"/>
                  <w:vAlign w:val="center"/>
                </w:tcPr>
                <w:p w:rsidR="00711CE0" w:rsidRPr="00787A7D" w:rsidRDefault="00711CE0" w:rsidP="00711CE0">
                  <w:pPr>
                    <w:jc w:val="center"/>
                    <w:rPr>
                      <w:rFonts w:asciiTheme="minorEastAsia" w:eastAsiaTheme="minorEastAsia" w:hAnsiTheme="minorEastAsia"/>
                      <w:bCs/>
                      <w:szCs w:val="21"/>
                    </w:rPr>
                  </w:pPr>
                  <w:r w:rsidRPr="00787A7D">
                    <w:rPr>
                      <w:rFonts w:asciiTheme="minorEastAsia" w:eastAsiaTheme="minorEastAsia" w:hAnsiTheme="minorEastAsia" w:hint="eastAsia"/>
                      <w:bCs/>
                      <w:szCs w:val="21"/>
                    </w:rPr>
                    <w:t>控制点示例</w:t>
                  </w:r>
                </w:p>
              </w:tc>
              <w:tc>
                <w:tcPr>
                  <w:tcW w:w="3039" w:type="dxa"/>
                  <w:shd w:val="clear" w:color="auto" w:fill="FFFFFF"/>
                </w:tcPr>
                <w:p w:rsidR="00711CE0" w:rsidRPr="00787A7D" w:rsidRDefault="00711CE0" w:rsidP="00711CE0">
                  <w:pPr>
                    <w:jc w:val="center"/>
                    <w:rPr>
                      <w:rFonts w:asciiTheme="minorEastAsia" w:eastAsiaTheme="minorEastAsia" w:hAnsiTheme="minorEastAsia"/>
                      <w:bCs/>
                      <w:szCs w:val="21"/>
                    </w:rPr>
                  </w:pPr>
                  <w:r w:rsidRPr="00787A7D">
                    <w:rPr>
                      <w:rFonts w:asciiTheme="minorEastAsia" w:eastAsiaTheme="minorEastAsia" w:hAnsiTheme="minorEastAsia" w:hint="eastAsia"/>
                      <w:bCs/>
                      <w:szCs w:val="21"/>
                    </w:rPr>
                    <w:t>潜在危害</w:t>
                  </w:r>
                </w:p>
              </w:tc>
              <w:tc>
                <w:tcPr>
                  <w:tcW w:w="2255" w:type="dxa"/>
                  <w:vAlign w:val="bottom"/>
                </w:tcPr>
                <w:p w:rsidR="00711CE0" w:rsidRPr="00787A7D" w:rsidRDefault="00711CE0" w:rsidP="00711CE0">
                  <w:pPr>
                    <w:jc w:val="center"/>
                    <w:rPr>
                      <w:rFonts w:asciiTheme="minorEastAsia" w:eastAsiaTheme="minorEastAsia" w:hAnsiTheme="minorEastAsia"/>
                      <w:bCs/>
                      <w:szCs w:val="21"/>
                    </w:rPr>
                  </w:pPr>
                  <w:r w:rsidRPr="00787A7D">
                    <w:rPr>
                      <w:rFonts w:asciiTheme="minorEastAsia" w:eastAsiaTheme="minorEastAsia" w:hAnsiTheme="minorEastAsia" w:hint="eastAsia"/>
                      <w:bCs/>
                      <w:szCs w:val="21"/>
                    </w:rPr>
                    <w:t>接收准则名称/可接受限值</w:t>
                  </w:r>
                </w:p>
              </w:tc>
              <w:tc>
                <w:tcPr>
                  <w:tcW w:w="1818" w:type="dxa"/>
                </w:tcPr>
                <w:p w:rsidR="00711CE0" w:rsidRPr="00787A7D" w:rsidRDefault="00711CE0" w:rsidP="00711CE0">
                  <w:pPr>
                    <w:jc w:val="center"/>
                    <w:rPr>
                      <w:rFonts w:asciiTheme="minorEastAsia" w:eastAsiaTheme="minorEastAsia" w:hAnsiTheme="minorEastAsia"/>
                      <w:bCs/>
                      <w:szCs w:val="21"/>
                    </w:rPr>
                  </w:pPr>
                  <w:r w:rsidRPr="00787A7D">
                    <w:rPr>
                      <w:rFonts w:asciiTheme="minorEastAsia" w:eastAsiaTheme="minorEastAsia" w:hAnsiTheme="minorEastAsia" w:hint="eastAsia"/>
                      <w:bCs/>
                      <w:szCs w:val="21"/>
                    </w:rPr>
                    <w:t>依据来源</w:t>
                  </w:r>
                </w:p>
              </w:tc>
            </w:tr>
            <w:tr w:rsidR="00711CE0" w:rsidRPr="00787A7D" w:rsidTr="000154FF">
              <w:trPr>
                <w:trHeight w:val="604"/>
              </w:trPr>
              <w:tc>
                <w:tcPr>
                  <w:tcW w:w="1736" w:type="dxa"/>
                  <w:shd w:val="clear" w:color="auto" w:fill="FFFFFF"/>
                  <w:vAlign w:val="center"/>
                </w:tcPr>
                <w:p w:rsidR="00711CE0" w:rsidRPr="00787A7D" w:rsidRDefault="00711CE0" w:rsidP="00711CE0">
                  <w:pPr>
                    <w:jc w:val="left"/>
                    <w:rPr>
                      <w:rFonts w:asciiTheme="minorEastAsia" w:eastAsiaTheme="minorEastAsia" w:hAnsiTheme="minorEastAsia" w:cs="宋体"/>
                      <w:szCs w:val="21"/>
                    </w:rPr>
                  </w:pPr>
                  <w:r w:rsidRPr="00787A7D">
                    <w:rPr>
                      <w:rFonts w:asciiTheme="minorEastAsia" w:eastAsiaTheme="minorEastAsia" w:hAnsiTheme="minorEastAsia" w:cs="宋体" w:hint="eastAsia"/>
                      <w:szCs w:val="21"/>
                    </w:rPr>
                    <w:t>主食类、热菜类</w:t>
                  </w:r>
                </w:p>
              </w:tc>
              <w:tc>
                <w:tcPr>
                  <w:tcW w:w="3039" w:type="dxa"/>
                  <w:shd w:val="clear" w:color="auto" w:fill="FFFFFF"/>
                  <w:vAlign w:val="bottom"/>
                </w:tcPr>
                <w:p w:rsidR="00711CE0" w:rsidRPr="00787A7D" w:rsidRDefault="00711CE0" w:rsidP="00711CE0">
                  <w:pPr>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FE"/>
                  </w:r>
                  <w:r w:rsidRPr="00787A7D">
                    <w:rPr>
                      <w:rFonts w:asciiTheme="minorEastAsia" w:eastAsiaTheme="minorEastAsia" w:hAnsiTheme="minorEastAsia" w:hint="eastAsia"/>
                      <w:bCs/>
                      <w:szCs w:val="21"/>
                      <w:lang w:val="en-GB"/>
                    </w:rPr>
                    <w:t>有害微生物</w:t>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 xml:space="preserve">重金属 </w:t>
                  </w:r>
                </w:p>
                <w:p w:rsidR="00711CE0" w:rsidRPr="00787A7D" w:rsidRDefault="00711CE0" w:rsidP="00711CE0">
                  <w:pPr>
                    <w:autoSpaceDE w:val="0"/>
                    <w:autoSpaceDN w:val="0"/>
                    <w:adjustRightInd w:val="0"/>
                    <w:jc w:val="left"/>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 xml:space="preserve">黄曲霉毒素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苯并芘</w:t>
                  </w:r>
                </w:p>
                <w:p w:rsidR="00711CE0" w:rsidRPr="00787A7D" w:rsidRDefault="00711CE0" w:rsidP="00711CE0">
                  <w:pPr>
                    <w:rPr>
                      <w:rFonts w:asciiTheme="minorEastAsia" w:eastAsiaTheme="minorEastAsia" w:hAnsiTheme="minorEastAsia"/>
                      <w:kern w:val="0"/>
                      <w:szCs w:val="21"/>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lang w:val="en-GB"/>
                    </w:rPr>
                    <w:t>农药残留</w:t>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兽</w:t>
                  </w:r>
                  <w:r w:rsidRPr="00787A7D">
                    <w:rPr>
                      <w:rFonts w:asciiTheme="minorEastAsia" w:eastAsiaTheme="minorEastAsia" w:hAnsiTheme="minorEastAsia" w:hint="eastAsia"/>
                      <w:bCs/>
                      <w:szCs w:val="21"/>
                      <w:lang w:val="en-GB"/>
                    </w:rPr>
                    <w:t>药残留</w:t>
                  </w:r>
                </w:p>
              </w:tc>
              <w:tc>
                <w:tcPr>
                  <w:tcW w:w="2255" w:type="dxa"/>
                  <w:vAlign w:val="center"/>
                </w:tcPr>
                <w:p w:rsidR="00711CE0" w:rsidRPr="00787A7D" w:rsidRDefault="00711CE0" w:rsidP="00711CE0">
                  <w:pPr>
                    <w:jc w:val="center"/>
                    <w:rPr>
                      <w:rFonts w:asciiTheme="minorEastAsia" w:eastAsiaTheme="minorEastAsia" w:hAnsiTheme="minorEastAsia"/>
                      <w:kern w:val="0"/>
                      <w:szCs w:val="21"/>
                    </w:rPr>
                  </w:pPr>
                  <w:r w:rsidRPr="00787A7D">
                    <w:rPr>
                      <w:rFonts w:asciiTheme="minorEastAsia" w:eastAsiaTheme="minorEastAsia" w:hAnsiTheme="minorEastAsia" w:hint="eastAsia"/>
                      <w:bCs/>
                      <w:szCs w:val="21"/>
                    </w:rPr>
                    <w:t>按《HACCP计划》执行</w:t>
                  </w:r>
                </w:p>
              </w:tc>
              <w:tc>
                <w:tcPr>
                  <w:tcW w:w="1818" w:type="dxa"/>
                  <w:vAlign w:val="bottom"/>
                </w:tcPr>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bCs/>
                      <w:szCs w:val="21"/>
                    </w:rPr>
                    <w:sym w:font="Wingdings" w:char="00FE"/>
                  </w:r>
                  <w:r w:rsidRPr="00787A7D">
                    <w:rPr>
                      <w:rFonts w:asciiTheme="minorEastAsia" w:eastAsiaTheme="minorEastAsia" w:hAnsiTheme="minorEastAsia" w:hint="eastAsia"/>
                      <w:szCs w:val="21"/>
                    </w:rPr>
                    <w:t>法律、法规</w:t>
                  </w:r>
                </w:p>
                <w:p w:rsidR="00711CE0" w:rsidRPr="00787A7D" w:rsidRDefault="00711CE0" w:rsidP="00711CE0">
                  <w:pPr>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FE"/>
                  </w:r>
                  <w:r w:rsidRPr="00787A7D">
                    <w:rPr>
                      <w:rFonts w:asciiTheme="minorEastAsia" w:eastAsiaTheme="minorEastAsia" w:hAnsiTheme="minorEastAsia" w:hint="eastAsia"/>
                      <w:szCs w:val="21"/>
                    </w:rPr>
                    <w:t>客户要求</w:t>
                  </w:r>
                </w:p>
                <w:p w:rsidR="00711CE0" w:rsidRPr="00787A7D" w:rsidRDefault="00711CE0" w:rsidP="00711CE0">
                  <w:pPr>
                    <w:rPr>
                      <w:rFonts w:asciiTheme="minorEastAsia" w:eastAsiaTheme="minorEastAsia" w:hAnsiTheme="minorEastAsia"/>
                      <w:bCs/>
                      <w:szCs w:val="21"/>
                      <w:lang w:val="en-GB"/>
                    </w:rPr>
                  </w:pPr>
                  <w:r w:rsidRPr="00787A7D">
                    <w:rPr>
                      <w:rFonts w:asciiTheme="minorEastAsia" w:eastAsiaTheme="minorEastAsia" w:hAnsiTheme="minorEastAsia" w:hint="eastAsia"/>
                      <w:bCs/>
                      <w:szCs w:val="21"/>
                    </w:rPr>
                    <w:sym w:font="Wingdings" w:char="00FE"/>
                  </w:r>
                  <w:r w:rsidRPr="00787A7D">
                    <w:rPr>
                      <w:rFonts w:asciiTheme="minorEastAsia" w:eastAsiaTheme="minorEastAsia" w:hAnsiTheme="minorEastAsia" w:hint="eastAsia"/>
                      <w:szCs w:val="21"/>
                    </w:rPr>
                    <w:t>预期用途</w:t>
                  </w:r>
                </w:p>
              </w:tc>
            </w:tr>
            <w:tr w:rsidR="00711CE0" w:rsidRPr="00787A7D" w:rsidTr="000154FF">
              <w:trPr>
                <w:trHeight w:val="604"/>
              </w:trPr>
              <w:tc>
                <w:tcPr>
                  <w:tcW w:w="1736" w:type="dxa"/>
                  <w:shd w:val="clear" w:color="auto" w:fill="FFFFFF"/>
                  <w:vAlign w:val="center"/>
                </w:tcPr>
                <w:p w:rsidR="00711CE0" w:rsidRPr="00787A7D" w:rsidRDefault="00711CE0" w:rsidP="00065690">
                  <w:pPr>
                    <w:jc w:val="left"/>
                    <w:rPr>
                      <w:rFonts w:asciiTheme="minorEastAsia" w:eastAsiaTheme="minorEastAsia" w:hAnsiTheme="minorEastAsia" w:cs="宋体"/>
                      <w:szCs w:val="21"/>
                    </w:rPr>
                  </w:pPr>
                  <w:r w:rsidRPr="00787A7D">
                    <w:rPr>
                      <w:rFonts w:asciiTheme="minorEastAsia" w:eastAsiaTheme="minorEastAsia" w:hAnsiTheme="minorEastAsia" w:hint="eastAsia"/>
                      <w:bCs/>
                      <w:szCs w:val="21"/>
                    </w:rPr>
                    <w:t>餐具（</w:t>
                  </w:r>
                  <w:r w:rsidR="00D25310" w:rsidRPr="00787A7D">
                    <w:rPr>
                      <w:rFonts w:asciiTheme="minorEastAsia" w:eastAsiaTheme="minorEastAsia" w:hAnsiTheme="minorEastAsia" w:hint="eastAsia"/>
                      <w:bCs/>
                      <w:szCs w:val="21"/>
                    </w:rPr>
                    <w:t>厨</w:t>
                  </w:r>
                  <w:r w:rsidR="00D25310" w:rsidRPr="00787A7D">
                    <w:rPr>
                      <w:rFonts w:asciiTheme="minorEastAsia" w:eastAsiaTheme="minorEastAsia" w:hAnsiTheme="minorEastAsia"/>
                      <w:bCs/>
                      <w:szCs w:val="21"/>
                    </w:rPr>
                    <w:t>房用</w:t>
                  </w:r>
                  <w:r w:rsidR="00A67E30" w:rsidRPr="00787A7D">
                    <w:rPr>
                      <w:rFonts w:asciiTheme="minorEastAsia" w:eastAsiaTheme="minorEastAsia" w:hAnsiTheme="minorEastAsia" w:hint="eastAsia"/>
                      <w:bCs/>
                      <w:szCs w:val="21"/>
                    </w:rPr>
                    <w:t>不</w:t>
                  </w:r>
                  <w:r w:rsidR="00A67E30" w:rsidRPr="00787A7D">
                    <w:rPr>
                      <w:rFonts w:asciiTheme="minorEastAsia" w:eastAsiaTheme="minorEastAsia" w:hAnsiTheme="minorEastAsia"/>
                      <w:bCs/>
                      <w:szCs w:val="21"/>
                    </w:rPr>
                    <w:t>锈钢</w:t>
                  </w:r>
                  <w:r w:rsidRPr="00787A7D">
                    <w:rPr>
                      <w:rFonts w:asciiTheme="minorEastAsia" w:eastAsiaTheme="minorEastAsia" w:hAnsiTheme="minorEastAsia" w:hint="eastAsia"/>
                      <w:bCs/>
                      <w:szCs w:val="21"/>
                    </w:rPr>
                    <w:t>类</w:t>
                  </w:r>
                  <w:r w:rsidR="00D25310" w:rsidRPr="00787A7D">
                    <w:rPr>
                      <w:rFonts w:asciiTheme="minorEastAsia" w:eastAsiaTheme="minorEastAsia" w:hAnsiTheme="minorEastAsia" w:hint="eastAsia"/>
                      <w:bCs/>
                      <w:szCs w:val="21"/>
                    </w:rPr>
                    <w:t>餐</w:t>
                  </w:r>
                  <w:r w:rsidR="00D25310" w:rsidRPr="00787A7D">
                    <w:rPr>
                      <w:rFonts w:asciiTheme="minorEastAsia" w:eastAsiaTheme="minorEastAsia" w:hAnsiTheme="minorEastAsia"/>
                      <w:bCs/>
                      <w:szCs w:val="21"/>
                    </w:rPr>
                    <w:t>具</w:t>
                  </w:r>
                  <w:r w:rsidR="00D25310" w:rsidRPr="00787A7D">
                    <w:rPr>
                      <w:rFonts w:asciiTheme="minorEastAsia" w:eastAsiaTheme="minorEastAsia" w:hAnsiTheme="minorEastAsia" w:hint="eastAsia"/>
                      <w:bCs/>
                      <w:szCs w:val="21"/>
                    </w:rPr>
                    <w:t>，</w:t>
                  </w:r>
                  <w:r w:rsidR="00977A4A" w:rsidRPr="00787A7D">
                    <w:rPr>
                      <w:rFonts w:asciiTheme="minorEastAsia" w:eastAsiaTheme="minorEastAsia" w:hAnsiTheme="minorEastAsia" w:hint="eastAsia"/>
                      <w:bCs/>
                      <w:szCs w:val="21"/>
                    </w:rPr>
                    <w:t>密胺脂</w:t>
                  </w:r>
                  <w:r w:rsidR="00256F8E" w:rsidRPr="00787A7D">
                    <w:rPr>
                      <w:rFonts w:asciiTheme="minorEastAsia" w:eastAsiaTheme="minorEastAsia" w:hAnsiTheme="minorEastAsia" w:hint="eastAsia"/>
                      <w:bCs/>
                      <w:szCs w:val="21"/>
                    </w:rPr>
                    <w:t>餐</w:t>
                  </w:r>
                  <w:r w:rsidR="00256F8E" w:rsidRPr="00787A7D">
                    <w:rPr>
                      <w:rFonts w:asciiTheme="minorEastAsia" w:eastAsiaTheme="minorEastAsia" w:hAnsiTheme="minorEastAsia"/>
                      <w:bCs/>
                      <w:szCs w:val="21"/>
                    </w:rPr>
                    <w:t>盘</w:t>
                  </w:r>
                  <w:r w:rsidR="00977A4A" w:rsidRPr="00787A7D">
                    <w:rPr>
                      <w:rFonts w:asciiTheme="minorEastAsia" w:eastAsiaTheme="minorEastAsia" w:hAnsiTheme="minorEastAsia" w:hint="eastAsia"/>
                      <w:bCs/>
                      <w:szCs w:val="21"/>
                    </w:rPr>
                    <w:t>、</w:t>
                  </w:r>
                  <w:r w:rsidR="00977A4A" w:rsidRPr="00787A7D">
                    <w:rPr>
                      <w:rFonts w:asciiTheme="minorEastAsia" w:eastAsiaTheme="minorEastAsia" w:hAnsiTheme="minorEastAsia"/>
                      <w:bCs/>
                      <w:szCs w:val="21"/>
                    </w:rPr>
                    <w:t>不锈</w:t>
                  </w:r>
                  <w:r w:rsidR="00977A4A" w:rsidRPr="00787A7D">
                    <w:rPr>
                      <w:rFonts w:asciiTheme="minorEastAsia" w:eastAsiaTheme="minorEastAsia" w:hAnsiTheme="minorEastAsia" w:hint="eastAsia"/>
                      <w:bCs/>
                      <w:szCs w:val="21"/>
                    </w:rPr>
                    <w:t>钢</w:t>
                  </w:r>
                  <w:r w:rsidR="00065690" w:rsidRPr="00787A7D">
                    <w:rPr>
                      <w:rFonts w:asciiTheme="minorEastAsia" w:eastAsiaTheme="minorEastAsia" w:hAnsiTheme="minorEastAsia" w:hint="eastAsia"/>
                      <w:bCs/>
                      <w:szCs w:val="21"/>
                    </w:rPr>
                    <w:t>碗</w:t>
                  </w:r>
                  <w:r w:rsidR="00065690" w:rsidRPr="00787A7D">
                    <w:rPr>
                      <w:rFonts w:asciiTheme="minorEastAsia" w:eastAsiaTheme="minorEastAsia" w:hAnsiTheme="minorEastAsia"/>
                      <w:bCs/>
                      <w:szCs w:val="21"/>
                    </w:rPr>
                    <w:t>、</w:t>
                  </w:r>
                  <w:r w:rsidR="00977A4A" w:rsidRPr="00787A7D">
                    <w:rPr>
                      <w:rFonts w:asciiTheme="minorEastAsia" w:eastAsiaTheme="minorEastAsia" w:hAnsiTheme="minorEastAsia"/>
                      <w:bCs/>
                      <w:szCs w:val="21"/>
                    </w:rPr>
                    <w:t>筷子</w:t>
                  </w:r>
                  <w:r w:rsidRPr="00787A7D">
                    <w:rPr>
                      <w:rFonts w:asciiTheme="minorEastAsia" w:eastAsiaTheme="minorEastAsia" w:hAnsiTheme="minorEastAsia" w:hint="eastAsia"/>
                      <w:bCs/>
                      <w:szCs w:val="21"/>
                    </w:rPr>
                    <w:t>）</w:t>
                  </w:r>
                </w:p>
              </w:tc>
              <w:tc>
                <w:tcPr>
                  <w:tcW w:w="3039" w:type="dxa"/>
                  <w:shd w:val="clear" w:color="auto" w:fill="FFFFFF"/>
                  <w:vAlign w:val="bottom"/>
                </w:tcPr>
                <w:p w:rsidR="00711CE0" w:rsidRPr="00787A7D" w:rsidRDefault="00711CE0" w:rsidP="00711CE0">
                  <w:pPr>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lang w:val="en-GB"/>
                    </w:rPr>
                    <w:t>有害微生物</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lang w:val="en-GB"/>
                    </w:rPr>
                    <w:t xml:space="preserve">重金属 </w:t>
                  </w:r>
                </w:p>
                <w:p w:rsidR="00711CE0" w:rsidRPr="00787A7D" w:rsidRDefault="00711CE0" w:rsidP="00711CE0">
                  <w:pPr>
                    <w:autoSpaceDE w:val="0"/>
                    <w:autoSpaceDN w:val="0"/>
                    <w:adjustRightInd w:val="0"/>
                    <w:jc w:val="left"/>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lang w:val="en-GB"/>
                    </w:rPr>
                    <w:t>黄曲霉毒素</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lang w:val="en-GB"/>
                    </w:rPr>
                    <w:t>苯并芘、</w:t>
                  </w:r>
                </w:p>
                <w:p w:rsidR="00711CE0" w:rsidRPr="00787A7D" w:rsidRDefault="00711CE0" w:rsidP="00711CE0">
                  <w:pPr>
                    <w:rPr>
                      <w:rFonts w:asciiTheme="minorEastAsia" w:eastAsiaTheme="minorEastAsia" w:hAnsiTheme="minorEastAsia"/>
                      <w:szCs w:val="21"/>
                      <w:lang w:val="en-GB"/>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lang w:val="en-GB"/>
                    </w:rPr>
                    <w:t>农药残留</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兽</w:t>
                  </w:r>
                  <w:r w:rsidRPr="00787A7D">
                    <w:rPr>
                      <w:rFonts w:asciiTheme="minorEastAsia" w:eastAsiaTheme="minorEastAsia" w:hAnsiTheme="minorEastAsia" w:hint="eastAsia"/>
                      <w:szCs w:val="21"/>
                      <w:lang w:val="en-GB"/>
                    </w:rPr>
                    <w:t>药残留</w:t>
                  </w:r>
                </w:p>
                <w:p w:rsidR="00711CE0" w:rsidRPr="00787A7D" w:rsidRDefault="00711CE0" w:rsidP="00711CE0">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sym w:font="Wingdings" w:char="00FE"/>
                  </w:r>
                  <w:r w:rsidRPr="00787A7D">
                    <w:rPr>
                      <w:rFonts w:asciiTheme="minorEastAsia" w:eastAsiaTheme="minorEastAsia" w:hAnsiTheme="minorEastAsia" w:hint="eastAsia"/>
                      <w:sz w:val="21"/>
                      <w:szCs w:val="21"/>
                    </w:rPr>
                    <w:t>阴离子合成洗涤剂残留</w:t>
                  </w:r>
                </w:p>
              </w:tc>
              <w:tc>
                <w:tcPr>
                  <w:tcW w:w="2255" w:type="dxa"/>
                  <w:vAlign w:val="center"/>
                </w:tcPr>
                <w:p w:rsidR="00711CE0" w:rsidRPr="00787A7D" w:rsidRDefault="00711CE0" w:rsidP="00711CE0">
                  <w:pPr>
                    <w:rPr>
                      <w:rFonts w:asciiTheme="minorEastAsia" w:eastAsiaTheme="minorEastAsia" w:hAnsiTheme="minorEastAsia" w:cs="宋体"/>
                      <w:szCs w:val="21"/>
                      <w:lang w:val="en-GB"/>
                    </w:rPr>
                  </w:pPr>
                  <w:r w:rsidRPr="00787A7D">
                    <w:rPr>
                      <w:rFonts w:asciiTheme="minorEastAsia" w:eastAsiaTheme="minorEastAsia" w:hAnsiTheme="minorEastAsia" w:hint="eastAsia"/>
                      <w:bCs/>
                      <w:szCs w:val="21"/>
                    </w:rPr>
                    <w:t>按G</w:t>
                  </w:r>
                  <w:r w:rsidRPr="00787A7D">
                    <w:rPr>
                      <w:rFonts w:asciiTheme="minorEastAsia" w:eastAsiaTheme="minorEastAsia" w:hAnsiTheme="minorEastAsia"/>
                      <w:bCs/>
                      <w:szCs w:val="21"/>
                    </w:rPr>
                    <w:t xml:space="preserve">B14934-2016 </w:t>
                  </w:r>
                  <w:r w:rsidRPr="00787A7D">
                    <w:rPr>
                      <w:rFonts w:asciiTheme="minorEastAsia" w:eastAsiaTheme="minorEastAsia" w:hAnsiTheme="minorEastAsia" w:hint="eastAsia"/>
                      <w:bCs/>
                      <w:szCs w:val="21"/>
                    </w:rPr>
                    <w:t>《食品安全国家标准 消毒餐（饮）具》执行</w:t>
                  </w:r>
                </w:p>
              </w:tc>
              <w:tc>
                <w:tcPr>
                  <w:tcW w:w="1818" w:type="dxa"/>
                  <w:vAlign w:val="bottom"/>
                </w:tcPr>
                <w:p w:rsidR="00711CE0" w:rsidRPr="00787A7D" w:rsidRDefault="00711CE0" w:rsidP="00711CE0">
                  <w:pPr>
                    <w:rPr>
                      <w:rFonts w:asciiTheme="minorEastAsia" w:eastAsiaTheme="minorEastAsia" w:hAnsiTheme="minorEastAsia"/>
                      <w:szCs w:val="21"/>
                    </w:rPr>
                  </w:pPr>
                  <w:r w:rsidRPr="00787A7D">
                    <w:rPr>
                      <w:rFonts w:asciiTheme="minorEastAsia" w:eastAsiaTheme="minorEastAsia" w:hAnsiTheme="minorEastAsia" w:hint="eastAsia"/>
                      <w:bCs/>
                      <w:szCs w:val="21"/>
                    </w:rPr>
                    <w:sym w:font="Wingdings" w:char="00FE"/>
                  </w:r>
                  <w:r w:rsidRPr="00787A7D">
                    <w:rPr>
                      <w:rFonts w:asciiTheme="minorEastAsia" w:eastAsiaTheme="minorEastAsia" w:hAnsiTheme="minorEastAsia" w:hint="eastAsia"/>
                      <w:szCs w:val="21"/>
                    </w:rPr>
                    <w:t>法律、法规</w:t>
                  </w:r>
                </w:p>
                <w:p w:rsidR="00711CE0" w:rsidRPr="00787A7D" w:rsidRDefault="00711CE0" w:rsidP="00711CE0">
                  <w:pPr>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FE"/>
                  </w:r>
                  <w:r w:rsidRPr="00787A7D">
                    <w:rPr>
                      <w:rFonts w:asciiTheme="minorEastAsia" w:eastAsiaTheme="minorEastAsia" w:hAnsiTheme="minorEastAsia" w:hint="eastAsia"/>
                      <w:szCs w:val="21"/>
                    </w:rPr>
                    <w:t>客户要求</w:t>
                  </w:r>
                </w:p>
                <w:p w:rsidR="00711CE0" w:rsidRPr="00787A7D" w:rsidRDefault="00711CE0" w:rsidP="00711CE0">
                  <w:pPr>
                    <w:rPr>
                      <w:rFonts w:asciiTheme="minorEastAsia" w:eastAsiaTheme="minorEastAsia" w:hAnsiTheme="minorEastAsia"/>
                      <w:bCs/>
                      <w:szCs w:val="21"/>
                    </w:rPr>
                  </w:pPr>
                  <w:r w:rsidRPr="00787A7D">
                    <w:rPr>
                      <w:rFonts w:asciiTheme="minorEastAsia" w:eastAsiaTheme="minorEastAsia" w:hAnsiTheme="minorEastAsia" w:hint="eastAsia"/>
                      <w:bCs/>
                      <w:szCs w:val="21"/>
                    </w:rPr>
                    <w:sym w:font="Wingdings" w:char="00FE"/>
                  </w:r>
                  <w:r w:rsidRPr="00787A7D">
                    <w:rPr>
                      <w:rFonts w:asciiTheme="minorEastAsia" w:eastAsiaTheme="minorEastAsia" w:hAnsiTheme="minorEastAsia" w:hint="eastAsia"/>
                      <w:szCs w:val="21"/>
                    </w:rPr>
                    <w:t>预期用途</w:t>
                  </w:r>
                </w:p>
              </w:tc>
            </w:tr>
          </w:tbl>
          <w:p w:rsidR="00711CE0" w:rsidRPr="00787A7D" w:rsidRDefault="00711CE0" w:rsidP="00711CE0">
            <w:pPr>
              <w:pStyle w:val="a0"/>
              <w:rPr>
                <w:rFonts w:asciiTheme="minorEastAsia" w:eastAsiaTheme="minorEastAsia" w:hAnsiTheme="minorEastAsia"/>
                <w:sz w:val="21"/>
                <w:szCs w:val="21"/>
              </w:rPr>
            </w:pPr>
          </w:p>
          <w:p w:rsidR="00711CE0" w:rsidRPr="00787A7D" w:rsidRDefault="00711CE0" w:rsidP="00711CE0">
            <w:pPr>
              <w:pStyle w:val="a0"/>
              <w:rPr>
                <w:rFonts w:asciiTheme="minorEastAsia" w:eastAsiaTheme="minorEastAsia" w:hAnsiTheme="minorEastAsia"/>
                <w:sz w:val="21"/>
                <w:szCs w:val="21"/>
              </w:rPr>
            </w:pPr>
          </w:p>
          <w:p w:rsidR="003E3E41" w:rsidRPr="00787A7D" w:rsidRDefault="003E3E41" w:rsidP="003E3E41">
            <w:pPr>
              <w:rPr>
                <w:rFonts w:asciiTheme="minorEastAsia" w:eastAsiaTheme="minorEastAsia" w:hAnsiTheme="minorEastAsia"/>
                <w:szCs w:val="21"/>
              </w:rPr>
            </w:pPr>
          </w:p>
          <w:p w:rsidR="003E3E41" w:rsidRPr="00787A7D" w:rsidRDefault="003E3E41" w:rsidP="003E3E41">
            <w:pPr>
              <w:rPr>
                <w:rFonts w:asciiTheme="minorEastAsia" w:eastAsiaTheme="minorEastAsia" w:hAnsiTheme="minorEastAsia"/>
                <w:szCs w:val="21"/>
              </w:rPr>
            </w:pPr>
            <w:r w:rsidRPr="00787A7D">
              <w:rPr>
                <w:rFonts w:asciiTheme="minorEastAsia" w:eastAsiaTheme="minorEastAsia" w:hAnsiTheme="minorEastAsia" w:hint="eastAsia"/>
                <w:szCs w:val="21"/>
              </w:rPr>
              <w:t>控制措施的选择和分类</w:t>
            </w:r>
          </w:p>
          <w:p w:rsidR="003E3E41" w:rsidRPr="00787A7D" w:rsidRDefault="003E3E41" w:rsidP="003E3E41">
            <w:pPr>
              <w:rPr>
                <w:rFonts w:asciiTheme="minorEastAsia" w:eastAsiaTheme="minorEastAsia" w:hAnsiTheme="minorEastAsia"/>
                <w:szCs w:val="21"/>
              </w:rPr>
            </w:pPr>
            <w:r w:rsidRPr="00787A7D">
              <w:rPr>
                <w:rFonts w:asciiTheme="minorEastAsia" w:eastAsiaTheme="minorEastAsia" w:hAnsiTheme="minorEastAsia" w:hint="eastAsia"/>
                <w:szCs w:val="21"/>
              </w:rPr>
              <w:t>组织在危害评价的基础上，选择适当的控制措施或控制措施的组合，以防止或将已识别的显著食品安全危害降低到规定的可接受水平。</w:t>
            </w:r>
          </w:p>
          <w:p w:rsidR="003E3E41" w:rsidRPr="00787A7D" w:rsidRDefault="003E3E41" w:rsidP="003E3E41">
            <w:pPr>
              <w:rPr>
                <w:rFonts w:asciiTheme="minorEastAsia" w:eastAsiaTheme="minorEastAsia" w:hAnsiTheme="minorEastAsia"/>
                <w:szCs w:val="21"/>
              </w:rPr>
            </w:pPr>
            <w:r w:rsidRPr="00787A7D">
              <w:rPr>
                <w:rFonts w:asciiTheme="minorEastAsia" w:eastAsiaTheme="minorEastAsia" w:hAnsiTheme="minorEastAsia" w:hint="eastAsia"/>
                <w:szCs w:val="21"/>
              </w:rPr>
              <w:t>组织将选定的识别控制措施应采用系统方法进行分类为：</w:t>
            </w:r>
          </w:p>
          <w:p w:rsidR="003E3E41" w:rsidRPr="00787A7D" w:rsidRDefault="003E3E41" w:rsidP="003E3E41">
            <w:pPr>
              <w:rPr>
                <w:rFonts w:asciiTheme="minorEastAsia" w:eastAsiaTheme="minorEastAsia" w:hAnsiTheme="minorEastAsia"/>
                <w:szCs w:val="21"/>
              </w:rPr>
            </w:pP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szCs w:val="21"/>
              </w:rPr>
              <w:t xml:space="preserve">OPRP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CCPs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szCs w:val="21"/>
              </w:rPr>
              <w:t xml:space="preserve">OPRP </w:t>
            </w:r>
            <w:r w:rsidRPr="00787A7D">
              <w:rPr>
                <w:rFonts w:asciiTheme="minorEastAsia" w:eastAsiaTheme="minorEastAsia" w:hAnsiTheme="minorEastAsia" w:hint="eastAsia"/>
                <w:bCs/>
                <w:szCs w:val="21"/>
              </w:rPr>
              <w:t>&amp;</w:t>
            </w:r>
            <w:r w:rsidRPr="00787A7D">
              <w:rPr>
                <w:rFonts w:asciiTheme="minorEastAsia" w:eastAsiaTheme="minorEastAsia" w:hAnsiTheme="minorEastAsia" w:hint="eastAsia"/>
                <w:szCs w:val="21"/>
              </w:rPr>
              <w:t>CCPs</w:t>
            </w:r>
          </w:p>
          <w:p w:rsidR="003E3E41" w:rsidRPr="00787A7D" w:rsidRDefault="003E3E41" w:rsidP="003E3E41">
            <w:pPr>
              <w:rPr>
                <w:rFonts w:asciiTheme="minorEastAsia" w:eastAsiaTheme="minorEastAsia" w:hAnsiTheme="minorEastAsia"/>
                <w:szCs w:val="21"/>
              </w:rPr>
            </w:pPr>
          </w:p>
          <w:p w:rsidR="003E3E41" w:rsidRPr="00787A7D" w:rsidRDefault="003E3E41" w:rsidP="003E3E41">
            <w:pPr>
              <w:rPr>
                <w:rFonts w:asciiTheme="minorEastAsia" w:eastAsiaTheme="minorEastAsia" w:hAnsiTheme="minorEastAsia"/>
                <w:szCs w:val="21"/>
              </w:rPr>
            </w:pPr>
            <w:r w:rsidRPr="00787A7D">
              <w:rPr>
                <w:rFonts w:asciiTheme="minorEastAsia" w:eastAsiaTheme="minorEastAsia" w:hAnsiTheme="minorEastAsia" w:hint="eastAsia"/>
                <w:szCs w:val="21"/>
              </w:rPr>
              <w:t>对于选择的每一项控制措施，评估以下内容：</w:t>
            </w:r>
          </w:p>
          <w:p w:rsidR="003E3E41" w:rsidRPr="00787A7D" w:rsidRDefault="003E3E41" w:rsidP="003E3E4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hint="eastAsia"/>
                <w:szCs w:val="21"/>
              </w:rPr>
              <w:t>其功能失效的可能性；</w:t>
            </w:r>
          </w:p>
          <w:p w:rsidR="003E3E41" w:rsidRPr="00787A7D" w:rsidRDefault="003E3E41" w:rsidP="003E3E4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bCs/>
                <w:szCs w:val="21"/>
              </w:rPr>
              <w:t xml:space="preserve"> </w:t>
            </w:r>
            <w:r w:rsidRPr="00787A7D">
              <w:rPr>
                <w:rFonts w:asciiTheme="minorEastAsia" w:eastAsiaTheme="minorEastAsia" w:hAnsiTheme="minorEastAsia" w:hint="eastAsia"/>
                <w:szCs w:val="21"/>
              </w:rPr>
              <w:t>功能失效时后果的严重性；该评估应包括：</w:t>
            </w:r>
          </w:p>
          <w:p w:rsidR="003E3E41" w:rsidRPr="00787A7D" w:rsidRDefault="003E3E41" w:rsidP="003E3E41">
            <w:pPr>
              <w:rPr>
                <w:rFonts w:asciiTheme="minorEastAsia" w:eastAsiaTheme="minorEastAsia" w:hAnsiTheme="minorEastAsia"/>
                <w:szCs w:val="21"/>
              </w:rPr>
            </w:pPr>
            <w:r w:rsidRPr="00787A7D">
              <w:rPr>
                <w:rFonts w:asciiTheme="minorEastAsia" w:eastAsiaTheme="minorEastAsia" w:hAnsiTheme="minorEastAsia" w:hint="eastAsia"/>
                <w:szCs w:val="21"/>
              </w:rPr>
              <w:t>1） 对已识别的重大食品安全危害的影响；</w:t>
            </w:r>
          </w:p>
          <w:p w:rsidR="003E3E41" w:rsidRPr="00787A7D" w:rsidRDefault="003E3E41" w:rsidP="003E3E41">
            <w:pPr>
              <w:rPr>
                <w:rFonts w:asciiTheme="minorEastAsia" w:eastAsiaTheme="minorEastAsia" w:hAnsiTheme="minorEastAsia"/>
                <w:szCs w:val="21"/>
              </w:rPr>
            </w:pPr>
            <w:r w:rsidRPr="00787A7D">
              <w:rPr>
                <w:rFonts w:asciiTheme="minorEastAsia" w:eastAsiaTheme="minorEastAsia" w:hAnsiTheme="minorEastAsia" w:hint="eastAsia"/>
                <w:szCs w:val="21"/>
              </w:rPr>
              <w:t>2） 与其他控制措施相关的位置；</w:t>
            </w:r>
          </w:p>
          <w:p w:rsidR="003E3E41" w:rsidRPr="00787A7D" w:rsidRDefault="003E3E41" w:rsidP="003E3E41">
            <w:pPr>
              <w:rPr>
                <w:rFonts w:asciiTheme="minorEastAsia" w:eastAsiaTheme="minorEastAsia" w:hAnsiTheme="minorEastAsia"/>
                <w:szCs w:val="21"/>
              </w:rPr>
            </w:pPr>
            <w:r w:rsidRPr="00787A7D">
              <w:rPr>
                <w:rFonts w:asciiTheme="minorEastAsia" w:eastAsiaTheme="minorEastAsia" w:hAnsiTheme="minorEastAsia" w:hint="eastAsia"/>
                <w:szCs w:val="21"/>
              </w:rPr>
              <w:t>3） 是否专门制定和实施，将危害降低到可接受的水平；</w:t>
            </w:r>
          </w:p>
          <w:p w:rsidR="003E3E41" w:rsidRPr="00787A7D" w:rsidRDefault="003E3E41" w:rsidP="003E3E41">
            <w:pPr>
              <w:rPr>
                <w:rFonts w:asciiTheme="minorEastAsia" w:eastAsiaTheme="minorEastAsia" w:hAnsiTheme="minorEastAsia"/>
                <w:szCs w:val="21"/>
              </w:rPr>
            </w:pPr>
            <w:r w:rsidRPr="00787A7D">
              <w:rPr>
                <w:rFonts w:asciiTheme="minorEastAsia" w:eastAsiaTheme="minorEastAsia" w:hAnsiTheme="minorEastAsia" w:hint="eastAsia"/>
                <w:szCs w:val="21"/>
              </w:rPr>
              <w:t>4） 无论是单一措施还是控制措施组合的一部分</w:t>
            </w:r>
          </w:p>
          <w:p w:rsidR="003E3E41" w:rsidRPr="00787A7D" w:rsidRDefault="003E3E41" w:rsidP="003E3E41">
            <w:pPr>
              <w:rPr>
                <w:rFonts w:asciiTheme="minorEastAsia" w:eastAsiaTheme="minorEastAsia" w:hAnsiTheme="minorEastAsia"/>
                <w:szCs w:val="21"/>
              </w:rPr>
            </w:pPr>
          </w:p>
          <w:p w:rsidR="003E3E41" w:rsidRPr="00787A7D" w:rsidRDefault="003E3E41" w:rsidP="003E3E41">
            <w:pPr>
              <w:rPr>
                <w:rFonts w:asciiTheme="minorEastAsia" w:eastAsiaTheme="minorEastAsia" w:hAnsiTheme="minorEastAsia"/>
                <w:szCs w:val="21"/>
              </w:rPr>
            </w:pPr>
            <w:r w:rsidRPr="00787A7D">
              <w:rPr>
                <w:rFonts w:asciiTheme="minorEastAsia" w:eastAsiaTheme="minorEastAsia" w:hAnsiTheme="minorEastAsia" w:hint="eastAsia"/>
                <w:szCs w:val="21"/>
              </w:rPr>
              <w:t>对于每项控制措施，系统方法包括对以下各项可行性的评估：</w:t>
            </w:r>
          </w:p>
          <w:p w:rsidR="003E3E41" w:rsidRPr="00787A7D" w:rsidRDefault="003E3E41" w:rsidP="003E3E41">
            <w:pPr>
              <w:rPr>
                <w:rFonts w:asciiTheme="minorEastAsia" w:eastAsiaTheme="minorEastAsia" w:hAnsiTheme="minorEastAsia"/>
                <w:szCs w:val="21"/>
              </w:rPr>
            </w:pPr>
            <w:r w:rsidRPr="00787A7D">
              <w:rPr>
                <w:rFonts w:asciiTheme="minorEastAsia" w:eastAsiaTheme="minorEastAsia" w:hAnsiTheme="minorEastAsia" w:hint="eastAsia"/>
                <w:szCs w:val="21"/>
              </w:rPr>
              <w:t>a） 建立可测量的关键限值和/或可测量/可观察的行动标准；</w:t>
            </w:r>
          </w:p>
          <w:p w:rsidR="003E3E41" w:rsidRPr="00787A7D" w:rsidRDefault="003E3E41" w:rsidP="003E3E41">
            <w:pPr>
              <w:rPr>
                <w:rFonts w:asciiTheme="minorEastAsia" w:eastAsiaTheme="minorEastAsia" w:hAnsiTheme="minorEastAsia"/>
                <w:szCs w:val="21"/>
              </w:rPr>
            </w:pPr>
            <w:r w:rsidRPr="00787A7D">
              <w:rPr>
                <w:rFonts w:asciiTheme="minorEastAsia" w:eastAsiaTheme="minorEastAsia" w:hAnsiTheme="minorEastAsia" w:hint="eastAsia"/>
                <w:szCs w:val="21"/>
              </w:rPr>
              <w:t>b） 监测以发现任何未能保持在临界极限和/或可测量/可观察到的行动标准内的情况；</w:t>
            </w:r>
          </w:p>
          <w:p w:rsidR="003E3E41" w:rsidRPr="00787A7D" w:rsidRDefault="003E3E41" w:rsidP="003E3E41">
            <w:pPr>
              <w:rPr>
                <w:rFonts w:asciiTheme="minorEastAsia" w:eastAsiaTheme="minorEastAsia" w:hAnsiTheme="minorEastAsia"/>
                <w:szCs w:val="21"/>
              </w:rPr>
            </w:pPr>
            <w:r w:rsidRPr="00787A7D">
              <w:rPr>
                <w:rFonts w:asciiTheme="minorEastAsia" w:eastAsiaTheme="minorEastAsia" w:hAnsiTheme="minorEastAsia" w:hint="eastAsia"/>
                <w:szCs w:val="21"/>
              </w:rPr>
              <w:t>c） 故障时及时修正。</w:t>
            </w:r>
          </w:p>
          <w:p w:rsidR="003E3E41" w:rsidRPr="00787A7D" w:rsidRDefault="003E3E41" w:rsidP="003E3E41">
            <w:pPr>
              <w:rPr>
                <w:rFonts w:asciiTheme="minorEastAsia" w:eastAsiaTheme="minorEastAsia" w:hAnsiTheme="minorEastAsia"/>
                <w:szCs w:val="21"/>
              </w:rPr>
            </w:pPr>
            <w:r w:rsidRPr="00787A7D">
              <w:rPr>
                <w:rFonts w:asciiTheme="minorEastAsia" w:eastAsiaTheme="minorEastAsia" w:hAnsiTheme="minorEastAsia" w:hint="eastAsia"/>
                <w:szCs w:val="21"/>
              </w:rPr>
              <w:t>控制措施的选择和分类的决策过程和结果应保持为文件化信息。</w:t>
            </w:r>
          </w:p>
          <w:p w:rsidR="003E3E41" w:rsidRPr="00787A7D" w:rsidRDefault="003E3E41" w:rsidP="003E3E41">
            <w:pPr>
              <w:rPr>
                <w:rFonts w:asciiTheme="minorEastAsia" w:eastAsiaTheme="minorEastAsia" w:hAnsiTheme="minorEastAsia"/>
                <w:szCs w:val="21"/>
              </w:rPr>
            </w:pPr>
          </w:p>
          <w:p w:rsidR="003E3E41" w:rsidRPr="00787A7D" w:rsidRDefault="003E3E41" w:rsidP="003E3E41">
            <w:pPr>
              <w:rPr>
                <w:rFonts w:asciiTheme="minorEastAsia" w:eastAsiaTheme="minorEastAsia" w:hAnsiTheme="minorEastAsia"/>
                <w:szCs w:val="21"/>
              </w:rPr>
            </w:pPr>
            <w:r w:rsidRPr="00787A7D">
              <w:rPr>
                <w:rFonts w:asciiTheme="minorEastAsia" w:eastAsiaTheme="minorEastAsia" w:hAnsiTheme="minorEastAsia" w:hint="eastAsia"/>
                <w:szCs w:val="21"/>
              </w:rPr>
              <w:t>可能影响控制措施的选择和严格性的外部要求（如法律、法规和顾客要求），</w:t>
            </w:r>
          </w:p>
          <w:p w:rsidR="003E3E41" w:rsidRPr="00787A7D" w:rsidRDefault="003E3E41" w:rsidP="003E3E4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已收集相关法规</w:t>
            </w:r>
          </w:p>
          <w:p w:rsidR="003E3E41" w:rsidRPr="00787A7D" w:rsidRDefault="003E3E41" w:rsidP="003E3E4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未收集相关法规</w:t>
            </w:r>
          </w:p>
          <w:p w:rsidR="00A67E30" w:rsidRPr="00787A7D" w:rsidRDefault="003E3E41" w:rsidP="003E3E41">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sym w:font="Wingdings" w:char="00A8"/>
            </w:r>
            <w:r w:rsidRPr="00787A7D">
              <w:rPr>
                <w:rFonts w:asciiTheme="minorEastAsia" w:eastAsiaTheme="minorEastAsia" w:hAnsiTheme="minorEastAsia" w:hint="eastAsia"/>
                <w:sz w:val="21"/>
                <w:szCs w:val="21"/>
              </w:rPr>
              <w:t>收集相关法规不全面，说明：</w:t>
            </w:r>
            <w:r w:rsidRPr="00787A7D">
              <w:rPr>
                <w:rFonts w:asciiTheme="minorEastAsia" w:eastAsiaTheme="minorEastAsia" w:hAnsiTheme="minorEastAsia" w:hint="eastAsia"/>
                <w:sz w:val="21"/>
                <w:szCs w:val="21"/>
                <w:u w:val="single"/>
              </w:rPr>
              <w:t xml:space="preserve">                 </w:t>
            </w:r>
          </w:p>
        </w:tc>
        <w:tc>
          <w:tcPr>
            <w:tcW w:w="1074" w:type="dxa"/>
            <w:vMerge/>
            <w:shd w:val="clear" w:color="auto" w:fill="auto"/>
          </w:tcPr>
          <w:p w:rsidR="00592C51" w:rsidRPr="00787A7D" w:rsidRDefault="00592C51" w:rsidP="00592C51">
            <w:pPr>
              <w:rPr>
                <w:rFonts w:asciiTheme="minorEastAsia" w:eastAsiaTheme="minorEastAsia" w:hAnsiTheme="minorEastAsia"/>
                <w:szCs w:val="21"/>
              </w:rPr>
            </w:pPr>
          </w:p>
        </w:tc>
      </w:tr>
      <w:tr w:rsidR="00592C51" w:rsidRPr="00787A7D" w:rsidTr="0086183B">
        <w:trPr>
          <w:gridAfter w:val="1"/>
          <w:wAfter w:w="32" w:type="dxa"/>
          <w:trHeight w:val="811"/>
        </w:trPr>
        <w:tc>
          <w:tcPr>
            <w:tcW w:w="1788" w:type="dxa"/>
            <w:vMerge w:val="restart"/>
            <w:shd w:val="clear" w:color="auto" w:fill="auto"/>
          </w:tcPr>
          <w:p w:rsidR="00592C51" w:rsidRPr="00787A7D" w:rsidRDefault="00592C51" w:rsidP="00592C51">
            <w:pPr>
              <w:widowControl/>
              <w:jc w:val="left"/>
              <w:rPr>
                <w:rFonts w:asciiTheme="minorEastAsia" w:eastAsiaTheme="minorEastAsia" w:hAnsiTheme="minorEastAsia"/>
                <w:szCs w:val="21"/>
              </w:rPr>
            </w:pPr>
            <w:r w:rsidRPr="00787A7D">
              <w:rPr>
                <w:rFonts w:asciiTheme="minorEastAsia" w:eastAsiaTheme="minorEastAsia" w:hAnsiTheme="minorEastAsia" w:cs="CIDFont"/>
                <w:color w:val="000000"/>
                <w:kern w:val="0"/>
                <w:szCs w:val="21"/>
                <w:lang w:bidi="ar"/>
              </w:rPr>
              <w:t xml:space="preserve">控制措施和控制措施组合的确认 </w:t>
            </w:r>
          </w:p>
          <w:p w:rsidR="00592C51" w:rsidRPr="00787A7D" w:rsidRDefault="00592C51" w:rsidP="00592C51">
            <w:pPr>
              <w:rPr>
                <w:rFonts w:asciiTheme="minorEastAsia" w:eastAsiaTheme="minorEastAsia" w:hAnsiTheme="minorEastAsia"/>
                <w:szCs w:val="21"/>
              </w:rPr>
            </w:pPr>
          </w:p>
        </w:tc>
        <w:tc>
          <w:tcPr>
            <w:tcW w:w="1100" w:type="dxa"/>
            <w:gridSpan w:val="2"/>
            <w:vMerge w:val="restart"/>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F8.5.3</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H（V1.0）4.4</w:t>
            </w:r>
          </w:p>
          <w:p w:rsidR="00592C51" w:rsidRPr="00787A7D" w:rsidRDefault="00592C51" w:rsidP="00592C51">
            <w:pPr>
              <w:rPr>
                <w:rFonts w:asciiTheme="minorEastAsia" w:eastAsiaTheme="minorEastAsia" w:hAnsiTheme="minorEastAsia"/>
                <w:szCs w:val="21"/>
              </w:rPr>
            </w:pPr>
          </w:p>
        </w:tc>
        <w:tc>
          <w:tcPr>
            <w:tcW w:w="67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文件名称</w:t>
            </w:r>
          </w:p>
        </w:tc>
        <w:tc>
          <w:tcPr>
            <w:tcW w:w="980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《管理手册》8.5.3条款</w:t>
            </w:r>
          </w:p>
        </w:tc>
        <w:tc>
          <w:tcPr>
            <w:tcW w:w="1074" w:type="dxa"/>
            <w:vMerge w:val="restart"/>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符合</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不符合</w:t>
            </w:r>
          </w:p>
          <w:p w:rsidR="00592C51" w:rsidRPr="00787A7D" w:rsidRDefault="00592C51" w:rsidP="00592C51">
            <w:pPr>
              <w:rPr>
                <w:rFonts w:asciiTheme="minorEastAsia" w:eastAsiaTheme="minorEastAsia" w:hAnsiTheme="minorEastAsia"/>
                <w:szCs w:val="21"/>
              </w:rPr>
            </w:pPr>
          </w:p>
          <w:p w:rsidR="00592C51" w:rsidRPr="00787A7D" w:rsidRDefault="00592C51" w:rsidP="00592C51">
            <w:pPr>
              <w:rPr>
                <w:rFonts w:asciiTheme="minorEastAsia" w:eastAsiaTheme="minorEastAsia" w:hAnsiTheme="minorEastAsia"/>
                <w:szCs w:val="21"/>
              </w:rPr>
            </w:pPr>
          </w:p>
        </w:tc>
      </w:tr>
      <w:tr w:rsidR="00592C51" w:rsidRPr="00787A7D" w:rsidTr="0086183B">
        <w:trPr>
          <w:gridAfter w:val="1"/>
          <w:wAfter w:w="32" w:type="dxa"/>
          <w:trHeight w:val="90"/>
        </w:trPr>
        <w:tc>
          <w:tcPr>
            <w:tcW w:w="1788" w:type="dxa"/>
            <w:vMerge/>
          </w:tcPr>
          <w:p w:rsidR="00592C51" w:rsidRPr="00787A7D" w:rsidRDefault="00592C51" w:rsidP="00592C51">
            <w:pPr>
              <w:rPr>
                <w:rFonts w:asciiTheme="minorEastAsia" w:eastAsiaTheme="minorEastAsia" w:hAnsiTheme="minorEastAsia"/>
                <w:szCs w:val="21"/>
              </w:rPr>
            </w:pPr>
          </w:p>
        </w:tc>
        <w:tc>
          <w:tcPr>
            <w:tcW w:w="1100" w:type="dxa"/>
            <w:gridSpan w:val="2"/>
            <w:vMerge/>
          </w:tcPr>
          <w:p w:rsidR="00592C51" w:rsidRPr="00787A7D" w:rsidRDefault="00592C51" w:rsidP="00592C51">
            <w:pPr>
              <w:rPr>
                <w:rFonts w:asciiTheme="minorEastAsia" w:eastAsiaTheme="minorEastAsia" w:hAnsiTheme="minorEastAsia"/>
                <w:szCs w:val="21"/>
              </w:rPr>
            </w:pPr>
          </w:p>
        </w:tc>
        <w:tc>
          <w:tcPr>
            <w:tcW w:w="677"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组织就控制措施和控制措施组合能够防止、消除或将成品中食品安全危害减少到可接受水平进行了确认。</w:t>
            </w:r>
          </w:p>
          <w:p w:rsidR="00592C51" w:rsidRPr="00787A7D" w:rsidRDefault="00592C51" w:rsidP="00592C51">
            <w:pPr>
              <w:rPr>
                <w:rFonts w:asciiTheme="minorEastAsia" w:eastAsiaTheme="minorEastAsia" w:hAnsiTheme="minorEastAsia"/>
                <w:color w:val="0000FF"/>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见确认的证据，对</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OPRP计划、</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H</w:t>
            </w:r>
            <w:r w:rsidRPr="00787A7D">
              <w:rPr>
                <w:rFonts w:asciiTheme="minorEastAsia" w:eastAsiaTheme="minorEastAsia" w:hAnsiTheme="minorEastAsia"/>
                <w:szCs w:val="21"/>
              </w:rPr>
              <w:t>ACCP</w:t>
            </w:r>
            <w:r w:rsidRPr="00787A7D">
              <w:rPr>
                <w:rFonts w:asciiTheme="minorEastAsia" w:eastAsiaTheme="minorEastAsia" w:hAnsiTheme="minorEastAsia" w:hint="eastAsia"/>
                <w:szCs w:val="21"/>
              </w:rPr>
              <w:t>计划所有要素有效性的证实：</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全面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不全面，说明：</w:t>
            </w:r>
            <w:r w:rsidRPr="00787A7D">
              <w:rPr>
                <w:rFonts w:asciiTheme="minorEastAsia" w:eastAsiaTheme="minorEastAsia" w:hAnsiTheme="minorEastAsia" w:hint="eastAsia"/>
                <w:szCs w:val="21"/>
                <w:u w:val="single"/>
              </w:rPr>
              <w:t xml:space="preserve"> </w:t>
            </w:r>
            <w:r w:rsidRPr="00787A7D">
              <w:rPr>
                <w:rFonts w:asciiTheme="minorEastAsia" w:eastAsiaTheme="minorEastAsia" w:hAnsiTheme="minorEastAsia" w:hint="eastAsia"/>
                <w:color w:val="0000FF"/>
                <w:szCs w:val="21"/>
                <w:u w:val="single"/>
              </w:rPr>
              <w:t xml:space="preserve">                  </w:t>
            </w:r>
          </w:p>
          <w:p w:rsidR="00592C51" w:rsidRPr="00787A7D" w:rsidRDefault="00592C51" w:rsidP="00592C51">
            <w:pPr>
              <w:rPr>
                <w:rFonts w:asciiTheme="minorEastAsia" w:eastAsiaTheme="minorEastAsia" w:hAnsiTheme="minorEastAsia"/>
                <w:color w:val="0000FF"/>
                <w:szCs w:val="21"/>
              </w:rPr>
            </w:pPr>
            <w:r w:rsidRPr="00787A7D">
              <w:rPr>
                <w:rFonts w:asciiTheme="minorEastAsia" w:eastAsiaTheme="minorEastAsia" w:hAnsiTheme="minorEastAsia" w:hint="eastAsia"/>
                <w:szCs w:val="21"/>
              </w:rPr>
              <w:t xml:space="preserve">确认时间：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实施前，</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变更后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定期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其他</w:t>
            </w:r>
          </w:p>
          <w:p w:rsidR="00592C51" w:rsidRPr="00787A7D" w:rsidRDefault="00592C51" w:rsidP="00592C51">
            <w:pPr>
              <w:rPr>
                <w:rFonts w:asciiTheme="minorEastAsia" w:eastAsiaTheme="minorEastAsia" w:hAnsiTheme="minorEastAsia"/>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确认内容：</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危害识别、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CCP、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控制措施、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CCP监控的方法和频率、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纠正措施、 </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验证的方式和频率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记录方式等</w:t>
            </w:r>
          </w:p>
          <w:p w:rsidR="00592C51" w:rsidRPr="00787A7D" w:rsidRDefault="00592C51" w:rsidP="00592C51">
            <w:pPr>
              <w:rPr>
                <w:rFonts w:asciiTheme="minorEastAsia" w:eastAsiaTheme="minorEastAsia" w:hAnsiTheme="minorEastAsia"/>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建立</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OPRP计划/</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HACCP计划时，对控制措施和相应的关键限值确认的方式可选择：</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实施确认研究；</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科学文献综述；</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使用权威机构发布的指南；</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采用数学模型。</w:t>
            </w:r>
          </w:p>
          <w:p w:rsidR="00592C51" w:rsidRPr="00787A7D" w:rsidRDefault="00592C51" w:rsidP="00592C51">
            <w:pPr>
              <w:rPr>
                <w:rFonts w:asciiTheme="minorEastAsia" w:eastAsiaTheme="minorEastAsia" w:hAnsiTheme="minorEastAsia"/>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如HACCP计划为外部专家制定，应确认关键限制是否适用于企业的特定操作条件和产品。</w:t>
            </w:r>
          </w:p>
          <w:p w:rsidR="00592C51" w:rsidRPr="00787A7D" w:rsidRDefault="00592C51" w:rsidP="00592C51">
            <w:pPr>
              <w:rPr>
                <w:rFonts w:asciiTheme="minorEastAsia" w:eastAsiaTheme="minorEastAsia" w:hAnsiTheme="minorEastAsia"/>
                <w:szCs w:val="21"/>
                <w:u w:val="single"/>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否，说明：</w:t>
            </w:r>
            <w:r w:rsidRPr="00787A7D">
              <w:rPr>
                <w:rFonts w:asciiTheme="minorEastAsia" w:eastAsiaTheme="minorEastAsia" w:hAnsiTheme="minorEastAsia" w:hint="eastAsia"/>
                <w:szCs w:val="21"/>
                <w:u w:val="single"/>
              </w:rPr>
              <w:t xml:space="preserve">     企业自行制定《HACCP计划书》  </w:t>
            </w:r>
            <w:r w:rsidRPr="00787A7D">
              <w:rPr>
                <w:rFonts w:asciiTheme="minorEastAsia" w:eastAsiaTheme="minorEastAsia" w:hAnsiTheme="minorEastAsia" w:hint="eastAsia"/>
                <w:color w:val="0000FF"/>
                <w:szCs w:val="21"/>
                <w:u w:val="single"/>
              </w:rPr>
              <w:t xml:space="preserve">                </w:t>
            </w:r>
          </w:p>
          <w:p w:rsidR="00592C51" w:rsidRPr="00787A7D" w:rsidRDefault="00592C51" w:rsidP="00592C51">
            <w:pPr>
              <w:rPr>
                <w:rFonts w:asciiTheme="minorEastAsia" w:eastAsiaTheme="minorEastAsia" w:hAnsiTheme="minorEastAsia"/>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在HACCP体系初次运行时，应保留相应的记录，以证明在现有的操作条件下HACCP体系能持续达到控制效果。</w:t>
            </w:r>
          </w:p>
          <w:p w:rsidR="00592C51" w:rsidRPr="00787A7D" w:rsidRDefault="00592C51" w:rsidP="00592C51">
            <w:pPr>
              <w:rPr>
                <w:rFonts w:asciiTheme="minorEastAsia" w:eastAsiaTheme="minorEastAsia" w:hAnsiTheme="minorEastAsia"/>
                <w:szCs w:val="21"/>
                <w:u w:val="single"/>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否，说明：</w:t>
            </w:r>
            <w:r w:rsidRPr="00787A7D">
              <w:rPr>
                <w:rFonts w:asciiTheme="minorEastAsia" w:eastAsiaTheme="minorEastAsia" w:hAnsiTheme="minorEastAsia" w:hint="eastAsia"/>
                <w:szCs w:val="21"/>
                <w:u w:val="single"/>
              </w:rPr>
              <w:t xml:space="preserve">       见各部门运行记录   </w:t>
            </w:r>
            <w:r w:rsidRPr="00787A7D">
              <w:rPr>
                <w:rFonts w:asciiTheme="minorEastAsia" w:eastAsiaTheme="minorEastAsia" w:hAnsiTheme="minorEastAsia" w:hint="eastAsia"/>
                <w:color w:val="0000FF"/>
                <w:szCs w:val="21"/>
                <w:u w:val="single"/>
              </w:rPr>
              <w:t xml:space="preserve">                                              </w:t>
            </w:r>
          </w:p>
          <w:p w:rsidR="00592C51" w:rsidRPr="00787A7D" w:rsidRDefault="00592C51" w:rsidP="00592C51">
            <w:pPr>
              <w:pStyle w:val="a0"/>
              <w:rPr>
                <w:rFonts w:asciiTheme="minorEastAsia" w:eastAsiaTheme="minorEastAsia" w:hAnsiTheme="minorEastAsia"/>
                <w:sz w:val="21"/>
                <w:szCs w:val="21"/>
              </w:rPr>
            </w:pPr>
          </w:p>
          <w:p w:rsidR="00592C51" w:rsidRPr="00787A7D" w:rsidRDefault="00592C51" w:rsidP="00592C51">
            <w:pPr>
              <w:rPr>
                <w:rFonts w:asciiTheme="minorEastAsia" w:eastAsiaTheme="minorEastAsia" w:hAnsiTheme="minorEastAsia"/>
                <w:color w:val="0000FF"/>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color w:val="0000FF"/>
                <w:szCs w:val="21"/>
              </w:rPr>
              <w:t>当</w:t>
            </w:r>
            <w:r w:rsidRPr="00787A7D">
              <w:rPr>
                <w:rFonts w:asciiTheme="minorEastAsia" w:eastAsiaTheme="minorEastAsia" w:hAnsiTheme="minorEastAsia" w:hint="eastAsia"/>
                <w:szCs w:val="21"/>
              </w:rPr>
              <w:t>控制措施涉及操作的改变时，应做出相应的变更，并修改流程图。</w:t>
            </w:r>
          </w:p>
          <w:p w:rsidR="00592C51" w:rsidRPr="00787A7D" w:rsidRDefault="00592C51" w:rsidP="00592C51">
            <w:pPr>
              <w:rPr>
                <w:rFonts w:asciiTheme="minorEastAsia" w:eastAsiaTheme="minorEastAsia" w:hAnsiTheme="minorEastAsia"/>
                <w:szCs w:val="21"/>
                <w:u w:val="single"/>
              </w:rPr>
            </w:pPr>
            <w:r w:rsidRPr="00787A7D">
              <w:rPr>
                <w:rFonts w:asciiTheme="minorEastAsia" w:eastAsiaTheme="minorEastAsia" w:hAnsiTheme="minorEastAsia" w:hint="eastAsia"/>
                <w:szCs w:val="21"/>
              </w:rPr>
              <w:t>操作是否发生改变，</w:t>
            </w:r>
            <w:r w:rsidRPr="00787A7D">
              <w:rPr>
                <w:rFonts w:asciiTheme="minorEastAsia" w:eastAsiaTheme="minorEastAsia" w:hAnsiTheme="minorEastAsia" w:hint="eastAsia"/>
                <w:bCs/>
                <w:szCs w:val="21"/>
              </w:rPr>
              <w:sym w:font="Wingdings" w:char="00FE"/>
            </w:r>
            <w:r w:rsidRPr="00787A7D">
              <w:rPr>
                <w:rFonts w:asciiTheme="minorEastAsia" w:eastAsiaTheme="minorEastAsia" w:hAnsiTheme="minorEastAsia" w:hint="eastAsia"/>
                <w:szCs w:val="21"/>
              </w:rPr>
              <w:t xml:space="preserve">否 </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是，相应的变更为：</w:t>
            </w:r>
            <w:r w:rsidRPr="00787A7D">
              <w:rPr>
                <w:rFonts w:asciiTheme="minorEastAsia" w:eastAsiaTheme="minorEastAsia" w:hAnsiTheme="minorEastAsia" w:hint="eastAsia"/>
                <w:bCs/>
                <w:szCs w:val="21"/>
                <w:u w:val="single"/>
              </w:rPr>
              <w:t xml:space="preserve"> </w:t>
            </w:r>
            <w:r w:rsidRPr="00787A7D">
              <w:rPr>
                <w:rFonts w:asciiTheme="minorEastAsia" w:eastAsiaTheme="minorEastAsia" w:hAnsiTheme="minorEastAsia"/>
                <w:bCs/>
                <w:szCs w:val="21"/>
                <w:u w:val="single"/>
              </w:rPr>
              <w:t xml:space="preserve">               </w:t>
            </w:r>
          </w:p>
          <w:p w:rsidR="00592C51" w:rsidRPr="00787A7D" w:rsidRDefault="00592C51" w:rsidP="00592C51">
            <w:pPr>
              <w:rPr>
                <w:rFonts w:asciiTheme="minorEastAsia" w:eastAsiaTheme="minorEastAsia" w:hAnsiTheme="minorEastAsia"/>
                <w:color w:val="0000FF"/>
                <w:szCs w:val="21"/>
              </w:rPr>
            </w:pPr>
            <w:r w:rsidRPr="00787A7D">
              <w:rPr>
                <w:rFonts w:asciiTheme="minorEastAsia" w:eastAsiaTheme="minorEastAsia" w:hAnsiTheme="minorEastAsia" w:hint="eastAsia"/>
                <w:szCs w:val="21"/>
              </w:rPr>
              <w:t>流程图修改内容：</w:t>
            </w:r>
            <w:r w:rsidRPr="00787A7D">
              <w:rPr>
                <w:rFonts w:asciiTheme="minorEastAsia" w:eastAsiaTheme="minorEastAsia" w:hAnsiTheme="minorEastAsia" w:hint="eastAsia"/>
                <w:szCs w:val="21"/>
                <w:u w:val="single"/>
              </w:rPr>
              <w:t xml:space="preserve"> </w:t>
            </w:r>
            <w:r w:rsidRPr="00787A7D">
              <w:rPr>
                <w:rFonts w:asciiTheme="minorEastAsia" w:eastAsiaTheme="minorEastAsia" w:hAnsiTheme="minorEastAsia"/>
                <w:szCs w:val="21"/>
                <w:u w:val="single"/>
              </w:rPr>
              <w:t xml:space="preserve">   </w:t>
            </w:r>
            <w:r w:rsidRPr="00787A7D">
              <w:rPr>
                <w:rFonts w:asciiTheme="minorEastAsia" w:eastAsiaTheme="minorEastAsia" w:hAnsiTheme="minorEastAsia" w:hint="eastAsia"/>
                <w:szCs w:val="21"/>
                <w:u w:val="single"/>
              </w:rPr>
              <w:t>审核周期内未发生</w:t>
            </w:r>
            <w:r w:rsidRPr="00787A7D">
              <w:rPr>
                <w:rFonts w:asciiTheme="minorEastAsia" w:eastAsiaTheme="minorEastAsia" w:hAnsiTheme="minorEastAsia"/>
                <w:szCs w:val="21"/>
                <w:u w:val="single"/>
              </w:rPr>
              <w:t xml:space="preserve">      </w:t>
            </w:r>
            <w:r w:rsidRPr="00787A7D">
              <w:rPr>
                <w:rFonts w:asciiTheme="minorEastAsia" w:eastAsiaTheme="minorEastAsia" w:hAnsiTheme="minorEastAsia"/>
                <w:color w:val="0000FF"/>
                <w:szCs w:val="21"/>
                <w:u w:val="single"/>
              </w:rPr>
              <w:t xml:space="preserve">                       </w:t>
            </w:r>
            <w:r w:rsidRPr="00787A7D">
              <w:rPr>
                <w:rFonts w:asciiTheme="minorEastAsia" w:eastAsiaTheme="minorEastAsia" w:hAnsiTheme="minorEastAsia"/>
                <w:color w:val="0000FF"/>
                <w:szCs w:val="21"/>
              </w:rPr>
              <w:t xml:space="preserve"> </w:t>
            </w:r>
          </w:p>
          <w:p w:rsidR="00592C51" w:rsidRPr="00787A7D" w:rsidRDefault="00592C51" w:rsidP="00592C51">
            <w:pPr>
              <w:rPr>
                <w:rFonts w:asciiTheme="minorEastAsia" w:eastAsiaTheme="minorEastAsia" w:hAnsiTheme="minorEastAsia"/>
                <w:color w:val="0000FF"/>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当上述控制措施有效性受到影响时，应评价、更新或改进控制措施，并再确认。</w:t>
            </w:r>
          </w:p>
          <w:p w:rsidR="00592C51" w:rsidRPr="00787A7D" w:rsidRDefault="00592C51" w:rsidP="00592C51">
            <w:pPr>
              <w:rPr>
                <w:rFonts w:asciiTheme="minorEastAsia" w:eastAsiaTheme="minorEastAsia" w:hAnsiTheme="minorEastAsia"/>
                <w:bCs/>
                <w:color w:val="0000FF"/>
                <w:szCs w:val="21"/>
                <w:u w:val="single"/>
              </w:rPr>
            </w:pPr>
            <w:r w:rsidRPr="00787A7D">
              <w:rPr>
                <w:rFonts w:asciiTheme="minorEastAsia" w:eastAsiaTheme="minorEastAsia" w:hAnsiTheme="minorEastAsia" w:hint="eastAsia"/>
                <w:bCs/>
                <w:szCs w:val="21"/>
              </w:rPr>
              <w:sym w:font="Wingdings" w:char="00FE"/>
            </w:r>
            <w:r w:rsidRPr="00787A7D">
              <w:rPr>
                <w:rFonts w:asciiTheme="minorEastAsia" w:eastAsiaTheme="minorEastAsia" w:hAnsiTheme="minorEastAsia" w:hint="eastAsia"/>
                <w:bCs/>
                <w:szCs w:val="21"/>
              </w:rPr>
              <w:t xml:space="preserve">未受到影响 </w:t>
            </w:r>
            <w:r w:rsidRPr="00787A7D">
              <w:rPr>
                <w:rFonts w:asciiTheme="minorEastAsia" w:eastAsiaTheme="minorEastAsia" w:hAnsiTheme="minorEastAsia"/>
                <w:bCs/>
                <w:szCs w:val="21"/>
              </w:rPr>
              <w:t xml:space="preserve">      </w:t>
            </w:r>
            <w:r w:rsidRPr="00787A7D">
              <w:rPr>
                <w:rFonts w:asciiTheme="minorEastAsia" w:eastAsiaTheme="minorEastAsia" w:hAnsiTheme="minorEastAsia" w:hint="eastAsia"/>
                <w:bCs/>
                <w:szCs w:val="21"/>
              </w:rPr>
              <w:sym w:font="Wingdings" w:char="00A8"/>
            </w:r>
            <w:r w:rsidRPr="00787A7D">
              <w:rPr>
                <w:rFonts w:asciiTheme="minorEastAsia" w:eastAsiaTheme="minorEastAsia" w:hAnsiTheme="minorEastAsia" w:hint="eastAsia"/>
                <w:bCs/>
                <w:szCs w:val="21"/>
              </w:rPr>
              <w:t>受到影响，说明：</w:t>
            </w:r>
            <w:r w:rsidRPr="00787A7D">
              <w:rPr>
                <w:rFonts w:asciiTheme="minorEastAsia" w:eastAsiaTheme="minorEastAsia" w:hAnsiTheme="minorEastAsia" w:hint="eastAsia"/>
                <w:bCs/>
                <w:szCs w:val="21"/>
                <w:u w:val="single"/>
              </w:rPr>
              <w:t xml:space="preserve"> </w:t>
            </w:r>
            <w:r w:rsidRPr="00787A7D">
              <w:rPr>
                <w:rFonts w:asciiTheme="minorEastAsia" w:eastAsiaTheme="minorEastAsia" w:hAnsiTheme="minorEastAsia"/>
                <w:bCs/>
                <w:szCs w:val="21"/>
                <w:u w:val="single"/>
              </w:rPr>
              <w:t xml:space="preserve">  </w:t>
            </w:r>
            <w:r w:rsidRPr="00787A7D">
              <w:rPr>
                <w:rFonts w:asciiTheme="minorEastAsia" w:eastAsiaTheme="minorEastAsia" w:hAnsiTheme="minorEastAsia"/>
                <w:bCs/>
                <w:color w:val="0000FF"/>
                <w:szCs w:val="21"/>
                <w:u w:val="single"/>
              </w:rPr>
              <w:t xml:space="preserve">                                </w:t>
            </w:r>
          </w:p>
          <w:p w:rsidR="00592C51" w:rsidRPr="00787A7D" w:rsidRDefault="00592C51" w:rsidP="00592C51">
            <w:pPr>
              <w:rPr>
                <w:rFonts w:asciiTheme="minorEastAsia" w:eastAsiaTheme="minorEastAsia" w:hAnsiTheme="minorEastAsia"/>
                <w:color w:val="0000FF"/>
                <w:szCs w:val="21"/>
                <w:u w:val="single"/>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应保持控制措施的制定依据和控制措施的文件。</w:t>
            </w:r>
          </w:p>
          <w:p w:rsidR="00592C51" w:rsidRPr="00787A7D" w:rsidRDefault="00592C51" w:rsidP="00592C51">
            <w:pPr>
              <w:rPr>
                <w:rFonts w:asciiTheme="minorEastAsia" w:eastAsiaTheme="minorEastAsia" w:hAnsiTheme="minorEastAsia"/>
                <w:szCs w:val="21"/>
                <w:u w:val="single"/>
              </w:rPr>
            </w:pPr>
            <w:r w:rsidRPr="00787A7D">
              <w:rPr>
                <w:rFonts w:asciiTheme="minorEastAsia" w:eastAsiaTheme="minorEastAsia" w:hAnsiTheme="minorEastAsia" w:hint="eastAsia"/>
                <w:szCs w:val="21"/>
              </w:rPr>
              <w:t>制定依据：</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u w:val="single"/>
              </w:rPr>
              <w:t xml:space="preserve">标准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u w:val="single"/>
              </w:rPr>
              <w:t xml:space="preserve">行业经验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其他</w:t>
            </w:r>
          </w:p>
          <w:p w:rsidR="00C31131" w:rsidRPr="00787A7D" w:rsidRDefault="00C31131" w:rsidP="00C31131">
            <w:pPr>
              <w:rPr>
                <w:rFonts w:asciiTheme="minorEastAsia" w:eastAsiaTheme="minorEastAsia" w:hAnsiTheme="minorEastAsia"/>
                <w:szCs w:val="21"/>
                <w:u w:val="single"/>
              </w:rPr>
            </w:pPr>
            <w:r w:rsidRPr="00787A7D">
              <w:rPr>
                <w:rFonts w:asciiTheme="minorEastAsia" w:eastAsiaTheme="minorEastAsia" w:hAnsiTheme="minorEastAsia" w:hint="eastAsia"/>
                <w:szCs w:val="21"/>
              </w:rPr>
              <w:t>抽取确认证据：</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成品型式检验相关记录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试验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检查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其他，名称：</w:t>
            </w:r>
            <w:r w:rsidRPr="00787A7D">
              <w:rPr>
                <w:rFonts w:asciiTheme="minorEastAsia" w:eastAsiaTheme="minorEastAsia" w:hAnsiTheme="minorEastAsia" w:hint="eastAsia"/>
                <w:szCs w:val="21"/>
                <w:u w:val="single"/>
              </w:rPr>
              <w:t>《 检验报告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45"/>
              <w:gridCol w:w="860"/>
              <w:gridCol w:w="2040"/>
              <w:gridCol w:w="1219"/>
              <w:gridCol w:w="2046"/>
            </w:tblGrid>
            <w:tr w:rsidR="00C31131" w:rsidRPr="00787A7D" w:rsidTr="00065690">
              <w:tc>
                <w:tcPr>
                  <w:tcW w:w="1333" w:type="dxa"/>
                </w:tcPr>
                <w:p w:rsidR="00C31131" w:rsidRPr="00787A7D" w:rsidRDefault="00C31131" w:rsidP="00C31131">
                  <w:pPr>
                    <w:rPr>
                      <w:rFonts w:asciiTheme="minorEastAsia" w:eastAsiaTheme="minorEastAsia" w:hAnsiTheme="minorEastAsia"/>
                      <w:szCs w:val="21"/>
                    </w:rPr>
                  </w:pPr>
                  <w:r w:rsidRPr="00787A7D">
                    <w:rPr>
                      <w:rFonts w:asciiTheme="minorEastAsia" w:eastAsiaTheme="minorEastAsia" w:hAnsiTheme="minorEastAsia" w:hint="eastAsia"/>
                      <w:szCs w:val="21"/>
                    </w:rPr>
                    <w:t>日期</w:t>
                  </w:r>
                </w:p>
              </w:tc>
              <w:tc>
                <w:tcPr>
                  <w:tcW w:w="1545" w:type="dxa"/>
                </w:tcPr>
                <w:p w:rsidR="00C31131" w:rsidRPr="00787A7D" w:rsidRDefault="00C31131" w:rsidP="00C31131">
                  <w:pPr>
                    <w:rPr>
                      <w:rFonts w:asciiTheme="minorEastAsia" w:eastAsiaTheme="minorEastAsia" w:hAnsiTheme="minorEastAsia"/>
                      <w:szCs w:val="21"/>
                    </w:rPr>
                  </w:pPr>
                  <w:r w:rsidRPr="00787A7D">
                    <w:rPr>
                      <w:rFonts w:asciiTheme="minorEastAsia" w:eastAsiaTheme="minorEastAsia" w:hAnsiTheme="minorEastAsia" w:hint="eastAsia"/>
                      <w:szCs w:val="21"/>
                    </w:rPr>
                    <w:t>样品名称/批次</w:t>
                  </w:r>
                </w:p>
              </w:tc>
              <w:tc>
                <w:tcPr>
                  <w:tcW w:w="860" w:type="dxa"/>
                </w:tcPr>
                <w:p w:rsidR="00C31131" w:rsidRPr="00787A7D" w:rsidRDefault="00C31131" w:rsidP="00C31131">
                  <w:pPr>
                    <w:rPr>
                      <w:rFonts w:asciiTheme="minorEastAsia" w:eastAsiaTheme="minorEastAsia" w:hAnsiTheme="minorEastAsia"/>
                      <w:szCs w:val="21"/>
                    </w:rPr>
                  </w:pPr>
                  <w:r w:rsidRPr="00787A7D">
                    <w:rPr>
                      <w:rFonts w:asciiTheme="minorEastAsia" w:eastAsiaTheme="minorEastAsia" w:hAnsiTheme="minorEastAsia" w:hint="eastAsia"/>
                      <w:szCs w:val="21"/>
                    </w:rPr>
                    <w:t>送检方式</w:t>
                  </w:r>
                </w:p>
              </w:tc>
              <w:tc>
                <w:tcPr>
                  <w:tcW w:w="2040" w:type="dxa"/>
                </w:tcPr>
                <w:p w:rsidR="00C31131" w:rsidRPr="00787A7D" w:rsidRDefault="00C31131" w:rsidP="00C31131">
                  <w:pPr>
                    <w:rPr>
                      <w:rFonts w:asciiTheme="minorEastAsia" w:eastAsiaTheme="minorEastAsia" w:hAnsiTheme="minorEastAsia"/>
                      <w:szCs w:val="21"/>
                    </w:rPr>
                  </w:pPr>
                  <w:r w:rsidRPr="00787A7D">
                    <w:rPr>
                      <w:rFonts w:asciiTheme="minorEastAsia" w:eastAsiaTheme="minorEastAsia" w:hAnsiTheme="minorEastAsia" w:hint="eastAsia"/>
                      <w:b/>
                      <w:bCs/>
                      <w:szCs w:val="21"/>
                    </w:rPr>
                    <w:t>报告编号</w:t>
                  </w:r>
                </w:p>
              </w:tc>
              <w:tc>
                <w:tcPr>
                  <w:tcW w:w="1219" w:type="dxa"/>
                </w:tcPr>
                <w:p w:rsidR="00C31131" w:rsidRPr="00787A7D" w:rsidRDefault="00C31131" w:rsidP="00C31131">
                  <w:pPr>
                    <w:rPr>
                      <w:rFonts w:asciiTheme="minorEastAsia" w:eastAsiaTheme="minorEastAsia" w:hAnsiTheme="minorEastAsia"/>
                      <w:szCs w:val="21"/>
                    </w:rPr>
                  </w:pPr>
                  <w:r w:rsidRPr="00787A7D">
                    <w:rPr>
                      <w:rFonts w:asciiTheme="minorEastAsia" w:eastAsiaTheme="minorEastAsia" w:hAnsiTheme="minorEastAsia" w:hint="eastAsia"/>
                      <w:szCs w:val="21"/>
                    </w:rPr>
                    <w:t>报告日期</w:t>
                  </w:r>
                </w:p>
              </w:tc>
              <w:tc>
                <w:tcPr>
                  <w:tcW w:w="2046" w:type="dxa"/>
                </w:tcPr>
                <w:p w:rsidR="00C31131" w:rsidRPr="00787A7D" w:rsidRDefault="00C31131" w:rsidP="00C31131">
                  <w:pPr>
                    <w:rPr>
                      <w:rFonts w:asciiTheme="minorEastAsia" w:eastAsiaTheme="minorEastAsia" w:hAnsiTheme="minorEastAsia"/>
                      <w:szCs w:val="21"/>
                    </w:rPr>
                  </w:pPr>
                  <w:r w:rsidRPr="00787A7D">
                    <w:rPr>
                      <w:rFonts w:asciiTheme="minorEastAsia" w:eastAsiaTheme="minorEastAsia" w:hAnsiTheme="minorEastAsia" w:hint="eastAsia"/>
                      <w:szCs w:val="21"/>
                    </w:rPr>
                    <w:t>验证结论</w:t>
                  </w:r>
                </w:p>
              </w:tc>
            </w:tr>
            <w:tr w:rsidR="00C31131" w:rsidRPr="00787A7D" w:rsidTr="00065690">
              <w:trPr>
                <w:trHeight w:val="90"/>
              </w:trPr>
              <w:tc>
                <w:tcPr>
                  <w:tcW w:w="1333" w:type="dxa"/>
                </w:tcPr>
                <w:p w:rsidR="00C31131" w:rsidRPr="00787A7D" w:rsidRDefault="00065690" w:rsidP="00C31131">
                  <w:pPr>
                    <w:rPr>
                      <w:rFonts w:asciiTheme="minorEastAsia" w:eastAsiaTheme="minorEastAsia" w:hAnsiTheme="minorEastAsia"/>
                      <w:szCs w:val="21"/>
                    </w:rPr>
                  </w:pPr>
                  <w:r w:rsidRPr="00787A7D">
                    <w:rPr>
                      <w:rFonts w:asciiTheme="minorEastAsia" w:eastAsiaTheme="minorEastAsia" w:hAnsiTheme="minorEastAsia" w:hint="eastAsia"/>
                      <w:color w:val="000000"/>
                      <w:szCs w:val="21"/>
                      <w:u w:val="single"/>
                    </w:rPr>
                    <w:t xml:space="preserve">2022-04-05  </w:t>
                  </w:r>
                  <w:r w:rsidR="00925758" w:rsidRPr="00787A7D">
                    <w:rPr>
                      <w:rFonts w:asciiTheme="minorEastAsia" w:eastAsiaTheme="minorEastAsia" w:hAnsiTheme="minorEastAsia" w:hint="eastAsia"/>
                      <w:color w:val="000000"/>
                      <w:szCs w:val="21"/>
                      <w:u w:val="single"/>
                    </w:rPr>
                    <w:t xml:space="preserve">     </w:t>
                  </w:r>
                </w:p>
              </w:tc>
              <w:tc>
                <w:tcPr>
                  <w:tcW w:w="1545" w:type="dxa"/>
                </w:tcPr>
                <w:p w:rsidR="00C31131" w:rsidRPr="00787A7D" w:rsidRDefault="00065690" w:rsidP="00C31131">
                  <w:pPr>
                    <w:rPr>
                      <w:rFonts w:asciiTheme="minorEastAsia" w:eastAsiaTheme="minorEastAsia" w:hAnsiTheme="minorEastAsia"/>
                      <w:szCs w:val="21"/>
                    </w:rPr>
                  </w:pPr>
                  <w:r w:rsidRPr="00787A7D">
                    <w:rPr>
                      <w:rFonts w:asciiTheme="minorEastAsia" w:eastAsiaTheme="minorEastAsia" w:hAnsiTheme="minorEastAsia" w:hint="eastAsia"/>
                      <w:color w:val="000000"/>
                      <w:szCs w:val="21"/>
                      <w:u w:val="single"/>
                    </w:rPr>
                    <w:t>素菜</w:t>
                  </w:r>
                </w:p>
              </w:tc>
              <w:tc>
                <w:tcPr>
                  <w:tcW w:w="860" w:type="dxa"/>
                </w:tcPr>
                <w:p w:rsidR="00C31131" w:rsidRPr="00787A7D" w:rsidRDefault="00C31131" w:rsidP="00C31131">
                  <w:pPr>
                    <w:rPr>
                      <w:rFonts w:asciiTheme="minorEastAsia" w:eastAsiaTheme="minorEastAsia" w:hAnsiTheme="minorEastAsia"/>
                      <w:szCs w:val="21"/>
                    </w:rPr>
                  </w:pPr>
                  <w:r w:rsidRPr="00787A7D">
                    <w:rPr>
                      <w:rFonts w:asciiTheme="minorEastAsia" w:eastAsiaTheme="minorEastAsia" w:hAnsiTheme="minorEastAsia" w:hint="eastAsia"/>
                      <w:szCs w:val="21"/>
                    </w:rPr>
                    <w:t>送检</w:t>
                  </w:r>
                </w:p>
              </w:tc>
              <w:tc>
                <w:tcPr>
                  <w:tcW w:w="2040" w:type="dxa"/>
                </w:tcPr>
                <w:p w:rsidR="00C31131" w:rsidRPr="00787A7D" w:rsidRDefault="00065690" w:rsidP="00C31131">
                  <w:pPr>
                    <w:rPr>
                      <w:rFonts w:asciiTheme="minorEastAsia" w:eastAsiaTheme="minorEastAsia" w:hAnsiTheme="minorEastAsia"/>
                      <w:szCs w:val="21"/>
                    </w:rPr>
                  </w:pPr>
                  <w:r w:rsidRPr="00787A7D">
                    <w:rPr>
                      <w:rFonts w:asciiTheme="minorEastAsia" w:eastAsiaTheme="minorEastAsia" w:hAnsiTheme="minorEastAsia" w:hint="eastAsia"/>
                      <w:color w:val="000000"/>
                      <w:szCs w:val="21"/>
                      <w:u w:val="single"/>
                    </w:rPr>
                    <w:t>FZ22-0402036-25</w:t>
                  </w:r>
                  <w:r w:rsidR="00925758" w:rsidRPr="00787A7D">
                    <w:rPr>
                      <w:rFonts w:asciiTheme="minorEastAsia" w:eastAsiaTheme="minorEastAsia" w:hAnsiTheme="minorEastAsia" w:hint="eastAsia"/>
                      <w:color w:val="000000"/>
                      <w:szCs w:val="21"/>
                      <w:u w:val="single"/>
                    </w:rPr>
                    <w:t>1</w:t>
                  </w:r>
                </w:p>
              </w:tc>
              <w:tc>
                <w:tcPr>
                  <w:tcW w:w="1219" w:type="dxa"/>
                </w:tcPr>
                <w:p w:rsidR="00C31131" w:rsidRPr="00787A7D" w:rsidRDefault="00065690" w:rsidP="00C31131">
                  <w:pPr>
                    <w:rPr>
                      <w:rFonts w:asciiTheme="minorEastAsia" w:eastAsiaTheme="minorEastAsia" w:hAnsiTheme="minorEastAsia"/>
                      <w:szCs w:val="21"/>
                    </w:rPr>
                  </w:pPr>
                  <w:r w:rsidRPr="00787A7D">
                    <w:rPr>
                      <w:rFonts w:asciiTheme="minorEastAsia" w:eastAsiaTheme="minorEastAsia" w:hAnsiTheme="minorEastAsia" w:hint="eastAsia"/>
                      <w:color w:val="000000"/>
                      <w:szCs w:val="21"/>
                      <w:u w:val="single"/>
                    </w:rPr>
                    <w:t xml:space="preserve">2022-04-05  </w:t>
                  </w:r>
                </w:p>
              </w:tc>
              <w:tc>
                <w:tcPr>
                  <w:tcW w:w="2046" w:type="dxa"/>
                </w:tcPr>
                <w:p w:rsidR="00C31131" w:rsidRPr="00787A7D" w:rsidRDefault="00C31131" w:rsidP="00C3113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合格 </w:t>
                  </w:r>
                  <w:r w:rsidRPr="00787A7D">
                    <w:rPr>
                      <w:rFonts w:asciiTheme="minorEastAsia" w:eastAsiaTheme="minorEastAsia" w:hAnsiTheme="minorEastAsia" w:hint="eastAsia"/>
                      <w:color w:val="000000"/>
                      <w:szCs w:val="21"/>
                    </w:rPr>
                    <w:t>□</w:t>
                  </w:r>
                  <w:r w:rsidRPr="00787A7D">
                    <w:rPr>
                      <w:rFonts w:asciiTheme="minorEastAsia" w:eastAsiaTheme="minorEastAsia" w:hAnsiTheme="minorEastAsia" w:hint="eastAsia"/>
                      <w:szCs w:val="21"/>
                    </w:rPr>
                    <w:t>不合格</w:t>
                  </w:r>
                </w:p>
              </w:tc>
            </w:tr>
            <w:tr w:rsidR="00C31131" w:rsidRPr="00787A7D" w:rsidTr="00065690">
              <w:trPr>
                <w:trHeight w:val="90"/>
              </w:trPr>
              <w:tc>
                <w:tcPr>
                  <w:tcW w:w="1333" w:type="dxa"/>
                </w:tcPr>
                <w:p w:rsidR="00C31131" w:rsidRPr="00787A7D" w:rsidRDefault="00065690" w:rsidP="00C31131">
                  <w:pPr>
                    <w:rPr>
                      <w:rFonts w:asciiTheme="minorEastAsia" w:eastAsiaTheme="minorEastAsia" w:hAnsiTheme="minorEastAsia"/>
                      <w:szCs w:val="21"/>
                      <w:highlight w:val="yellow"/>
                    </w:rPr>
                  </w:pPr>
                  <w:r w:rsidRPr="00787A7D">
                    <w:rPr>
                      <w:rFonts w:asciiTheme="minorEastAsia" w:eastAsiaTheme="minorEastAsia" w:hAnsiTheme="minorEastAsia" w:hint="eastAsia"/>
                      <w:color w:val="000000"/>
                      <w:szCs w:val="21"/>
                      <w:u w:val="single"/>
                    </w:rPr>
                    <w:t xml:space="preserve">2022-04-05 </w:t>
                  </w:r>
                  <w:r w:rsidR="00925758" w:rsidRPr="00787A7D">
                    <w:rPr>
                      <w:rFonts w:asciiTheme="minorEastAsia" w:eastAsiaTheme="minorEastAsia" w:hAnsiTheme="minorEastAsia" w:hint="eastAsia"/>
                      <w:color w:val="000000"/>
                      <w:szCs w:val="21"/>
                      <w:u w:val="single"/>
                    </w:rPr>
                    <w:t xml:space="preserve">   </w:t>
                  </w:r>
                </w:p>
              </w:tc>
              <w:tc>
                <w:tcPr>
                  <w:tcW w:w="1545" w:type="dxa"/>
                </w:tcPr>
                <w:p w:rsidR="00C31131" w:rsidRPr="00787A7D" w:rsidRDefault="00065690" w:rsidP="00C31131">
                  <w:pPr>
                    <w:rPr>
                      <w:rFonts w:asciiTheme="minorEastAsia" w:eastAsiaTheme="minorEastAsia" w:hAnsiTheme="minorEastAsia"/>
                      <w:szCs w:val="21"/>
                      <w:highlight w:val="yellow"/>
                    </w:rPr>
                  </w:pPr>
                  <w:r w:rsidRPr="00787A7D">
                    <w:rPr>
                      <w:rFonts w:asciiTheme="minorEastAsia" w:eastAsiaTheme="minorEastAsia" w:hAnsiTheme="minorEastAsia" w:hint="eastAsia"/>
                      <w:color w:val="000000"/>
                      <w:szCs w:val="21"/>
                      <w:u w:val="single"/>
                    </w:rPr>
                    <w:t>荤菜</w:t>
                  </w:r>
                </w:p>
              </w:tc>
              <w:tc>
                <w:tcPr>
                  <w:tcW w:w="860" w:type="dxa"/>
                </w:tcPr>
                <w:p w:rsidR="00C31131" w:rsidRPr="00787A7D" w:rsidRDefault="00C31131" w:rsidP="00C31131">
                  <w:pPr>
                    <w:rPr>
                      <w:rFonts w:asciiTheme="minorEastAsia" w:eastAsiaTheme="minorEastAsia" w:hAnsiTheme="minorEastAsia"/>
                      <w:szCs w:val="21"/>
                      <w:highlight w:val="yellow"/>
                    </w:rPr>
                  </w:pPr>
                  <w:r w:rsidRPr="00787A7D">
                    <w:rPr>
                      <w:rFonts w:asciiTheme="minorEastAsia" w:eastAsiaTheme="minorEastAsia" w:hAnsiTheme="minorEastAsia" w:hint="eastAsia"/>
                      <w:szCs w:val="21"/>
                    </w:rPr>
                    <w:t>送检</w:t>
                  </w:r>
                </w:p>
              </w:tc>
              <w:tc>
                <w:tcPr>
                  <w:tcW w:w="2040" w:type="dxa"/>
                </w:tcPr>
                <w:p w:rsidR="00C31131" w:rsidRPr="00787A7D" w:rsidRDefault="00065690" w:rsidP="00C31131">
                  <w:pPr>
                    <w:rPr>
                      <w:rFonts w:asciiTheme="minorEastAsia" w:eastAsiaTheme="minorEastAsia" w:hAnsiTheme="minorEastAsia"/>
                      <w:szCs w:val="21"/>
                      <w:highlight w:val="yellow"/>
                    </w:rPr>
                  </w:pPr>
                  <w:r w:rsidRPr="00787A7D">
                    <w:rPr>
                      <w:rFonts w:asciiTheme="minorEastAsia" w:eastAsiaTheme="minorEastAsia" w:hAnsiTheme="minorEastAsia" w:hint="eastAsia"/>
                      <w:color w:val="000000"/>
                      <w:szCs w:val="21"/>
                      <w:u w:val="single"/>
                    </w:rPr>
                    <w:t xml:space="preserve">  FZ22-0402036-24</w:t>
                  </w:r>
                </w:p>
              </w:tc>
              <w:tc>
                <w:tcPr>
                  <w:tcW w:w="1219" w:type="dxa"/>
                </w:tcPr>
                <w:p w:rsidR="00C31131" w:rsidRPr="00787A7D" w:rsidRDefault="00065690" w:rsidP="00C31131">
                  <w:pPr>
                    <w:rPr>
                      <w:rFonts w:asciiTheme="minorEastAsia" w:eastAsiaTheme="minorEastAsia" w:hAnsiTheme="minorEastAsia"/>
                      <w:szCs w:val="21"/>
                      <w:highlight w:val="yellow"/>
                    </w:rPr>
                  </w:pPr>
                  <w:r w:rsidRPr="00787A7D">
                    <w:rPr>
                      <w:rFonts w:asciiTheme="minorEastAsia" w:eastAsiaTheme="minorEastAsia" w:hAnsiTheme="minorEastAsia" w:hint="eastAsia"/>
                      <w:color w:val="000000"/>
                      <w:szCs w:val="21"/>
                      <w:u w:val="single"/>
                    </w:rPr>
                    <w:t xml:space="preserve">2022-04-05   </w:t>
                  </w:r>
                </w:p>
              </w:tc>
              <w:tc>
                <w:tcPr>
                  <w:tcW w:w="2046" w:type="dxa"/>
                </w:tcPr>
                <w:p w:rsidR="00C31131" w:rsidRPr="00787A7D" w:rsidRDefault="00C31131" w:rsidP="00C31131">
                  <w:pPr>
                    <w:rPr>
                      <w:rFonts w:asciiTheme="minorEastAsia" w:eastAsiaTheme="minorEastAsia" w:hAnsiTheme="minorEastAsia"/>
                      <w:szCs w:val="21"/>
                      <w:highlight w:val="yellow"/>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合格 </w:t>
                  </w:r>
                  <w:r w:rsidRPr="00787A7D">
                    <w:rPr>
                      <w:rFonts w:asciiTheme="minorEastAsia" w:eastAsiaTheme="minorEastAsia" w:hAnsiTheme="minorEastAsia" w:hint="eastAsia"/>
                      <w:color w:val="000000"/>
                      <w:szCs w:val="21"/>
                    </w:rPr>
                    <w:t>□</w:t>
                  </w:r>
                  <w:r w:rsidRPr="00787A7D">
                    <w:rPr>
                      <w:rFonts w:asciiTheme="minorEastAsia" w:eastAsiaTheme="minorEastAsia" w:hAnsiTheme="minorEastAsia" w:hint="eastAsia"/>
                      <w:szCs w:val="21"/>
                    </w:rPr>
                    <w:t>不合格</w:t>
                  </w:r>
                </w:p>
              </w:tc>
            </w:tr>
            <w:tr w:rsidR="00C31131" w:rsidRPr="00787A7D" w:rsidTr="00065690">
              <w:trPr>
                <w:trHeight w:val="284"/>
              </w:trPr>
              <w:tc>
                <w:tcPr>
                  <w:tcW w:w="1333" w:type="dxa"/>
                </w:tcPr>
                <w:p w:rsidR="00C31131" w:rsidRPr="00787A7D" w:rsidRDefault="00065690" w:rsidP="00C31131">
                  <w:pPr>
                    <w:rPr>
                      <w:rFonts w:asciiTheme="minorEastAsia" w:eastAsiaTheme="minorEastAsia" w:hAnsiTheme="minorEastAsia"/>
                      <w:szCs w:val="21"/>
                      <w:highlight w:val="yellow"/>
                    </w:rPr>
                  </w:pPr>
                  <w:r w:rsidRPr="00787A7D">
                    <w:rPr>
                      <w:rFonts w:asciiTheme="minorEastAsia" w:eastAsiaTheme="minorEastAsia" w:hAnsiTheme="minorEastAsia" w:hint="eastAsia"/>
                      <w:color w:val="000000"/>
                      <w:szCs w:val="21"/>
                      <w:u w:val="single"/>
                    </w:rPr>
                    <w:t>2022-04-05</w:t>
                  </w:r>
                </w:p>
              </w:tc>
              <w:tc>
                <w:tcPr>
                  <w:tcW w:w="1545" w:type="dxa"/>
                </w:tcPr>
                <w:p w:rsidR="00C31131" w:rsidRPr="00787A7D" w:rsidRDefault="00065690" w:rsidP="00C31131">
                  <w:pPr>
                    <w:rPr>
                      <w:rFonts w:asciiTheme="minorEastAsia" w:eastAsiaTheme="minorEastAsia" w:hAnsiTheme="minorEastAsia"/>
                      <w:szCs w:val="21"/>
                      <w:highlight w:val="yellow"/>
                    </w:rPr>
                  </w:pPr>
                  <w:r w:rsidRPr="00787A7D">
                    <w:rPr>
                      <w:rFonts w:asciiTheme="minorEastAsia" w:eastAsiaTheme="minorEastAsia" w:hAnsiTheme="minorEastAsia" w:hint="eastAsia"/>
                      <w:color w:val="000000"/>
                      <w:szCs w:val="21"/>
                      <w:u w:val="single"/>
                    </w:rPr>
                    <w:t>米饭</w:t>
                  </w:r>
                </w:p>
              </w:tc>
              <w:tc>
                <w:tcPr>
                  <w:tcW w:w="860" w:type="dxa"/>
                </w:tcPr>
                <w:p w:rsidR="00C31131" w:rsidRPr="00787A7D" w:rsidRDefault="00C31131" w:rsidP="00C31131">
                  <w:pPr>
                    <w:rPr>
                      <w:rFonts w:asciiTheme="minorEastAsia" w:eastAsiaTheme="minorEastAsia" w:hAnsiTheme="minorEastAsia"/>
                      <w:szCs w:val="21"/>
                      <w:highlight w:val="yellow"/>
                    </w:rPr>
                  </w:pPr>
                  <w:r w:rsidRPr="00787A7D">
                    <w:rPr>
                      <w:rFonts w:asciiTheme="minorEastAsia" w:eastAsiaTheme="minorEastAsia" w:hAnsiTheme="minorEastAsia" w:hint="eastAsia"/>
                      <w:szCs w:val="21"/>
                    </w:rPr>
                    <w:t>送检</w:t>
                  </w:r>
                </w:p>
              </w:tc>
              <w:tc>
                <w:tcPr>
                  <w:tcW w:w="2040" w:type="dxa"/>
                </w:tcPr>
                <w:p w:rsidR="00C31131" w:rsidRPr="00787A7D" w:rsidRDefault="00065690" w:rsidP="00C31131">
                  <w:pPr>
                    <w:rPr>
                      <w:rFonts w:asciiTheme="minorEastAsia" w:eastAsiaTheme="minorEastAsia" w:hAnsiTheme="minorEastAsia"/>
                      <w:szCs w:val="21"/>
                      <w:highlight w:val="yellow"/>
                    </w:rPr>
                  </w:pPr>
                  <w:r w:rsidRPr="00787A7D">
                    <w:rPr>
                      <w:rFonts w:asciiTheme="minorEastAsia" w:eastAsiaTheme="minorEastAsia" w:hAnsiTheme="minorEastAsia" w:hint="eastAsia"/>
                      <w:color w:val="000000"/>
                      <w:szCs w:val="21"/>
                      <w:u w:val="single"/>
                    </w:rPr>
                    <w:t>FZ22-0402036-22</w:t>
                  </w:r>
                </w:p>
              </w:tc>
              <w:tc>
                <w:tcPr>
                  <w:tcW w:w="1219" w:type="dxa"/>
                </w:tcPr>
                <w:p w:rsidR="00C31131" w:rsidRPr="00787A7D" w:rsidRDefault="00065690" w:rsidP="00C31131">
                  <w:pPr>
                    <w:rPr>
                      <w:rFonts w:asciiTheme="minorEastAsia" w:eastAsiaTheme="minorEastAsia" w:hAnsiTheme="minorEastAsia"/>
                      <w:szCs w:val="21"/>
                      <w:highlight w:val="yellow"/>
                    </w:rPr>
                  </w:pPr>
                  <w:r w:rsidRPr="00787A7D">
                    <w:rPr>
                      <w:rFonts w:asciiTheme="minorEastAsia" w:eastAsiaTheme="minorEastAsia" w:hAnsiTheme="minorEastAsia" w:hint="eastAsia"/>
                      <w:color w:val="000000"/>
                      <w:szCs w:val="21"/>
                      <w:u w:val="single"/>
                    </w:rPr>
                    <w:t>2022-04-05</w:t>
                  </w:r>
                </w:p>
              </w:tc>
              <w:tc>
                <w:tcPr>
                  <w:tcW w:w="2046" w:type="dxa"/>
                </w:tcPr>
                <w:p w:rsidR="00C31131" w:rsidRPr="00787A7D" w:rsidRDefault="00C31131" w:rsidP="00C31131">
                  <w:pPr>
                    <w:rPr>
                      <w:rFonts w:asciiTheme="minorEastAsia" w:eastAsiaTheme="minorEastAsia" w:hAnsiTheme="minorEastAsia"/>
                      <w:szCs w:val="21"/>
                      <w:highlight w:val="yellow"/>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合格 </w:t>
                  </w:r>
                  <w:r w:rsidRPr="00787A7D">
                    <w:rPr>
                      <w:rFonts w:asciiTheme="minorEastAsia" w:eastAsiaTheme="minorEastAsia" w:hAnsiTheme="minorEastAsia" w:hint="eastAsia"/>
                      <w:color w:val="000000"/>
                      <w:szCs w:val="21"/>
                    </w:rPr>
                    <w:t>□</w:t>
                  </w:r>
                  <w:r w:rsidRPr="00787A7D">
                    <w:rPr>
                      <w:rFonts w:asciiTheme="minorEastAsia" w:eastAsiaTheme="minorEastAsia" w:hAnsiTheme="minorEastAsia" w:hint="eastAsia"/>
                      <w:szCs w:val="21"/>
                    </w:rPr>
                    <w:t>不合格</w:t>
                  </w:r>
                </w:p>
              </w:tc>
            </w:tr>
            <w:tr w:rsidR="00C31131" w:rsidRPr="00787A7D" w:rsidTr="00065690">
              <w:trPr>
                <w:trHeight w:val="284"/>
              </w:trPr>
              <w:tc>
                <w:tcPr>
                  <w:tcW w:w="1333" w:type="dxa"/>
                </w:tcPr>
                <w:p w:rsidR="00C31131" w:rsidRPr="00787A7D" w:rsidRDefault="00065690" w:rsidP="00C31131">
                  <w:pPr>
                    <w:rPr>
                      <w:rFonts w:asciiTheme="minorEastAsia" w:eastAsiaTheme="minorEastAsia" w:hAnsiTheme="minorEastAsia"/>
                      <w:szCs w:val="21"/>
                    </w:rPr>
                  </w:pPr>
                  <w:r w:rsidRPr="00787A7D">
                    <w:rPr>
                      <w:rFonts w:asciiTheme="minorEastAsia" w:eastAsiaTheme="minorEastAsia" w:hAnsiTheme="minorEastAsia" w:hint="eastAsia"/>
                      <w:color w:val="000000"/>
                      <w:szCs w:val="21"/>
                      <w:u w:val="single"/>
                    </w:rPr>
                    <w:t xml:space="preserve">2022-04-05  </w:t>
                  </w:r>
                  <w:r w:rsidR="00925758" w:rsidRPr="00787A7D">
                    <w:rPr>
                      <w:rFonts w:asciiTheme="minorEastAsia" w:eastAsiaTheme="minorEastAsia" w:hAnsiTheme="minorEastAsia" w:hint="eastAsia"/>
                      <w:color w:val="000000"/>
                      <w:szCs w:val="21"/>
                      <w:u w:val="single"/>
                    </w:rPr>
                    <w:t xml:space="preserve">    </w:t>
                  </w:r>
                </w:p>
              </w:tc>
              <w:tc>
                <w:tcPr>
                  <w:tcW w:w="1545" w:type="dxa"/>
                </w:tcPr>
                <w:p w:rsidR="00C31131" w:rsidRPr="00787A7D" w:rsidRDefault="00925758" w:rsidP="00C31131">
                  <w:pPr>
                    <w:rPr>
                      <w:rFonts w:asciiTheme="minorEastAsia" w:eastAsiaTheme="minorEastAsia" w:hAnsiTheme="minorEastAsia"/>
                      <w:szCs w:val="21"/>
                    </w:rPr>
                  </w:pPr>
                  <w:r w:rsidRPr="00787A7D">
                    <w:rPr>
                      <w:rFonts w:asciiTheme="minorEastAsia" w:eastAsiaTheme="minorEastAsia" w:hAnsiTheme="minorEastAsia" w:hint="eastAsia"/>
                      <w:color w:val="000000"/>
                      <w:szCs w:val="21"/>
                      <w:u w:val="single"/>
                    </w:rPr>
                    <w:t>餐具（餐盒）</w:t>
                  </w:r>
                </w:p>
              </w:tc>
              <w:tc>
                <w:tcPr>
                  <w:tcW w:w="860" w:type="dxa"/>
                </w:tcPr>
                <w:p w:rsidR="00C31131" w:rsidRPr="00787A7D" w:rsidRDefault="00C31131" w:rsidP="00C31131">
                  <w:pPr>
                    <w:rPr>
                      <w:rFonts w:asciiTheme="minorEastAsia" w:eastAsiaTheme="minorEastAsia" w:hAnsiTheme="minorEastAsia"/>
                      <w:szCs w:val="21"/>
                    </w:rPr>
                  </w:pPr>
                  <w:r w:rsidRPr="00787A7D">
                    <w:rPr>
                      <w:rFonts w:asciiTheme="minorEastAsia" w:eastAsiaTheme="minorEastAsia" w:hAnsiTheme="minorEastAsia" w:hint="eastAsia"/>
                      <w:szCs w:val="21"/>
                    </w:rPr>
                    <w:t>送检</w:t>
                  </w:r>
                </w:p>
              </w:tc>
              <w:tc>
                <w:tcPr>
                  <w:tcW w:w="2040" w:type="dxa"/>
                </w:tcPr>
                <w:p w:rsidR="00C31131" w:rsidRPr="00787A7D" w:rsidRDefault="00065690" w:rsidP="00C31131">
                  <w:pPr>
                    <w:rPr>
                      <w:rFonts w:asciiTheme="minorEastAsia" w:eastAsiaTheme="minorEastAsia" w:hAnsiTheme="minorEastAsia"/>
                      <w:szCs w:val="21"/>
                    </w:rPr>
                  </w:pPr>
                  <w:r w:rsidRPr="00787A7D">
                    <w:rPr>
                      <w:rFonts w:asciiTheme="minorEastAsia" w:eastAsiaTheme="minorEastAsia" w:hAnsiTheme="minorEastAsia" w:hint="eastAsia"/>
                      <w:color w:val="000000"/>
                      <w:szCs w:val="21"/>
                      <w:u w:val="single"/>
                    </w:rPr>
                    <w:t>FZ22-0402036-21</w:t>
                  </w:r>
                </w:p>
              </w:tc>
              <w:tc>
                <w:tcPr>
                  <w:tcW w:w="1219" w:type="dxa"/>
                </w:tcPr>
                <w:p w:rsidR="00C31131" w:rsidRPr="00787A7D" w:rsidRDefault="00065690" w:rsidP="00C31131">
                  <w:pPr>
                    <w:rPr>
                      <w:rFonts w:asciiTheme="minorEastAsia" w:eastAsiaTheme="minorEastAsia" w:hAnsiTheme="minorEastAsia"/>
                      <w:szCs w:val="21"/>
                    </w:rPr>
                  </w:pPr>
                  <w:r w:rsidRPr="00787A7D">
                    <w:rPr>
                      <w:rFonts w:asciiTheme="minorEastAsia" w:eastAsiaTheme="minorEastAsia" w:hAnsiTheme="minorEastAsia" w:hint="eastAsia"/>
                      <w:color w:val="000000"/>
                      <w:szCs w:val="21"/>
                      <w:u w:val="single"/>
                    </w:rPr>
                    <w:t xml:space="preserve">2022-04-05  </w:t>
                  </w:r>
                  <w:r w:rsidR="00925758" w:rsidRPr="00787A7D">
                    <w:rPr>
                      <w:rFonts w:asciiTheme="minorEastAsia" w:eastAsiaTheme="minorEastAsia" w:hAnsiTheme="minorEastAsia" w:hint="eastAsia"/>
                      <w:color w:val="000000"/>
                      <w:szCs w:val="21"/>
                      <w:u w:val="single"/>
                    </w:rPr>
                    <w:t xml:space="preserve">     </w:t>
                  </w:r>
                </w:p>
              </w:tc>
              <w:tc>
                <w:tcPr>
                  <w:tcW w:w="2046" w:type="dxa"/>
                </w:tcPr>
                <w:p w:rsidR="00C31131" w:rsidRPr="00787A7D" w:rsidRDefault="00C31131" w:rsidP="00C3113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合格 </w:t>
                  </w:r>
                  <w:r w:rsidRPr="00787A7D">
                    <w:rPr>
                      <w:rFonts w:asciiTheme="minorEastAsia" w:eastAsiaTheme="minorEastAsia" w:hAnsiTheme="minorEastAsia" w:hint="eastAsia"/>
                      <w:color w:val="000000"/>
                      <w:szCs w:val="21"/>
                    </w:rPr>
                    <w:t>□</w:t>
                  </w:r>
                  <w:r w:rsidRPr="00787A7D">
                    <w:rPr>
                      <w:rFonts w:asciiTheme="minorEastAsia" w:eastAsiaTheme="minorEastAsia" w:hAnsiTheme="minorEastAsia" w:hint="eastAsia"/>
                      <w:szCs w:val="21"/>
                    </w:rPr>
                    <w:t>不合格</w:t>
                  </w:r>
                </w:p>
              </w:tc>
            </w:tr>
          </w:tbl>
          <w:p w:rsidR="00C31131" w:rsidRPr="00787A7D" w:rsidRDefault="00C31131" w:rsidP="00C31131">
            <w:pPr>
              <w:pStyle w:val="a0"/>
              <w:rPr>
                <w:rFonts w:asciiTheme="minorEastAsia" w:eastAsiaTheme="minorEastAsia" w:hAnsiTheme="minorEastAsia"/>
                <w:sz w:val="21"/>
                <w:szCs w:val="21"/>
              </w:rPr>
            </w:pPr>
          </w:p>
          <w:p w:rsidR="00C31131" w:rsidRPr="00787A7D" w:rsidRDefault="00C31131" w:rsidP="00C31131">
            <w:pPr>
              <w:pStyle w:val="a0"/>
              <w:rPr>
                <w:rFonts w:asciiTheme="minorEastAsia" w:eastAsiaTheme="minorEastAsia" w:hAnsiTheme="minorEastAsia"/>
                <w:sz w:val="21"/>
                <w:szCs w:val="21"/>
              </w:rPr>
            </w:pPr>
          </w:p>
          <w:p w:rsidR="00592C51" w:rsidRPr="00787A7D" w:rsidRDefault="00592C51" w:rsidP="00592C51">
            <w:pPr>
              <w:pStyle w:val="a0"/>
              <w:rPr>
                <w:rFonts w:asciiTheme="minorEastAsia" w:eastAsiaTheme="minorEastAsia" w:hAnsiTheme="minorEastAsia"/>
                <w:sz w:val="21"/>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当确认结果表明上述不能被证实时，组织应对控制措施和（或） 其组合进行修改和重新评估。</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4200"/>
              <w:gridCol w:w="2589"/>
            </w:tblGrid>
            <w:tr w:rsidR="00592C51" w:rsidRPr="00787A7D">
              <w:tc>
                <w:tcPr>
                  <w:tcW w:w="2254"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修改项目</w:t>
                  </w:r>
                </w:p>
              </w:tc>
              <w:tc>
                <w:tcPr>
                  <w:tcW w:w="420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具体修改内容</w:t>
                  </w:r>
                </w:p>
              </w:tc>
              <w:tc>
                <w:tcPr>
                  <w:tcW w:w="2589" w:type="dxa"/>
                </w:tcPr>
                <w:p w:rsidR="00592C51" w:rsidRPr="00787A7D" w:rsidRDefault="00592C51" w:rsidP="00592C51">
                  <w:pPr>
                    <w:rPr>
                      <w:rFonts w:asciiTheme="minorEastAsia" w:eastAsiaTheme="minorEastAsia" w:hAnsiTheme="minorEastAsia"/>
                      <w:szCs w:val="21"/>
                    </w:rPr>
                  </w:pPr>
                </w:p>
              </w:tc>
            </w:tr>
            <w:tr w:rsidR="00592C51" w:rsidRPr="00787A7D">
              <w:tc>
                <w:tcPr>
                  <w:tcW w:w="2254"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控制措施（过程参数、 严格度和/或其组合）</w:t>
                  </w:r>
                </w:p>
              </w:tc>
              <w:tc>
                <w:tcPr>
                  <w:tcW w:w="420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w:t>
                  </w:r>
                </w:p>
              </w:tc>
              <w:tc>
                <w:tcPr>
                  <w:tcW w:w="2589" w:type="dxa"/>
                </w:tcPr>
                <w:p w:rsidR="00592C51" w:rsidRPr="00787A7D" w:rsidRDefault="00592C51" w:rsidP="00592C51">
                  <w:pPr>
                    <w:rPr>
                      <w:rFonts w:asciiTheme="minorEastAsia" w:eastAsiaTheme="minorEastAsia" w:hAnsiTheme="minorEastAsia"/>
                      <w:szCs w:val="21"/>
                    </w:rPr>
                  </w:pPr>
                </w:p>
              </w:tc>
            </w:tr>
            <w:tr w:rsidR="00592C51" w:rsidRPr="00787A7D">
              <w:tc>
                <w:tcPr>
                  <w:tcW w:w="2254"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原料</w:t>
                  </w:r>
                </w:p>
              </w:tc>
              <w:tc>
                <w:tcPr>
                  <w:tcW w:w="420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w:t>
                  </w:r>
                </w:p>
              </w:tc>
              <w:tc>
                <w:tcPr>
                  <w:tcW w:w="2589" w:type="dxa"/>
                </w:tcPr>
                <w:p w:rsidR="00592C51" w:rsidRPr="00787A7D" w:rsidRDefault="00592C51" w:rsidP="00592C51">
                  <w:pPr>
                    <w:rPr>
                      <w:rFonts w:asciiTheme="minorEastAsia" w:eastAsiaTheme="minorEastAsia" w:hAnsiTheme="minorEastAsia"/>
                      <w:szCs w:val="21"/>
                    </w:rPr>
                  </w:pPr>
                </w:p>
              </w:tc>
            </w:tr>
            <w:tr w:rsidR="00592C51" w:rsidRPr="00787A7D">
              <w:tc>
                <w:tcPr>
                  <w:tcW w:w="2254"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工艺技术</w:t>
                  </w:r>
                </w:p>
              </w:tc>
              <w:tc>
                <w:tcPr>
                  <w:tcW w:w="420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w:t>
                  </w:r>
                </w:p>
              </w:tc>
              <w:tc>
                <w:tcPr>
                  <w:tcW w:w="2589" w:type="dxa"/>
                </w:tcPr>
                <w:p w:rsidR="00592C51" w:rsidRPr="00787A7D" w:rsidRDefault="00592C51" w:rsidP="00592C51">
                  <w:pPr>
                    <w:rPr>
                      <w:rFonts w:asciiTheme="minorEastAsia" w:eastAsiaTheme="minorEastAsia" w:hAnsiTheme="minorEastAsia"/>
                      <w:szCs w:val="21"/>
                    </w:rPr>
                  </w:pPr>
                </w:p>
              </w:tc>
            </w:tr>
            <w:tr w:rsidR="00592C51" w:rsidRPr="00787A7D">
              <w:tc>
                <w:tcPr>
                  <w:tcW w:w="2254"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成品特性</w:t>
                  </w:r>
                </w:p>
              </w:tc>
              <w:tc>
                <w:tcPr>
                  <w:tcW w:w="420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w:t>
                  </w:r>
                </w:p>
              </w:tc>
              <w:tc>
                <w:tcPr>
                  <w:tcW w:w="2589" w:type="dxa"/>
                </w:tcPr>
                <w:p w:rsidR="00592C51" w:rsidRPr="00787A7D" w:rsidRDefault="00592C51" w:rsidP="00592C51">
                  <w:pPr>
                    <w:rPr>
                      <w:rFonts w:asciiTheme="minorEastAsia" w:eastAsiaTheme="minorEastAsia" w:hAnsiTheme="minorEastAsia"/>
                      <w:szCs w:val="21"/>
                    </w:rPr>
                  </w:pPr>
                </w:p>
              </w:tc>
            </w:tr>
            <w:tr w:rsidR="00592C51" w:rsidRPr="00787A7D">
              <w:tc>
                <w:tcPr>
                  <w:tcW w:w="2254"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物流方式</w:t>
                  </w:r>
                </w:p>
              </w:tc>
              <w:tc>
                <w:tcPr>
                  <w:tcW w:w="420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w:t>
                  </w:r>
                </w:p>
              </w:tc>
              <w:tc>
                <w:tcPr>
                  <w:tcW w:w="2589" w:type="dxa"/>
                </w:tcPr>
                <w:p w:rsidR="00592C51" w:rsidRPr="00787A7D" w:rsidRDefault="00592C51" w:rsidP="00592C51">
                  <w:pPr>
                    <w:rPr>
                      <w:rFonts w:asciiTheme="minorEastAsia" w:eastAsiaTheme="minorEastAsia" w:hAnsiTheme="minorEastAsia"/>
                      <w:szCs w:val="21"/>
                    </w:rPr>
                  </w:pPr>
                </w:p>
              </w:tc>
            </w:tr>
            <w:tr w:rsidR="00592C51" w:rsidRPr="00787A7D">
              <w:tc>
                <w:tcPr>
                  <w:tcW w:w="2254"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成品预期用途</w:t>
                  </w:r>
                </w:p>
              </w:tc>
              <w:tc>
                <w:tcPr>
                  <w:tcW w:w="420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w:t>
                  </w:r>
                </w:p>
              </w:tc>
              <w:tc>
                <w:tcPr>
                  <w:tcW w:w="2589" w:type="dxa"/>
                </w:tcPr>
                <w:p w:rsidR="00592C51" w:rsidRPr="00787A7D" w:rsidRDefault="00592C51" w:rsidP="00592C51">
                  <w:pPr>
                    <w:rPr>
                      <w:rFonts w:asciiTheme="minorEastAsia" w:eastAsiaTheme="minorEastAsia" w:hAnsiTheme="minorEastAsia"/>
                      <w:szCs w:val="21"/>
                    </w:rPr>
                  </w:pPr>
                </w:p>
              </w:tc>
            </w:tr>
          </w:tbl>
          <w:p w:rsidR="00592C51" w:rsidRPr="00787A7D" w:rsidRDefault="00592C51" w:rsidP="00592C51">
            <w:pPr>
              <w:rPr>
                <w:rFonts w:asciiTheme="minorEastAsia" w:eastAsiaTheme="minorEastAsia" w:hAnsiTheme="minorEastAsia"/>
                <w:szCs w:val="21"/>
              </w:rPr>
            </w:pPr>
          </w:p>
        </w:tc>
        <w:tc>
          <w:tcPr>
            <w:tcW w:w="1074" w:type="dxa"/>
            <w:vMerge/>
          </w:tcPr>
          <w:p w:rsidR="00592C51" w:rsidRPr="00787A7D" w:rsidRDefault="00592C51" w:rsidP="00592C51">
            <w:pPr>
              <w:rPr>
                <w:rFonts w:asciiTheme="minorEastAsia" w:eastAsiaTheme="minorEastAsia" w:hAnsiTheme="minorEastAsia"/>
                <w:szCs w:val="21"/>
              </w:rPr>
            </w:pPr>
          </w:p>
        </w:tc>
      </w:tr>
      <w:tr w:rsidR="00592C51" w:rsidRPr="00787A7D" w:rsidTr="0086183B">
        <w:trPr>
          <w:gridAfter w:val="1"/>
          <w:wAfter w:w="32" w:type="dxa"/>
          <w:trHeight w:val="486"/>
        </w:trPr>
        <w:tc>
          <w:tcPr>
            <w:tcW w:w="1788" w:type="dxa"/>
            <w:vMerge w:val="restart"/>
            <w:shd w:val="clear" w:color="auto" w:fill="auto"/>
          </w:tcPr>
          <w:p w:rsidR="00592C51" w:rsidRPr="00787A7D" w:rsidRDefault="00592C51" w:rsidP="00592C51">
            <w:pPr>
              <w:jc w:val="left"/>
              <w:rPr>
                <w:rFonts w:asciiTheme="minorEastAsia" w:eastAsiaTheme="minorEastAsia" w:hAnsiTheme="minorEastAsia"/>
                <w:szCs w:val="21"/>
              </w:rPr>
            </w:pPr>
            <w:r w:rsidRPr="00787A7D">
              <w:rPr>
                <w:rFonts w:asciiTheme="minorEastAsia" w:eastAsiaTheme="minorEastAsia" w:hAnsiTheme="minorEastAsia" w:hint="eastAsia"/>
                <w:szCs w:val="21"/>
              </w:rPr>
              <w:t>危害控制计划 (HACCP/OPRP 计划)</w:t>
            </w:r>
            <w:r w:rsidRPr="00787A7D">
              <w:rPr>
                <w:rFonts w:asciiTheme="minorEastAsia" w:eastAsiaTheme="minorEastAsia" w:hAnsiTheme="minorEastAsia" w:hint="eastAsia"/>
                <w:szCs w:val="21"/>
              </w:rPr>
              <w:br/>
            </w:r>
          </w:p>
        </w:tc>
        <w:tc>
          <w:tcPr>
            <w:tcW w:w="1100" w:type="dxa"/>
            <w:gridSpan w:val="2"/>
            <w:vMerge w:val="restart"/>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F8.5.4</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H（V1.0）4.3.4</w:t>
            </w:r>
          </w:p>
        </w:tc>
        <w:tc>
          <w:tcPr>
            <w:tcW w:w="67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文件名称</w:t>
            </w:r>
          </w:p>
        </w:tc>
        <w:tc>
          <w:tcPr>
            <w:tcW w:w="9807" w:type="dxa"/>
            <w:shd w:val="clear" w:color="auto" w:fill="auto"/>
          </w:tcPr>
          <w:p w:rsidR="00592C51" w:rsidRPr="00787A7D" w:rsidRDefault="00592C51" w:rsidP="003B22FC">
            <w:pPr>
              <w:rPr>
                <w:rFonts w:asciiTheme="minorEastAsia" w:eastAsiaTheme="minorEastAsia" w:hAnsiTheme="minorEastAsia"/>
                <w:szCs w:val="21"/>
              </w:rPr>
            </w:pPr>
            <w:r w:rsidRPr="00787A7D">
              <w:rPr>
                <w:rFonts w:asciiTheme="minorEastAsia" w:eastAsiaTheme="minorEastAsia" w:hAnsiTheme="minorEastAsia" w:hint="eastAsia"/>
                <w:szCs w:val="21"/>
              </w:rPr>
              <w:t>如：</w:t>
            </w:r>
            <w:r w:rsidRPr="00787A7D">
              <w:rPr>
                <w:rFonts w:asciiTheme="minorEastAsia" w:eastAsiaTheme="minorEastAsia" w:hAnsiTheme="minorEastAsia" w:hint="eastAsia"/>
                <w:szCs w:val="21"/>
              </w:rPr>
              <w:sym w:font="Wingdings 2" w:char="0052"/>
            </w:r>
            <w:r w:rsidRPr="00787A7D">
              <w:rPr>
                <w:rFonts w:asciiTheme="minorEastAsia" w:eastAsiaTheme="minorEastAsia" w:hAnsiTheme="minorEastAsia" w:hint="eastAsia"/>
                <w:szCs w:val="21"/>
              </w:rPr>
              <w:t>《预包装及散装食品销售HACCP 计划》</w:t>
            </w:r>
          </w:p>
        </w:tc>
        <w:tc>
          <w:tcPr>
            <w:tcW w:w="1074" w:type="dxa"/>
            <w:vMerge w:val="restart"/>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符合</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不符合</w:t>
            </w:r>
          </w:p>
        </w:tc>
      </w:tr>
      <w:tr w:rsidR="00592C51" w:rsidRPr="00787A7D" w:rsidTr="0086183B">
        <w:trPr>
          <w:gridAfter w:val="1"/>
          <w:wAfter w:w="32" w:type="dxa"/>
          <w:trHeight w:val="4822"/>
        </w:trPr>
        <w:tc>
          <w:tcPr>
            <w:tcW w:w="1788" w:type="dxa"/>
            <w:vMerge/>
            <w:shd w:val="clear" w:color="auto" w:fill="auto"/>
          </w:tcPr>
          <w:p w:rsidR="00592C51" w:rsidRPr="00787A7D" w:rsidRDefault="00592C51" w:rsidP="00592C51">
            <w:pPr>
              <w:rPr>
                <w:rFonts w:asciiTheme="minorEastAsia" w:eastAsiaTheme="minorEastAsia" w:hAnsiTheme="minorEastAsia"/>
                <w:szCs w:val="21"/>
              </w:rPr>
            </w:pPr>
          </w:p>
        </w:tc>
        <w:tc>
          <w:tcPr>
            <w:tcW w:w="1100" w:type="dxa"/>
            <w:gridSpan w:val="2"/>
            <w:vMerge/>
            <w:shd w:val="clear" w:color="auto" w:fill="auto"/>
          </w:tcPr>
          <w:p w:rsidR="00592C51" w:rsidRPr="00787A7D" w:rsidRDefault="00592C51" w:rsidP="00592C51">
            <w:pPr>
              <w:rPr>
                <w:rFonts w:asciiTheme="minorEastAsia" w:eastAsiaTheme="minorEastAsia" w:hAnsiTheme="minorEastAsia"/>
                <w:szCs w:val="21"/>
              </w:rPr>
            </w:pPr>
          </w:p>
        </w:tc>
        <w:tc>
          <w:tcPr>
            <w:tcW w:w="67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shd w:val="clear" w:color="auto" w:fill="auto"/>
          </w:tcPr>
          <w:p w:rsidR="00592C51" w:rsidRPr="00787A7D" w:rsidRDefault="00592C51" w:rsidP="00571C9E">
            <w:pPr>
              <w:pStyle w:val="ad"/>
              <w:spacing w:before="240" w:after="120"/>
              <w:ind w:left="360" w:firstLineChars="0" w:firstLine="0"/>
              <w:rPr>
                <w:rFonts w:asciiTheme="minorEastAsia" w:eastAsiaTheme="minorEastAsia" w:hAnsiTheme="minorEastAsia" w:cs="宋体"/>
                <w:b/>
                <w:szCs w:val="21"/>
                <w:u w:val="single"/>
                <w:lang w:val="en-GB"/>
              </w:rPr>
            </w:pPr>
            <w:r w:rsidRPr="00787A7D">
              <w:rPr>
                <w:rFonts w:asciiTheme="minorEastAsia" w:eastAsiaTheme="minorEastAsia" w:hAnsiTheme="minorEastAsia" w:cs="宋体" w:hint="eastAsia"/>
                <w:b/>
                <w:szCs w:val="21"/>
                <w:u w:val="single"/>
              </w:rPr>
              <w:t>OPRP计划</w:t>
            </w:r>
          </w:p>
          <w:tbl>
            <w:tblPr>
              <w:tblW w:w="917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1"/>
              <w:gridCol w:w="1732"/>
              <w:gridCol w:w="2244"/>
              <w:gridCol w:w="1745"/>
              <w:gridCol w:w="2015"/>
            </w:tblGrid>
            <w:tr w:rsidR="00592C51" w:rsidRPr="00787A7D" w:rsidTr="000154FF">
              <w:trPr>
                <w:trHeight w:val="602"/>
                <w:tblHeader/>
              </w:trPr>
              <w:tc>
                <w:tcPr>
                  <w:tcW w:w="1441" w:type="dxa"/>
                  <w:tcBorders>
                    <w:tl2br w:val="nil"/>
                    <w:tr2bl w:val="nil"/>
                  </w:tcBorders>
                  <w:tcMar>
                    <w:left w:w="0" w:type="dxa"/>
                    <w:right w:w="0" w:type="dxa"/>
                  </w:tcMar>
                  <w:vAlign w:val="center"/>
                </w:tcPr>
                <w:p w:rsidR="00592C51" w:rsidRPr="00787A7D" w:rsidRDefault="00592C51" w:rsidP="00592C51">
                  <w:pPr>
                    <w:spacing w:line="300" w:lineRule="exact"/>
                    <w:jc w:val="center"/>
                    <w:rPr>
                      <w:rFonts w:asciiTheme="minorEastAsia" w:eastAsiaTheme="minorEastAsia" w:hAnsiTheme="minorEastAsia"/>
                      <w:b/>
                      <w:color w:val="000000"/>
                      <w:szCs w:val="21"/>
                    </w:rPr>
                  </w:pPr>
                  <w:r w:rsidRPr="00787A7D">
                    <w:rPr>
                      <w:rFonts w:asciiTheme="minorEastAsia" w:eastAsiaTheme="minorEastAsia" w:hAnsiTheme="minorEastAsia" w:hint="eastAsia"/>
                      <w:b/>
                      <w:color w:val="000000"/>
                      <w:szCs w:val="21"/>
                    </w:rPr>
                    <w:t>控制措施</w:t>
                  </w:r>
                </w:p>
              </w:tc>
              <w:tc>
                <w:tcPr>
                  <w:tcW w:w="1732" w:type="dxa"/>
                  <w:tcBorders>
                    <w:tl2br w:val="nil"/>
                    <w:tr2bl w:val="nil"/>
                  </w:tcBorders>
                  <w:tcMar>
                    <w:left w:w="0" w:type="dxa"/>
                    <w:right w:w="0" w:type="dxa"/>
                  </w:tcMar>
                  <w:vAlign w:val="center"/>
                </w:tcPr>
                <w:p w:rsidR="00592C51" w:rsidRPr="00787A7D" w:rsidRDefault="00592C51" w:rsidP="00592C51">
                  <w:pPr>
                    <w:spacing w:line="300" w:lineRule="exact"/>
                    <w:jc w:val="center"/>
                    <w:rPr>
                      <w:rFonts w:asciiTheme="minorEastAsia" w:eastAsiaTheme="minorEastAsia" w:hAnsiTheme="minorEastAsia"/>
                      <w:b/>
                      <w:color w:val="000000"/>
                      <w:szCs w:val="21"/>
                    </w:rPr>
                  </w:pPr>
                  <w:r w:rsidRPr="00787A7D">
                    <w:rPr>
                      <w:rFonts w:asciiTheme="minorEastAsia" w:eastAsiaTheme="minorEastAsia" w:hAnsiTheme="minorEastAsia" w:hint="eastAsia"/>
                      <w:b/>
                      <w:color w:val="000000"/>
                      <w:szCs w:val="21"/>
                    </w:rPr>
                    <w:t>所控制显著危害</w:t>
                  </w:r>
                </w:p>
              </w:tc>
              <w:tc>
                <w:tcPr>
                  <w:tcW w:w="2244" w:type="dxa"/>
                  <w:tcBorders>
                    <w:tl2br w:val="nil"/>
                    <w:tr2bl w:val="nil"/>
                  </w:tcBorders>
                  <w:tcMar>
                    <w:left w:w="0" w:type="dxa"/>
                    <w:right w:w="0" w:type="dxa"/>
                  </w:tcMar>
                  <w:vAlign w:val="center"/>
                </w:tcPr>
                <w:p w:rsidR="00592C51" w:rsidRPr="00787A7D" w:rsidRDefault="00592C51" w:rsidP="00592C51">
                  <w:pPr>
                    <w:spacing w:line="300" w:lineRule="exact"/>
                    <w:jc w:val="center"/>
                    <w:rPr>
                      <w:rFonts w:asciiTheme="minorEastAsia" w:eastAsiaTheme="minorEastAsia" w:hAnsiTheme="minorEastAsia"/>
                      <w:b/>
                      <w:color w:val="000000"/>
                      <w:szCs w:val="21"/>
                    </w:rPr>
                  </w:pPr>
                  <w:r w:rsidRPr="00787A7D">
                    <w:rPr>
                      <w:rFonts w:asciiTheme="minorEastAsia" w:eastAsiaTheme="minorEastAsia" w:hAnsiTheme="minorEastAsia" w:hint="eastAsia"/>
                      <w:b/>
                      <w:color w:val="000000"/>
                      <w:szCs w:val="21"/>
                    </w:rPr>
                    <w:t>行动准则/CL</w:t>
                  </w:r>
                </w:p>
              </w:tc>
              <w:tc>
                <w:tcPr>
                  <w:tcW w:w="1745" w:type="dxa"/>
                  <w:tcBorders>
                    <w:tl2br w:val="nil"/>
                    <w:tr2bl w:val="nil"/>
                  </w:tcBorders>
                  <w:tcMar>
                    <w:left w:w="0" w:type="dxa"/>
                    <w:right w:w="0" w:type="dxa"/>
                  </w:tcMar>
                  <w:vAlign w:val="center"/>
                </w:tcPr>
                <w:p w:rsidR="00592C51" w:rsidRPr="00787A7D" w:rsidRDefault="00592C51" w:rsidP="00592C51">
                  <w:pPr>
                    <w:spacing w:line="300" w:lineRule="exact"/>
                    <w:jc w:val="center"/>
                    <w:rPr>
                      <w:rFonts w:asciiTheme="minorEastAsia" w:eastAsiaTheme="minorEastAsia" w:hAnsiTheme="minorEastAsia"/>
                      <w:b/>
                      <w:color w:val="000000"/>
                      <w:szCs w:val="21"/>
                    </w:rPr>
                  </w:pPr>
                  <w:r w:rsidRPr="00787A7D">
                    <w:rPr>
                      <w:rFonts w:asciiTheme="minorEastAsia" w:eastAsiaTheme="minorEastAsia" w:hAnsiTheme="minorEastAsia" w:hint="eastAsia"/>
                      <w:b/>
                      <w:color w:val="000000"/>
                      <w:szCs w:val="21"/>
                    </w:rPr>
                    <w:t>监控程序</w:t>
                  </w:r>
                </w:p>
              </w:tc>
              <w:tc>
                <w:tcPr>
                  <w:tcW w:w="2015" w:type="dxa"/>
                  <w:tcBorders>
                    <w:tl2br w:val="nil"/>
                    <w:tr2bl w:val="nil"/>
                  </w:tcBorders>
                  <w:tcMar>
                    <w:left w:w="0" w:type="dxa"/>
                    <w:right w:w="0" w:type="dxa"/>
                  </w:tcMar>
                  <w:vAlign w:val="center"/>
                </w:tcPr>
                <w:p w:rsidR="00592C51" w:rsidRPr="00787A7D" w:rsidRDefault="00592C51" w:rsidP="00592C51">
                  <w:pPr>
                    <w:spacing w:line="300" w:lineRule="exact"/>
                    <w:jc w:val="center"/>
                    <w:rPr>
                      <w:rFonts w:asciiTheme="minorEastAsia" w:eastAsiaTheme="minorEastAsia" w:hAnsiTheme="minorEastAsia"/>
                      <w:b/>
                      <w:color w:val="000000"/>
                      <w:szCs w:val="21"/>
                    </w:rPr>
                  </w:pPr>
                  <w:r w:rsidRPr="00787A7D">
                    <w:rPr>
                      <w:rFonts w:asciiTheme="minorEastAsia" w:eastAsiaTheme="minorEastAsia" w:hAnsiTheme="minorEastAsia" w:hint="eastAsia"/>
                      <w:b/>
                      <w:color w:val="000000"/>
                      <w:szCs w:val="21"/>
                    </w:rPr>
                    <w:t>记录</w:t>
                  </w:r>
                </w:p>
              </w:tc>
            </w:tr>
            <w:tr w:rsidR="00592C51" w:rsidRPr="00787A7D" w:rsidTr="000154FF">
              <w:trPr>
                <w:trHeight w:val="553"/>
              </w:trPr>
              <w:tc>
                <w:tcPr>
                  <w:tcW w:w="1441" w:type="dxa"/>
                  <w:tcBorders>
                    <w:tl2br w:val="nil"/>
                    <w:tr2bl w:val="nil"/>
                  </w:tcBorders>
                  <w:tcMar>
                    <w:left w:w="0" w:type="dxa"/>
                    <w:right w:w="0" w:type="dxa"/>
                  </w:tcMar>
                  <w:vAlign w:val="center"/>
                </w:tcPr>
                <w:p w:rsidR="00592C51" w:rsidRPr="00787A7D" w:rsidRDefault="00592C51" w:rsidP="00592C51">
                  <w:pPr>
                    <w:spacing w:line="192" w:lineRule="auto"/>
                    <w:rPr>
                      <w:rFonts w:asciiTheme="minorEastAsia" w:eastAsiaTheme="minorEastAsia" w:hAnsiTheme="minorEastAsia"/>
                      <w:color w:val="000000"/>
                      <w:szCs w:val="21"/>
                    </w:rPr>
                  </w:pPr>
                  <w:r w:rsidRPr="00787A7D">
                    <w:rPr>
                      <w:rFonts w:asciiTheme="minorEastAsia" w:eastAsiaTheme="minorEastAsia" w:hAnsiTheme="minorEastAsia"/>
                      <w:color w:val="000000"/>
                      <w:szCs w:val="21"/>
                    </w:rPr>
                    <w:t>OPRP</w:t>
                  </w:r>
                  <w:r w:rsidRPr="00787A7D">
                    <w:rPr>
                      <w:rFonts w:asciiTheme="minorEastAsia" w:eastAsiaTheme="minorEastAsia" w:hAnsiTheme="minorEastAsia" w:hint="eastAsia"/>
                      <w:color w:val="000000"/>
                      <w:szCs w:val="21"/>
                    </w:rPr>
                    <w:t>：原</w:t>
                  </w:r>
                  <w:r w:rsidRPr="00787A7D">
                    <w:rPr>
                      <w:rFonts w:asciiTheme="minorEastAsia" w:eastAsiaTheme="minorEastAsia" w:hAnsiTheme="minorEastAsia"/>
                      <w:color w:val="000000"/>
                      <w:szCs w:val="21"/>
                    </w:rPr>
                    <w:t>料验收</w:t>
                  </w:r>
                </w:p>
                <w:p w:rsidR="00592C51" w:rsidRPr="00787A7D" w:rsidRDefault="00592C51" w:rsidP="00592C51">
                  <w:pPr>
                    <w:spacing w:line="192" w:lineRule="auto"/>
                    <w:rPr>
                      <w:rFonts w:asciiTheme="minorEastAsia" w:eastAsiaTheme="minorEastAsia" w:hAnsiTheme="minorEastAsia"/>
                      <w:color w:val="000000"/>
                      <w:szCs w:val="21"/>
                    </w:rPr>
                  </w:pPr>
                  <w:r w:rsidRPr="00787A7D">
                    <w:rPr>
                      <w:rFonts w:asciiTheme="minorEastAsia" w:eastAsiaTheme="minorEastAsia" w:hAnsiTheme="minorEastAsia"/>
                      <w:w w:val="90"/>
                      <w:szCs w:val="21"/>
                    </w:rPr>
                    <w:t>大米</w:t>
                  </w:r>
                </w:p>
              </w:tc>
              <w:tc>
                <w:tcPr>
                  <w:tcW w:w="1732" w:type="dxa"/>
                  <w:tcBorders>
                    <w:tl2br w:val="nil"/>
                    <w:tr2bl w:val="nil"/>
                  </w:tcBorders>
                  <w:tcMar>
                    <w:left w:w="0" w:type="dxa"/>
                    <w:right w:w="0" w:type="dxa"/>
                  </w:tcMar>
                  <w:vAlign w:val="center"/>
                </w:tcPr>
                <w:p w:rsidR="00592C51" w:rsidRPr="00787A7D" w:rsidRDefault="00592C51" w:rsidP="00592C51">
                  <w:pPr>
                    <w:snapToGrid w:val="0"/>
                    <w:jc w:val="center"/>
                    <w:rPr>
                      <w:rFonts w:asciiTheme="minorEastAsia" w:eastAsiaTheme="minorEastAsia" w:hAnsiTheme="minorEastAsia"/>
                      <w:w w:val="90"/>
                      <w:szCs w:val="21"/>
                    </w:rPr>
                  </w:pPr>
                  <w:r w:rsidRPr="00787A7D">
                    <w:rPr>
                      <w:rFonts w:asciiTheme="minorEastAsia" w:eastAsiaTheme="minorEastAsia" w:hAnsiTheme="minorEastAsia"/>
                      <w:w w:val="90"/>
                      <w:szCs w:val="21"/>
                    </w:rPr>
                    <w:t>农残</w:t>
                  </w:r>
                </w:p>
                <w:p w:rsidR="00592C51" w:rsidRPr="00787A7D" w:rsidRDefault="00592C51" w:rsidP="00592C51">
                  <w:pPr>
                    <w:spacing w:line="192" w:lineRule="auto"/>
                    <w:rPr>
                      <w:rFonts w:asciiTheme="minorEastAsia" w:eastAsiaTheme="minorEastAsia" w:hAnsiTheme="minorEastAsia"/>
                      <w:color w:val="000000"/>
                      <w:szCs w:val="21"/>
                    </w:rPr>
                  </w:pPr>
                  <w:r w:rsidRPr="00787A7D">
                    <w:rPr>
                      <w:rFonts w:asciiTheme="minorEastAsia" w:eastAsiaTheme="minorEastAsia" w:hAnsiTheme="minorEastAsia"/>
                      <w:w w:val="90"/>
                      <w:szCs w:val="21"/>
                    </w:rPr>
                    <w:t>黄曲霉毒素B1</w:t>
                  </w:r>
                </w:p>
              </w:tc>
              <w:tc>
                <w:tcPr>
                  <w:tcW w:w="2244" w:type="dxa"/>
                  <w:tcBorders>
                    <w:tl2br w:val="nil"/>
                    <w:tr2bl w:val="nil"/>
                  </w:tcBorders>
                  <w:tcMar>
                    <w:left w:w="0" w:type="dxa"/>
                    <w:right w:w="0" w:type="dxa"/>
                  </w:tcMar>
                  <w:vAlign w:val="center"/>
                </w:tcPr>
                <w:p w:rsidR="00592C51" w:rsidRPr="00787A7D" w:rsidRDefault="00592C51" w:rsidP="00592C51">
                  <w:pPr>
                    <w:snapToGrid w:val="0"/>
                    <w:jc w:val="left"/>
                    <w:rPr>
                      <w:rFonts w:asciiTheme="minorEastAsia" w:eastAsiaTheme="minorEastAsia" w:hAnsiTheme="minorEastAsia" w:cs="宋体"/>
                      <w:w w:val="90"/>
                      <w:szCs w:val="21"/>
                    </w:rPr>
                  </w:pPr>
                  <w:r w:rsidRPr="00787A7D">
                    <w:rPr>
                      <w:rFonts w:asciiTheme="minorEastAsia" w:eastAsiaTheme="minorEastAsia" w:hAnsiTheme="minorEastAsia" w:cs="宋体" w:hint="eastAsia"/>
                      <w:w w:val="90"/>
                      <w:szCs w:val="21"/>
                    </w:rPr>
                    <w:t>合格供方、供方提供合格检测报告，符合国家国标准要求。</w:t>
                  </w:r>
                </w:p>
                <w:p w:rsidR="00592C51" w:rsidRPr="00787A7D" w:rsidRDefault="00592C51" w:rsidP="00592C51">
                  <w:pPr>
                    <w:snapToGrid w:val="0"/>
                    <w:jc w:val="left"/>
                    <w:rPr>
                      <w:rFonts w:asciiTheme="minorEastAsia" w:eastAsiaTheme="minorEastAsia" w:hAnsiTheme="minorEastAsia"/>
                      <w:szCs w:val="21"/>
                    </w:rPr>
                  </w:pPr>
                  <w:r w:rsidRPr="00787A7D">
                    <w:rPr>
                      <w:rFonts w:asciiTheme="minorEastAsia" w:eastAsiaTheme="minorEastAsia" w:hAnsiTheme="minorEastAsia" w:cs="宋体" w:hint="eastAsia"/>
                      <w:w w:val="90"/>
                      <w:szCs w:val="21"/>
                    </w:rPr>
                    <w:t>执行GB2763-2016《食品安全国家标准 食品中农药最大残留限量》、</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cs="宋体" w:hint="eastAsia"/>
                      <w:w w:val="90"/>
                      <w:szCs w:val="21"/>
                    </w:rPr>
                    <w:t>GB 2715-2016 《食品安全国家标准 粮食》、GB/T 1354-2018 《大米》标准的要求</w:t>
                  </w:r>
                </w:p>
              </w:tc>
              <w:tc>
                <w:tcPr>
                  <w:tcW w:w="1745" w:type="dxa"/>
                  <w:tcBorders>
                    <w:tl2br w:val="nil"/>
                    <w:tr2bl w:val="nil"/>
                  </w:tcBorders>
                  <w:tcMar>
                    <w:left w:w="0" w:type="dxa"/>
                    <w:right w:w="0" w:type="dxa"/>
                  </w:tcMar>
                  <w:vAlign w:val="center"/>
                </w:tcPr>
                <w:p w:rsidR="00592C51" w:rsidRPr="00787A7D" w:rsidRDefault="00592C51" w:rsidP="00592C51">
                  <w:pPr>
                    <w:spacing w:line="192" w:lineRule="auto"/>
                    <w:rPr>
                      <w:rFonts w:asciiTheme="minorEastAsia" w:eastAsiaTheme="minorEastAsia" w:hAnsiTheme="minorEastAsia"/>
                      <w:w w:val="90"/>
                      <w:szCs w:val="21"/>
                    </w:rPr>
                  </w:pPr>
                  <w:r w:rsidRPr="00787A7D">
                    <w:rPr>
                      <w:rFonts w:asciiTheme="minorEastAsia" w:eastAsiaTheme="minorEastAsia" w:hAnsiTheme="minorEastAsia" w:hint="eastAsia"/>
                      <w:w w:val="90"/>
                      <w:szCs w:val="21"/>
                    </w:rPr>
                    <w:t>监控SC证、定期检测报告</w:t>
                  </w:r>
                </w:p>
                <w:p w:rsidR="00592C51" w:rsidRPr="00787A7D" w:rsidRDefault="00592C51" w:rsidP="00592C51">
                  <w:pPr>
                    <w:pStyle w:val="a0"/>
                    <w:rPr>
                      <w:rFonts w:asciiTheme="minorEastAsia" w:eastAsiaTheme="minorEastAsia" w:hAnsiTheme="minorEastAsia"/>
                      <w:w w:val="90"/>
                      <w:sz w:val="21"/>
                      <w:szCs w:val="21"/>
                    </w:rPr>
                  </w:pPr>
                  <w:r w:rsidRPr="00787A7D">
                    <w:rPr>
                      <w:rFonts w:asciiTheme="minorEastAsia" w:eastAsiaTheme="minorEastAsia" w:hAnsiTheme="minorEastAsia"/>
                      <w:w w:val="90"/>
                      <w:sz w:val="21"/>
                      <w:szCs w:val="21"/>
                    </w:rPr>
                    <w:t>对供应商提供的合格检验报告或相关证明的验证和管理</w:t>
                  </w:r>
                </w:p>
                <w:p w:rsidR="00592C51" w:rsidRPr="00787A7D" w:rsidRDefault="00592C51" w:rsidP="00592C51">
                  <w:pPr>
                    <w:pStyle w:val="a0"/>
                    <w:rPr>
                      <w:rFonts w:asciiTheme="minorEastAsia" w:eastAsiaTheme="minorEastAsia" w:hAnsiTheme="minorEastAsia"/>
                      <w:w w:val="90"/>
                      <w:sz w:val="21"/>
                      <w:szCs w:val="21"/>
                    </w:rPr>
                  </w:pPr>
                  <w:r w:rsidRPr="00787A7D">
                    <w:rPr>
                      <w:rFonts w:asciiTheme="minorEastAsia" w:eastAsiaTheme="minorEastAsia" w:hAnsiTheme="minorEastAsia" w:hint="eastAsia"/>
                      <w:w w:val="90"/>
                      <w:sz w:val="21"/>
                      <w:szCs w:val="21"/>
                    </w:rPr>
                    <w:t>每年由供货方提供报告</w:t>
                  </w:r>
                </w:p>
                <w:p w:rsidR="00592C51" w:rsidRPr="00787A7D" w:rsidRDefault="00592C51" w:rsidP="00592C51">
                  <w:pPr>
                    <w:pStyle w:val="a0"/>
                    <w:rPr>
                      <w:rFonts w:asciiTheme="minorEastAsia" w:eastAsiaTheme="minorEastAsia" w:hAnsiTheme="minorEastAsia"/>
                      <w:sz w:val="21"/>
                      <w:szCs w:val="21"/>
                    </w:rPr>
                  </w:pPr>
                  <w:r w:rsidRPr="00787A7D">
                    <w:rPr>
                      <w:rFonts w:asciiTheme="minorEastAsia" w:eastAsiaTheme="minorEastAsia" w:hAnsiTheme="minorEastAsia" w:hint="eastAsia"/>
                      <w:w w:val="90"/>
                      <w:sz w:val="21"/>
                      <w:szCs w:val="21"/>
                    </w:rPr>
                    <w:t>检验员</w:t>
                  </w:r>
                </w:p>
              </w:tc>
              <w:tc>
                <w:tcPr>
                  <w:tcW w:w="2015" w:type="dxa"/>
                  <w:tcBorders>
                    <w:tl2br w:val="nil"/>
                    <w:tr2bl w:val="nil"/>
                  </w:tcBorders>
                  <w:tcMar>
                    <w:left w:w="0" w:type="dxa"/>
                    <w:right w:w="0" w:type="dxa"/>
                  </w:tcMar>
                  <w:vAlign w:val="center"/>
                </w:tcPr>
                <w:p w:rsidR="006E6253" w:rsidRPr="00787A7D" w:rsidRDefault="00720A69" w:rsidP="006E6253">
                  <w:pPr>
                    <w:pStyle w:val="a0"/>
                    <w:rPr>
                      <w:rFonts w:asciiTheme="minorEastAsia" w:eastAsiaTheme="minorEastAsia" w:hAnsiTheme="minorEastAsia"/>
                      <w:sz w:val="21"/>
                      <w:szCs w:val="21"/>
                    </w:rPr>
                  </w:pPr>
                  <w:r w:rsidRPr="00787A7D">
                    <w:rPr>
                      <w:rFonts w:asciiTheme="minorEastAsia" w:eastAsiaTheme="minorEastAsia" w:hAnsiTheme="minorEastAsia" w:cs="黑体" w:hint="eastAsia"/>
                      <w:kern w:val="0"/>
                      <w:sz w:val="21"/>
                      <w:szCs w:val="21"/>
                    </w:rPr>
                    <w:t>原材料收货记录</w:t>
                  </w:r>
                </w:p>
              </w:tc>
            </w:tr>
            <w:tr w:rsidR="00592C51" w:rsidRPr="00787A7D" w:rsidTr="000154FF">
              <w:trPr>
                <w:trHeight w:val="1530"/>
              </w:trPr>
              <w:tc>
                <w:tcPr>
                  <w:tcW w:w="1441" w:type="dxa"/>
                  <w:tcBorders>
                    <w:tl2br w:val="nil"/>
                    <w:tr2bl w:val="nil"/>
                  </w:tcBorders>
                  <w:tcMar>
                    <w:left w:w="0" w:type="dxa"/>
                    <w:right w:w="0" w:type="dxa"/>
                  </w:tcMar>
                  <w:vAlign w:val="center"/>
                </w:tcPr>
                <w:p w:rsidR="00592C51" w:rsidRPr="00787A7D" w:rsidRDefault="00D06001" w:rsidP="00592C51">
                  <w:pPr>
                    <w:pStyle w:val="a0"/>
                    <w:rPr>
                      <w:rFonts w:asciiTheme="minorEastAsia" w:eastAsiaTheme="minorEastAsia" w:hAnsiTheme="minorEastAsia"/>
                      <w:sz w:val="21"/>
                      <w:szCs w:val="21"/>
                    </w:rPr>
                  </w:pPr>
                  <w:r w:rsidRPr="00787A7D">
                    <w:rPr>
                      <w:rFonts w:asciiTheme="minorEastAsia" w:eastAsiaTheme="minorEastAsia" w:hAnsiTheme="minorEastAsia" w:hint="eastAsia"/>
                      <w:w w:val="90"/>
                      <w:sz w:val="21"/>
                      <w:szCs w:val="21"/>
                    </w:rPr>
                    <w:t>食用</w:t>
                  </w:r>
                  <w:r w:rsidRPr="00787A7D">
                    <w:rPr>
                      <w:rFonts w:asciiTheme="minorEastAsia" w:eastAsiaTheme="minorEastAsia" w:hAnsiTheme="minorEastAsia"/>
                      <w:w w:val="90"/>
                      <w:sz w:val="21"/>
                      <w:szCs w:val="21"/>
                    </w:rPr>
                    <w:t>油</w:t>
                  </w:r>
                  <w:r w:rsidR="00592C51" w:rsidRPr="00787A7D">
                    <w:rPr>
                      <w:rFonts w:asciiTheme="minorEastAsia" w:eastAsiaTheme="minorEastAsia" w:hAnsiTheme="minorEastAsia" w:hint="eastAsia"/>
                      <w:w w:val="90"/>
                      <w:sz w:val="21"/>
                      <w:szCs w:val="21"/>
                    </w:rPr>
                    <w:t>等</w:t>
                  </w:r>
                </w:p>
              </w:tc>
              <w:tc>
                <w:tcPr>
                  <w:tcW w:w="1732" w:type="dxa"/>
                  <w:tcBorders>
                    <w:tl2br w:val="nil"/>
                    <w:tr2bl w:val="nil"/>
                  </w:tcBorders>
                  <w:tcMar>
                    <w:left w:w="0" w:type="dxa"/>
                    <w:right w:w="0" w:type="dxa"/>
                  </w:tcMar>
                  <w:vAlign w:val="center"/>
                </w:tcPr>
                <w:p w:rsidR="00592C51" w:rsidRPr="00787A7D" w:rsidRDefault="00592C51" w:rsidP="00592C51">
                  <w:pPr>
                    <w:spacing w:line="192" w:lineRule="auto"/>
                    <w:rPr>
                      <w:rFonts w:asciiTheme="minorEastAsia" w:eastAsiaTheme="minorEastAsia" w:hAnsiTheme="minorEastAsia"/>
                      <w:color w:val="000000"/>
                      <w:szCs w:val="21"/>
                    </w:rPr>
                  </w:pPr>
                  <w:r w:rsidRPr="00787A7D">
                    <w:rPr>
                      <w:rFonts w:asciiTheme="minorEastAsia" w:eastAsiaTheme="minorEastAsia" w:hAnsiTheme="minorEastAsia" w:cs="宋体" w:hint="eastAsia"/>
                      <w:w w:val="90"/>
                      <w:szCs w:val="21"/>
                    </w:rPr>
                    <w:t>黄曲霉毒素B1、过氧化值超标</w:t>
                  </w:r>
                </w:p>
              </w:tc>
              <w:tc>
                <w:tcPr>
                  <w:tcW w:w="2244" w:type="dxa"/>
                  <w:tcBorders>
                    <w:tl2br w:val="nil"/>
                    <w:tr2bl w:val="nil"/>
                  </w:tcBorders>
                  <w:tcMar>
                    <w:left w:w="0" w:type="dxa"/>
                    <w:right w:w="0" w:type="dxa"/>
                  </w:tcMar>
                  <w:vAlign w:val="center"/>
                </w:tcPr>
                <w:p w:rsidR="00592C51" w:rsidRPr="00787A7D" w:rsidRDefault="00592C51" w:rsidP="00592C51">
                  <w:pPr>
                    <w:snapToGrid w:val="0"/>
                    <w:jc w:val="left"/>
                    <w:rPr>
                      <w:rFonts w:asciiTheme="minorEastAsia" w:eastAsiaTheme="minorEastAsia" w:hAnsiTheme="minorEastAsia"/>
                      <w:w w:val="90"/>
                      <w:szCs w:val="21"/>
                    </w:rPr>
                  </w:pPr>
                  <w:r w:rsidRPr="00787A7D">
                    <w:rPr>
                      <w:rFonts w:asciiTheme="minorEastAsia" w:eastAsiaTheme="minorEastAsia" w:hAnsiTheme="minorEastAsia" w:hint="eastAsia"/>
                      <w:w w:val="90"/>
                      <w:szCs w:val="21"/>
                    </w:rPr>
                    <w:t>合格供方、供方提供合格检测报告，符合国家国标准要求。</w:t>
                  </w:r>
                </w:p>
                <w:p w:rsidR="00592C51" w:rsidRPr="00787A7D" w:rsidRDefault="00592C51" w:rsidP="00592C51">
                  <w:pPr>
                    <w:snapToGrid w:val="0"/>
                    <w:jc w:val="left"/>
                    <w:rPr>
                      <w:rFonts w:asciiTheme="minorEastAsia" w:eastAsiaTheme="minorEastAsia" w:hAnsiTheme="minorEastAsia"/>
                      <w:w w:val="90"/>
                      <w:szCs w:val="21"/>
                    </w:rPr>
                  </w:pPr>
                  <w:r w:rsidRPr="00787A7D">
                    <w:rPr>
                      <w:rFonts w:asciiTheme="minorEastAsia" w:eastAsiaTheme="minorEastAsia" w:hAnsiTheme="minorEastAsia" w:hint="eastAsia"/>
                      <w:w w:val="90"/>
                      <w:szCs w:val="21"/>
                    </w:rPr>
                    <w:t>执行GB/T 19111-2017、GB 2716-2018、GB7718-2011、GB1534-2017等</w:t>
                  </w:r>
                </w:p>
                <w:p w:rsidR="00592C51" w:rsidRPr="00787A7D" w:rsidRDefault="00592C51" w:rsidP="00592C51">
                  <w:pPr>
                    <w:pStyle w:val="a0"/>
                    <w:rPr>
                      <w:rFonts w:asciiTheme="minorEastAsia" w:eastAsiaTheme="minorEastAsia" w:hAnsiTheme="minorEastAsia"/>
                      <w:sz w:val="21"/>
                      <w:szCs w:val="21"/>
                    </w:rPr>
                  </w:pPr>
                </w:p>
              </w:tc>
              <w:tc>
                <w:tcPr>
                  <w:tcW w:w="1745" w:type="dxa"/>
                  <w:tcBorders>
                    <w:tl2br w:val="nil"/>
                    <w:tr2bl w:val="nil"/>
                  </w:tcBorders>
                  <w:tcMar>
                    <w:left w:w="0" w:type="dxa"/>
                    <w:right w:w="0" w:type="dxa"/>
                  </w:tcMar>
                  <w:vAlign w:val="center"/>
                </w:tcPr>
                <w:p w:rsidR="00592C51" w:rsidRPr="00787A7D" w:rsidRDefault="00592C51" w:rsidP="00592C51">
                  <w:pPr>
                    <w:spacing w:line="192" w:lineRule="auto"/>
                    <w:rPr>
                      <w:rFonts w:asciiTheme="minorEastAsia" w:eastAsiaTheme="minorEastAsia" w:hAnsiTheme="minorEastAsia"/>
                      <w:w w:val="90"/>
                      <w:szCs w:val="21"/>
                    </w:rPr>
                  </w:pPr>
                  <w:r w:rsidRPr="00787A7D">
                    <w:rPr>
                      <w:rFonts w:asciiTheme="minorEastAsia" w:eastAsiaTheme="minorEastAsia" w:hAnsiTheme="minorEastAsia" w:hint="eastAsia"/>
                      <w:w w:val="90"/>
                      <w:szCs w:val="21"/>
                    </w:rPr>
                    <w:t>供方的检测报告</w:t>
                  </w:r>
                </w:p>
                <w:p w:rsidR="00592C51" w:rsidRPr="00787A7D" w:rsidRDefault="00592C51" w:rsidP="00592C51">
                  <w:pPr>
                    <w:pStyle w:val="a0"/>
                    <w:rPr>
                      <w:rFonts w:asciiTheme="minorEastAsia" w:eastAsiaTheme="minorEastAsia" w:hAnsiTheme="minorEastAsia"/>
                      <w:w w:val="90"/>
                      <w:sz w:val="21"/>
                      <w:szCs w:val="21"/>
                    </w:rPr>
                  </w:pPr>
                  <w:r w:rsidRPr="00787A7D">
                    <w:rPr>
                      <w:rFonts w:asciiTheme="minorEastAsia" w:eastAsiaTheme="minorEastAsia" w:hAnsiTheme="minorEastAsia" w:hint="eastAsia"/>
                      <w:w w:val="90"/>
                      <w:sz w:val="21"/>
                      <w:szCs w:val="21"/>
                    </w:rPr>
                    <w:t>对供应商提供的产品检测报告和公司SC证书进行</w:t>
                  </w:r>
                  <w:r w:rsidRPr="00787A7D">
                    <w:rPr>
                      <w:rFonts w:asciiTheme="minorEastAsia" w:eastAsiaTheme="minorEastAsia" w:hAnsiTheme="minorEastAsia"/>
                      <w:w w:val="90"/>
                      <w:sz w:val="21"/>
                      <w:szCs w:val="21"/>
                    </w:rPr>
                    <w:t>验证和管理</w:t>
                  </w:r>
                </w:p>
                <w:p w:rsidR="00592C51" w:rsidRPr="00787A7D" w:rsidRDefault="00592C51" w:rsidP="00592C51">
                  <w:pPr>
                    <w:pStyle w:val="a0"/>
                    <w:rPr>
                      <w:rFonts w:asciiTheme="minorEastAsia" w:eastAsiaTheme="minorEastAsia" w:hAnsiTheme="minorEastAsia"/>
                      <w:w w:val="90"/>
                      <w:sz w:val="21"/>
                      <w:szCs w:val="21"/>
                    </w:rPr>
                  </w:pPr>
                  <w:r w:rsidRPr="00787A7D">
                    <w:rPr>
                      <w:rFonts w:asciiTheme="minorEastAsia" w:eastAsiaTheme="minorEastAsia" w:hAnsiTheme="minorEastAsia"/>
                      <w:w w:val="90"/>
                      <w:sz w:val="21"/>
                      <w:szCs w:val="21"/>
                    </w:rPr>
                    <w:t>每</w:t>
                  </w:r>
                  <w:r w:rsidRPr="00787A7D">
                    <w:rPr>
                      <w:rFonts w:asciiTheme="minorEastAsia" w:eastAsiaTheme="minorEastAsia" w:hAnsiTheme="minorEastAsia" w:hint="eastAsia"/>
                      <w:w w:val="90"/>
                      <w:sz w:val="21"/>
                      <w:szCs w:val="21"/>
                    </w:rPr>
                    <w:t>年一次</w:t>
                  </w:r>
                </w:p>
                <w:p w:rsidR="00592C51" w:rsidRPr="00787A7D" w:rsidRDefault="00592C51" w:rsidP="00592C51">
                  <w:pPr>
                    <w:pStyle w:val="a0"/>
                    <w:rPr>
                      <w:rFonts w:asciiTheme="minorEastAsia" w:eastAsiaTheme="minorEastAsia" w:hAnsiTheme="minorEastAsia"/>
                      <w:sz w:val="21"/>
                      <w:szCs w:val="21"/>
                    </w:rPr>
                  </w:pPr>
                  <w:r w:rsidRPr="00787A7D">
                    <w:rPr>
                      <w:rFonts w:asciiTheme="minorEastAsia" w:eastAsiaTheme="minorEastAsia" w:hAnsiTheme="minorEastAsia" w:hint="eastAsia"/>
                      <w:w w:val="90"/>
                      <w:sz w:val="21"/>
                      <w:szCs w:val="21"/>
                    </w:rPr>
                    <w:t>采购员、检验员</w:t>
                  </w:r>
                </w:p>
              </w:tc>
              <w:tc>
                <w:tcPr>
                  <w:tcW w:w="2015" w:type="dxa"/>
                  <w:tcBorders>
                    <w:tl2br w:val="nil"/>
                    <w:tr2bl w:val="nil"/>
                  </w:tcBorders>
                  <w:tcMar>
                    <w:left w:w="0" w:type="dxa"/>
                    <w:right w:w="0" w:type="dxa"/>
                  </w:tcMar>
                  <w:vAlign w:val="center"/>
                </w:tcPr>
                <w:p w:rsidR="006E6253" w:rsidRPr="00787A7D" w:rsidRDefault="00720A69" w:rsidP="006E6253">
                  <w:pPr>
                    <w:pStyle w:val="a0"/>
                    <w:rPr>
                      <w:rFonts w:asciiTheme="minorEastAsia" w:eastAsiaTheme="minorEastAsia" w:hAnsiTheme="minorEastAsia"/>
                      <w:sz w:val="21"/>
                      <w:szCs w:val="21"/>
                    </w:rPr>
                  </w:pPr>
                  <w:r w:rsidRPr="00787A7D">
                    <w:rPr>
                      <w:rFonts w:asciiTheme="minorEastAsia" w:eastAsiaTheme="minorEastAsia" w:hAnsiTheme="minorEastAsia" w:cs="黑体" w:hint="eastAsia"/>
                      <w:kern w:val="0"/>
                      <w:sz w:val="21"/>
                      <w:szCs w:val="21"/>
                    </w:rPr>
                    <w:t>原材料收货记录</w:t>
                  </w:r>
                </w:p>
              </w:tc>
            </w:tr>
            <w:tr w:rsidR="00167E87" w:rsidRPr="00787A7D" w:rsidTr="000154FF">
              <w:trPr>
                <w:trHeight w:val="1530"/>
              </w:trPr>
              <w:tc>
                <w:tcPr>
                  <w:tcW w:w="1441" w:type="dxa"/>
                  <w:tcBorders>
                    <w:tl2br w:val="nil"/>
                    <w:tr2bl w:val="nil"/>
                  </w:tcBorders>
                  <w:tcMar>
                    <w:left w:w="0" w:type="dxa"/>
                    <w:right w:w="0" w:type="dxa"/>
                  </w:tcMar>
                  <w:vAlign w:val="center"/>
                </w:tcPr>
                <w:p w:rsidR="00167E87" w:rsidRPr="00787A7D" w:rsidRDefault="00167E87" w:rsidP="00592C51">
                  <w:pPr>
                    <w:spacing w:line="192" w:lineRule="auto"/>
                    <w:rPr>
                      <w:rFonts w:asciiTheme="minorEastAsia" w:eastAsiaTheme="minorEastAsia" w:hAnsiTheme="minorEastAsia"/>
                      <w:w w:val="90"/>
                      <w:szCs w:val="21"/>
                    </w:rPr>
                  </w:pPr>
                  <w:r w:rsidRPr="00787A7D">
                    <w:rPr>
                      <w:rFonts w:asciiTheme="minorEastAsia" w:eastAsiaTheme="minorEastAsia" w:hAnsiTheme="minorEastAsia" w:cs="黑体" w:hint="eastAsia"/>
                      <w:kern w:val="0"/>
                      <w:szCs w:val="21"/>
                    </w:rPr>
                    <w:t>蔬菜</w:t>
                  </w:r>
                </w:p>
              </w:tc>
              <w:tc>
                <w:tcPr>
                  <w:tcW w:w="1732" w:type="dxa"/>
                  <w:tcBorders>
                    <w:tl2br w:val="nil"/>
                    <w:tr2bl w:val="nil"/>
                  </w:tcBorders>
                  <w:tcMar>
                    <w:left w:w="0" w:type="dxa"/>
                    <w:right w:w="0" w:type="dxa"/>
                  </w:tcMar>
                  <w:vAlign w:val="center"/>
                </w:tcPr>
                <w:p w:rsidR="00167E87" w:rsidRPr="00787A7D" w:rsidRDefault="00167E87" w:rsidP="00592C51">
                  <w:pPr>
                    <w:spacing w:line="192" w:lineRule="auto"/>
                    <w:rPr>
                      <w:rFonts w:asciiTheme="minorEastAsia" w:eastAsiaTheme="minorEastAsia" w:hAnsiTheme="minorEastAsia"/>
                      <w:w w:val="90"/>
                      <w:szCs w:val="21"/>
                    </w:rPr>
                  </w:pPr>
                  <w:r w:rsidRPr="00787A7D">
                    <w:rPr>
                      <w:rFonts w:asciiTheme="minorEastAsia" w:eastAsiaTheme="minorEastAsia" w:hAnsiTheme="minorEastAsia" w:cs="黑体" w:hint="eastAsia"/>
                      <w:kern w:val="0"/>
                      <w:szCs w:val="21"/>
                    </w:rPr>
                    <w:t>农残（有机磷、氨基甲酸酯等）</w:t>
                  </w:r>
                </w:p>
              </w:tc>
              <w:tc>
                <w:tcPr>
                  <w:tcW w:w="2244" w:type="dxa"/>
                  <w:tcBorders>
                    <w:tl2br w:val="nil"/>
                    <w:tr2bl w:val="nil"/>
                  </w:tcBorders>
                  <w:tcMar>
                    <w:left w:w="0" w:type="dxa"/>
                    <w:right w:w="0" w:type="dxa"/>
                  </w:tcMar>
                  <w:vAlign w:val="center"/>
                </w:tcPr>
                <w:p w:rsidR="00167E87" w:rsidRPr="00787A7D" w:rsidRDefault="00167E87" w:rsidP="00167E87">
                  <w:pPr>
                    <w:adjustRightInd w:val="0"/>
                    <w:spacing w:line="312" w:lineRule="atLeast"/>
                    <w:jc w:val="center"/>
                    <w:textAlignment w:val="baseline"/>
                    <w:rPr>
                      <w:rFonts w:asciiTheme="minorEastAsia" w:eastAsiaTheme="minorEastAsia" w:hAnsiTheme="minorEastAsia" w:cs="黑体"/>
                      <w:kern w:val="0"/>
                      <w:szCs w:val="21"/>
                    </w:rPr>
                  </w:pPr>
                  <w:r w:rsidRPr="00787A7D">
                    <w:rPr>
                      <w:rFonts w:asciiTheme="minorEastAsia" w:eastAsiaTheme="minorEastAsia" w:hAnsiTheme="minorEastAsia" w:cs="黑体" w:hint="eastAsia"/>
                      <w:kern w:val="0"/>
                      <w:szCs w:val="21"/>
                    </w:rPr>
                    <w:t>合格供方、供方提供合格检测报告，符合国家国标准要求。</w:t>
                  </w:r>
                </w:p>
                <w:p w:rsidR="00167E87" w:rsidRPr="00787A7D" w:rsidRDefault="00167E87" w:rsidP="00167E87">
                  <w:pPr>
                    <w:snapToGrid w:val="0"/>
                    <w:jc w:val="left"/>
                    <w:rPr>
                      <w:rFonts w:asciiTheme="minorEastAsia" w:eastAsiaTheme="minorEastAsia" w:hAnsiTheme="minorEastAsia" w:cs="宋体"/>
                      <w:w w:val="90"/>
                      <w:szCs w:val="21"/>
                    </w:rPr>
                  </w:pPr>
                  <w:r w:rsidRPr="00787A7D">
                    <w:rPr>
                      <w:rFonts w:asciiTheme="minorEastAsia" w:eastAsiaTheme="minorEastAsia" w:hAnsiTheme="minorEastAsia" w:cs="黑体" w:hint="eastAsia"/>
                      <w:kern w:val="0"/>
                      <w:szCs w:val="21"/>
                    </w:rPr>
                    <w:t>执行GB2763-2016《食品安全国家标准 食品中农药最大残留限量》</w:t>
                  </w:r>
                </w:p>
              </w:tc>
              <w:tc>
                <w:tcPr>
                  <w:tcW w:w="1745" w:type="dxa"/>
                  <w:tcBorders>
                    <w:tl2br w:val="nil"/>
                    <w:tr2bl w:val="nil"/>
                  </w:tcBorders>
                  <w:tcMar>
                    <w:left w:w="0" w:type="dxa"/>
                    <w:right w:w="0" w:type="dxa"/>
                  </w:tcMar>
                  <w:vAlign w:val="center"/>
                </w:tcPr>
                <w:p w:rsidR="00167E87" w:rsidRPr="00787A7D" w:rsidRDefault="00167E87" w:rsidP="00592C51">
                  <w:pPr>
                    <w:spacing w:line="192" w:lineRule="auto"/>
                    <w:rPr>
                      <w:rFonts w:asciiTheme="minorEastAsia" w:eastAsiaTheme="minorEastAsia" w:hAnsiTheme="minorEastAsia"/>
                      <w:w w:val="90"/>
                      <w:szCs w:val="21"/>
                    </w:rPr>
                  </w:pPr>
                  <w:r w:rsidRPr="00787A7D">
                    <w:rPr>
                      <w:rFonts w:asciiTheme="minorEastAsia" w:eastAsiaTheme="minorEastAsia" w:hAnsiTheme="minorEastAsia" w:cs="黑体" w:hint="eastAsia"/>
                      <w:kern w:val="0"/>
                      <w:szCs w:val="21"/>
                    </w:rPr>
                    <w:t>对供应商提供的合格检验报告或相关证明的验证和管理</w:t>
                  </w:r>
                </w:p>
              </w:tc>
              <w:tc>
                <w:tcPr>
                  <w:tcW w:w="2015" w:type="dxa"/>
                  <w:tcBorders>
                    <w:tl2br w:val="nil"/>
                    <w:tr2bl w:val="nil"/>
                  </w:tcBorders>
                  <w:tcMar>
                    <w:left w:w="0" w:type="dxa"/>
                    <w:right w:w="0" w:type="dxa"/>
                  </w:tcMar>
                  <w:vAlign w:val="center"/>
                </w:tcPr>
                <w:p w:rsidR="00167E87" w:rsidRPr="00787A7D" w:rsidRDefault="00720A69" w:rsidP="00720A69">
                  <w:pPr>
                    <w:spacing w:line="192" w:lineRule="auto"/>
                    <w:rPr>
                      <w:rFonts w:asciiTheme="minorEastAsia" w:eastAsiaTheme="minorEastAsia" w:hAnsiTheme="minorEastAsia"/>
                      <w:color w:val="000000"/>
                      <w:szCs w:val="21"/>
                    </w:rPr>
                  </w:pPr>
                  <w:r w:rsidRPr="00787A7D">
                    <w:rPr>
                      <w:rFonts w:asciiTheme="minorEastAsia" w:eastAsiaTheme="minorEastAsia" w:hAnsiTheme="minorEastAsia" w:cs="黑体" w:hint="eastAsia"/>
                      <w:kern w:val="0"/>
                      <w:szCs w:val="21"/>
                    </w:rPr>
                    <w:t>原材料收货记录</w:t>
                  </w:r>
                  <w:r w:rsidR="00167E87" w:rsidRPr="00787A7D">
                    <w:rPr>
                      <w:rFonts w:asciiTheme="minorEastAsia" w:eastAsiaTheme="minorEastAsia" w:hAnsiTheme="minorEastAsia" w:cs="黑体" w:hint="eastAsia"/>
                      <w:kern w:val="0"/>
                      <w:szCs w:val="21"/>
                    </w:rPr>
                    <w:t>、</w:t>
                  </w:r>
                  <w:r w:rsidR="000B2BDD" w:rsidRPr="00787A7D">
                    <w:rPr>
                      <w:rFonts w:asciiTheme="minorEastAsia" w:eastAsiaTheme="minorEastAsia" w:hAnsiTheme="minorEastAsia" w:cs="黑体" w:hint="eastAsia"/>
                      <w:kern w:val="0"/>
                      <w:szCs w:val="21"/>
                    </w:rPr>
                    <w:t>农残检测报告</w:t>
                  </w:r>
                </w:p>
              </w:tc>
            </w:tr>
            <w:tr w:rsidR="00592C51" w:rsidRPr="00787A7D" w:rsidTr="000154FF">
              <w:trPr>
                <w:trHeight w:val="1530"/>
              </w:trPr>
              <w:tc>
                <w:tcPr>
                  <w:tcW w:w="1441" w:type="dxa"/>
                  <w:tcBorders>
                    <w:tl2br w:val="nil"/>
                    <w:tr2bl w:val="nil"/>
                  </w:tcBorders>
                  <w:tcMar>
                    <w:left w:w="0" w:type="dxa"/>
                    <w:right w:w="0" w:type="dxa"/>
                  </w:tcMar>
                  <w:vAlign w:val="center"/>
                </w:tcPr>
                <w:p w:rsidR="00592C51" w:rsidRPr="00787A7D" w:rsidRDefault="00167E87" w:rsidP="00592C51">
                  <w:pPr>
                    <w:spacing w:line="192" w:lineRule="auto"/>
                    <w:rPr>
                      <w:rFonts w:asciiTheme="minorEastAsia" w:eastAsiaTheme="minorEastAsia" w:hAnsiTheme="minorEastAsia"/>
                      <w:color w:val="000000"/>
                      <w:szCs w:val="21"/>
                    </w:rPr>
                  </w:pPr>
                  <w:r w:rsidRPr="00787A7D">
                    <w:rPr>
                      <w:rFonts w:asciiTheme="minorEastAsia" w:eastAsiaTheme="minorEastAsia" w:hAnsiTheme="minorEastAsia" w:cs="黑体" w:hint="eastAsia"/>
                      <w:kern w:val="0"/>
                      <w:szCs w:val="21"/>
                    </w:rPr>
                    <w:t>肉类</w:t>
                  </w:r>
                </w:p>
              </w:tc>
              <w:tc>
                <w:tcPr>
                  <w:tcW w:w="1732" w:type="dxa"/>
                  <w:tcBorders>
                    <w:tl2br w:val="nil"/>
                    <w:tr2bl w:val="nil"/>
                  </w:tcBorders>
                  <w:tcMar>
                    <w:left w:w="0" w:type="dxa"/>
                    <w:right w:w="0" w:type="dxa"/>
                  </w:tcMar>
                  <w:vAlign w:val="center"/>
                </w:tcPr>
                <w:p w:rsidR="00167E87" w:rsidRPr="00787A7D" w:rsidRDefault="00167E87" w:rsidP="00167E87">
                  <w:pPr>
                    <w:adjustRightInd w:val="0"/>
                    <w:spacing w:line="312" w:lineRule="atLeast"/>
                    <w:jc w:val="center"/>
                    <w:textAlignment w:val="baseline"/>
                    <w:rPr>
                      <w:rFonts w:asciiTheme="minorEastAsia" w:eastAsiaTheme="minorEastAsia" w:hAnsiTheme="minorEastAsia" w:cs="黑体"/>
                      <w:kern w:val="0"/>
                      <w:szCs w:val="21"/>
                    </w:rPr>
                  </w:pPr>
                  <w:r w:rsidRPr="00787A7D">
                    <w:rPr>
                      <w:rFonts w:asciiTheme="minorEastAsia" w:eastAsiaTheme="minorEastAsia" w:hAnsiTheme="minorEastAsia" w:cs="黑体" w:hint="eastAsia"/>
                      <w:kern w:val="0"/>
                      <w:szCs w:val="21"/>
                    </w:rPr>
                    <w:t>重金属、瘦肉精等</w:t>
                  </w:r>
                </w:p>
                <w:p w:rsidR="00592C51" w:rsidRPr="00787A7D" w:rsidRDefault="00592C51" w:rsidP="00592C51">
                  <w:pPr>
                    <w:spacing w:line="192" w:lineRule="auto"/>
                    <w:rPr>
                      <w:rFonts w:asciiTheme="minorEastAsia" w:eastAsiaTheme="minorEastAsia" w:hAnsiTheme="minorEastAsia"/>
                      <w:color w:val="000000"/>
                      <w:szCs w:val="21"/>
                    </w:rPr>
                  </w:pPr>
                </w:p>
              </w:tc>
              <w:tc>
                <w:tcPr>
                  <w:tcW w:w="2244" w:type="dxa"/>
                  <w:tcBorders>
                    <w:tl2br w:val="nil"/>
                    <w:tr2bl w:val="nil"/>
                  </w:tcBorders>
                  <w:tcMar>
                    <w:left w:w="0" w:type="dxa"/>
                    <w:right w:w="0" w:type="dxa"/>
                  </w:tcMar>
                  <w:vAlign w:val="center"/>
                </w:tcPr>
                <w:p w:rsidR="00167E87" w:rsidRPr="00787A7D" w:rsidRDefault="00167E87" w:rsidP="00167E87">
                  <w:pPr>
                    <w:adjustRightInd w:val="0"/>
                    <w:spacing w:line="312" w:lineRule="atLeast"/>
                    <w:jc w:val="center"/>
                    <w:textAlignment w:val="baseline"/>
                    <w:rPr>
                      <w:rFonts w:asciiTheme="minorEastAsia" w:eastAsiaTheme="minorEastAsia" w:hAnsiTheme="minorEastAsia" w:cs="黑体"/>
                      <w:kern w:val="0"/>
                      <w:szCs w:val="21"/>
                    </w:rPr>
                  </w:pPr>
                  <w:r w:rsidRPr="00787A7D">
                    <w:rPr>
                      <w:rFonts w:asciiTheme="minorEastAsia" w:eastAsiaTheme="minorEastAsia" w:hAnsiTheme="minorEastAsia" w:cs="黑体" w:hint="eastAsia"/>
                      <w:kern w:val="0"/>
                      <w:szCs w:val="21"/>
                    </w:rPr>
                    <w:t>合格供方、供方提供三证，符合国家国标准要求。</w:t>
                  </w:r>
                </w:p>
                <w:p w:rsidR="00592C51" w:rsidRPr="00787A7D" w:rsidRDefault="00167E87" w:rsidP="00167E87">
                  <w:pPr>
                    <w:pStyle w:val="a0"/>
                    <w:rPr>
                      <w:rFonts w:asciiTheme="minorEastAsia" w:eastAsiaTheme="minorEastAsia" w:hAnsiTheme="minorEastAsia" w:cs="宋体"/>
                      <w:color w:val="FF0000"/>
                      <w:kern w:val="0"/>
                      <w:sz w:val="21"/>
                      <w:szCs w:val="21"/>
                    </w:rPr>
                  </w:pPr>
                  <w:r w:rsidRPr="00787A7D">
                    <w:rPr>
                      <w:rFonts w:asciiTheme="minorEastAsia" w:eastAsiaTheme="minorEastAsia" w:hAnsiTheme="minorEastAsia" w:cs="黑体" w:hint="eastAsia"/>
                      <w:kern w:val="0"/>
                      <w:sz w:val="21"/>
                      <w:szCs w:val="21"/>
                    </w:rPr>
                    <w:t>执行GB 2707-2016《食品安全国家标准 鲜（冻）畜、禽产品》</w:t>
                  </w:r>
                </w:p>
              </w:tc>
              <w:tc>
                <w:tcPr>
                  <w:tcW w:w="1745" w:type="dxa"/>
                  <w:tcBorders>
                    <w:tl2br w:val="nil"/>
                    <w:tr2bl w:val="nil"/>
                  </w:tcBorders>
                  <w:tcMar>
                    <w:left w:w="0" w:type="dxa"/>
                    <w:right w:w="0" w:type="dxa"/>
                  </w:tcMar>
                  <w:vAlign w:val="center"/>
                </w:tcPr>
                <w:p w:rsidR="00592C51" w:rsidRPr="00787A7D" w:rsidRDefault="00167E87" w:rsidP="00592C51">
                  <w:pPr>
                    <w:pStyle w:val="a0"/>
                    <w:rPr>
                      <w:rFonts w:asciiTheme="minorEastAsia" w:eastAsiaTheme="minorEastAsia" w:hAnsiTheme="minorEastAsia"/>
                      <w:sz w:val="21"/>
                      <w:szCs w:val="21"/>
                    </w:rPr>
                  </w:pPr>
                  <w:r w:rsidRPr="00787A7D">
                    <w:rPr>
                      <w:rFonts w:asciiTheme="minorEastAsia" w:eastAsiaTheme="minorEastAsia" w:hAnsiTheme="minorEastAsia" w:cs="黑体" w:hint="eastAsia"/>
                      <w:kern w:val="0"/>
                      <w:sz w:val="21"/>
                      <w:szCs w:val="21"/>
                    </w:rPr>
                    <w:t>对供应商提供的合格检验报告或相关证明的验证和管理</w:t>
                  </w:r>
                </w:p>
              </w:tc>
              <w:tc>
                <w:tcPr>
                  <w:tcW w:w="2015" w:type="dxa"/>
                  <w:tcBorders>
                    <w:tl2br w:val="nil"/>
                    <w:tr2bl w:val="nil"/>
                  </w:tcBorders>
                  <w:tcMar>
                    <w:left w:w="0" w:type="dxa"/>
                    <w:right w:w="0" w:type="dxa"/>
                  </w:tcMar>
                  <w:vAlign w:val="center"/>
                </w:tcPr>
                <w:p w:rsidR="006E6253" w:rsidRPr="00787A7D" w:rsidRDefault="00167E87" w:rsidP="006E6253">
                  <w:pPr>
                    <w:pStyle w:val="a0"/>
                    <w:rPr>
                      <w:rFonts w:asciiTheme="minorEastAsia" w:eastAsiaTheme="minorEastAsia" w:hAnsiTheme="minorEastAsia"/>
                      <w:sz w:val="21"/>
                      <w:szCs w:val="21"/>
                    </w:rPr>
                  </w:pPr>
                  <w:r w:rsidRPr="00787A7D">
                    <w:rPr>
                      <w:rFonts w:asciiTheme="minorEastAsia" w:eastAsiaTheme="minorEastAsia" w:hAnsiTheme="minorEastAsia" w:cs="黑体" w:hint="eastAsia"/>
                      <w:kern w:val="0"/>
                      <w:sz w:val="21"/>
                      <w:szCs w:val="21"/>
                    </w:rPr>
                    <w:t>采购员验证厂家资质、动物检疫合格证明</w:t>
                  </w:r>
                </w:p>
              </w:tc>
            </w:tr>
          </w:tbl>
          <w:p w:rsidR="00592C51" w:rsidRPr="00787A7D" w:rsidRDefault="00592C51" w:rsidP="00592C51">
            <w:pPr>
              <w:pStyle w:val="a0"/>
              <w:rPr>
                <w:rFonts w:asciiTheme="minorEastAsia" w:eastAsiaTheme="minorEastAsia" w:hAnsiTheme="minorEastAsia"/>
                <w:sz w:val="21"/>
                <w:szCs w:val="21"/>
              </w:rPr>
            </w:pPr>
          </w:p>
          <w:p w:rsidR="004A1D8D" w:rsidRPr="00787A7D" w:rsidRDefault="00401550" w:rsidP="004A1D8D">
            <w:pPr>
              <w:rPr>
                <w:rFonts w:asciiTheme="minorEastAsia" w:eastAsiaTheme="minorEastAsia" w:hAnsiTheme="minorEastAsia" w:cs="宋体"/>
                <w:b/>
                <w:szCs w:val="21"/>
                <w:u w:val="single"/>
                <w:lang w:val="en-GB"/>
              </w:rPr>
            </w:pPr>
            <w:r w:rsidRPr="00787A7D">
              <w:rPr>
                <w:rFonts w:asciiTheme="minorEastAsia" w:eastAsiaTheme="minorEastAsia" w:hAnsiTheme="minorEastAsia" w:cs="宋体" w:hint="eastAsia"/>
                <w:b/>
                <w:szCs w:val="21"/>
                <w:u w:val="single"/>
                <w:lang w:val="en-GB"/>
              </w:rPr>
              <w:t>CCP关</w:t>
            </w:r>
            <w:r w:rsidRPr="00787A7D">
              <w:rPr>
                <w:rFonts w:asciiTheme="minorEastAsia" w:eastAsiaTheme="minorEastAsia" w:hAnsiTheme="minorEastAsia" w:cs="宋体"/>
                <w:b/>
                <w:szCs w:val="21"/>
                <w:u w:val="single"/>
                <w:lang w:val="en-GB"/>
              </w:rPr>
              <w:t>键控制点</w:t>
            </w:r>
          </w:p>
          <w:tbl>
            <w:tblPr>
              <w:tblW w:w="95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1"/>
              <w:gridCol w:w="1732"/>
              <w:gridCol w:w="2244"/>
              <w:gridCol w:w="1745"/>
              <w:gridCol w:w="2377"/>
            </w:tblGrid>
            <w:tr w:rsidR="004A1D8D" w:rsidRPr="00787A7D" w:rsidTr="006E6253">
              <w:trPr>
                <w:trHeight w:val="602"/>
                <w:tblHeader/>
              </w:trPr>
              <w:tc>
                <w:tcPr>
                  <w:tcW w:w="1441" w:type="dxa"/>
                  <w:tcBorders>
                    <w:tl2br w:val="nil"/>
                    <w:tr2bl w:val="nil"/>
                  </w:tcBorders>
                  <w:tcMar>
                    <w:left w:w="0" w:type="dxa"/>
                    <w:right w:w="0" w:type="dxa"/>
                  </w:tcMar>
                  <w:vAlign w:val="center"/>
                </w:tcPr>
                <w:p w:rsidR="004A1D8D" w:rsidRPr="00787A7D" w:rsidRDefault="004A1D8D" w:rsidP="004A1D8D">
                  <w:pPr>
                    <w:spacing w:line="300" w:lineRule="exact"/>
                    <w:jc w:val="center"/>
                    <w:rPr>
                      <w:rFonts w:asciiTheme="minorEastAsia" w:eastAsiaTheme="minorEastAsia" w:hAnsiTheme="minorEastAsia"/>
                      <w:b/>
                      <w:szCs w:val="21"/>
                    </w:rPr>
                  </w:pPr>
                  <w:r w:rsidRPr="00787A7D">
                    <w:rPr>
                      <w:rFonts w:asciiTheme="minorEastAsia" w:eastAsiaTheme="minorEastAsia" w:hAnsiTheme="minorEastAsia" w:hint="eastAsia"/>
                      <w:b/>
                      <w:szCs w:val="21"/>
                    </w:rPr>
                    <w:t>控制措施</w:t>
                  </w:r>
                </w:p>
              </w:tc>
              <w:tc>
                <w:tcPr>
                  <w:tcW w:w="1732" w:type="dxa"/>
                  <w:tcBorders>
                    <w:tl2br w:val="nil"/>
                    <w:tr2bl w:val="nil"/>
                  </w:tcBorders>
                  <w:tcMar>
                    <w:left w:w="0" w:type="dxa"/>
                    <w:right w:w="0" w:type="dxa"/>
                  </w:tcMar>
                  <w:vAlign w:val="center"/>
                </w:tcPr>
                <w:p w:rsidR="004A1D8D" w:rsidRPr="00787A7D" w:rsidRDefault="004A1D8D" w:rsidP="004A1D8D">
                  <w:pPr>
                    <w:spacing w:line="300" w:lineRule="exact"/>
                    <w:jc w:val="center"/>
                    <w:rPr>
                      <w:rFonts w:asciiTheme="minorEastAsia" w:eastAsiaTheme="minorEastAsia" w:hAnsiTheme="minorEastAsia"/>
                      <w:b/>
                      <w:szCs w:val="21"/>
                    </w:rPr>
                  </w:pPr>
                  <w:r w:rsidRPr="00787A7D">
                    <w:rPr>
                      <w:rFonts w:asciiTheme="minorEastAsia" w:eastAsiaTheme="minorEastAsia" w:hAnsiTheme="minorEastAsia" w:hint="eastAsia"/>
                      <w:b/>
                      <w:szCs w:val="21"/>
                    </w:rPr>
                    <w:t>所控制显著危害</w:t>
                  </w:r>
                </w:p>
              </w:tc>
              <w:tc>
                <w:tcPr>
                  <w:tcW w:w="2244" w:type="dxa"/>
                  <w:tcBorders>
                    <w:tl2br w:val="nil"/>
                    <w:tr2bl w:val="nil"/>
                  </w:tcBorders>
                  <w:tcMar>
                    <w:left w:w="0" w:type="dxa"/>
                    <w:right w:w="0" w:type="dxa"/>
                  </w:tcMar>
                  <w:vAlign w:val="center"/>
                </w:tcPr>
                <w:p w:rsidR="004A1D8D" w:rsidRPr="00787A7D" w:rsidRDefault="004A1D8D" w:rsidP="004A1D8D">
                  <w:pPr>
                    <w:spacing w:line="300" w:lineRule="exact"/>
                    <w:jc w:val="center"/>
                    <w:rPr>
                      <w:rFonts w:asciiTheme="minorEastAsia" w:eastAsiaTheme="minorEastAsia" w:hAnsiTheme="minorEastAsia"/>
                      <w:b/>
                      <w:szCs w:val="21"/>
                    </w:rPr>
                  </w:pPr>
                  <w:r w:rsidRPr="00787A7D">
                    <w:rPr>
                      <w:rFonts w:asciiTheme="minorEastAsia" w:eastAsiaTheme="minorEastAsia" w:hAnsiTheme="minorEastAsia" w:hint="eastAsia"/>
                      <w:b/>
                      <w:szCs w:val="21"/>
                    </w:rPr>
                    <w:t>行动准则/CL</w:t>
                  </w:r>
                </w:p>
              </w:tc>
              <w:tc>
                <w:tcPr>
                  <w:tcW w:w="1745" w:type="dxa"/>
                  <w:tcBorders>
                    <w:tl2br w:val="nil"/>
                    <w:tr2bl w:val="nil"/>
                  </w:tcBorders>
                  <w:tcMar>
                    <w:left w:w="0" w:type="dxa"/>
                    <w:right w:w="0" w:type="dxa"/>
                  </w:tcMar>
                  <w:vAlign w:val="center"/>
                </w:tcPr>
                <w:p w:rsidR="004A1D8D" w:rsidRPr="00787A7D" w:rsidRDefault="004A1D8D" w:rsidP="004A1D8D">
                  <w:pPr>
                    <w:spacing w:line="300" w:lineRule="exact"/>
                    <w:jc w:val="center"/>
                    <w:rPr>
                      <w:rFonts w:asciiTheme="minorEastAsia" w:eastAsiaTheme="minorEastAsia" w:hAnsiTheme="minorEastAsia"/>
                      <w:b/>
                      <w:szCs w:val="21"/>
                    </w:rPr>
                  </w:pPr>
                  <w:r w:rsidRPr="00787A7D">
                    <w:rPr>
                      <w:rFonts w:asciiTheme="minorEastAsia" w:eastAsiaTheme="minorEastAsia" w:hAnsiTheme="minorEastAsia" w:hint="eastAsia"/>
                      <w:b/>
                      <w:szCs w:val="21"/>
                    </w:rPr>
                    <w:t>监控程序</w:t>
                  </w:r>
                </w:p>
              </w:tc>
              <w:tc>
                <w:tcPr>
                  <w:tcW w:w="2377" w:type="dxa"/>
                  <w:tcBorders>
                    <w:tl2br w:val="nil"/>
                    <w:tr2bl w:val="nil"/>
                  </w:tcBorders>
                  <w:tcMar>
                    <w:left w:w="0" w:type="dxa"/>
                    <w:right w:w="0" w:type="dxa"/>
                  </w:tcMar>
                  <w:vAlign w:val="center"/>
                </w:tcPr>
                <w:p w:rsidR="004A1D8D" w:rsidRPr="00787A7D" w:rsidRDefault="004A1D8D" w:rsidP="004A1D8D">
                  <w:pPr>
                    <w:spacing w:line="300" w:lineRule="exact"/>
                    <w:jc w:val="center"/>
                    <w:rPr>
                      <w:rFonts w:asciiTheme="minorEastAsia" w:eastAsiaTheme="minorEastAsia" w:hAnsiTheme="minorEastAsia"/>
                      <w:b/>
                      <w:szCs w:val="21"/>
                    </w:rPr>
                  </w:pPr>
                  <w:r w:rsidRPr="00787A7D">
                    <w:rPr>
                      <w:rFonts w:asciiTheme="minorEastAsia" w:eastAsiaTheme="minorEastAsia" w:hAnsiTheme="minorEastAsia" w:hint="eastAsia"/>
                      <w:b/>
                      <w:szCs w:val="21"/>
                    </w:rPr>
                    <w:t>记录</w:t>
                  </w:r>
                </w:p>
              </w:tc>
            </w:tr>
            <w:tr w:rsidR="004A1D8D" w:rsidRPr="00787A7D" w:rsidTr="006E6253">
              <w:trPr>
                <w:trHeight w:val="553"/>
              </w:trPr>
              <w:tc>
                <w:tcPr>
                  <w:tcW w:w="1441" w:type="dxa"/>
                  <w:tcBorders>
                    <w:tl2br w:val="nil"/>
                    <w:tr2bl w:val="nil"/>
                  </w:tcBorders>
                  <w:tcMar>
                    <w:left w:w="0" w:type="dxa"/>
                    <w:right w:w="0" w:type="dxa"/>
                  </w:tcMar>
                  <w:vAlign w:val="center"/>
                </w:tcPr>
                <w:p w:rsidR="004A1D8D" w:rsidRPr="00787A7D" w:rsidRDefault="004A1D8D" w:rsidP="004A1D8D">
                  <w:pPr>
                    <w:spacing w:line="192" w:lineRule="auto"/>
                    <w:rPr>
                      <w:rFonts w:asciiTheme="minorEastAsia" w:eastAsiaTheme="minorEastAsia" w:hAnsiTheme="minorEastAsia" w:cs="宋体"/>
                      <w:kern w:val="0"/>
                      <w:szCs w:val="21"/>
                    </w:rPr>
                  </w:pPr>
                  <w:r w:rsidRPr="00787A7D">
                    <w:rPr>
                      <w:rFonts w:asciiTheme="minorEastAsia" w:eastAsiaTheme="minorEastAsia" w:hAnsiTheme="minorEastAsia" w:hint="eastAsia"/>
                      <w:szCs w:val="21"/>
                    </w:rPr>
                    <w:t>CCP1：</w:t>
                  </w:r>
                  <w:r w:rsidRPr="00787A7D">
                    <w:rPr>
                      <w:rFonts w:asciiTheme="minorEastAsia" w:eastAsiaTheme="minorEastAsia" w:hAnsiTheme="minorEastAsia" w:cs="宋体" w:hint="eastAsia"/>
                      <w:kern w:val="0"/>
                      <w:szCs w:val="21"/>
                    </w:rPr>
                    <w:t>制熟</w:t>
                  </w:r>
                </w:p>
                <w:p w:rsidR="004A1D8D" w:rsidRPr="00787A7D" w:rsidRDefault="004A1D8D" w:rsidP="004A1D8D">
                  <w:pPr>
                    <w:spacing w:line="192" w:lineRule="auto"/>
                    <w:rPr>
                      <w:rFonts w:asciiTheme="minorEastAsia" w:eastAsiaTheme="minorEastAsia" w:hAnsiTheme="minorEastAsia"/>
                      <w:szCs w:val="21"/>
                    </w:rPr>
                  </w:pPr>
                  <w:r w:rsidRPr="00787A7D">
                    <w:rPr>
                      <w:rFonts w:asciiTheme="minorEastAsia" w:eastAsiaTheme="minorEastAsia" w:hAnsiTheme="minorEastAsia" w:hint="eastAsia"/>
                      <w:szCs w:val="21"/>
                    </w:rPr>
                    <w:t>烹饪过程</w:t>
                  </w:r>
                </w:p>
                <w:p w:rsidR="004A1D8D" w:rsidRPr="00787A7D" w:rsidRDefault="004A1D8D" w:rsidP="004A1D8D">
                  <w:pPr>
                    <w:spacing w:line="192" w:lineRule="auto"/>
                    <w:rPr>
                      <w:rFonts w:asciiTheme="minorEastAsia" w:eastAsiaTheme="minorEastAsia" w:hAnsiTheme="minorEastAsia"/>
                      <w:szCs w:val="21"/>
                    </w:rPr>
                  </w:pPr>
                  <w:r w:rsidRPr="00787A7D">
                    <w:rPr>
                      <w:rFonts w:asciiTheme="minorEastAsia" w:eastAsiaTheme="minorEastAsia" w:hAnsiTheme="minorEastAsia" w:hint="eastAsia"/>
                      <w:szCs w:val="21"/>
                    </w:rPr>
                    <w:t>重热过程</w:t>
                  </w:r>
                  <w:r w:rsidRPr="00787A7D">
                    <w:rPr>
                      <w:rFonts w:asciiTheme="minorEastAsia" w:eastAsiaTheme="minorEastAsia" w:hAnsiTheme="minorEastAsia"/>
                      <w:szCs w:val="21"/>
                    </w:rPr>
                    <w:t xml:space="preserve"> </w:t>
                  </w:r>
                </w:p>
              </w:tc>
              <w:tc>
                <w:tcPr>
                  <w:tcW w:w="1732" w:type="dxa"/>
                  <w:tcBorders>
                    <w:tl2br w:val="nil"/>
                    <w:tr2bl w:val="nil"/>
                  </w:tcBorders>
                  <w:tcMar>
                    <w:left w:w="0" w:type="dxa"/>
                    <w:right w:w="0" w:type="dxa"/>
                  </w:tcMar>
                  <w:vAlign w:val="center"/>
                </w:tcPr>
                <w:p w:rsidR="004A1D8D" w:rsidRPr="00787A7D" w:rsidRDefault="004A1D8D" w:rsidP="004A1D8D">
                  <w:pPr>
                    <w:spacing w:line="192" w:lineRule="auto"/>
                    <w:rPr>
                      <w:rFonts w:asciiTheme="minorEastAsia" w:eastAsiaTheme="minorEastAsia" w:hAnsiTheme="minorEastAsia"/>
                      <w:szCs w:val="21"/>
                    </w:rPr>
                  </w:pPr>
                  <w:r w:rsidRPr="00787A7D">
                    <w:rPr>
                      <w:rFonts w:asciiTheme="minorEastAsia" w:eastAsiaTheme="minorEastAsia" w:hAnsiTheme="minorEastAsia" w:hint="eastAsia"/>
                      <w:szCs w:val="21"/>
                    </w:rPr>
                    <w:t>生物危害：致病菌、寄生虫</w:t>
                  </w:r>
                </w:p>
              </w:tc>
              <w:tc>
                <w:tcPr>
                  <w:tcW w:w="2244" w:type="dxa"/>
                  <w:tcBorders>
                    <w:tl2br w:val="nil"/>
                    <w:tr2bl w:val="nil"/>
                  </w:tcBorders>
                  <w:tcMar>
                    <w:left w:w="0" w:type="dxa"/>
                    <w:right w:w="0" w:type="dxa"/>
                  </w:tcMar>
                  <w:vAlign w:val="center"/>
                </w:tcPr>
                <w:p w:rsidR="004A1D8D" w:rsidRPr="00787A7D" w:rsidRDefault="004A1D8D" w:rsidP="004A1D8D">
                  <w:pPr>
                    <w:spacing w:line="192" w:lineRule="auto"/>
                    <w:rPr>
                      <w:rFonts w:asciiTheme="minorEastAsia" w:eastAsiaTheme="minorEastAsia" w:hAnsiTheme="minorEastAsia"/>
                      <w:szCs w:val="21"/>
                    </w:rPr>
                  </w:pPr>
                  <w:r w:rsidRPr="00787A7D">
                    <w:rPr>
                      <w:rFonts w:asciiTheme="minorEastAsia" w:eastAsiaTheme="minorEastAsia" w:hAnsiTheme="minorEastAsia" w:hint="eastAsia"/>
                      <w:szCs w:val="21"/>
                    </w:rPr>
                    <w:t>食物中心温度</w:t>
                  </w:r>
                  <w:r w:rsidRPr="00787A7D">
                    <w:rPr>
                      <w:rFonts w:asciiTheme="minorEastAsia" w:eastAsiaTheme="minorEastAsia" w:hAnsiTheme="minorEastAsia" w:cs="Arial"/>
                      <w:szCs w:val="21"/>
                      <w:shd w:val="clear" w:color="auto" w:fill="FFFFFF"/>
                    </w:rPr>
                    <w:t>≥70</w:t>
                  </w:r>
                  <w:r w:rsidRPr="00787A7D">
                    <w:rPr>
                      <w:rFonts w:asciiTheme="minorEastAsia" w:eastAsiaTheme="minorEastAsia" w:hAnsiTheme="minorEastAsia" w:cs="宋体" w:hint="eastAsia"/>
                      <w:szCs w:val="21"/>
                      <w:shd w:val="clear" w:color="auto" w:fill="FFFFFF"/>
                    </w:rPr>
                    <w:t>℃</w:t>
                  </w:r>
                </w:p>
              </w:tc>
              <w:tc>
                <w:tcPr>
                  <w:tcW w:w="1745" w:type="dxa"/>
                  <w:tcBorders>
                    <w:tl2br w:val="nil"/>
                    <w:tr2bl w:val="nil"/>
                  </w:tcBorders>
                  <w:tcMar>
                    <w:left w:w="0" w:type="dxa"/>
                    <w:right w:w="0" w:type="dxa"/>
                  </w:tcMar>
                  <w:vAlign w:val="center"/>
                </w:tcPr>
                <w:p w:rsidR="004A1D8D" w:rsidRPr="00787A7D" w:rsidRDefault="004A1D8D" w:rsidP="004A1D8D">
                  <w:pPr>
                    <w:spacing w:line="192" w:lineRule="auto"/>
                    <w:rPr>
                      <w:rFonts w:asciiTheme="minorEastAsia" w:eastAsiaTheme="minorEastAsia" w:hAnsiTheme="minorEastAsia"/>
                      <w:szCs w:val="21"/>
                    </w:rPr>
                  </w:pPr>
                  <w:r w:rsidRPr="00787A7D">
                    <w:rPr>
                      <w:rFonts w:asciiTheme="minorEastAsia" w:eastAsiaTheme="minorEastAsia" w:hAnsiTheme="minorEastAsia" w:hint="eastAsia"/>
                      <w:szCs w:val="21"/>
                    </w:rPr>
                    <w:t>巡检人员每锅使用温度计检测加工食物的中心温度</w:t>
                  </w:r>
                </w:p>
              </w:tc>
              <w:tc>
                <w:tcPr>
                  <w:tcW w:w="2377" w:type="dxa"/>
                  <w:tcBorders>
                    <w:tl2br w:val="nil"/>
                    <w:tr2bl w:val="nil"/>
                  </w:tcBorders>
                  <w:tcMar>
                    <w:left w:w="0" w:type="dxa"/>
                    <w:right w:w="0" w:type="dxa"/>
                  </w:tcMar>
                  <w:vAlign w:val="center"/>
                </w:tcPr>
                <w:p w:rsidR="004A1D8D" w:rsidRPr="00787A7D" w:rsidRDefault="004A1D8D" w:rsidP="004A1D8D">
                  <w:pPr>
                    <w:spacing w:line="192" w:lineRule="auto"/>
                    <w:rPr>
                      <w:rFonts w:asciiTheme="minorEastAsia" w:eastAsiaTheme="minorEastAsia" w:hAnsiTheme="minorEastAsia"/>
                      <w:szCs w:val="21"/>
                    </w:rPr>
                  </w:pPr>
                  <w:r w:rsidRPr="00787A7D">
                    <w:rPr>
                      <w:rFonts w:asciiTheme="minorEastAsia" w:eastAsiaTheme="minorEastAsia" w:hAnsiTheme="minorEastAsia" w:hint="eastAsia"/>
                      <w:szCs w:val="21"/>
                    </w:rPr>
                    <w:t>《</w:t>
                  </w:r>
                  <w:r w:rsidR="00697ECE" w:rsidRPr="00787A7D">
                    <w:rPr>
                      <w:rFonts w:asciiTheme="minorEastAsia" w:eastAsiaTheme="minorEastAsia" w:hAnsiTheme="minorEastAsia" w:cs="黑体" w:hint="eastAsia"/>
                      <w:kern w:val="0"/>
                      <w:szCs w:val="21"/>
                    </w:rPr>
                    <w:t>菜品热加工记录</w:t>
                  </w:r>
                  <w:r w:rsidRPr="00787A7D">
                    <w:rPr>
                      <w:rFonts w:asciiTheme="minorEastAsia" w:eastAsiaTheme="minorEastAsia" w:hAnsiTheme="minorEastAsia" w:hint="eastAsia"/>
                      <w:szCs w:val="21"/>
                    </w:rPr>
                    <w:t>》</w:t>
                  </w:r>
                </w:p>
                <w:p w:rsidR="006E6253" w:rsidRPr="00787A7D" w:rsidRDefault="006E6253" w:rsidP="006E6253">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t>符</w:t>
                  </w:r>
                  <w:r w:rsidRPr="00787A7D">
                    <w:rPr>
                      <w:rFonts w:asciiTheme="minorEastAsia" w:eastAsiaTheme="minorEastAsia" w:hAnsiTheme="minorEastAsia"/>
                      <w:sz w:val="21"/>
                      <w:szCs w:val="21"/>
                    </w:rPr>
                    <w:t>合要求</w:t>
                  </w:r>
                </w:p>
              </w:tc>
            </w:tr>
            <w:tr w:rsidR="004A1D8D" w:rsidRPr="00787A7D" w:rsidTr="006E6253">
              <w:trPr>
                <w:trHeight w:val="1530"/>
              </w:trPr>
              <w:tc>
                <w:tcPr>
                  <w:tcW w:w="1441" w:type="dxa"/>
                  <w:tcBorders>
                    <w:tl2br w:val="nil"/>
                    <w:tr2bl w:val="nil"/>
                  </w:tcBorders>
                  <w:tcMar>
                    <w:left w:w="0" w:type="dxa"/>
                    <w:right w:w="0" w:type="dxa"/>
                  </w:tcMar>
                  <w:vAlign w:val="center"/>
                </w:tcPr>
                <w:p w:rsidR="004A1D8D" w:rsidRPr="00787A7D" w:rsidRDefault="004A1D8D" w:rsidP="004A1D8D">
                  <w:pPr>
                    <w:spacing w:line="192" w:lineRule="auto"/>
                    <w:rPr>
                      <w:rFonts w:asciiTheme="minorEastAsia" w:eastAsiaTheme="minorEastAsia" w:hAnsiTheme="minorEastAsia"/>
                      <w:szCs w:val="21"/>
                    </w:rPr>
                  </w:pPr>
                  <w:r w:rsidRPr="00787A7D">
                    <w:rPr>
                      <w:rFonts w:asciiTheme="minorEastAsia" w:eastAsiaTheme="minorEastAsia" w:hAnsiTheme="minorEastAsia"/>
                      <w:szCs w:val="21"/>
                    </w:rPr>
                    <w:t>CCP2</w:t>
                  </w:r>
                </w:p>
                <w:p w:rsidR="004A1D8D" w:rsidRPr="00787A7D" w:rsidRDefault="004A1D8D" w:rsidP="004A1D8D">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t>餐具清洗消毒</w:t>
                  </w:r>
                </w:p>
              </w:tc>
              <w:tc>
                <w:tcPr>
                  <w:tcW w:w="1732" w:type="dxa"/>
                  <w:tcBorders>
                    <w:tl2br w:val="nil"/>
                    <w:tr2bl w:val="nil"/>
                  </w:tcBorders>
                  <w:tcMar>
                    <w:left w:w="0" w:type="dxa"/>
                    <w:right w:w="0" w:type="dxa"/>
                  </w:tcMar>
                  <w:vAlign w:val="center"/>
                </w:tcPr>
                <w:p w:rsidR="004A1D8D" w:rsidRPr="00787A7D" w:rsidRDefault="004A1D8D" w:rsidP="004A1D8D">
                  <w:pPr>
                    <w:spacing w:line="192" w:lineRule="auto"/>
                    <w:rPr>
                      <w:rFonts w:asciiTheme="minorEastAsia" w:eastAsiaTheme="minorEastAsia" w:hAnsiTheme="minorEastAsia"/>
                      <w:szCs w:val="21"/>
                    </w:rPr>
                  </w:pPr>
                  <w:r w:rsidRPr="00787A7D">
                    <w:rPr>
                      <w:rFonts w:asciiTheme="minorEastAsia" w:eastAsiaTheme="minorEastAsia" w:hAnsiTheme="minorEastAsia" w:hint="eastAsia"/>
                      <w:szCs w:val="21"/>
                    </w:rPr>
                    <w:t>生物危害</w:t>
                  </w:r>
                </w:p>
                <w:p w:rsidR="004A1D8D" w:rsidRPr="00787A7D" w:rsidRDefault="004A1D8D" w:rsidP="004A1D8D">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t>致病菌</w:t>
                  </w:r>
                </w:p>
                <w:p w:rsidR="004A1D8D" w:rsidRPr="00787A7D" w:rsidRDefault="004A1D8D" w:rsidP="004A1D8D">
                  <w:pPr>
                    <w:spacing w:line="192" w:lineRule="auto"/>
                    <w:rPr>
                      <w:rFonts w:asciiTheme="minorEastAsia" w:eastAsiaTheme="minorEastAsia" w:hAnsiTheme="minorEastAsia"/>
                      <w:szCs w:val="21"/>
                    </w:rPr>
                  </w:pPr>
                </w:p>
              </w:tc>
              <w:tc>
                <w:tcPr>
                  <w:tcW w:w="2244" w:type="dxa"/>
                  <w:tcBorders>
                    <w:tl2br w:val="nil"/>
                    <w:tr2bl w:val="nil"/>
                  </w:tcBorders>
                  <w:tcMar>
                    <w:left w:w="0" w:type="dxa"/>
                    <w:right w:w="0" w:type="dxa"/>
                  </w:tcMar>
                  <w:vAlign w:val="center"/>
                </w:tcPr>
                <w:p w:rsidR="004A1D8D" w:rsidRPr="00787A7D" w:rsidRDefault="00753A2B" w:rsidP="0032315C">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t>热</w:t>
                  </w:r>
                  <w:r w:rsidR="0032315C" w:rsidRPr="00787A7D">
                    <w:rPr>
                      <w:rFonts w:asciiTheme="minorEastAsia" w:eastAsiaTheme="minorEastAsia" w:hAnsiTheme="minorEastAsia" w:hint="eastAsia"/>
                      <w:sz w:val="21"/>
                      <w:szCs w:val="21"/>
                    </w:rPr>
                    <w:t>力</w:t>
                  </w:r>
                  <w:r w:rsidRPr="00787A7D">
                    <w:rPr>
                      <w:rFonts w:asciiTheme="minorEastAsia" w:eastAsiaTheme="minorEastAsia" w:hAnsiTheme="minorEastAsia" w:hint="eastAsia"/>
                      <w:sz w:val="21"/>
                      <w:szCs w:val="21"/>
                    </w:rPr>
                    <w:t>消</w:t>
                  </w:r>
                  <w:r w:rsidRPr="00787A7D">
                    <w:rPr>
                      <w:rFonts w:asciiTheme="minorEastAsia" w:eastAsiaTheme="minorEastAsia" w:hAnsiTheme="minorEastAsia"/>
                      <w:sz w:val="21"/>
                      <w:szCs w:val="21"/>
                    </w:rPr>
                    <w:t>毒温</w:t>
                  </w:r>
                  <w:r w:rsidRPr="00787A7D">
                    <w:rPr>
                      <w:rFonts w:asciiTheme="minorEastAsia" w:eastAsiaTheme="minorEastAsia" w:hAnsiTheme="minorEastAsia" w:hint="eastAsia"/>
                      <w:sz w:val="21"/>
                      <w:szCs w:val="21"/>
                    </w:rPr>
                    <w:t>度</w:t>
                  </w:r>
                  <w:r w:rsidR="004A1D8D" w:rsidRPr="00787A7D">
                    <w:rPr>
                      <w:rFonts w:asciiTheme="minorEastAsia" w:eastAsiaTheme="minorEastAsia" w:hAnsiTheme="minorEastAsia" w:cs="宋体" w:hint="eastAsia"/>
                      <w:kern w:val="0"/>
                      <w:sz w:val="21"/>
                      <w:szCs w:val="21"/>
                    </w:rPr>
                    <w:t>≥80℃，时间≥20分钟</w:t>
                  </w:r>
                </w:p>
              </w:tc>
              <w:tc>
                <w:tcPr>
                  <w:tcW w:w="1745" w:type="dxa"/>
                  <w:tcBorders>
                    <w:tl2br w:val="nil"/>
                    <w:tr2bl w:val="nil"/>
                  </w:tcBorders>
                  <w:tcMar>
                    <w:left w:w="0" w:type="dxa"/>
                    <w:right w:w="0" w:type="dxa"/>
                  </w:tcMar>
                  <w:vAlign w:val="center"/>
                </w:tcPr>
                <w:p w:rsidR="004A1D8D" w:rsidRPr="00787A7D" w:rsidRDefault="004A1D8D" w:rsidP="004A1D8D">
                  <w:pPr>
                    <w:spacing w:line="192" w:lineRule="auto"/>
                    <w:rPr>
                      <w:rFonts w:asciiTheme="minorEastAsia" w:eastAsiaTheme="minorEastAsia" w:hAnsiTheme="minorEastAsia"/>
                      <w:szCs w:val="21"/>
                    </w:rPr>
                  </w:pPr>
                  <w:r w:rsidRPr="00787A7D">
                    <w:rPr>
                      <w:rFonts w:asciiTheme="minorEastAsia" w:eastAsiaTheme="minorEastAsia" w:hAnsiTheme="minorEastAsia" w:hint="eastAsia"/>
                      <w:szCs w:val="21"/>
                    </w:rPr>
                    <w:t>消毒人员每餐对消毒时间和温度进行检查</w:t>
                  </w:r>
                </w:p>
              </w:tc>
              <w:tc>
                <w:tcPr>
                  <w:tcW w:w="2377" w:type="dxa"/>
                  <w:tcBorders>
                    <w:tl2br w:val="nil"/>
                    <w:tr2bl w:val="nil"/>
                  </w:tcBorders>
                  <w:tcMar>
                    <w:left w:w="0" w:type="dxa"/>
                    <w:right w:w="0" w:type="dxa"/>
                  </w:tcMar>
                  <w:vAlign w:val="center"/>
                </w:tcPr>
                <w:p w:rsidR="004A1D8D" w:rsidRPr="00787A7D" w:rsidRDefault="004A1D8D" w:rsidP="004A1D8D">
                  <w:pPr>
                    <w:spacing w:line="192" w:lineRule="auto"/>
                    <w:rPr>
                      <w:rFonts w:asciiTheme="minorEastAsia" w:eastAsiaTheme="minorEastAsia" w:hAnsiTheme="minorEastAsia"/>
                      <w:szCs w:val="21"/>
                    </w:rPr>
                  </w:pPr>
                  <w:r w:rsidRPr="00787A7D">
                    <w:rPr>
                      <w:rFonts w:asciiTheme="minorEastAsia" w:eastAsiaTheme="minorEastAsia" w:hAnsiTheme="minorEastAsia" w:hint="eastAsia"/>
                      <w:szCs w:val="21"/>
                    </w:rPr>
                    <w:t>《餐具消毒记录》</w:t>
                  </w:r>
                </w:p>
                <w:p w:rsidR="006E6253" w:rsidRPr="00787A7D" w:rsidRDefault="006E6253" w:rsidP="006E6253">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t>符</w:t>
                  </w:r>
                  <w:r w:rsidRPr="00787A7D">
                    <w:rPr>
                      <w:rFonts w:asciiTheme="minorEastAsia" w:eastAsiaTheme="minorEastAsia" w:hAnsiTheme="minorEastAsia"/>
                      <w:sz w:val="21"/>
                      <w:szCs w:val="21"/>
                    </w:rPr>
                    <w:t>合要求</w:t>
                  </w:r>
                </w:p>
              </w:tc>
            </w:tr>
          </w:tbl>
          <w:p w:rsidR="00592C51" w:rsidRPr="00787A7D" w:rsidRDefault="00592C51" w:rsidP="00592C51">
            <w:pPr>
              <w:pStyle w:val="a0"/>
              <w:rPr>
                <w:rFonts w:asciiTheme="minorEastAsia" w:eastAsiaTheme="minorEastAsia" w:hAnsiTheme="minorEastAsia"/>
                <w:sz w:val="21"/>
                <w:szCs w:val="21"/>
              </w:rPr>
            </w:pPr>
          </w:p>
        </w:tc>
        <w:tc>
          <w:tcPr>
            <w:tcW w:w="1074" w:type="dxa"/>
            <w:vMerge/>
            <w:shd w:val="clear" w:color="auto" w:fill="auto"/>
          </w:tcPr>
          <w:p w:rsidR="00592C51" w:rsidRPr="00787A7D" w:rsidRDefault="00592C51" w:rsidP="00592C51">
            <w:pPr>
              <w:rPr>
                <w:rFonts w:asciiTheme="minorEastAsia" w:eastAsiaTheme="minorEastAsia" w:hAnsiTheme="minorEastAsia"/>
                <w:szCs w:val="21"/>
              </w:rPr>
            </w:pPr>
          </w:p>
        </w:tc>
      </w:tr>
      <w:tr w:rsidR="00592C51" w:rsidRPr="00787A7D" w:rsidTr="0086183B">
        <w:trPr>
          <w:gridAfter w:val="1"/>
          <w:wAfter w:w="32" w:type="dxa"/>
          <w:trHeight w:val="1057"/>
        </w:trPr>
        <w:tc>
          <w:tcPr>
            <w:tcW w:w="1788" w:type="dxa"/>
            <w:vMerge/>
            <w:shd w:val="clear" w:color="auto" w:fill="auto"/>
          </w:tcPr>
          <w:p w:rsidR="00592C51" w:rsidRPr="00787A7D" w:rsidRDefault="00592C51" w:rsidP="00592C51">
            <w:pPr>
              <w:rPr>
                <w:rFonts w:asciiTheme="minorEastAsia" w:eastAsiaTheme="minorEastAsia" w:hAnsiTheme="minorEastAsia"/>
                <w:szCs w:val="21"/>
              </w:rPr>
            </w:pPr>
          </w:p>
        </w:tc>
        <w:tc>
          <w:tcPr>
            <w:tcW w:w="1100" w:type="dxa"/>
            <w:gridSpan w:val="2"/>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F8.5.4.4 超出关键限值或行动限值采取的措施</w:t>
            </w:r>
          </w:p>
          <w:p w:rsidR="00592C51" w:rsidRPr="00787A7D" w:rsidRDefault="00592C51" w:rsidP="00592C51">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t xml:space="preserve">H（V1.0）4.3.3.4 </w:t>
            </w:r>
          </w:p>
        </w:tc>
        <w:tc>
          <w:tcPr>
            <w:tcW w:w="67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shd w:val="clear" w:color="auto" w:fill="auto"/>
          </w:tcPr>
          <w:p w:rsidR="00592C51" w:rsidRPr="00787A7D" w:rsidRDefault="00592C51" w:rsidP="00592C51">
            <w:pPr>
              <w:rPr>
                <w:rFonts w:asciiTheme="minorEastAsia" w:eastAsiaTheme="minorEastAsia" w:hAnsiTheme="minorEastAsia"/>
                <w:color w:val="0000FF"/>
                <w:szCs w:val="21"/>
                <w:u w:val="single"/>
              </w:rPr>
            </w:pPr>
            <w:r w:rsidRPr="00787A7D">
              <w:rPr>
                <w:rFonts w:asciiTheme="minorEastAsia" w:eastAsiaTheme="minorEastAsia" w:hAnsiTheme="minorEastAsia" w:hint="eastAsia"/>
                <w:szCs w:val="21"/>
              </w:rPr>
              <w:t>应针对C</w:t>
            </w:r>
            <w:r w:rsidRPr="00787A7D">
              <w:rPr>
                <w:rFonts w:asciiTheme="minorEastAsia" w:eastAsiaTheme="minorEastAsia" w:hAnsiTheme="minorEastAsia"/>
                <w:szCs w:val="21"/>
              </w:rPr>
              <w:t>CP</w:t>
            </w:r>
            <w:r w:rsidRPr="00787A7D">
              <w:rPr>
                <w:rFonts w:asciiTheme="minorEastAsia" w:eastAsiaTheme="minorEastAsia" w:hAnsiTheme="minorEastAsia" w:hint="eastAsia"/>
                <w:szCs w:val="21"/>
              </w:rPr>
              <w:t>的每个关键限值的偏离预先制定纠偏措施，以便在偏离时实施。见</w:t>
            </w:r>
            <w:r w:rsidRPr="00787A7D">
              <w:rPr>
                <w:rFonts w:asciiTheme="minorEastAsia" w:eastAsiaTheme="minorEastAsia" w:hAnsiTheme="minorEastAsia" w:hint="eastAsia"/>
                <w:szCs w:val="21"/>
                <w:u w:val="single"/>
              </w:rPr>
              <w:t xml:space="preserve"> 《HACCP计划-》</w:t>
            </w:r>
            <w:r w:rsidRPr="00787A7D">
              <w:rPr>
                <w:rFonts w:asciiTheme="minorEastAsia" w:eastAsiaTheme="minorEastAsia" w:hAnsiTheme="minorEastAsia"/>
                <w:color w:val="0000FF"/>
                <w:szCs w:val="21"/>
                <w:u w:val="single"/>
              </w:rPr>
              <w:t xml:space="preserve">     </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纠偏措施应包括实施纠偏措施和负责收影响产品放行的人员；偏离原因的识别和消除；受影响产品的隔离、评估和处理。</w:t>
            </w:r>
          </w:p>
          <w:p w:rsidR="00592C51" w:rsidRPr="00787A7D" w:rsidRDefault="00592C51" w:rsidP="00592C51">
            <w:pPr>
              <w:rPr>
                <w:rFonts w:asciiTheme="minorEastAsia" w:eastAsiaTheme="minorEastAsia" w:hAnsiTheme="minorEastAsia"/>
                <w:szCs w:val="21"/>
              </w:rPr>
            </w:pPr>
          </w:p>
          <w:p w:rsidR="00A929E0" w:rsidRPr="00787A7D" w:rsidRDefault="00A929E0" w:rsidP="00D564A3">
            <w:pPr>
              <w:rPr>
                <w:rFonts w:asciiTheme="minorEastAsia" w:eastAsiaTheme="minorEastAsia" w:hAnsiTheme="minorEastAsia" w:cs="宋体"/>
                <w:b/>
                <w:szCs w:val="21"/>
                <w:u w:val="single"/>
                <w:lang w:val="en-GB"/>
              </w:rPr>
            </w:pPr>
            <w:r w:rsidRPr="00787A7D">
              <w:rPr>
                <w:rFonts w:asciiTheme="minorEastAsia" w:eastAsiaTheme="minorEastAsia" w:hAnsiTheme="minorEastAsia" w:cs="宋体" w:hint="eastAsia"/>
                <w:b/>
                <w:szCs w:val="21"/>
                <w:u w:val="single"/>
              </w:rPr>
              <w:t>OPRP计划/HACCP计划</w:t>
            </w:r>
            <w:r w:rsidRPr="00787A7D">
              <w:rPr>
                <w:rFonts w:asciiTheme="minorEastAsia" w:eastAsiaTheme="minorEastAsia" w:hAnsiTheme="minorEastAsia" w:cs="宋体" w:hint="eastAsia"/>
                <w:b/>
                <w:szCs w:val="21"/>
                <w:u w:val="single"/>
                <w:lang w:val="en-GB"/>
              </w:rPr>
              <w:t>：</w:t>
            </w:r>
          </w:p>
          <w:tbl>
            <w:tblPr>
              <w:tblStyle w:val="ac"/>
              <w:tblW w:w="8878" w:type="dxa"/>
              <w:tblLayout w:type="fixed"/>
              <w:tblLook w:val="04A0" w:firstRow="1" w:lastRow="0" w:firstColumn="1" w:lastColumn="0" w:noHBand="0" w:noVBand="1"/>
            </w:tblPr>
            <w:tblGrid>
              <w:gridCol w:w="1827"/>
              <w:gridCol w:w="2842"/>
              <w:gridCol w:w="2773"/>
              <w:gridCol w:w="1436"/>
            </w:tblGrid>
            <w:tr w:rsidR="00A929E0" w:rsidRPr="00787A7D" w:rsidTr="000154FF">
              <w:tc>
                <w:tcPr>
                  <w:tcW w:w="1827" w:type="dxa"/>
                </w:tcPr>
                <w:p w:rsidR="00A929E0" w:rsidRPr="00787A7D" w:rsidRDefault="00A929E0" w:rsidP="00A929E0">
                  <w:pPr>
                    <w:rPr>
                      <w:rFonts w:asciiTheme="minorEastAsia" w:eastAsiaTheme="minorEastAsia" w:hAnsiTheme="minorEastAsia"/>
                      <w:szCs w:val="21"/>
                    </w:rPr>
                  </w:pPr>
                  <w:r w:rsidRPr="00787A7D">
                    <w:rPr>
                      <w:rFonts w:asciiTheme="minorEastAsia" w:eastAsiaTheme="minorEastAsia" w:hAnsiTheme="minorEastAsia" w:hint="eastAsia"/>
                      <w:szCs w:val="21"/>
                    </w:rPr>
                    <w:t>控制措施</w:t>
                  </w:r>
                </w:p>
              </w:tc>
              <w:tc>
                <w:tcPr>
                  <w:tcW w:w="2842" w:type="dxa"/>
                </w:tcPr>
                <w:p w:rsidR="00A929E0" w:rsidRPr="00787A7D" w:rsidRDefault="00A929E0" w:rsidP="00A929E0">
                  <w:pPr>
                    <w:rPr>
                      <w:rFonts w:asciiTheme="minorEastAsia" w:eastAsiaTheme="minorEastAsia" w:hAnsiTheme="minorEastAsia"/>
                      <w:szCs w:val="21"/>
                    </w:rPr>
                  </w:pPr>
                  <w:r w:rsidRPr="00787A7D">
                    <w:rPr>
                      <w:rFonts w:asciiTheme="minorEastAsia" w:eastAsiaTheme="minorEastAsia" w:hAnsiTheme="minorEastAsia" w:hint="eastAsia"/>
                      <w:szCs w:val="21"/>
                    </w:rPr>
                    <w:t>偏离识别是否合理</w:t>
                  </w:r>
                </w:p>
              </w:tc>
              <w:tc>
                <w:tcPr>
                  <w:tcW w:w="2773" w:type="dxa"/>
                </w:tcPr>
                <w:p w:rsidR="00A929E0" w:rsidRPr="00787A7D" w:rsidRDefault="00A929E0" w:rsidP="00A929E0">
                  <w:pPr>
                    <w:rPr>
                      <w:rFonts w:asciiTheme="minorEastAsia" w:eastAsiaTheme="minorEastAsia" w:hAnsiTheme="minorEastAsia"/>
                      <w:szCs w:val="21"/>
                    </w:rPr>
                  </w:pPr>
                  <w:r w:rsidRPr="00787A7D">
                    <w:rPr>
                      <w:rFonts w:asciiTheme="minorEastAsia" w:eastAsiaTheme="minorEastAsia" w:hAnsiTheme="minorEastAsia" w:hint="eastAsia"/>
                      <w:szCs w:val="21"/>
                    </w:rPr>
                    <w:t>纠偏措施是否合理</w:t>
                  </w:r>
                </w:p>
              </w:tc>
              <w:tc>
                <w:tcPr>
                  <w:tcW w:w="1436" w:type="dxa"/>
                </w:tcPr>
                <w:p w:rsidR="00A929E0" w:rsidRPr="00787A7D" w:rsidRDefault="00A929E0" w:rsidP="00A929E0">
                  <w:pPr>
                    <w:rPr>
                      <w:rFonts w:asciiTheme="minorEastAsia" w:eastAsiaTheme="minorEastAsia" w:hAnsiTheme="minorEastAsia"/>
                      <w:szCs w:val="21"/>
                    </w:rPr>
                  </w:pPr>
                  <w:r w:rsidRPr="00787A7D">
                    <w:rPr>
                      <w:rFonts w:asciiTheme="minorEastAsia" w:eastAsiaTheme="minorEastAsia" w:hAnsiTheme="minorEastAsia" w:hint="eastAsia"/>
                      <w:szCs w:val="21"/>
                    </w:rPr>
                    <w:t>其他</w:t>
                  </w:r>
                </w:p>
              </w:tc>
            </w:tr>
            <w:tr w:rsidR="00A929E0" w:rsidRPr="00787A7D" w:rsidTr="000154FF">
              <w:tc>
                <w:tcPr>
                  <w:tcW w:w="1827" w:type="dxa"/>
                </w:tcPr>
                <w:p w:rsidR="00A929E0" w:rsidRPr="00787A7D" w:rsidRDefault="00A929E0" w:rsidP="00A929E0">
                  <w:pPr>
                    <w:spacing w:line="192" w:lineRule="auto"/>
                    <w:rPr>
                      <w:rFonts w:asciiTheme="minorEastAsia" w:eastAsiaTheme="minorEastAsia" w:hAnsiTheme="minorEastAsia"/>
                      <w:color w:val="000000"/>
                      <w:szCs w:val="21"/>
                    </w:rPr>
                  </w:pPr>
                  <w:r w:rsidRPr="00787A7D">
                    <w:rPr>
                      <w:rFonts w:asciiTheme="minorEastAsia" w:eastAsiaTheme="minorEastAsia" w:hAnsiTheme="minorEastAsia" w:hint="eastAsia"/>
                      <w:szCs w:val="21"/>
                    </w:rPr>
                    <w:t>CCP1</w:t>
                  </w:r>
                  <w:r w:rsidRPr="00787A7D">
                    <w:rPr>
                      <w:rFonts w:asciiTheme="minorEastAsia" w:eastAsiaTheme="minorEastAsia" w:hAnsiTheme="minorEastAsia" w:hint="eastAsia"/>
                      <w:color w:val="000000"/>
                      <w:szCs w:val="21"/>
                    </w:rPr>
                    <w:t>蒸煮炒等</w:t>
                  </w:r>
                </w:p>
                <w:p w:rsidR="00A929E0" w:rsidRPr="00787A7D" w:rsidRDefault="00A929E0" w:rsidP="00A929E0">
                  <w:pPr>
                    <w:spacing w:line="192" w:lineRule="auto"/>
                    <w:rPr>
                      <w:rFonts w:asciiTheme="minorEastAsia" w:eastAsiaTheme="minorEastAsia" w:hAnsiTheme="minorEastAsia"/>
                      <w:color w:val="000000"/>
                      <w:szCs w:val="21"/>
                    </w:rPr>
                  </w:pPr>
                  <w:r w:rsidRPr="00787A7D">
                    <w:rPr>
                      <w:rFonts w:asciiTheme="minorEastAsia" w:eastAsiaTheme="minorEastAsia" w:hAnsiTheme="minorEastAsia" w:hint="eastAsia"/>
                      <w:color w:val="000000"/>
                      <w:szCs w:val="21"/>
                    </w:rPr>
                    <w:t>烹饪过程</w:t>
                  </w:r>
                </w:p>
                <w:p w:rsidR="00A929E0" w:rsidRPr="00787A7D" w:rsidRDefault="00A929E0" w:rsidP="00A929E0">
                  <w:pPr>
                    <w:rPr>
                      <w:rFonts w:asciiTheme="minorEastAsia" w:eastAsiaTheme="minorEastAsia" w:hAnsiTheme="minorEastAsia"/>
                      <w:szCs w:val="21"/>
                    </w:rPr>
                  </w:pPr>
                  <w:r w:rsidRPr="00787A7D">
                    <w:rPr>
                      <w:rFonts w:asciiTheme="minorEastAsia" w:eastAsiaTheme="minorEastAsia" w:hAnsiTheme="minorEastAsia" w:hint="eastAsia"/>
                      <w:color w:val="000000"/>
                      <w:szCs w:val="21"/>
                    </w:rPr>
                    <w:t>重热过程</w:t>
                  </w:r>
                </w:p>
              </w:tc>
              <w:tc>
                <w:tcPr>
                  <w:tcW w:w="2842" w:type="dxa"/>
                </w:tcPr>
                <w:p w:rsidR="00A929E0" w:rsidRPr="00787A7D" w:rsidRDefault="00A929E0" w:rsidP="00A929E0">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 xml:space="preserve">合理        </w:t>
                  </w: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基本合理</w:t>
                  </w:r>
                </w:p>
                <w:p w:rsidR="00A929E0" w:rsidRPr="00787A7D" w:rsidRDefault="00A929E0" w:rsidP="00A929E0">
                  <w:pPr>
                    <w:pStyle w:val="a0"/>
                    <w:rPr>
                      <w:rFonts w:asciiTheme="minorEastAsia" w:eastAsiaTheme="minorEastAsia" w:hAnsiTheme="minorEastAsia"/>
                      <w:sz w:val="21"/>
                      <w:szCs w:val="21"/>
                    </w:rPr>
                  </w:pPr>
                  <w:r w:rsidRPr="00787A7D">
                    <w:rPr>
                      <w:rFonts w:asciiTheme="minorEastAsia" w:eastAsiaTheme="minorEastAsia" w:hAnsiTheme="minorEastAsia"/>
                      <w:sz w:val="21"/>
                      <w:szCs w:val="21"/>
                    </w:rPr>
                    <w:sym w:font="Wingdings" w:char="00A8"/>
                  </w:r>
                  <w:r w:rsidRPr="00787A7D">
                    <w:rPr>
                      <w:rFonts w:asciiTheme="minorEastAsia" w:eastAsiaTheme="minorEastAsia" w:hAnsiTheme="minorEastAsia" w:hint="eastAsia"/>
                      <w:sz w:val="21"/>
                      <w:szCs w:val="21"/>
                    </w:rPr>
                    <w:t>不合理，需改进</w:t>
                  </w:r>
                </w:p>
              </w:tc>
              <w:tc>
                <w:tcPr>
                  <w:tcW w:w="2773" w:type="dxa"/>
                </w:tcPr>
                <w:p w:rsidR="00A929E0" w:rsidRPr="00787A7D" w:rsidRDefault="00A929E0" w:rsidP="00A929E0">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 xml:space="preserve">合理     </w:t>
                  </w: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基本合理</w:t>
                  </w:r>
                </w:p>
                <w:p w:rsidR="00A929E0" w:rsidRPr="00787A7D" w:rsidRDefault="00A929E0" w:rsidP="00A929E0">
                  <w:pPr>
                    <w:rPr>
                      <w:rFonts w:asciiTheme="minorEastAsia" w:eastAsiaTheme="minorEastAsia" w:hAnsiTheme="minorEastAsia"/>
                      <w:szCs w:val="21"/>
                    </w:rPr>
                  </w:pP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不合理，需改进</w:t>
                  </w:r>
                </w:p>
              </w:tc>
              <w:tc>
                <w:tcPr>
                  <w:tcW w:w="1436" w:type="dxa"/>
                </w:tcPr>
                <w:p w:rsidR="00A929E0" w:rsidRPr="00787A7D" w:rsidRDefault="00A929E0" w:rsidP="00A929E0">
                  <w:pPr>
                    <w:rPr>
                      <w:rFonts w:asciiTheme="minorEastAsia" w:eastAsiaTheme="minorEastAsia" w:hAnsiTheme="minorEastAsia"/>
                      <w:szCs w:val="21"/>
                    </w:rPr>
                  </w:pPr>
                </w:p>
              </w:tc>
            </w:tr>
            <w:tr w:rsidR="00A929E0" w:rsidRPr="00787A7D" w:rsidTr="000154FF">
              <w:tc>
                <w:tcPr>
                  <w:tcW w:w="1827" w:type="dxa"/>
                </w:tcPr>
                <w:p w:rsidR="00A929E0" w:rsidRPr="00787A7D" w:rsidRDefault="00A929E0" w:rsidP="00A929E0">
                  <w:pPr>
                    <w:spacing w:line="192" w:lineRule="auto"/>
                    <w:rPr>
                      <w:rFonts w:asciiTheme="minorEastAsia" w:eastAsiaTheme="minorEastAsia" w:hAnsiTheme="minorEastAsia"/>
                      <w:szCs w:val="21"/>
                    </w:rPr>
                  </w:pPr>
                  <w:r w:rsidRPr="00787A7D">
                    <w:rPr>
                      <w:rFonts w:asciiTheme="minorEastAsia" w:eastAsiaTheme="minorEastAsia" w:hAnsiTheme="minorEastAsia" w:hint="eastAsia"/>
                      <w:szCs w:val="21"/>
                    </w:rPr>
                    <w:t>CCP</w:t>
                  </w:r>
                  <w:r w:rsidRPr="00787A7D">
                    <w:rPr>
                      <w:rFonts w:asciiTheme="minorEastAsia" w:eastAsiaTheme="minorEastAsia" w:hAnsiTheme="minorEastAsia"/>
                      <w:szCs w:val="21"/>
                    </w:rPr>
                    <w:t>2</w:t>
                  </w:r>
                </w:p>
                <w:p w:rsidR="00A929E0" w:rsidRPr="00787A7D" w:rsidRDefault="00A929E0" w:rsidP="00A929E0">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t>餐具消毒</w:t>
                  </w:r>
                </w:p>
              </w:tc>
              <w:tc>
                <w:tcPr>
                  <w:tcW w:w="2842" w:type="dxa"/>
                </w:tcPr>
                <w:p w:rsidR="00A929E0" w:rsidRPr="00787A7D" w:rsidRDefault="00A929E0" w:rsidP="00A929E0">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 xml:space="preserve">合理        </w:t>
                  </w: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基本合理</w:t>
                  </w:r>
                </w:p>
                <w:p w:rsidR="00A929E0" w:rsidRPr="00787A7D" w:rsidRDefault="00A929E0" w:rsidP="00A929E0">
                  <w:pPr>
                    <w:rPr>
                      <w:rFonts w:asciiTheme="minorEastAsia" w:eastAsiaTheme="minorEastAsia" w:hAnsiTheme="minorEastAsia"/>
                      <w:szCs w:val="21"/>
                    </w:rPr>
                  </w:pP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不合理，需改进</w:t>
                  </w:r>
                </w:p>
              </w:tc>
              <w:tc>
                <w:tcPr>
                  <w:tcW w:w="2773" w:type="dxa"/>
                </w:tcPr>
                <w:p w:rsidR="00A929E0" w:rsidRPr="00787A7D" w:rsidRDefault="00A929E0" w:rsidP="00A929E0">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 xml:space="preserve">合理     </w:t>
                  </w: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基本合理</w:t>
                  </w:r>
                </w:p>
                <w:p w:rsidR="00A929E0" w:rsidRPr="00787A7D" w:rsidRDefault="00A929E0" w:rsidP="00A929E0">
                  <w:pPr>
                    <w:rPr>
                      <w:rFonts w:asciiTheme="minorEastAsia" w:eastAsiaTheme="minorEastAsia" w:hAnsiTheme="minorEastAsia"/>
                      <w:szCs w:val="21"/>
                    </w:rPr>
                  </w:pP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不合理，需改进</w:t>
                  </w:r>
                </w:p>
              </w:tc>
              <w:tc>
                <w:tcPr>
                  <w:tcW w:w="1436" w:type="dxa"/>
                </w:tcPr>
                <w:p w:rsidR="00A929E0" w:rsidRPr="00787A7D" w:rsidRDefault="00A929E0" w:rsidP="00A929E0">
                  <w:pPr>
                    <w:rPr>
                      <w:rFonts w:asciiTheme="minorEastAsia" w:eastAsiaTheme="minorEastAsia" w:hAnsiTheme="minorEastAsia"/>
                      <w:szCs w:val="21"/>
                    </w:rPr>
                  </w:pPr>
                </w:p>
              </w:tc>
            </w:tr>
          </w:tbl>
          <w:p w:rsidR="00592C51" w:rsidRPr="00787A7D" w:rsidRDefault="00592C51" w:rsidP="00592C51">
            <w:pPr>
              <w:rPr>
                <w:rFonts w:asciiTheme="minorEastAsia" w:eastAsiaTheme="minorEastAsia" w:hAnsiTheme="minorEastAsia"/>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体系建立以来/</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近一年  发生超出行动限值或行动限值的情况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950"/>
              <w:gridCol w:w="1115"/>
              <w:gridCol w:w="2100"/>
              <w:gridCol w:w="1282"/>
              <w:gridCol w:w="818"/>
              <w:gridCol w:w="718"/>
              <w:gridCol w:w="851"/>
            </w:tblGrid>
            <w:tr w:rsidR="00592C51" w:rsidRPr="00787A7D">
              <w:trPr>
                <w:trHeight w:val="415"/>
              </w:trPr>
              <w:tc>
                <w:tcPr>
                  <w:tcW w:w="95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发生日期</w:t>
                  </w:r>
                </w:p>
              </w:tc>
              <w:tc>
                <w:tcPr>
                  <w:tcW w:w="95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偏离原因</w:t>
                  </w:r>
                </w:p>
              </w:tc>
              <w:tc>
                <w:tcPr>
                  <w:tcW w:w="1115"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受影响产品的评估</w:t>
                  </w:r>
                </w:p>
              </w:tc>
              <w:tc>
                <w:tcPr>
                  <w:tcW w:w="210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受影响产品的放行</w:t>
                  </w:r>
                </w:p>
              </w:tc>
              <w:tc>
                <w:tcPr>
                  <w:tcW w:w="1282"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受影响产品放行的人员</w:t>
                  </w:r>
                </w:p>
              </w:tc>
              <w:tc>
                <w:tcPr>
                  <w:tcW w:w="818"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纠偏措施</w:t>
                  </w:r>
                </w:p>
              </w:tc>
              <w:tc>
                <w:tcPr>
                  <w:tcW w:w="718"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纠偏人员</w:t>
                  </w:r>
                </w:p>
              </w:tc>
              <w:tc>
                <w:tcPr>
                  <w:tcW w:w="851"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有效性评价</w:t>
                  </w:r>
                </w:p>
              </w:tc>
            </w:tr>
            <w:tr w:rsidR="00592C51" w:rsidRPr="00787A7D">
              <w:trPr>
                <w:trHeight w:val="203"/>
              </w:trPr>
              <w:tc>
                <w:tcPr>
                  <w:tcW w:w="95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w:t>
                  </w:r>
                </w:p>
              </w:tc>
              <w:tc>
                <w:tcPr>
                  <w:tcW w:w="950" w:type="dxa"/>
                </w:tcPr>
                <w:p w:rsidR="00592C51" w:rsidRPr="00787A7D" w:rsidRDefault="00592C51" w:rsidP="00592C51">
                  <w:pPr>
                    <w:rPr>
                      <w:rFonts w:asciiTheme="minorEastAsia" w:eastAsiaTheme="minorEastAsia" w:hAnsiTheme="minorEastAsia"/>
                      <w:szCs w:val="21"/>
                    </w:rPr>
                  </w:pPr>
                </w:p>
              </w:tc>
              <w:tc>
                <w:tcPr>
                  <w:tcW w:w="1115"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生物特性的测量或检验</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化学特性的测量或检验</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物理特性的测量或检验</w:t>
                  </w:r>
                </w:p>
              </w:tc>
              <w:tc>
                <w:tcPr>
                  <w:tcW w:w="210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放行至后续操作</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返工</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降级</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改变用途</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废弃</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其他</w:t>
                  </w:r>
                </w:p>
              </w:tc>
              <w:tc>
                <w:tcPr>
                  <w:tcW w:w="1282" w:type="dxa"/>
                </w:tcPr>
                <w:p w:rsidR="00592C51" w:rsidRPr="00787A7D" w:rsidRDefault="00592C51" w:rsidP="00592C51">
                  <w:pPr>
                    <w:rPr>
                      <w:rFonts w:asciiTheme="minorEastAsia" w:eastAsiaTheme="minorEastAsia" w:hAnsiTheme="minorEastAsia"/>
                      <w:szCs w:val="21"/>
                    </w:rPr>
                  </w:pPr>
                </w:p>
              </w:tc>
              <w:tc>
                <w:tcPr>
                  <w:tcW w:w="818" w:type="dxa"/>
                </w:tcPr>
                <w:p w:rsidR="00592C51" w:rsidRPr="00787A7D" w:rsidRDefault="00592C51" w:rsidP="00592C51">
                  <w:pPr>
                    <w:rPr>
                      <w:rFonts w:asciiTheme="minorEastAsia" w:eastAsiaTheme="minorEastAsia" w:hAnsiTheme="minorEastAsia"/>
                      <w:szCs w:val="21"/>
                    </w:rPr>
                  </w:pPr>
                </w:p>
              </w:tc>
              <w:tc>
                <w:tcPr>
                  <w:tcW w:w="718" w:type="dxa"/>
                </w:tcPr>
                <w:p w:rsidR="00592C51" w:rsidRPr="00787A7D" w:rsidRDefault="00592C51" w:rsidP="00592C51">
                  <w:pPr>
                    <w:rPr>
                      <w:rFonts w:asciiTheme="minorEastAsia" w:eastAsiaTheme="minorEastAsia" w:hAnsiTheme="minorEastAsia"/>
                      <w:szCs w:val="21"/>
                    </w:rPr>
                  </w:pPr>
                </w:p>
              </w:tc>
              <w:tc>
                <w:tcPr>
                  <w:tcW w:w="851"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有效</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无效</w:t>
                  </w:r>
                </w:p>
              </w:tc>
            </w:tr>
          </w:tbl>
          <w:p w:rsidR="00592C51" w:rsidRPr="00787A7D" w:rsidRDefault="00592C51" w:rsidP="00592C51">
            <w:pPr>
              <w:pStyle w:val="a0"/>
              <w:rPr>
                <w:rFonts w:asciiTheme="minorEastAsia" w:eastAsiaTheme="minorEastAsia" w:hAnsiTheme="minorEastAsia"/>
                <w:sz w:val="21"/>
                <w:szCs w:val="21"/>
              </w:rPr>
            </w:pPr>
          </w:p>
          <w:p w:rsidR="00592C51" w:rsidRPr="00787A7D" w:rsidRDefault="00592C51" w:rsidP="00592C51">
            <w:pPr>
              <w:pStyle w:val="a0"/>
              <w:rPr>
                <w:rFonts w:asciiTheme="minorEastAsia" w:eastAsiaTheme="minorEastAsia" w:hAnsiTheme="minorEastAsia"/>
                <w:sz w:val="21"/>
                <w:szCs w:val="21"/>
              </w:rPr>
            </w:pPr>
          </w:p>
          <w:p w:rsidR="00592C51" w:rsidRPr="00787A7D" w:rsidRDefault="00592C51" w:rsidP="00592C51">
            <w:pPr>
              <w:pStyle w:val="a0"/>
              <w:rPr>
                <w:rFonts w:asciiTheme="minorEastAsia" w:eastAsiaTheme="minorEastAsia" w:hAnsiTheme="minorEastAsia"/>
                <w:sz w:val="21"/>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组织超出行动限值或行动限值时所采取的纠正</w:t>
            </w:r>
            <w:r w:rsidRPr="00787A7D">
              <w:rPr>
                <w:rFonts w:asciiTheme="minorEastAsia" w:eastAsiaTheme="minorEastAsia" w:hAnsiTheme="minorEastAsia" w:hint="eastAsia"/>
                <w:szCs w:val="21"/>
                <w:u w:val="single"/>
              </w:rPr>
              <w:t>（见8.9.2）和纠正措施（见8.9.3）</w:t>
            </w:r>
            <w:r w:rsidRPr="00787A7D">
              <w:rPr>
                <w:rFonts w:asciiTheme="minorEastAsia" w:eastAsiaTheme="minorEastAsia" w:hAnsiTheme="minorEastAsia" w:hint="eastAsia"/>
                <w:szCs w:val="21"/>
              </w:rPr>
              <w:t>。</w:t>
            </w:r>
          </w:p>
          <w:p w:rsidR="00592C51" w:rsidRPr="00787A7D" w:rsidRDefault="00592C51" w:rsidP="00592C51">
            <w:pPr>
              <w:rPr>
                <w:rFonts w:asciiTheme="minorEastAsia" w:eastAsiaTheme="minorEastAsia" w:hAnsiTheme="minorEastAsia"/>
                <w:szCs w:val="21"/>
                <w:highlight w:val="yellow"/>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当某个关键限值的监视结果反复发生偏离或偏离原因涉及相应控制措施的控制能力时，H</w:t>
            </w:r>
            <w:r w:rsidRPr="00787A7D">
              <w:rPr>
                <w:rFonts w:asciiTheme="minorEastAsia" w:eastAsiaTheme="minorEastAsia" w:hAnsiTheme="minorEastAsia"/>
                <w:szCs w:val="21"/>
              </w:rPr>
              <w:t>ACCP</w:t>
            </w:r>
            <w:r w:rsidRPr="00787A7D">
              <w:rPr>
                <w:rFonts w:asciiTheme="minorEastAsia" w:eastAsiaTheme="minorEastAsia" w:hAnsiTheme="minorEastAsia" w:hint="eastAsia"/>
                <w:szCs w:val="21"/>
              </w:rPr>
              <w:t>小组应重新评估相关控制措施的有效性和适宜性，必要时对其予以改进并更新，保持纠偏记录。</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见</w:t>
            </w:r>
            <w:r w:rsidRPr="00787A7D">
              <w:rPr>
                <w:rFonts w:asciiTheme="minorEastAsia" w:eastAsiaTheme="minorEastAsia" w:hAnsiTheme="minorEastAsia" w:hint="eastAsia"/>
                <w:szCs w:val="21"/>
                <w:u w:val="single"/>
              </w:rPr>
              <w:t xml:space="preserve"> </w:t>
            </w:r>
            <w:r w:rsidRPr="00787A7D">
              <w:rPr>
                <w:rFonts w:asciiTheme="minorEastAsia" w:eastAsiaTheme="minorEastAsia" w:hAnsiTheme="minorEastAsia"/>
                <w:szCs w:val="21"/>
                <w:u w:val="single"/>
              </w:rPr>
              <w:t xml:space="preserve"> </w:t>
            </w:r>
            <w:r w:rsidRPr="00787A7D">
              <w:rPr>
                <w:rFonts w:asciiTheme="minorEastAsia" w:eastAsiaTheme="minorEastAsia" w:hAnsiTheme="minorEastAsia" w:hint="eastAsia"/>
                <w:szCs w:val="21"/>
                <w:u w:val="single"/>
              </w:rPr>
              <w:t>纠偏记录，审核周期内未发生</w:t>
            </w:r>
            <w:r w:rsidRPr="00787A7D">
              <w:rPr>
                <w:rFonts w:asciiTheme="minorEastAsia" w:eastAsiaTheme="minorEastAsia" w:hAnsiTheme="minorEastAsia"/>
                <w:szCs w:val="21"/>
                <w:u w:val="single"/>
              </w:rPr>
              <w:t xml:space="preserve">     </w:t>
            </w:r>
            <w:r w:rsidRPr="00787A7D">
              <w:rPr>
                <w:rFonts w:asciiTheme="minorEastAsia" w:eastAsiaTheme="minorEastAsia" w:hAnsiTheme="minorEastAsia"/>
                <w:color w:val="0000FF"/>
                <w:szCs w:val="21"/>
                <w:u w:val="single"/>
              </w:rPr>
              <w:t xml:space="preserve">       </w:t>
            </w:r>
          </w:p>
          <w:p w:rsidR="00592C51" w:rsidRPr="00787A7D" w:rsidRDefault="00592C51" w:rsidP="00592C51">
            <w:pPr>
              <w:pStyle w:val="a0"/>
              <w:rPr>
                <w:rFonts w:asciiTheme="minorEastAsia" w:eastAsiaTheme="minorEastAsia" w:hAnsiTheme="minorEastAsia"/>
                <w:sz w:val="21"/>
                <w:szCs w:val="21"/>
              </w:rPr>
            </w:pPr>
          </w:p>
          <w:p w:rsidR="00592C51" w:rsidRPr="00787A7D" w:rsidRDefault="00592C51" w:rsidP="00592C51">
            <w:pPr>
              <w:pStyle w:val="a0"/>
              <w:rPr>
                <w:rFonts w:asciiTheme="minorEastAsia" w:eastAsiaTheme="minorEastAsia" w:hAnsiTheme="minorEastAsia"/>
                <w:sz w:val="21"/>
                <w:szCs w:val="21"/>
              </w:rPr>
            </w:pPr>
          </w:p>
        </w:tc>
        <w:tc>
          <w:tcPr>
            <w:tcW w:w="1074"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符合</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不符合</w:t>
            </w:r>
          </w:p>
        </w:tc>
      </w:tr>
      <w:tr w:rsidR="00592C51" w:rsidRPr="00787A7D" w:rsidTr="0086183B">
        <w:trPr>
          <w:gridAfter w:val="1"/>
          <w:wAfter w:w="32" w:type="dxa"/>
          <w:trHeight w:val="1057"/>
        </w:trPr>
        <w:tc>
          <w:tcPr>
            <w:tcW w:w="1788" w:type="dxa"/>
            <w:vMerge/>
            <w:shd w:val="clear" w:color="auto" w:fill="auto"/>
          </w:tcPr>
          <w:p w:rsidR="00592C51" w:rsidRPr="00787A7D" w:rsidRDefault="00592C51" w:rsidP="00592C51">
            <w:pPr>
              <w:rPr>
                <w:rFonts w:asciiTheme="minorEastAsia" w:eastAsiaTheme="minorEastAsia" w:hAnsiTheme="minorEastAsia"/>
                <w:szCs w:val="21"/>
              </w:rPr>
            </w:pPr>
          </w:p>
        </w:tc>
        <w:tc>
          <w:tcPr>
            <w:tcW w:w="1100" w:type="dxa"/>
            <w:gridSpan w:val="2"/>
            <w:shd w:val="clear" w:color="auto" w:fill="auto"/>
          </w:tcPr>
          <w:p w:rsidR="00592C51" w:rsidRPr="00787A7D" w:rsidRDefault="00592C51" w:rsidP="00592C51">
            <w:pPr>
              <w:rPr>
                <w:rFonts w:asciiTheme="minorEastAsia" w:eastAsiaTheme="minorEastAsia" w:hAnsiTheme="minorEastAsia"/>
                <w:szCs w:val="21"/>
              </w:rPr>
            </w:pPr>
          </w:p>
        </w:tc>
        <w:tc>
          <w:tcPr>
            <w:tcW w:w="677" w:type="dxa"/>
            <w:shd w:val="clear" w:color="auto" w:fill="auto"/>
          </w:tcPr>
          <w:p w:rsidR="00592C51" w:rsidRPr="00787A7D" w:rsidRDefault="00592C51" w:rsidP="00592C51">
            <w:pPr>
              <w:rPr>
                <w:rFonts w:asciiTheme="minorEastAsia" w:eastAsiaTheme="minorEastAsia" w:hAnsiTheme="minorEastAsia"/>
                <w:szCs w:val="21"/>
              </w:rPr>
            </w:pPr>
          </w:p>
        </w:tc>
        <w:tc>
          <w:tcPr>
            <w:tcW w:w="9807" w:type="dxa"/>
            <w:shd w:val="clear" w:color="auto" w:fill="auto"/>
          </w:tcPr>
          <w:p w:rsidR="00592C51" w:rsidRPr="00787A7D" w:rsidRDefault="00592C51" w:rsidP="00592C51">
            <w:pPr>
              <w:rPr>
                <w:rFonts w:asciiTheme="minorEastAsia" w:eastAsiaTheme="minorEastAsia" w:hAnsiTheme="minorEastAsia"/>
                <w:szCs w:val="21"/>
              </w:rPr>
            </w:pPr>
          </w:p>
        </w:tc>
        <w:tc>
          <w:tcPr>
            <w:tcW w:w="1074" w:type="dxa"/>
            <w:shd w:val="clear" w:color="auto" w:fill="auto"/>
          </w:tcPr>
          <w:p w:rsidR="00592C51" w:rsidRPr="00787A7D" w:rsidRDefault="00592C51" w:rsidP="00592C51">
            <w:pPr>
              <w:rPr>
                <w:rFonts w:asciiTheme="minorEastAsia" w:eastAsiaTheme="minorEastAsia" w:hAnsiTheme="minorEastAsia"/>
                <w:szCs w:val="21"/>
              </w:rPr>
            </w:pPr>
          </w:p>
        </w:tc>
      </w:tr>
      <w:tr w:rsidR="00592C51" w:rsidRPr="00787A7D" w:rsidTr="0086183B">
        <w:trPr>
          <w:gridAfter w:val="1"/>
          <w:wAfter w:w="32" w:type="dxa"/>
          <w:trHeight w:val="3591"/>
        </w:trPr>
        <w:tc>
          <w:tcPr>
            <w:tcW w:w="1788" w:type="dxa"/>
            <w:vMerge/>
            <w:shd w:val="clear" w:color="auto" w:fill="auto"/>
          </w:tcPr>
          <w:p w:rsidR="00592C51" w:rsidRPr="00787A7D" w:rsidRDefault="00592C51" w:rsidP="00592C51">
            <w:pPr>
              <w:rPr>
                <w:rFonts w:asciiTheme="minorEastAsia" w:eastAsiaTheme="minorEastAsia" w:hAnsiTheme="minorEastAsia"/>
                <w:szCs w:val="21"/>
              </w:rPr>
            </w:pPr>
          </w:p>
        </w:tc>
        <w:tc>
          <w:tcPr>
            <w:tcW w:w="1100" w:type="dxa"/>
            <w:gridSpan w:val="2"/>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8.5.4.5实施危害控制计划</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H（V1.0）4.3.4.3  </w:t>
            </w:r>
          </w:p>
          <w:p w:rsidR="00592C51" w:rsidRPr="00787A7D" w:rsidRDefault="00592C51" w:rsidP="00592C51">
            <w:pPr>
              <w:rPr>
                <w:rFonts w:asciiTheme="minorEastAsia" w:eastAsiaTheme="minorEastAsia" w:hAnsiTheme="minorEastAsia"/>
                <w:szCs w:val="21"/>
              </w:rPr>
            </w:pPr>
          </w:p>
        </w:tc>
        <w:tc>
          <w:tcPr>
            <w:tcW w:w="67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现场查看</w:t>
            </w:r>
          </w:p>
        </w:tc>
        <w:tc>
          <w:tcPr>
            <w:tcW w:w="980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OPRP计划的实施情况：“</w:t>
            </w:r>
            <w:r w:rsidR="00122F44" w:rsidRPr="00787A7D">
              <w:rPr>
                <w:rFonts w:asciiTheme="minorEastAsia" w:eastAsiaTheme="minorEastAsia" w:hAnsiTheme="minorEastAsia" w:hint="eastAsia"/>
                <w:szCs w:val="21"/>
              </w:rPr>
              <w:t>见餐</w:t>
            </w:r>
            <w:r w:rsidR="00122F44" w:rsidRPr="00787A7D">
              <w:rPr>
                <w:rFonts w:asciiTheme="minorEastAsia" w:eastAsiaTheme="minorEastAsia" w:hAnsiTheme="minorEastAsia"/>
                <w:szCs w:val="21"/>
              </w:rPr>
              <w:t>饮管理部</w:t>
            </w:r>
            <w:r w:rsidR="00BE1AE0" w:rsidRPr="00787A7D">
              <w:rPr>
                <w:rFonts w:asciiTheme="minorEastAsia" w:eastAsiaTheme="minorEastAsia" w:hAnsiTheme="minorEastAsia" w:hint="eastAsia"/>
                <w:szCs w:val="21"/>
              </w:rPr>
              <w:t>审核记录</w:t>
            </w:r>
            <w:r w:rsidRPr="00787A7D">
              <w:rPr>
                <w:rFonts w:asciiTheme="minorEastAsia" w:eastAsiaTheme="minorEastAsia" w:hAnsiTheme="minorEastAsia" w:hint="eastAsia"/>
                <w:szCs w:val="21"/>
              </w:rPr>
              <w:t>”</w:t>
            </w:r>
          </w:p>
          <w:tbl>
            <w:tblPr>
              <w:tblStyle w:val="ac"/>
              <w:tblW w:w="9043" w:type="dxa"/>
              <w:tblLayout w:type="fixed"/>
              <w:tblLook w:val="04A0" w:firstRow="1" w:lastRow="0" w:firstColumn="1" w:lastColumn="0" w:noHBand="0" w:noVBand="1"/>
            </w:tblPr>
            <w:tblGrid>
              <w:gridCol w:w="924"/>
              <w:gridCol w:w="1935"/>
              <w:gridCol w:w="1662"/>
              <w:gridCol w:w="1275"/>
              <w:gridCol w:w="1898"/>
              <w:gridCol w:w="1349"/>
            </w:tblGrid>
            <w:tr w:rsidR="00592C51" w:rsidRPr="00787A7D">
              <w:tc>
                <w:tcPr>
                  <w:tcW w:w="924" w:type="dxa"/>
                </w:tcPr>
                <w:p w:rsidR="00592C51" w:rsidRPr="00787A7D" w:rsidRDefault="00592C51" w:rsidP="00592C51">
                  <w:pPr>
                    <w:rPr>
                      <w:rFonts w:asciiTheme="minorEastAsia" w:eastAsiaTheme="minorEastAsia" w:hAnsiTheme="minorEastAsia"/>
                      <w:szCs w:val="21"/>
                    </w:rPr>
                  </w:pPr>
                </w:p>
              </w:tc>
              <w:tc>
                <w:tcPr>
                  <w:tcW w:w="1935"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地点</w:t>
                  </w:r>
                </w:p>
              </w:tc>
              <w:tc>
                <w:tcPr>
                  <w:tcW w:w="1662"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操作限值</w:t>
                  </w:r>
                </w:p>
              </w:tc>
              <w:tc>
                <w:tcPr>
                  <w:tcW w:w="1275"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记录情况</w:t>
                  </w:r>
                </w:p>
              </w:tc>
              <w:tc>
                <w:tcPr>
                  <w:tcW w:w="1898"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现场显示</w:t>
                  </w:r>
                </w:p>
              </w:tc>
              <w:tc>
                <w:tcPr>
                  <w:tcW w:w="1349"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结论</w:t>
                  </w:r>
                </w:p>
              </w:tc>
            </w:tr>
            <w:tr w:rsidR="00592C51" w:rsidRPr="00787A7D">
              <w:tc>
                <w:tcPr>
                  <w:tcW w:w="924"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OPRP1</w:t>
                  </w:r>
                </w:p>
              </w:tc>
              <w:tc>
                <w:tcPr>
                  <w:tcW w:w="1935" w:type="dxa"/>
                </w:tcPr>
                <w:p w:rsidR="00592C51" w:rsidRPr="00787A7D" w:rsidRDefault="00592C51" w:rsidP="00592C51">
                  <w:pPr>
                    <w:rPr>
                      <w:rFonts w:asciiTheme="minorEastAsia" w:eastAsiaTheme="minorEastAsia" w:hAnsiTheme="minorEastAsia"/>
                      <w:szCs w:val="21"/>
                    </w:rPr>
                  </w:pPr>
                </w:p>
              </w:tc>
              <w:tc>
                <w:tcPr>
                  <w:tcW w:w="1662" w:type="dxa"/>
                </w:tcPr>
                <w:p w:rsidR="00592C51" w:rsidRPr="00787A7D" w:rsidRDefault="00592C51" w:rsidP="00592C51">
                  <w:pPr>
                    <w:rPr>
                      <w:rFonts w:asciiTheme="minorEastAsia" w:eastAsiaTheme="minorEastAsia" w:hAnsiTheme="minorEastAsia"/>
                      <w:szCs w:val="21"/>
                    </w:rPr>
                  </w:pPr>
                </w:p>
              </w:tc>
              <w:tc>
                <w:tcPr>
                  <w:tcW w:w="1275" w:type="dxa"/>
                </w:tcPr>
                <w:p w:rsidR="00592C51" w:rsidRPr="00787A7D" w:rsidRDefault="00592C51" w:rsidP="00592C51">
                  <w:pPr>
                    <w:rPr>
                      <w:rFonts w:asciiTheme="minorEastAsia" w:eastAsiaTheme="minorEastAsia" w:hAnsiTheme="minorEastAsia"/>
                      <w:szCs w:val="21"/>
                    </w:rPr>
                  </w:pPr>
                </w:p>
              </w:tc>
              <w:tc>
                <w:tcPr>
                  <w:tcW w:w="1898" w:type="dxa"/>
                </w:tcPr>
                <w:p w:rsidR="00592C51" w:rsidRPr="00787A7D" w:rsidRDefault="00592C51" w:rsidP="00592C51">
                  <w:pPr>
                    <w:rPr>
                      <w:rFonts w:asciiTheme="minorEastAsia" w:eastAsiaTheme="minorEastAsia" w:hAnsiTheme="minorEastAsia"/>
                      <w:szCs w:val="21"/>
                    </w:rPr>
                  </w:pPr>
                </w:p>
              </w:tc>
              <w:tc>
                <w:tcPr>
                  <w:tcW w:w="1349" w:type="dxa"/>
                </w:tcPr>
                <w:p w:rsidR="00592C51" w:rsidRPr="00787A7D" w:rsidRDefault="00592C51" w:rsidP="00592C51">
                  <w:pPr>
                    <w:rPr>
                      <w:rFonts w:asciiTheme="minorEastAsia" w:eastAsiaTheme="minorEastAsia" w:hAnsiTheme="minorEastAsia"/>
                      <w:szCs w:val="21"/>
                    </w:rPr>
                  </w:pPr>
                </w:p>
              </w:tc>
            </w:tr>
            <w:tr w:rsidR="00592C51" w:rsidRPr="00787A7D">
              <w:tc>
                <w:tcPr>
                  <w:tcW w:w="924"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OPRP2</w:t>
                  </w:r>
                </w:p>
              </w:tc>
              <w:tc>
                <w:tcPr>
                  <w:tcW w:w="1935" w:type="dxa"/>
                </w:tcPr>
                <w:p w:rsidR="00592C51" w:rsidRPr="00787A7D" w:rsidRDefault="00592C51" w:rsidP="00592C51">
                  <w:pPr>
                    <w:rPr>
                      <w:rFonts w:asciiTheme="minorEastAsia" w:eastAsiaTheme="minorEastAsia" w:hAnsiTheme="minorEastAsia"/>
                      <w:szCs w:val="21"/>
                    </w:rPr>
                  </w:pPr>
                </w:p>
              </w:tc>
              <w:tc>
                <w:tcPr>
                  <w:tcW w:w="1662" w:type="dxa"/>
                </w:tcPr>
                <w:p w:rsidR="00592C51" w:rsidRPr="00787A7D" w:rsidRDefault="00592C51" w:rsidP="00592C51">
                  <w:pPr>
                    <w:rPr>
                      <w:rFonts w:asciiTheme="minorEastAsia" w:eastAsiaTheme="minorEastAsia" w:hAnsiTheme="minorEastAsia"/>
                      <w:szCs w:val="21"/>
                    </w:rPr>
                  </w:pPr>
                </w:p>
              </w:tc>
              <w:tc>
                <w:tcPr>
                  <w:tcW w:w="1275" w:type="dxa"/>
                </w:tcPr>
                <w:p w:rsidR="00592C51" w:rsidRPr="00787A7D" w:rsidRDefault="00592C51" w:rsidP="00592C51">
                  <w:pPr>
                    <w:rPr>
                      <w:rFonts w:asciiTheme="minorEastAsia" w:eastAsiaTheme="minorEastAsia" w:hAnsiTheme="minorEastAsia"/>
                      <w:szCs w:val="21"/>
                    </w:rPr>
                  </w:pPr>
                </w:p>
              </w:tc>
              <w:tc>
                <w:tcPr>
                  <w:tcW w:w="1898" w:type="dxa"/>
                </w:tcPr>
                <w:p w:rsidR="00592C51" w:rsidRPr="00787A7D" w:rsidRDefault="00592C51" w:rsidP="00592C51">
                  <w:pPr>
                    <w:rPr>
                      <w:rFonts w:asciiTheme="minorEastAsia" w:eastAsiaTheme="minorEastAsia" w:hAnsiTheme="minorEastAsia"/>
                      <w:szCs w:val="21"/>
                    </w:rPr>
                  </w:pPr>
                </w:p>
              </w:tc>
              <w:tc>
                <w:tcPr>
                  <w:tcW w:w="1349" w:type="dxa"/>
                </w:tcPr>
                <w:p w:rsidR="00592C51" w:rsidRPr="00787A7D" w:rsidRDefault="00592C51" w:rsidP="00592C51">
                  <w:pPr>
                    <w:rPr>
                      <w:rFonts w:asciiTheme="minorEastAsia" w:eastAsiaTheme="minorEastAsia" w:hAnsiTheme="minorEastAsia"/>
                      <w:szCs w:val="21"/>
                    </w:rPr>
                  </w:pPr>
                </w:p>
              </w:tc>
            </w:tr>
            <w:tr w:rsidR="00592C51" w:rsidRPr="00787A7D">
              <w:tc>
                <w:tcPr>
                  <w:tcW w:w="924"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OPRP3</w:t>
                  </w:r>
                </w:p>
              </w:tc>
              <w:tc>
                <w:tcPr>
                  <w:tcW w:w="1935" w:type="dxa"/>
                </w:tcPr>
                <w:p w:rsidR="00592C51" w:rsidRPr="00787A7D" w:rsidRDefault="00592C51" w:rsidP="00592C51">
                  <w:pPr>
                    <w:rPr>
                      <w:rFonts w:asciiTheme="minorEastAsia" w:eastAsiaTheme="minorEastAsia" w:hAnsiTheme="minorEastAsia"/>
                      <w:szCs w:val="21"/>
                    </w:rPr>
                  </w:pPr>
                </w:p>
              </w:tc>
              <w:tc>
                <w:tcPr>
                  <w:tcW w:w="1662" w:type="dxa"/>
                </w:tcPr>
                <w:p w:rsidR="00592C51" w:rsidRPr="00787A7D" w:rsidRDefault="00592C51" w:rsidP="00592C51">
                  <w:pPr>
                    <w:rPr>
                      <w:rFonts w:asciiTheme="minorEastAsia" w:eastAsiaTheme="minorEastAsia" w:hAnsiTheme="minorEastAsia"/>
                      <w:szCs w:val="21"/>
                    </w:rPr>
                  </w:pPr>
                </w:p>
              </w:tc>
              <w:tc>
                <w:tcPr>
                  <w:tcW w:w="1275" w:type="dxa"/>
                </w:tcPr>
                <w:p w:rsidR="00592C51" w:rsidRPr="00787A7D" w:rsidRDefault="00592C51" w:rsidP="00592C51">
                  <w:pPr>
                    <w:rPr>
                      <w:rFonts w:asciiTheme="minorEastAsia" w:eastAsiaTheme="minorEastAsia" w:hAnsiTheme="minorEastAsia"/>
                      <w:szCs w:val="21"/>
                    </w:rPr>
                  </w:pPr>
                </w:p>
              </w:tc>
              <w:tc>
                <w:tcPr>
                  <w:tcW w:w="1898" w:type="dxa"/>
                </w:tcPr>
                <w:p w:rsidR="00592C51" w:rsidRPr="00787A7D" w:rsidRDefault="00592C51" w:rsidP="00592C51">
                  <w:pPr>
                    <w:rPr>
                      <w:rFonts w:asciiTheme="minorEastAsia" w:eastAsiaTheme="minorEastAsia" w:hAnsiTheme="minorEastAsia"/>
                      <w:szCs w:val="21"/>
                    </w:rPr>
                  </w:pPr>
                </w:p>
              </w:tc>
              <w:tc>
                <w:tcPr>
                  <w:tcW w:w="1349" w:type="dxa"/>
                </w:tcPr>
                <w:p w:rsidR="00592C51" w:rsidRPr="00787A7D" w:rsidRDefault="00592C51" w:rsidP="00592C51">
                  <w:pPr>
                    <w:rPr>
                      <w:rFonts w:asciiTheme="minorEastAsia" w:eastAsiaTheme="minorEastAsia" w:hAnsiTheme="minorEastAsia"/>
                      <w:szCs w:val="21"/>
                    </w:rPr>
                  </w:pPr>
                </w:p>
              </w:tc>
            </w:tr>
          </w:tbl>
          <w:p w:rsidR="00592C51" w:rsidRPr="00787A7D" w:rsidRDefault="00592C51" w:rsidP="00592C51">
            <w:pPr>
              <w:rPr>
                <w:rFonts w:asciiTheme="minorEastAsia" w:eastAsiaTheme="minorEastAsia" w:hAnsiTheme="minorEastAsia"/>
                <w:szCs w:val="21"/>
                <w:highlight w:val="cyan"/>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HACCP计划的实施情况：“见</w:t>
            </w:r>
            <w:r w:rsidR="00034738" w:rsidRPr="00787A7D">
              <w:rPr>
                <w:rFonts w:asciiTheme="minorEastAsia" w:eastAsiaTheme="minorEastAsia" w:hAnsiTheme="minorEastAsia" w:hint="eastAsia"/>
                <w:szCs w:val="21"/>
              </w:rPr>
              <w:t>餐</w:t>
            </w:r>
            <w:r w:rsidR="00034738" w:rsidRPr="00787A7D">
              <w:rPr>
                <w:rFonts w:asciiTheme="minorEastAsia" w:eastAsiaTheme="minorEastAsia" w:hAnsiTheme="minorEastAsia"/>
                <w:szCs w:val="21"/>
              </w:rPr>
              <w:t>饮管理部</w:t>
            </w:r>
            <w:r w:rsidRPr="00787A7D">
              <w:rPr>
                <w:rFonts w:asciiTheme="minorEastAsia" w:eastAsiaTheme="minorEastAsia" w:hAnsiTheme="minorEastAsia" w:hint="eastAsia"/>
                <w:szCs w:val="21"/>
              </w:rPr>
              <w:t>审核记录”</w:t>
            </w:r>
          </w:p>
          <w:tbl>
            <w:tblPr>
              <w:tblStyle w:val="ac"/>
              <w:tblW w:w="9043" w:type="dxa"/>
              <w:tblLayout w:type="fixed"/>
              <w:tblLook w:val="04A0" w:firstRow="1" w:lastRow="0" w:firstColumn="1" w:lastColumn="0" w:noHBand="0" w:noVBand="1"/>
            </w:tblPr>
            <w:tblGrid>
              <w:gridCol w:w="934"/>
              <w:gridCol w:w="1925"/>
              <w:gridCol w:w="1662"/>
              <w:gridCol w:w="1558"/>
              <w:gridCol w:w="1615"/>
              <w:gridCol w:w="1349"/>
            </w:tblGrid>
            <w:tr w:rsidR="00592C51" w:rsidRPr="00787A7D">
              <w:tc>
                <w:tcPr>
                  <w:tcW w:w="934" w:type="dxa"/>
                </w:tcPr>
                <w:p w:rsidR="00592C51" w:rsidRPr="00787A7D" w:rsidRDefault="00592C51" w:rsidP="00592C51">
                  <w:pPr>
                    <w:rPr>
                      <w:rFonts w:asciiTheme="minorEastAsia" w:eastAsiaTheme="minorEastAsia" w:hAnsiTheme="minorEastAsia"/>
                      <w:szCs w:val="21"/>
                    </w:rPr>
                  </w:pPr>
                </w:p>
              </w:tc>
              <w:tc>
                <w:tcPr>
                  <w:tcW w:w="1925"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地点</w:t>
                  </w:r>
                </w:p>
              </w:tc>
              <w:tc>
                <w:tcPr>
                  <w:tcW w:w="1662"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关键限值CL</w:t>
                  </w:r>
                </w:p>
              </w:tc>
              <w:tc>
                <w:tcPr>
                  <w:tcW w:w="1558"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记录情况</w:t>
                  </w:r>
                </w:p>
              </w:tc>
              <w:tc>
                <w:tcPr>
                  <w:tcW w:w="1615"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现场显示</w:t>
                  </w:r>
                </w:p>
              </w:tc>
              <w:tc>
                <w:tcPr>
                  <w:tcW w:w="1349"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结论</w:t>
                  </w:r>
                </w:p>
              </w:tc>
            </w:tr>
            <w:tr w:rsidR="00592C51" w:rsidRPr="00787A7D">
              <w:tc>
                <w:tcPr>
                  <w:tcW w:w="934"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CCP1</w:t>
                  </w:r>
                </w:p>
              </w:tc>
              <w:tc>
                <w:tcPr>
                  <w:tcW w:w="1925" w:type="dxa"/>
                </w:tcPr>
                <w:p w:rsidR="00592C51" w:rsidRPr="00787A7D" w:rsidRDefault="00592C51" w:rsidP="00592C51">
                  <w:pPr>
                    <w:rPr>
                      <w:rFonts w:asciiTheme="minorEastAsia" w:eastAsiaTheme="minorEastAsia" w:hAnsiTheme="minorEastAsia"/>
                      <w:szCs w:val="21"/>
                    </w:rPr>
                  </w:pPr>
                </w:p>
              </w:tc>
              <w:tc>
                <w:tcPr>
                  <w:tcW w:w="1662" w:type="dxa"/>
                </w:tcPr>
                <w:p w:rsidR="00592C51" w:rsidRPr="00787A7D" w:rsidRDefault="00592C51" w:rsidP="00592C51">
                  <w:pPr>
                    <w:rPr>
                      <w:rFonts w:asciiTheme="minorEastAsia" w:eastAsiaTheme="minorEastAsia" w:hAnsiTheme="minorEastAsia"/>
                      <w:szCs w:val="21"/>
                    </w:rPr>
                  </w:pPr>
                </w:p>
              </w:tc>
              <w:tc>
                <w:tcPr>
                  <w:tcW w:w="1558" w:type="dxa"/>
                </w:tcPr>
                <w:p w:rsidR="00592C51" w:rsidRPr="00787A7D" w:rsidRDefault="00592C51" w:rsidP="00592C51">
                  <w:pPr>
                    <w:rPr>
                      <w:rFonts w:asciiTheme="minorEastAsia" w:eastAsiaTheme="minorEastAsia" w:hAnsiTheme="minorEastAsia"/>
                      <w:szCs w:val="21"/>
                    </w:rPr>
                  </w:pPr>
                </w:p>
              </w:tc>
              <w:tc>
                <w:tcPr>
                  <w:tcW w:w="1615" w:type="dxa"/>
                </w:tcPr>
                <w:p w:rsidR="00592C51" w:rsidRPr="00787A7D" w:rsidRDefault="00592C51" w:rsidP="00592C51">
                  <w:pPr>
                    <w:rPr>
                      <w:rFonts w:asciiTheme="minorEastAsia" w:eastAsiaTheme="minorEastAsia" w:hAnsiTheme="minorEastAsia"/>
                      <w:szCs w:val="21"/>
                    </w:rPr>
                  </w:pPr>
                </w:p>
              </w:tc>
              <w:tc>
                <w:tcPr>
                  <w:tcW w:w="1349" w:type="dxa"/>
                </w:tcPr>
                <w:p w:rsidR="00592C51" w:rsidRPr="00787A7D" w:rsidRDefault="00592C51" w:rsidP="00592C51">
                  <w:pPr>
                    <w:rPr>
                      <w:rFonts w:asciiTheme="minorEastAsia" w:eastAsiaTheme="minorEastAsia" w:hAnsiTheme="minorEastAsia"/>
                      <w:szCs w:val="21"/>
                    </w:rPr>
                  </w:pPr>
                </w:p>
              </w:tc>
            </w:tr>
            <w:tr w:rsidR="00592C51" w:rsidRPr="00787A7D">
              <w:tc>
                <w:tcPr>
                  <w:tcW w:w="934"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CCP2</w:t>
                  </w:r>
                </w:p>
              </w:tc>
              <w:tc>
                <w:tcPr>
                  <w:tcW w:w="1925" w:type="dxa"/>
                </w:tcPr>
                <w:p w:rsidR="00592C51" w:rsidRPr="00787A7D" w:rsidRDefault="00592C51" w:rsidP="00592C51">
                  <w:pPr>
                    <w:rPr>
                      <w:rFonts w:asciiTheme="minorEastAsia" w:eastAsiaTheme="minorEastAsia" w:hAnsiTheme="minorEastAsia"/>
                      <w:szCs w:val="21"/>
                    </w:rPr>
                  </w:pPr>
                </w:p>
              </w:tc>
              <w:tc>
                <w:tcPr>
                  <w:tcW w:w="1662" w:type="dxa"/>
                </w:tcPr>
                <w:p w:rsidR="00592C51" w:rsidRPr="00787A7D" w:rsidRDefault="00592C51" w:rsidP="00592C51">
                  <w:pPr>
                    <w:rPr>
                      <w:rFonts w:asciiTheme="minorEastAsia" w:eastAsiaTheme="minorEastAsia" w:hAnsiTheme="minorEastAsia"/>
                      <w:szCs w:val="21"/>
                    </w:rPr>
                  </w:pPr>
                </w:p>
              </w:tc>
              <w:tc>
                <w:tcPr>
                  <w:tcW w:w="1558" w:type="dxa"/>
                </w:tcPr>
                <w:p w:rsidR="00592C51" w:rsidRPr="00787A7D" w:rsidRDefault="00592C51" w:rsidP="00592C51">
                  <w:pPr>
                    <w:rPr>
                      <w:rFonts w:asciiTheme="minorEastAsia" w:eastAsiaTheme="minorEastAsia" w:hAnsiTheme="minorEastAsia"/>
                      <w:szCs w:val="21"/>
                    </w:rPr>
                  </w:pPr>
                </w:p>
              </w:tc>
              <w:tc>
                <w:tcPr>
                  <w:tcW w:w="1615" w:type="dxa"/>
                </w:tcPr>
                <w:p w:rsidR="00592C51" w:rsidRPr="00787A7D" w:rsidRDefault="00592C51" w:rsidP="00592C51">
                  <w:pPr>
                    <w:rPr>
                      <w:rFonts w:asciiTheme="minorEastAsia" w:eastAsiaTheme="minorEastAsia" w:hAnsiTheme="minorEastAsia"/>
                      <w:szCs w:val="21"/>
                    </w:rPr>
                  </w:pPr>
                </w:p>
              </w:tc>
              <w:tc>
                <w:tcPr>
                  <w:tcW w:w="1349" w:type="dxa"/>
                </w:tcPr>
                <w:p w:rsidR="00592C51" w:rsidRPr="00787A7D" w:rsidRDefault="00592C51" w:rsidP="00592C51">
                  <w:pPr>
                    <w:rPr>
                      <w:rFonts w:asciiTheme="minorEastAsia" w:eastAsiaTheme="minorEastAsia" w:hAnsiTheme="minorEastAsia"/>
                      <w:szCs w:val="21"/>
                    </w:rPr>
                  </w:pPr>
                </w:p>
              </w:tc>
            </w:tr>
            <w:tr w:rsidR="00592C51" w:rsidRPr="00787A7D">
              <w:tc>
                <w:tcPr>
                  <w:tcW w:w="934"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CCP3</w:t>
                  </w:r>
                </w:p>
              </w:tc>
              <w:tc>
                <w:tcPr>
                  <w:tcW w:w="1925" w:type="dxa"/>
                </w:tcPr>
                <w:p w:rsidR="00592C51" w:rsidRPr="00787A7D" w:rsidRDefault="00592C51" w:rsidP="00592C51">
                  <w:pPr>
                    <w:rPr>
                      <w:rFonts w:asciiTheme="minorEastAsia" w:eastAsiaTheme="minorEastAsia" w:hAnsiTheme="minorEastAsia"/>
                      <w:szCs w:val="21"/>
                    </w:rPr>
                  </w:pPr>
                </w:p>
              </w:tc>
              <w:tc>
                <w:tcPr>
                  <w:tcW w:w="1662" w:type="dxa"/>
                </w:tcPr>
                <w:p w:rsidR="00592C51" w:rsidRPr="00787A7D" w:rsidRDefault="00592C51" w:rsidP="00592C51">
                  <w:pPr>
                    <w:rPr>
                      <w:rFonts w:asciiTheme="minorEastAsia" w:eastAsiaTheme="minorEastAsia" w:hAnsiTheme="minorEastAsia"/>
                      <w:szCs w:val="21"/>
                    </w:rPr>
                  </w:pPr>
                </w:p>
              </w:tc>
              <w:tc>
                <w:tcPr>
                  <w:tcW w:w="1558" w:type="dxa"/>
                </w:tcPr>
                <w:p w:rsidR="00592C51" w:rsidRPr="00787A7D" w:rsidRDefault="00592C51" w:rsidP="00592C51">
                  <w:pPr>
                    <w:rPr>
                      <w:rFonts w:asciiTheme="minorEastAsia" w:eastAsiaTheme="minorEastAsia" w:hAnsiTheme="minorEastAsia"/>
                      <w:szCs w:val="21"/>
                    </w:rPr>
                  </w:pPr>
                </w:p>
              </w:tc>
              <w:tc>
                <w:tcPr>
                  <w:tcW w:w="1615" w:type="dxa"/>
                </w:tcPr>
                <w:p w:rsidR="00592C51" w:rsidRPr="00787A7D" w:rsidRDefault="00592C51" w:rsidP="00592C51">
                  <w:pPr>
                    <w:rPr>
                      <w:rFonts w:asciiTheme="minorEastAsia" w:eastAsiaTheme="minorEastAsia" w:hAnsiTheme="minorEastAsia"/>
                      <w:szCs w:val="21"/>
                    </w:rPr>
                  </w:pPr>
                </w:p>
              </w:tc>
              <w:tc>
                <w:tcPr>
                  <w:tcW w:w="1349" w:type="dxa"/>
                </w:tcPr>
                <w:p w:rsidR="00592C51" w:rsidRPr="00787A7D" w:rsidRDefault="00592C51" w:rsidP="00592C51">
                  <w:pPr>
                    <w:rPr>
                      <w:rFonts w:asciiTheme="minorEastAsia" w:eastAsiaTheme="minorEastAsia" w:hAnsiTheme="minorEastAsia"/>
                      <w:szCs w:val="21"/>
                    </w:rPr>
                  </w:pPr>
                </w:p>
              </w:tc>
            </w:tr>
          </w:tbl>
          <w:p w:rsidR="00592C51" w:rsidRPr="00787A7D" w:rsidRDefault="00592C51" w:rsidP="00592C51">
            <w:pPr>
              <w:rPr>
                <w:rFonts w:asciiTheme="minorEastAsia" w:eastAsiaTheme="minorEastAsia" w:hAnsiTheme="minorEastAsia"/>
                <w:szCs w:val="21"/>
              </w:rPr>
            </w:pPr>
          </w:p>
        </w:tc>
        <w:tc>
          <w:tcPr>
            <w:tcW w:w="1074"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符合</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不符合</w:t>
            </w:r>
          </w:p>
        </w:tc>
      </w:tr>
      <w:tr w:rsidR="00592C51" w:rsidRPr="00787A7D" w:rsidTr="0086183B">
        <w:trPr>
          <w:gridAfter w:val="1"/>
          <w:wAfter w:w="32" w:type="dxa"/>
          <w:trHeight w:val="486"/>
        </w:trPr>
        <w:tc>
          <w:tcPr>
            <w:tcW w:w="1788" w:type="dxa"/>
            <w:vMerge w:val="restart"/>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PRP和危害控制计划文件的更新</w:t>
            </w:r>
          </w:p>
        </w:tc>
        <w:tc>
          <w:tcPr>
            <w:tcW w:w="1100" w:type="dxa"/>
            <w:gridSpan w:val="2"/>
            <w:vMerge w:val="restart"/>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F8.6</w:t>
            </w:r>
          </w:p>
        </w:tc>
        <w:tc>
          <w:tcPr>
            <w:tcW w:w="67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文件名称</w:t>
            </w:r>
          </w:p>
        </w:tc>
        <w:tc>
          <w:tcPr>
            <w:tcW w:w="980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手册8.1.7 条款</w:t>
            </w:r>
          </w:p>
        </w:tc>
        <w:tc>
          <w:tcPr>
            <w:tcW w:w="1074" w:type="dxa"/>
            <w:vMerge w:val="restart"/>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符合</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不符合</w:t>
            </w:r>
          </w:p>
        </w:tc>
      </w:tr>
      <w:tr w:rsidR="00592C51" w:rsidRPr="00787A7D" w:rsidTr="0086183B">
        <w:trPr>
          <w:gridAfter w:val="1"/>
          <w:wAfter w:w="32" w:type="dxa"/>
          <w:trHeight w:val="3992"/>
        </w:trPr>
        <w:tc>
          <w:tcPr>
            <w:tcW w:w="1788" w:type="dxa"/>
            <w:vMerge/>
            <w:shd w:val="clear" w:color="auto" w:fill="auto"/>
          </w:tcPr>
          <w:p w:rsidR="00592C51" w:rsidRPr="00787A7D" w:rsidRDefault="00592C51" w:rsidP="00592C51">
            <w:pPr>
              <w:rPr>
                <w:rFonts w:asciiTheme="minorEastAsia" w:eastAsiaTheme="minorEastAsia" w:hAnsiTheme="minorEastAsia"/>
                <w:szCs w:val="21"/>
              </w:rPr>
            </w:pPr>
          </w:p>
        </w:tc>
        <w:tc>
          <w:tcPr>
            <w:tcW w:w="1100" w:type="dxa"/>
            <w:gridSpan w:val="2"/>
            <w:vMerge/>
            <w:shd w:val="clear" w:color="auto" w:fill="auto"/>
          </w:tcPr>
          <w:p w:rsidR="00592C51" w:rsidRPr="00787A7D" w:rsidRDefault="00592C51" w:rsidP="00592C51">
            <w:pPr>
              <w:rPr>
                <w:rFonts w:asciiTheme="minorEastAsia" w:eastAsiaTheme="minorEastAsia" w:hAnsiTheme="minorEastAsia"/>
                <w:szCs w:val="21"/>
              </w:rPr>
            </w:pPr>
          </w:p>
        </w:tc>
        <w:tc>
          <w:tcPr>
            <w:tcW w:w="67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制定OPRP计划和（或） HACCP计划后，组织对如下信息进行更新：</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审核周期内未发生</w:t>
            </w:r>
          </w:p>
          <w:tbl>
            <w:tblPr>
              <w:tblStyle w:val="ac"/>
              <w:tblW w:w="9043" w:type="dxa"/>
              <w:tblLayout w:type="fixed"/>
              <w:tblLook w:val="04A0" w:firstRow="1" w:lastRow="0" w:firstColumn="1" w:lastColumn="0" w:noHBand="0" w:noVBand="1"/>
            </w:tblPr>
            <w:tblGrid>
              <w:gridCol w:w="1925"/>
              <w:gridCol w:w="2300"/>
              <w:gridCol w:w="4818"/>
            </w:tblGrid>
            <w:tr w:rsidR="00592C51" w:rsidRPr="00787A7D">
              <w:tc>
                <w:tcPr>
                  <w:tcW w:w="1925"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变更的内容</w:t>
                  </w:r>
                </w:p>
              </w:tc>
              <w:tc>
                <w:tcPr>
                  <w:tcW w:w="230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变更的时间</w:t>
                  </w:r>
                </w:p>
              </w:tc>
              <w:tc>
                <w:tcPr>
                  <w:tcW w:w="4818"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变更的内容</w:t>
                  </w:r>
                </w:p>
              </w:tc>
            </w:tr>
            <w:tr w:rsidR="00592C51" w:rsidRPr="00787A7D">
              <w:tc>
                <w:tcPr>
                  <w:tcW w:w="1925"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原料、 辅料和与产品接触材料的特性</w:t>
                  </w:r>
                </w:p>
              </w:tc>
              <w:tc>
                <w:tcPr>
                  <w:tcW w:w="2300" w:type="dxa"/>
                </w:tcPr>
                <w:p w:rsidR="00592C51" w:rsidRPr="00787A7D" w:rsidRDefault="00592C51" w:rsidP="00592C51">
                  <w:pPr>
                    <w:rPr>
                      <w:rFonts w:asciiTheme="minorEastAsia" w:eastAsiaTheme="minorEastAsia" w:hAnsiTheme="minorEastAsia"/>
                      <w:szCs w:val="21"/>
                    </w:rPr>
                  </w:pPr>
                </w:p>
              </w:tc>
              <w:tc>
                <w:tcPr>
                  <w:tcW w:w="4818" w:type="dxa"/>
                </w:tcPr>
                <w:p w:rsidR="00592C51" w:rsidRPr="00787A7D" w:rsidRDefault="00592C51" w:rsidP="00592C51">
                  <w:pPr>
                    <w:rPr>
                      <w:rFonts w:asciiTheme="minorEastAsia" w:eastAsiaTheme="minorEastAsia" w:hAnsiTheme="minorEastAsia"/>
                      <w:szCs w:val="21"/>
                    </w:rPr>
                  </w:pPr>
                </w:p>
              </w:tc>
            </w:tr>
            <w:tr w:rsidR="00592C51" w:rsidRPr="00787A7D">
              <w:tc>
                <w:tcPr>
                  <w:tcW w:w="1925"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成品特性</w:t>
                  </w:r>
                </w:p>
              </w:tc>
              <w:tc>
                <w:tcPr>
                  <w:tcW w:w="2300" w:type="dxa"/>
                </w:tcPr>
                <w:p w:rsidR="00592C51" w:rsidRPr="00787A7D" w:rsidRDefault="00592C51" w:rsidP="00592C51">
                  <w:pPr>
                    <w:rPr>
                      <w:rFonts w:asciiTheme="minorEastAsia" w:eastAsiaTheme="minorEastAsia" w:hAnsiTheme="minorEastAsia"/>
                      <w:szCs w:val="21"/>
                    </w:rPr>
                  </w:pPr>
                </w:p>
              </w:tc>
              <w:tc>
                <w:tcPr>
                  <w:tcW w:w="4818" w:type="dxa"/>
                </w:tcPr>
                <w:p w:rsidR="00592C51" w:rsidRPr="00787A7D" w:rsidRDefault="00592C51" w:rsidP="00592C51">
                  <w:pPr>
                    <w:rPr>
                      <w:rFonts w:asciiTheme="minorEastAsia" w:eastAsiaTheme="minorEastAsia" w:hAnsiTheme="minorEastAsia"/>
                      <w:szCs w:val="21"/>
                    </w:rPr>
                  </w:pPr>
                </w:p>
              </w:tc>
            </w:tr>
            <w:tr w:rsidR="00592C51" w:rsidRPr="00787A7D">
              <w:tc>
                <w:tcPr>
                  <w:tcW w:w="1925"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预期用途</w:t>
                  </w:r>
                </w:p>
              </w:tc>
              <w:tc>
                <w:tcPr>
                  <w:tcW w:w="2300" w:type="dxa"/>
                </w:tcPr>
                <w:p w:rsidR="00592C51" w:rsidRPr="00787A7D" w:rsidRDefault="00592C51" w:rsidP="00592C51">
                  <w:pPr>
                    <w:rPr>
                      <w:rFonts w:asciiTheme="minorEastAsia" w:eastAsiaTheme="minorEastAsia" w:hAnsiTheme="minorEastAsia"/>
                      <w:szCs w:val="21"/>
                    </w:rPr>
                  </w:pPr>
                </w:p>
              </w:tc>
              <w:tc>
                <w:tcPr>
                  <w:tcW w:w="4818" w:type="dxa"/>
                </w:tcPr>
                <w:p w:rsidR="00592C51" w:rsidRPr="00787A7D" w:rsidRDefault="00592C51" w:rsidP="00592C51">
                  <w:pPr>
                    <w:rPr>
                      <w:rFonts w:asciiTheme="minorEastAsia" w:eastAsiaTheme="minorEastAsia" w:hAnsiTheme="minorEastAsia"/>
                      <w:szCs w:val="21"/>
                    </w:rPr>
                  </w:pPr>
                </w:p>
              </w:tc>
            </w:tr>
            <w:tr w:rsidR="00592C51" w:rsidRPr="00787A7D">
              <w:tc>
                <w:tcPr>
                  <w:tcW w:w="1925"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流程图、 工艺步骤和控制措施</w:t>
                  </w:r>
                </w:p>
              </w:tc>
              <w:tc>
                <w:tcPr>
                  <w:tcW w:w="2300" w:type="dxa"/>
                </w:tcPr>
                <w:p w:rsidR="00592C51" w:rsidRPr="00787A7D" w:rsidRDefault="00592C51" w:rsidP="00592C51">
                  <w:pPr>
                    <w:rPr>
                      <w:rFonts w:asciiTheme="minorEastAsia" w:eastAsiaTheme="minorEastAsia" w:hAnsiTheme="minorEastAsia"/>
                      <w:szCs w:val="21"/>
                    </w:rPr>
                  </w:pPr>
                </w:p>
              </w:tc>
              <w:tc>
                <w:tcPr>
                  <w:tcW w:w="4818" w:type="dxa"/>
                </w:tcPr>
                <w:p w:rsidR="00592C51" w:rsidRPr="00787A7D" w:rsidRDefault="00592C51" w:rsidP="00592C51">
                  <w:pPr>
                    <w:rPr>
                      <w:rFonts w:asciiTheme="minorEastAsia" w:eastAsiaTheme="minorEastAsia" w:hAnsiTheme="minorEastAsia"/>
                      <w:szCs w:val="21"/>
                    </w:rPr>
                  </w:pPr>
                </w:p>
              </w:tc>
            </w:tr>
            <w:tr w:rsidR="00592C51" w:rsidRPr="00787A7D">
              <w:tc>
                <w:tcPr>
                  <w:tcW w:w="1925"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PRP</w:t>
                  </w:r>
                </w:p>
              </w:tc>
              <w:tc>
                <w:tcPr>
                  <w:tcW w:w="2300" w:type="dxa"/>
                </w:tcPr>
                <w:p w:rsidR="00592C51" w:rsidRPr="00787A7D" w:rsidRDefault="00592C51" w:rsidP="00592C51">
                  <w:pPr>
                    <w:rPr>
                      <w:rFonts w:asciiTheme="minorEastAsia" w:eastAsiaTheme="minorEastAsia" w:hAnsiTheme="minorEastAsia"/>
                      <w:szCs w:val="21"/>
                    </w:rPr>
                  </w:pPr>
                </w:p>
              </w:tc>
              <w:tc>
                <w:tcPr>
                  <w:tcW w:w="4818" w:type="dxa"/>
                </w:tcPr>
                <w:p w:rsidR="00592C51" w:rsidRPr="00787A7D" w:rsidRDefault="00592C51" w:rsidP="00592C51">
                  <w:pPr>
                    <w:rPr>
                      <w:rFonts w:asciiTheme="minorEastAsia" w:eastAsiaTheme="minorEastAsia" w:hAnsiTheme="minorEastAsia"/>
                      <w:szCs w:val="21"/>
                    </w:rPr>
                  </w:pPr>
                </w:p>
              </w:tc>
            </w:tr>
            <w:tr w:rsidR="00592C51" w:rsidRPr="00787A7D">
              <w:tc>
                <w:tcPr>
                  <w:tcW w:w="1925"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OPRP计划</w:t>
                  </w:r>
                </w:p>
              </w:tc>
              <w:tc>
                <w:tcPr>
                  <w:tcW w:w="2300" w:type="dxa"/>
                </w:tcPr>
                <w:p w:rsidR="00592C51" w:rsidRPr="00787A7D" w:rsidRDefault="00592C51" w:rsidP="00592C51">
                  <w:pPr>
                    <w:rPr>
                      <w:rFonts w:asciiTheme="minorEastAsia" w:eastAsiaTheme="minorEastAsia" w:hAnsiTheme="minorEastAsia"/>
                      <w:szCs w:val="21"/>
                    </w:rPr>
                  </w:pPr>
                </w:p>
              </w:tc>
              <w:tc>
                <w:tcPr>
                  <w:tcW w:w="4818" w:type="dxa"/>
                </w:tcPr>
                <w:p w:rsidR="00592C51" w:rsidRPr="00787A7D" w:rsidRDefault="00592C51" w:rsidP="00592C51">
                  <w:pPr>
                    <w:rPr>
                      <w:rFonts w:asciiTheme="minorEastAsia" w:eastAsiaTheme="minorEastAsia" w:hAnsiTheme="minorEastAsia"/>
                      <w:szCs w:val="21"/>
                    </w:rPr>
                  </w:pPr>
                </w:p>
              </w:tc>
            </w:tr>
            <w:tr w:rsidR="00592C51" w:rsidRPr="00787A7D">
              <w:tc>
                <w:tcPr>
                  <w:tcW w:w="1925"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HACCP计划</w:t>
                  </w:r>
                </w:p>
              </w:tc>
              <w:tc>
                <w:tcPr>
                  <w:tcW w:w="2300" w:type="dxa"/>
                </w:tcPr>
                <w:p w:rsidR="00592C51" w:rsidRPr="00787A7D" w:rsidRDefault="00592C51" w:rsidP="00592C51">
                  <w:pPr>
                    <w:rPr>
                      <w:rFonts w:asciiTheme="minorEastAsia" w:eastAsiaTheme="minorEastAsia" w:hAnsiTheme="minorEastAsia"/>
                      <w:szCs w:val="21"/>
                    </w:rPr>
                  </w:pPr>
                </w:p>
              </w:tc>
              <w:tc>
                <w:tcPr>
                  <w:tcW w:w="4818" w:type="dxa"/>
                </w:tcPr>
                <w:p w:rsidR="00592C51" w:rsidRPr="00787A7D" w:rsidRDefault="00592C51" w:rsidP="00592C51">
                  <w:pPr>
                    <w:rPr>
                      <w:rFonts w:asciiTheme="minorEastAsia" w:eastAsiaTheme="minorEastAsia" w:hAnsiTheme="minorEastAsia"/>
                      <w:szCs w:val="21"/>
                    </w:rPr>
                  </w:pPr>
                </w:p>
              </w:tc>
            </w:tr>
          </w:tbl>
          <w:p w:rsidR="00592C51" w:rsidRPr="00787A7D" w:rsidRDefault="00592C51" w:rsidP="00592C51">
            <w:pPr>
              <w:rPr>
                <w:rFonts w:asciiTheme="minorEastAsia" w:eastAsiaTheme="minorEastAsia" w:hAnsiTheme="minorEastAsia"/>
                <w:szCs w:val="21"/>
              </w:rPr>
            </w:pPr>
          </w:p>
        </w:tc>
        <w:tc>
          <w:tcPr>
            <w:tcW w:w="1074" w:type="dxa"/>
            <w:vMerge/>
            <w:shd w:val="clear" w:color="auto" w:fill="auto"/>
          </w:tcPr>
          <w:p w:rsidR="00592C51" w:rsidRPr="00787A7D" w:rsidRDefault="00592C51" w:rsidP="00592C51">
            <w:pPr>
              <w:rPr>
                <w:rFonts w:asciiTheme="minorEastAsia" w:eastAsiaTheme="minorEastAsia" w:hAnsiTheme="minorEastAsia"/>
                <w:szCs w:val="21"/>
              </w:rPr>
            </w:pPr>
          </w:p>
        </w:tc>
      </w:tr>
      <w:tr w:rsidR="00592C51" w:rsidRPr="00787A7D" w:rsidTr="0086183B">
        <w:trPr>
          <w:gridAfter w:val="1"/>
          <w:wAfter w:w="32" w:type="dxa"/>
          <w:trHeight w:val="649"/>
        </w:trPr>
        <w:tc>
          <w:tcPr>
            <w:tcW w:w="1788" w:type="dxa"/>
            <w:vMerge w:val="restart"/>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与 PRP、危害控制计划有关的验证</w:t>
            </w:r>
          </w:p>
        </w:tc>
        <w:tc>
          <w:tcPr>
            <w:tcW w:w="1100" w:type="dxa"/>
            <w:gridSpan w:val="2"/>
            <w:vMerge w:val="restart"/>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F8.8.1</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H（V1.0）4.5 </w:t>
            </w:r>
          </w:p>
          <w:p w:rsidR="00592C51" w:rsidRPr="00787A7D" w:rsidRDefault="00592C51" w:rsidP="00592C51">
            <w:pPr>
              <w:pStyle w:val="a0"/>
              <w:rPr>
                <w:rFonts w:asciiTheme="minorEastAsia" w:eastAsiaTheme="minorEastAsia" w:hAnsiTheme="minorEastAsia"/>
                <w:sz w:val="21"/>
                <w:szCs w:val="21"/>
              </w:rPr>
            </w:pPr>
          </w:p>
        </w:tc>
        <w:tc>
          <w:tcPr>
            <w:tcW w:w="67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文件名称</w:t>
            </w:r>
          </w:p>
        </w:tc>
        <w:tc>
          <w:tcPr>
            <w:tcW w:w="980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《验证活动策划、实施和评价程序》</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验证程序包括：</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验证的依据和方法、</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验证的频率、</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验证的人员、</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验证的人员、</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验证的内容、</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验证结果及采取的措施、</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验证记录、</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其他</w:t>
            </w:r>
          </w:p>
        </w:tc>
        <w:tc>
          <w:tcPr>
            <w:tcW w:w="1074" w:type="dxa"/>
            <w:vMerge w:val="restart"/>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符合</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不符合</w:t>
            </w:r>
          </w:p>
        </w:tc>
      </w:tr>
      <w:tr w:rsidR="00592C51" w:rsidRPr="00787A7D" w:rsidTr="0086183B">
        <w:trPr>
          <w:gridAfter w:val="1"/>
          <w:wAfter w:w="32" w:type="dxa"/>
          <w:trHeight w:val="959"/>
        </w:trPr>
        <w:tc>
          <w:tcPr>
            <w:tcW w:w="1788" w:type="dxa"/>
            <w:vMerge/>
            <w:shd w:val="clear" w:color="auto" w:fill="auto"/>
          </w:tcPr>
          <w:p w:rsidR="00592C51" w:rsidRPr="00787A7D" w:rsidRDefault="00592C51" w:rsidP="00592C51">
            <w:pPr>
              <w:rPr>
                <w:rFonts w:asciiTheme="minorEastAsia" w:eastAsiaTheme="minorEastAsia" w:hAnsiTheme="minorEastAsia"/>
                <w:szCs w:val="21"/>
              </w:rPr>
            </w:pPr>
          </w:p>
        </w:tc>
        <w:tc>
          <w:tcPr>
            <w:tcW w:w="1100" w:type="dxa"/>
            <w:gridSpan w:val="2"/>
            <w:vMerge/>
            <w:shd w:val="clear" w:color="auto" w:fill="auto"/>
          </w:tcPr>
          <w:p w:rsidR="00592C51" w:rsidRPr="00787A7D" w:rsidRDefault="00592C51" w:rsidP="00592C51">
            <w:pPr>
              <w:rPr>
                <w:rFonts w:asciiTheme="minorEastAsia" w:eastAsiaTheme="minorEastAsia" w:hAnsiTheme="minorEastAsia"/>
                <w:szCs w:val="21"/>
              </w:rPr>
            </w:pPr>
          </w:p>
        </w:tc>
        <w:tc>
          <w:tcPr>
            <w:tcW w:w="67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shd w:val="clear" w:color="auto" w:fill="auto"/>
          </w:tcPr>
          <w:p w:rsidR="00592C51" w:rsidRPr="00787A7D" w:rsidRDefault="00245A34"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组织建立、实施和保持验证活动</w:t>
            </w:r>
            <w:r w:rsidR="00592C51" w:rsidRPr="00787A7D">
              <w:rPr>
                <w:rFonts w:asciiTheme="minorEastAsia" w:eastAsiaTheme="minorEastAsia" w:hAnsiTheme="minorEastAsia" w:hint="eastAsia"/>
                <w:szCs w:val="21"/>
              </w:rPr>
              <w:t>。</w:t>
            </w:r>
          </w:p>
          <w:tbl>
            <w:tblPr>
              <w:tblStyle w:val="ac"/>
              <w:tblW w:w="9043" w:type="dxa"/>
              <w:tblLayout w:type="fixed"/>
              <w:tblLook w:val="04A0" w:firstRow="1" w:lastRow="0" w:firstColumn="1" w:lastColumn="0" w:noHBand="0" w:noVBand="1"/>
            </w:tblPr>
            <w:tblGrid>
              <w:gridCol w:w="2178"/>
              <w:gridCol w:w="1323"/>
              <w:gridCol w:w="2650"/>
              <w:gridCol w:w="1546"/>
              <w:gridCol w:w="1346"/>
            </w:tblGrid>
            <w:tr w:rsidR="00592C51" w:rsidRPr="00787A7D">
              <w:trPr>
                <w:trHeight w:val="90"/>
              </w:trPr>
              <w:tc>
                <w:tcPr>
                  <w:tcW w:w="2178" w:type="dxa"/>
                </w:tcPr>
                <w:p w:rsidR="00592C51" w:rsidRPr="00787A7D" w:rsidRDefault="00592C51" w:rsidP="00592C51">
                  <w:pPr>
                    <w:rPr>
                      <w:rFonts w:asciiTheme="minorEastAsia" w:eastAsiaTheme="minorEastAsia" w:hAnsiTheme="minorEastAsia"/>
                      <w:b/>
                      <w:szCs w:val="21"/>
                    </w:rPr>
                  </w:pPr>
                  <w:r w:rsidRPr="00787A7D">
                    <w:rPr>
                      <w:rFonts w:asciiTheme="minorEastAsia" w:eastAsiaTheme="minorEastAsia" w:hAnsiTheme="minorEastAsia" w:hint="eastAsia"/>
                      <w:b/>
                      <w:szCs w:val="21"/>
                    </w:rPr>
                    <w:t>目的</w:t>
                  </w:r>
                </w:p>
              </w:tc>
              <w:tc>
                <w:tcPr>
                  <w:tcW w:w="1323" w:type="dxa"/>
                </w:tcPr>
                <w:p w:rsidR="00592C51" w:rsidRPr="00787A7D" w:rsidRDefault="00592C51" w:rsidP="00592C51">
                  <w:pPr>
                    <w:rPr>
                      <w:rFonts w:asciiTheme="minorEastAsia" w:eastAsiaTheme="minorEastAsia" w:hAnsiTheme="minorEastAsia"/>
                      <w:b/>
                      <w:szCs w:val="21"/>
                    </w:rPr>
                  </w:pPr>
                  <w:r w:rsidRPr="00787A7D">
                    <w:rPr>
                      <w:rFonts w:asciiTheme="minorEastAsia" w:eastAsiaTheme="minorEastAsia" w:hAnsiTheme="minorEastAsia" w:hint="eastAsia"/>
                      <w:b/>
                      <w:szCs w:val="21"/>
                    </w:rPr>
                    <w:t>方法</w:t>
                  </w:r>
                </w:p>
              </w:tc>
              <w:tc>
                <w:tcPr>
                  <w:tcW w:w="2650" w:type="dxa"/>
                </w:tcPr>
                <w:p w:rsidR="00592C51" w:rsidRPr="00787A7D" w:rsidRDefault="00592C51" w:rsidP="00592C51">
                  <w:pPr>
                    <w:rPr>
                      <w:rFonts w:asciiTheme="minorEastAsia" w:eastAsiaTheme="minorEastAsia" w:hAnsiTheme="minorEastAsia"/>
                      <w:b/>
                      <w:szCs w:val="21"/>
                    </w:rPr>
                  </w:pPr>
                  <w:r w:rsidRPr="00787A7D">
                    <w:rPr>
                      <w:rFonts w:asciiTheme="minorEastAsia" w:eastAsiaTheme="minorEastAsia" w:hAnsiTheme="minorEastAsia" w:hint="eastAsia"/>
                      <w:b/>
                      <w:szCs w:val="21"/>
                    </w:rPr>
                    <w:t>频次</w:t>
                  </w:r>
                </w:p>
              </w:tc>
              <w:tc>
                <w:tcPr>
                  <w:tcW w:w="1546" w:type="dxa"/>
                </w:tcPr>
                <w:p w:rsidR="00592C51" w:rsidRPr="00787A7D" w:rsidRDefault="00592C51" w:rsidP="00592C51">
                  <w:pPr>
                    <w:rPr>
                      <w:rFonts w:asciiTheme="minorEastAsia" w:eastAsiaTheme="minorEastAsia" w:hAnsiTheme="minorEastAsia"/>
                      <w:b/>
                      <w:szCs w:val="21"/>
                    </w:rPr>
                  </w:pPr>
                  <w:r w:rsidRPr="00787A7D">
                    <w:rPr>
                      <w:rFonts w:asciiTheme="minorEastAsia" w:eastAsiaTheme="minorEastAsia" w:hAnsiTheme="minorEastAsia" w:hint="eastAsia"/>
                      <w:b/>
                      <w:szCs w:val="21"/>
                    </w:rPr>
                    <w:t>职责</w:t>
                  </w:r>
                </w:p>
              </w:tc>
              <w:tc>
                <w:tcPr>
                  <w:tcW w:w="1346" w:type="dxa"/>
                </w:tcPr>
                <w:p w:rsidR="00592C51" w:rsidRPr="00787A7D" w:rsidRDefault="00592C51" w:rsidP="00592C51">
                  <w:pPr>
                    <w:rPr>
                      <w:rFonts w:asciiTheme="minorEastAsia" w:eastAsiaTheme="minorEastAsia" w:hAnsiTheme="minorEastAsia"/>
                      <w:b/>
                      <w:szCs w:val="21"/>
                    </w:rPr>
                  </w:pPr>
                  <w:r w:rsidRPr="00787A7D">
                    <w:rPr>
                      <w:rFonts w:asciiTheme="minorEastAsia" w:eastAsiaTheme="minorEastAsia" w:hAnsiTheme="minorEastAsia" w:hint="eastAsia"/>
                      <w:b/>
                      <w:szCs w:val="21"/>
                    </w:rPr>
                    <w:t>结论</w:t>
                  </w:r>
                </w:p>
              </w:tc>
            </w:tr>
            <w:tr w:rsidR="00592C51" w:rsidRPr="00787A7D">
              <w:tc>
                <w:tcPr>
                  <w:tcW w:w="2178"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PRP已实施且有效</w:t>
                  </w:r>
                </w:p>
              </w:tc>
              <w:tc>
                <w:tcPr>
                  <w:tcW w:w="1323"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自行检查</w:t>
                  </w:r>
                </w:p>
              </w:tc>
              <w:tc>
                <w:tcPr>
                  <w:tcW w:w="265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首次运行或变更后重新运行时和不超过六个月的时间间隔进行</w:t>
                  </w:r>
                </w:p>
              </w:tc>
              <w:tc>
                <w:tcPr>
                  <w:tcW w:w="1546"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食品安全小组</w:t>
                  </w:r>
                </w:p>
              </w:tc>
              <w:tc>
                <w:tcPr>
                  <w:tcW w:w="1346"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控制有效</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控制无效</w:t>
                  </w:r>
                </w:p>
              </w:tc>
            </w:tr>
            <w:tr w:rsidR="00592C51" w:rsidRPr="00787A7D">
              <w:trPr>
                <w:trHeight w:val="90"/>
              </w:trPr>
              <w:tc>
                <w:tcPr>
                  <w:tcW w:w="2178"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危害控制计划实施有效</w:t>
                  </w:r>
                </w:p>
              </w:tc>
              <w:tc>
                <w:tcPr>
                  <w:tcW w:w="1323"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自行检查</w:t>
                  </w:r>
                </w:p>
              </w:tc>
              <w:tc>
                <w:tcPr>
                  <w:tcW w:w="265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半年一次</w:t>
                  </w:r>
                </w:p>
              </w:tc>
              <w:tc>
                <w:tcPr>
                  <w:tcW w:w="1546"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食品安全小组</w:t>
                  </w:r>
                </w:p>
              </w:tc>
              <w:tc>
                <w:tcPr>
                  <w:tcW w:w="1346"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控制有效</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控制无效</w:t>
                  </w:r>
                </w:p>
              </w:tc>
            </w:tr>
            <w:tr w:rsidR="00592C51" w:rsidRPr="00787A7D">
              <w:tc>
                <w:tcPr>
                  <w:tcW w:w="2178"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危害水平在确定的可接受水平之内</w:t>
                  </w:r>
                </w:p>
              </w:tc>
              <w:tc>
                <w:tcPr>
                  <w:tcW w:w="1323"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自行检查</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外部送检</w:t>
                  </w:r>
                </w:p>
              </w:tc>
              <w:tc>
                <w:tcPr>
                  <w:tcW w:w="265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每年一次</w:t>
                  </w:r>
                </w:p>
              </w:tc>
              <w:tc>
                <w:tcPr>
                  <w:tcW w:w="1546"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食品安全小组</w:t>
                  </w:r>
                </w:p>
              </w:tc>
              <w:tc>
                <w:tcPr>
                  <w:tcW w:w="1346"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控制有效</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控制无效</w:t>
                  </w:r>
                </w:p>
              </w:tc>
            </w:tr>
            <w:tr w:rsidR="00592C51" w:rsidRPr="00787A7D">
              <w:tc>
                <w:tcPr>
                  <w:tcW w:w="2178"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危害分析输入的更新</w:t>
                  </w:r>
                </w:p>
              </w:tc>
              <w:tc>
                <w:tcPr>
                  <w:tcW w:w="1323"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检查</w:t>
                  </w:r>
                </w:p>
              </w:tc>
              <w:tc>
                <w:tcPr>
                  <w:tcW w:w="265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首次运行或变更后重新运行时和不超过六个月的时间间隔进行</w:t>
                  </w:r>
                </w:p>
              </w:tc>
              <w:tc>
                <w:tcPr>
                  <w:tcW w:w="1546"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食品安全小组</w:t>
                  </w:r>
                </w:p>
              </w:tc>
              <w:tc>
                <w:tcPr>
                  <w:tcW w:w="1346"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控制有效</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控制无效</w:t>
                  </w:r>
                </w:p>
              </w:tc>
            </w:tr>
            <w:tr w:rsidR="00592C51" w:rsidRPr="00787A7D">
              <w:tc>
                <w:tcPr>
                  <w:tcW w:w="2178"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组织确定的其他措施得以实施且有效</w:t>
                  </w:r>
                </w:p>
              </w:tc>
              <w:tc>
                <w:tcPr>
                  <w:tcW w:w="1323"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w:t>
                  </w:r>
                </w:p>
              </w:tc>
              <w:tc>
                <w:tcPr>
                  <w:tcW w:w="2650" w:type="dxa"/>
                </w:tcPr>
                <w:p w:rsidR="00592C51" w:rsidRPr="00787A7D" w:rsidRDefault="00592C51" w:rsidP="00592C51">
                  <w:pPr>
                    <w:rPr>
                      <w:rFonts w:asciiTheme="minorEastAsia" w:eastAsiaTheme="minorEastAsia" w:hAnsiTheme="minorEastAsia"/>
                      <w:szCs w:val="21"/>
                    </w:rPr>
                  </w:pPr>
                </w:p>
              </w:tc>
              <w:tc>
                <w:tcPr>
                  <w:tcW w:w="1546" w:type="dxa"/>
                </w:tcPr>
                <w:p w:rsidR="00592C51" w:rsidRPr="00787A7D" w:rsidRDefault="00592C51" w:rsidP="00592C51">
                  <w:pPr>
                    <w:rPr>
                      <w:rFonts w:asciiTheme="minorEastAsia" w:eastAsiaTheme="minorEastAsia" w:hAnsiTheme="minorEastAsia"/>
                      <w:szCs w:val="21"/>
                    </w:rPr>
                  </w:pPr>
                </w:p>
              </w:tc>
              <w:tc>
                <w:tcPr>
                  <w:tcW w:w="1346"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控制有效</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控制无效</w:t>
                  </w:r>
                </w:p>
              </w:tc>
            </w:tr>
          </w:tbl>
          <w:p w:rsidR="00592C51" w:rsidRPr="00787A7D" w:rsidRDefault="00592C51" w:rsidP="00592C51">
            <w:pPr>
              <w:rPr>
                <w:rFonts w:asciiTheme="minorEastAsia" w:eastAsiaTheme="minorEastAsia" w:hAnsiTheme="minorEastAsia"/>
                <w:szCs w:val="21"/>
              </w:rPr>
            </w:pPr>
          </w:p>
          <w:p w:rsidR="00592C51" w:rsidRPr="00787A7D" w:rsidRDefault="00592C51" w:rsidP="00592C51">
            <w:pPr>
              <w:rPr>
                <w:rFonts w:asciiTheme="minorEastAsia" w:eastAsiaTheme="minorEastAsia" w:hAnsiTheme="minorEastAsia"/>
                <w:szCs w:val="21"/>
                <w:highlight w:val="cyan"/>
              </w:rPr>
            </w:pPr>
            <w:r w:rsidRPr="00787A7D">
              <w:rPr>
                <w:rFonts w:asciiTheme="minorEastAsia" w:eastAsiaTheme="minorEastAsia" w:hAnsiTheme="minorEastAsia" w:hint="eastAsia"/>
                <w:szCs w:val="21"/>
              </w:rPr>
              <w:t>组织应确保验证活动不是由负责同一活动监控的人员进行的。</w:t>
            </w:r>
            <w:r w:rsidRPr="00787A7D">
              <w:rPr>
                <w:rFonts w:asciiTheme="minorEastAsia" w:eastAsiaTheme="minorEastAsia" w:hAnsiTheme="minorEastAsia" w:hint="eastAsia"/>
                <w:color w:val="0000FF"/>
                <w:szCs w:val="21"/>
              </w:rPr>
              <w:sym w:font="Wingdings" w:char="00FE"/>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w:t>
            </w:r>
          </w:p>
          <w:p w:rsidR="00592C51" w:rsidRPr="00787A7D" w:rsidRDefault="00592C51" w:rsidP="00592C51">
            <w:pPr>
              <w:rPr>
                <w:rFonts w:asciiTheme="minorEastAsia" w:eastAsiaTheme="minorEastAsia" w:hAnsiTheme="minorEastAsia"/>
                <w:color w:val="0000FF"/>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验证活动采用方式：</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观察、</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内部审核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外部审核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校准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抽样检测验证产品的安全性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记录评审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环境采样和检测（不适用）。</w:t>
            </w:r>
          </w:p>
          <w:p w:rsidR="00592C51" w:rsidRPr="00787A7D" w:rsidRDefault="00592C51" w:rsidP="00592C51">
            <w:pPr>
              <w:rPr>
                <w:rFonts w:asciiTheme="minorEastAsia" w:eastAsiaTheme="minorEastAsia" w:hAnsiTheme="minorEastAsia"/>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《验证活动策划、实施和评价程序》的内容包括：</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内容全面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内容不全面，说明：</w:t>
            </w:r>
            <w:r w:rsidRPr="00787A7D">
              <w:rPr>
                <w:rFonts w:asciiTheme="minorEastAsia" w:eastAsiaTheme="minorEastAsia" w:hAnsiTheme="minorEastAsia" w:hint="eastAsia"/>
                <w:szCs w:val="21"/>
                <w:u w:val="single"/>
              </w:rPr>
              <w:t xml:space="preserve">                    </w:t>
            </w:r>
          </w:p>
          <w:p w:rsidR="00592C51" w:rsidRPr="00787A7D" w:rsidRDefault="002648A7" w:rsidP="00592C51">
            <w:pPr>
              <w:rPr>
                <w:rFonts w:asciiTheme="minorEastAsia" w:eastAsiaTheme="minorEastAsia" w:hAnsiTheme="minorEastAsia"/>
                <w:szCs w:val="21"/>
              </w:rPr>
            </w:pPr>
            <w:r w:rsidRPr="00787A7D">
              <w:rPr>
                <w:rFonts w:asciiTheme="minorEastAsia" w:eastAsiaTheme="minorEastAsia" w:hAnsiTheme="minorEastAsia"/>
                <w:szCs w:val="21"/>
                <w:u w:val="single"/>
              </w:rPr>
              <w:t>2021.12.08</w:t>
            </w:r>
            <w:r w:rsidR="00592C51" w:rsidRPr="00787A7D">
              <w:rPr>
                <w:rFonts w:asciiTheme="minorEastAsia" w:eastAsiaTheme="minorEastAsia" w:hAnsiTheme="minorEastAsia" w:hint="eastAsia"/>
                <w:szCs w:val="21"/>
              </w:rPr>
              <w:t>进行验证</w:t>
            </w:r>
          </w:p>
          <w:p w:rsidR="00B11464" w:rsidRPr="00787A7D" w:rsidRDefault="00B11464" w:rsidP="00592C51">
            <w:pPr>
              <w:pStyle w:val="ae"/>
              <w:rPr>
                <w:rFonts w:asciiTheme="minorEastAsia" w:eastAsiaTheme="minorEastAsia" w:hAnsiTheme="minorEastAsia"/>
                <w:color w:val="FF0000"/>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见《验证报告》和《检验报告》</w:t>
            </w:r>
          </w:p>
          <w:p w:rsidR="00592C51" w:rsidRPr="00787A7D" w:rsidRDefault="00592C51" w:rsidP="00592C51">
            <w:pPr>
              <w:rPr>
                <w:rFonts w:asciiTheme="minorEastAsia" w:eastAsiaTheme="minorEastAsia" w:hAnsiTheme="minorEastAsia"/>
                <w:szCs w:val="21"/>
                <w:u w:val="single"/>
              </w:rPr>
            </w:pPr>
            <w:r w:rsidRPr="00787A7D">
              <w:rPr>
                <w:rFonts w:asciiTheme="minorEastAsia" w:eastAsiaTheme="minorEastAsia" w:hAnsiTheme="minorEastAsia" w:hint="eastAsia"/>
                <w:szCs w:val="21"/>
              </w:rPr>
              <w:t>抽取作业环境（人员、空气、工器具、接触面等）检验相关记录名称：</w:t>
            </w:r>
            <w:r w:rsidRPr="00787A7D">
              <w:rPr>
                <w:rFonts w:asciiTheme="minorEastAsia" w:eastAsiaTheme="minorEastAsia" w:hAnsiTheme="minorEastAsia" w:hint="eastAsia"/>
                <w:szCs w:val="21"/>
                <w:u w:val="single"/>
              </w:rPr>
              <w:t>《见餐</w:t>
            </w:r>
            <w:r w:rsidRPr="00787A7D">
              <w:rPr>
                <w:rFonts w:asciiTheme="minorEastAsia" w:eastAsiaTheme="minorEastAsia" w:hAnsiTheme="minorEastAsia"/>
                <w:szCs w:val="21"/>
                <w:u w:val="single"/>
              </w:rPr>
              <w:t>饮</w:t>
            </w:r>
            <w:r w:rsidRPr="00787A7D">
              <w:rPr>
                <w:rFonts w:asciiTheme="minorEastAsia" w:eastAsiaTheme="minorEastAsia" w:hAnsiTheme="minorEastAsia" w:hint="eastAsia"/>
                <w:szCs w:val="21"/>
                <w:u w:val="single"/>
              </w:rPr>
              <w:t>部审核记录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592C51" w:rsidRPr="00787A7D">
              <w:tc>
                <w:tcPr>
                  <w:tcW w:w="767"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日期</w:t>
                  </w:r>
                </w:p>
              </w:tc>
              <w:tc>
                <w:tcPr>
                  <w:tcW w:w="162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样品名称</w:t>
                  </w:r>
                </w:p>
              </w:tc>
              <w:tc>
                <w:tcPr>
                  <w:tcW w:w="1364"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抽样比例</w:t>
                  </w:r>
                </w:p>
              </w:tc>
              <w:tc>
                <w:tcPr>
                  <w:tcW w:w="168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b/>
                      <w:bCs/>
                      <w:szCs w:val="21"/>
                    </w:rPr>
                    <w:t>关键特性</w:t>
                  </w:r>
                  <w:r w:rsidRPr="00787A7D">
                    <w:rPr>
                      <w:rFonts w:asciiTheme="minorEastAsia" w:eastAsiaTheme="minorEastAsia" w:hAnsiTheme="minorEastAsia" w:hint="eastAsia"/>
                      <w:szCs w:val="21"/>
                    </w:rPr>
                    <w:t>要求</w:t>
                  </w:r>
                </w:p>
              </w:tc>
              <w:tc>
                <w:tcPr>
                  <w:tcW w:w="1566"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实测结果</w:t>
                  </w:r>
                </w:p>
              </w:tc>
              <w:tc>
                <w:tcPr>
                  <w:tcW w:w="2046"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验证结论</w:t>
                  </w:r>
                </w:p>
              </w:tc>
            </w:tr>
            <w:tr w:rsidR="008B14CE" w:rsidRPr="00787A7D">
              <w:tc>
                <w:tcPr>
                  <w:tcW w:w="767" w:type="dxa"/>
                </w:tcPr>
                <w:p w:rsidR="008B14CE" w:rsidRPr="00787A7D" w:rsidRDefault="002F6BEC" w:rsidP="002F6BEC">
                  <w:pPr>
                    <w:rPr>
                      <w:rFonts w:asciiTheme="minorEastAsia" w:eastAsiaTheme="minorEastAsia" w:hAnsiTheme="minorEastAsia"/>
                      <w:szCs w:val="21"/>
                    </w:rPr>
                  </w:pPr>
                  <w:r w:rsidRPr="00787A7D">
                    <w:rPr>
                      <w:rFonts w:asciiTheme="minorEastAsia" w:eastAsiaTheme="minorEastAsia" w:hAnsiTheme="minorEastAsia"/>
                      <w:szCs w:val="21"/>
                    </w:rPr>
                    <w:t>2022.6.10</w:t>
                  </w:r>
                  <w:r w:rsidR="008B14CE" w:rsidRPr="00787A7D">
                    <w:rPr>
                      <w:rFonts w:asciiTheme="minorEastAsia" w:eastAsiaTheme="minorEastAsia" w:hAnsiTheme="minorEastAsia"/>
                      <w:szCs w:val="21"/>
                    </w:rPr>
                    <w:t>~6.</w:t>
                  </w:r>
                  <w:r w:rsidRPr="00787A7D">
                    <w:rPr>
                      <w:rFonts w:asciiTheme="minorEastAsia" w:eastAsiaTheme="minorEastAsia" w:hAnsiTheme="minorEastAsia"/>
                      <w:szCs w:val="21"/>
                    </w:rPr>
                    <w:t>12</w:t>
                  </w:r>
                </w:p>
              </w:tc>
              <w:tc>
                <w:tcPr>
                  <w:tcW w:w="1620" w:type="dxa"/>
                </w:tcPr>
                <w:p w:rsidR="008B14CE" w:rsidRPr="00787A7D" w:rsidRDefault="008B14CE" w:rsidP="002F6BEC">
                  <w:pPr>
                    <w:widowControl/>
                    <w:rPr>
                      <w:rFonts w:asciiTheme="minorEastAsia" w:eastAsiaTheme="minorEastAsia" w:hAnsiTheme="minorEastAsia" w:cs="宋体"/>
                      <w:kern w:val="0"/>
                      <w:szCs w:val="21"/>
                    </w:rPr>
                  </w:pPr>
                  <w:r w:rsidRPr="00787A7D">
                    <w:rPr>
                      <w:rFonts w:asciiTheme="minorEastAsia" w:eastAsiaTheme="minorEastAsia" w:hAnsiTheme="minorEastAsia" w:cs="宋体" w:hint="eastAsia"/>
                      <w:kern w:val="0"/>
                      <w:szCs w:val="21"/>
                    </w:rPr>
                    <w:t>《</w:t>
                  </w:r>
                  <w:r w:rsidRPr="00787A7D">
                    <w:rPr>
                      <w:rFonts w:asciiTheme="minorEastAsia" w:eastAsiaTheme="minorEastAsia" w:hAnsiTheme="minorEastAsia" w:cs="宋体"/>
                      <w:kern w:val="0"/>
                      <w:szCs w:val="21"/>
                    </w:rPr>
                    <w:t>餐</w:t>
                  </w:r>
                  <w:r w:rsidRPr="00787A7D">
                    <w:rPr>
                      <w:rFonts w:asciiTheme="minorEastAsia" w:eastAsiaTheme="minorEastAsia" w:hAnsiTheme="minorEastAsia" w:cs="宋体" w:hint="eastAsia"/>
                      <w:kern w:val="0"/>
                      <w:szCs w:val="21"/>
                    </w:rPr>
                    <w:t>具</w:t>
                  </w:r>
                  <w:r w:rsidRPr="00787A7D">
                    <w:rPr>
                      <w:rFonts w:asciiTheme="minorEastAsia" w:eastAsiaTheme="minorEastAsia" w:hAnsiTheme="minorEastAsia" w:cs="宋体"/>
                      <w:kern w:val="0"/>
                      <w:szCs w:val="21"/>
                    </w:rPr>
                    <w:t>消毒记录表</w:t>
                  </w:r>
                  <w:r w:rsidRPr="00787A7D">
                    <w:rPr>
                      <w:rFonts w:asciiTheme="minorEastAsia" w:eastAsiaTheme="minorEastAsia" w:hAnsiTheme="minorEastAsia" w:cs="宋体" w:hint="eastAsia"/>
                      <w:kern w:val="0"/>
                      <w:szCs w:val="21"/>
                    </w:rPr>
                    <w:t>》</w:t>
                  </w:r>
                </w:p>
              </w:tc>
              <w:tc>
                <w:tcPr>
                  <w:tcW w:w="1364" w:type="dxa"/>
                </w:tcPr>
                <w:p w:rsidR="008B14CE" w:rsidRPr="00787A7D" w:rsidRDefault="008B14CE" w:rsidP="008B14CE">
                  <w:pPr>
                    <w:rPr>
                      <w:rFonts w:asciiTheme="minorEastAsia" w:eastAsiaTheme="minorEastAsia" w:hAnsiTheme="minorEastAsia"/>
                      <w:szCs w:val="21"/>
                    </w:rPr>
                  </w:pPr>
                  <w:r w:rsidRPr="00787A7D">
                    <w:rPr>
                      <w:rFonts w:asciiTheme="minorEastAsia" w:eastAsiaTheme="minorEastAsia" w:hAnsiTheme="minorEastAsia"/>
                      <w:szCs w:val="21"/>
                    </w:rPr>
                    <w:t>100%</w:t>
                  </w:r>
                </w:p>
              </w:tc>
              <w:tc>
                <w:tcPr>
                  <w:tcW w:w="1680" w:type="dxa"/>
                </w:tcPr>
                <w:p w:rsidR="008B14CE" w:rsidRPr="00787A7D" w:rsidRDefault="002F6BEC" w:rsidP="002F6BEC">
                  <w:pPr>
                    <w:pStyle w:val="2"/>
                    <w:ind w:leftChars="0" w:left="0" w:firstLineChars="0" w:firstLine="0"/>
                    <w:rPr>
                      <w:rFonts w:asciiTheme="minorEastAsia" w:eastAsiaTheme="minorEastAsia" w:hAnsiTheme="minorEastAsia"/>
                      <w:szCs w:val="21"/>
                    </w:rPr>
                  </w:pPr>
                  <w:r w:rsidRPr="00787A7D">
                    <w:rPr>
                      <w:rFonts w:asciiTheme="minorEastAsia" w:eastAsiaTheme="minorEastAsia" w:hAnsiTheme="minorEastAsia" w:hint="eastAsia"/>
                      <w:szCs w:val="21"/>
                    </w:rPr>
                    <w:t>餐</w:t>
                  </w:r>
                  <w:r w:rsidRPr="00787A7D">
                    <w:rPr>
                      <w:rFonts w:asciiTheme="minorEastAsia" w:eastAsiaTheme="minorEastAsia" w:hAnsiTheme="minorEastAsia"/>
                      <w:szCs w:val="21"/>
                    </w:rPr>
                    <w:t>具</w:t>
                  </w:r>
                  <w:r w:rsidR="008B14CE" w:rsidRPr="00787A7D">
                    <w:rPr>
                      <w:rFonts w:asciiTheme="minorEastAsia" w:eastAsiaTheme="minorEastAsia" w:hAnsiTheme="minorEastAsia" w:hint="eastAsia"/>
                      <w:szCs w:val="21"/>
                    </w:rPr>
                    <w:t>200</w:t>
                  </w:r>
                  <w:r w:rsidRPr="00787A7D">
                    <w:rPr>
                      <w:rFonts w:asciiTheme="minorEastAsia" w:eastAsiaTheme="minorEastAsia" w:hAnsiTheme="minorEastAsia" w:hint="eastAsia"/>
                      <w:szCs w:val="21"/>
                    </w:rPr>
                    <w:t>个，</w:t>
                  </w:r>
                  <w:r w:rsidRPr="00787A7D">
                    <w:rPr>
                      <w:rFonts w:asciiTheme="minorEastAsia" w:eastAsiaTheme="minorEastAsia" w:hAnsiTheme="minorEastAsia"/>
                      <w:szCs w:val="21"/>
                    </w:rPr>
                    <w:t>消毒</w:t>
                  </w:r>
                  <w:r w:rsidRPr="00787A7D">
                    <w:rPr>
                      <w:rFonts w:asciiTheme="minorEastAsia" w:eastAsiaTheme="minorEastAsia" w:hAnsiTheme="minorEastAsia" w:hint="eastAsia"/>
                      <w:szCs w:val="21"/>
                    </w:rPr>
                    <w:t>时间</w:t>
                  </w:r>
                  <w:r w:rsidRPr="00787A7D">
                    <w:rPr>
                      <w:rFonts w:asciiTheme="minorEastAsia" w:eastAsiaTheme="minorEastAsia" w:hAnsiTheme="minorEastAsia"/>
                      <w:szCs w:val="21"/>
                    </w:rPr>
                    <w:t>：</w:t>
                  </w:r>
                  <w:r w:rsidRPr="00787A7D">
                    <w:rPr>
                      <w:rFonts w:asciiTheme="minorEastAsia" w:eastAsiaTheme="minorEastAsia" w:hAnsiTheme="minorEastAsia" w:hint="eastAsia"/>
                      <w:szCs w:val="21"/>
                    </w:rPr>
                    <w:t>温</w:t>
                  </w:r>
                  <w:r w:rsidRPr="00787A7D">
                    <w:rPr>
                      <w:rFonts w:asciiTheme="minorEastAsia" w:eastAsiaTheme="minorEastAsia" w:hAnsiTheme="minorEastAsia"/>
                      <w:szCs w:val="21"/>
                    </w:rPr>
                    <w:t>度</w:t>
                  </w:r>
                  <w:r w:rsidRPr="00787A7D">
                    <w:rPr>
                      <w:rFonts w:asciiTheme="minorEastAsia" w:eastAsiaTheme="minorEastAsia" w:hAnsiTheme="minorEastAsia" w:hint="eastAsia"/>
                      <w:szCs w:val="21"/>
                    </w:rPr>
                    <w:t>120</w:t>
                  </w:r>
                  <w:r w:rsidRPr="00787A7D">
                    <w:rPr>
                      <w:rStyle w:val="af2"/>
                      <w:rFonts w:asciiTheme="minorEastAsia" w:eastAsiaTheme="minorEastAsia" w:hAnsiTheme="minorEastAsia" w:cs="微软雅黑" w:hint="eastAsia"/>
                      <w:szCs w:val="21"/>
                      <w:shd w:val="clear" w:color="auto" w:fill="FFFFFF"/>
                    </w:rPr>
                    <w:t xml:space="preserve"> ℃</w:t>
                  </w:r>
                </w:p>
              </w:tc>
              <w:tc>
                <w:tcPr>
                  <w:tcW w:w="1566" w:type="dxa"/>
                </w:tcPr>
                <w:p w:rsidR="002F6BEC" w:rsidRPr="00787A7D" w:rsidRDefault="002F6BEC" w:rsidP="00A71478">
                  <w:pPr>
                    <w:pStyle w:val="2"/>
                    <w:ind w:leftChars="0" w:left="0" w:firstLineChars="0" w:firstLine="0"/>
                    <w:rPr>
                      <w:rFonts w:asciiTheme="minorEastAsia" w:eastAsiaTheme="minorEastAsia" w:hAnsiTheme="minorEastAsia"/>
                      <w:szCs w:val="21"/>
                    </w:rPr>
                  </w:pPr>
                  <w:r w:rsidRPr="00787A7D">
                    <w:rPr>
                      <w:rFonts w:asciiTheme="minorEastAsia" w:eastAsiaTheme="minorEastAsia" w:hAnsiTheme="minorEastAsia" w:hint="eastAsia"/>
                      <w:szCs w:val="21"/>
                    </w:rPr>
                    <w:t>消毒</w:t>
                  </w:r>
                </w:p>
                <w:p w:rsidR="008B14CE" w:rsidRPr="00787A7D" w:rsidRDefault="008B14CE" w:rsidP="00A71478">
                  <w:pPr>
                    <w:pStyle w:val="2"/>
                    <w:ind w:leftChars="0" w:left="0" w:firstLineChars="0" w:firstLine="0"/>
                    <w:rPr>
                      <w:rFonts w:asciiTheme="minorEastAsia" w:eastAsiaTheme="minorEastAsia" w:hAnsiTheme="minorEastAsia"/>
                      <w:szCs w:val="21"/>
                    </w:rPr>
                  </w:pPr>
                  <w:r w:rsidRPr="00787A7D">
                    <w:rPr>
                      <w:rFonts w:asciiTheme="minorEastAsia" w:eastAsiaTheme="minorEastAsia" w:hAnsiTheme="minorEastAsia" w:hint="eastAsia"/>
                      <w:szCs w:val="21"/>
                    </w:rPr>
                    <w:t>符</w:t>
                  </w:r>
                  <w:r w:rsidRPr="00787A7D">
                    <w:rPr>
                      <w:rFonts w:asciiTheme="minorEastAsia" w:eastAsiaTheme="minorEastAsia" w:hAnsiTheme="minorEastAsia"/>
                      <w:szCs w:val="21"/>
                    </w:rPr>
                    <w:t>合要求</w:t>
                  </w:r>
                </w:p>
                <w:p w:rsidR="008B14CE" w:rsidRPr="00787A7D" w:rsidRDefault="008B14CE" w:rsidP="00A71478">
                  <w:pPr>
                    <w:pStyle w:val="2"/>
                    <w:ind w:leftChars="0" w:left="0" w:firstLineChars="0" w:firstLine="0"/>
                    <w:rPr>
                      <w:rFonts w:asciiTheme="minorEastAsia" w:eastAsiaTheme="minorEastAsia" w:hAnsiTheme="minorEastAsia" w:hint="eastAsia"/>
                      <w:szCs w:val="21"/>
                    </w:rPr>
                  </w:pPr>
                  <w:r w:rsidRPr="00787A7D">
                    <w:rPr>
                      <w:rFonts w:asciiTheme="minorEastAsia" w:eastAsiaTheme="minorEastAsia" w:hAnsiTheme="minorEastAsia" w:hint="eastAsia"/>
                      <w:szCs w:val="21"/>
                    </w:rPr>
                    <w:t>检查</w:t>
                  </w:r>
                  <w:r w:rsidRPr="00787A7D">
                    <w:rPr>
                      <w:rFonts w:asciiTheme="minorEastAsia" w:eastAsiaTheme="minorEastAsia" w:hAnsiTheme="minorEastAsia"/>
                      <w:szCs w:val="21"/>
                    </w:rPr>
                    <w:t>人：</w:t>
                  </w:r>
                  <w:r w:rsidR="002F6BEC" w:rsidRPr="00787A7D">
                    <w:rPr>
                      <w:rFonts w:asciiTheme="minorEastAsia" w:eastAsiaTheme="minorEastAsia" w:hAnsiTheme="minorEastAsia" w:hint="eastAsia"/>
                      <w:szCs w:val="21"/>
                    </w:rPr>
                    <w:t>谢</w:t>
                  </w:r>
                  <w:r w:rsidR="00EC264D">
                    <w:rPr>
                      <w:rFonts w:asciiTheme="minorEastAsia" w:eastAsiaTheme="minorEastAsia" w:hAnsiTheme="minorEastAsia" w:hint="eastAsia"/>
                      <w:szCs w:val="21"/>
                    </w:rPr>
                    <w:t>坚</w:t>
                  </w:r>
                </w:p>
              </w:tc>
              <w:tc>
                <w:tcPr>
                  <w:tcW w:w="2046" w:type="dxa"/>
                </w:tcPr>
                <w:p w:rsidR="008B14CE" w:rsidRPr="00787A7D" w:rsidRDefault="008B14CE" w:rsidP="008B14CE">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szCs w:val="21"/>
                    </w:rPr>
                    <w:t>合格 □不合格</w:t>
                  </w:r>
                </w:p>
              </w:tc>
            </w:tr>
            <w:tr w:rsidR="002F6BEC" w:rsidRPr="00787A7D">
              <w:tc>
                <w:tcPr>
                  <w:tcW w:w="767" w:type="dxa"/>
                </w:tcPr>
                <w:p w:rsidR="002F6BEC" w:rsidRPr="00787A7D" w:rsidRDefault="00B30600" w:rsidP="002F6BEC">
                  <w:pPr>
                    <w:rPr>
                      <w:rFonts w:asciiTheme="minorEastAsia" w:eastAsiaTheme="minorEastAsia" w:hAnsiTheme="minorEastAsia"/>
                      <w:szCs w:val="21"/>
                    </w:rPr>
                  </w:pPr>
                  <w:r w:rsidRPr="00787A7D">
                    <w:rPr>
                      <w:rFonts w:asciiTheme="minorEastAsia" w:eastAsiaTheme="minorEastAsia" w:hAnsiTheme="minorEastAsia"/>
                      <w:szCs w:val="21"/>
                    </w:rPr>
                    <w:t>2022.</w:t>
                  </w:r>
                  <w:r w:rsidRPr="00787A7D">
                    <w:rPr>
                      <w:rFonts w:asciiTheme="minorEastAsia" w:eastAsiaTheme="minorEastAsia" w:hAnsiTheme="minorEastAsia" w:hint="eastAsia"/>
                      <w:szCs w:val="21"/>
                    </w:rPr>
                    <w:t>6.9~</w:t>
                  </w:r>
                  <w:r w:rsidR="002F6BEC" w:rsidRPr="00787A7D">
                    <w:rPr>
                      <w:rFonts w:asciiTheme="minorEastAsia" w:eastAsiaTheme="minorEastAsia" w:hAnsiTheme="minorEastAsia"/>
                      <w:szCs w:val="21"/>
                    </w:rPr>
                    <w:t>6.25</w:t>
                  </w:r>
                </w:p>
              </w:tc>
              <w:tc>
                <w:tcPr>
                  <w:tcW w:w="1620" w:type="dxa"/>
                </w:tcPr>
                <w:p w:rsidR="002F6BEC" w:rsidRPr="00787A7D" w:rsidRDefault="002F6BEC" w:rsidP="002F6BEC">
                  <w:pPr>
                    <w:widowControl/>
                    <w:rPr>
                      <w:rFonts w:asciiTheme="minorEastAsia" w:eastAsiaTheme="minorEastAsia" w:hAnsiTheme="minorEastAsia" w:cs="宋体"/>
                      <w:kern w:val="0"/>
                      <w:szCs w:val="21"/>
                    </w:rPr>
                  </w:pPr>
                  <w:r w:rsidRPr="00787A7D">
                    <w:rPr>
                      <w:rFonts w:asciiTheme="minorEastAsia" w:eastAsiaTheme="minorEastAsia" w:hAnsiTheme="minorEastAsia" w:cs="宋体" w:hint="eastAsia"/>
                      <w:kern w:val="0"/>
                      <w:szCs w:val="21"/>
                    </w:rPr>
                    <w:t>《消</w:t>
                  </w:r>
                  <w:r w:rsidRPr="00787A7D">
                    <w:rPr>
                      <w:rFonts w:asciiTheme="minorEastAsia" w:eastAsiaTheme="minorEastAsia" w:hAnsiTheme="minorEastAsia" w:cs="宋体"/>
                      <w:kern w:val="0"/>
                      <w:szCs w:val="21"/>
                    </w:rPr>
                    <w:t>毒</w:t>
                  </w:r>
                  <w:r w:rsidRPr="00787A7D">
                    <w:rPr>
                      <w:rFonts w:asciiTheme="minorEastAsia" w:eastAsiaTheme="minorEastAsia" w:hAnsiTheme="minorEastAsia" w:cs="宋体" w:hint="eastAsia"/>
                      <w:kern w:val="0"/>
                      <w:szCs w:val="21"/>
                    </w:rPr>
                    <w:t>机</w:t>
                  </w:r>
                  <w:r w:rsidRPr="00787A7D">
                    <w:rPr>
                      <w:rFonts w:asciiTheme="minorEastAsia" w:eastAsiaTheme="minorEastAsia" w:hAnsiTheme="minorEastAsia" w:cs="宋体"/>
                      <w:kern w:val="0"/>
                      <w:szCs w:val="21"/>
                    </w:rPr>
                    <w:t>消毒</w:t>
                  </w:r>
                  <w:r w:rsidRPr="00787A7D">
                    <w:rPr>
                      <w:rFonts w:asciiTheme="minorEastAsia" w:eastAsiaTheme="minorEastAsia" w:hAnsiTheme="minorEastAsia" w:cs="宋体" w:hint="eastAsia"/>
                      <w:kern w:val="0"/>
                      <w:szCs w:val="21"/>
                    </w:rPr>
                    <w:t>记录</w:t>
                  </w:r>
                  <w:r w:rsidRPr="00787A7D">
                    <w:rPr>
                      <w:rFonts w:asciiTheme="minorEastAsia" w:eastAsiaTheme="minorEastAsia" w:hAnsiTheme="minorEastAsia" w:cs="宋体"/>
                      <w:kern w:val="0"/>
                      <w:szCs w:val="21"/>
                    </w:rPr>
                    <w:t>》</w:t>
                  </w:r>
                </w:p>
              </w:tc>
              <w:tc>
                <w:tcPr>
                  <w:tcW w:w="1364" w:type="dxa"/>
                </w:tcPr>
                <w:p w:rsidR="002F6BEC" w:rsidRPr="00787A7D" w:rsidRDefault="002F6BEC" w:rsidP="008B14CE">
                  <w:pPr>
                    <w:rPr>
                      <w:rFonts w:asciiTheme="minorEastAsia" w:eastAsiaTheme="minorEastAsia" w:hAnsiTheme="minorEastAsia"/>
                      <w:szCs w:val="21"/>
                    </w:rPr>
                  </w:pPr>
                  <w:r w:rsidRPr="00787A7D">
                    <w:rPr>
                      <w:rFonts w:asciiTheme="minorEastAsia" w:eastAsiaTheme="minorEastAsia" w:hAnsiTheme="minorEastAsia" w:hint="eastAsia"/>
                      <w:szCs w:val="21"/>
                    </w:rPr>
                    <w:t>100%</w:t>
                  </w:r>
                </w:p>
              </w:tc>
              <w:tc>
                <w:tcPr>
                  <w:tcW w:w="1680" w:type="dxa"/>
                </w:tcPr>
                <w:p w:rsidR="002F6BEC" w:rsidRPr="00787A7D" w:rsidRDefault="002F6BEC" w:rsidP="002F6BEC">
                  <w:pPr>
                    <w:pStyle w:val="2"/>
                    <w:ind w:leftChars="0" w:left="0" w:firstLineChars="0" w:firstLine="0"/>
                    <w:rPr>
                      <w:rFonts w:asciiTheme="minorEastAsia" w:eastAsiaTheme="minorEastAsia" w:hAnsiTheme="minorEastAsia"/>
                      <w:szCs w:val="21"/>
                    </w:rPr>
                  </w:pPr>
                  <w:r w:rsidRPr="00787A7D">
                    <w:rPr>
                      <w:rFonts w:asciiTheme="minorEastAsia" w:eastAsiaTheme="minorEastAsia" w:hAnsiTheme="minorEastAsia" w:hint="eastAsia"/>
                      <w:szCs w:val="21"/>
                    </w:rPr>
                    <w:t>中</w:t>
                  </w:r>
                  <w:r w:rsidRPr="00787A7D">
                    <w:rPr>
                      <w:rFonts w:asciiTheme="minorEastAsia" w:eastAsiaTheme="minorEastAsia" w:hAnsiTheme="minorEastAsia"/>
                      <w:szCs w:val="21"/>
                    </w:rPr>
                    <w:t>午</w:t>
                  </w:r>
                  <w:r w:rsidRPr="00787A7D">
                    <w:rPr>
                      <w:rFonts w:asciiTheme="minorEastAsia" w:eastAsiaTheme="minorEastAsia" w:hAnsiTheme="minorEastAsia" w:hint="eastAsia"/>
                      <w:szCs w:val="21"/>
                    </w:rPr>
                    <w:t>消毒</w:t>
                  </w:r>
                  <w:r w:rsidRPr="00787A7D">
                    <w:rPr>
                      <w:rFonts w:asciiTheme="minorEastAsia" w:eastAsiaTheme="minorEastAsia" w:hAnsiTheme="minorEastAsia"/>
                      <w:szCs w:val="21"/>
                    </w:rPr>
                    <w:t>时间：</w:t>
                  </w:r>
                  <w:r w:rsidRPr="00787A7D">
                    <w:rPr>
                      <w:rFonts w:asciiTheme="minorEastAsia" w:eastAsiaTheme="minorEastAsia" w:hAnsiTheme="minorEastAsia" w:hint="eastAsia"/>
                      <w:szCs w:val="21"/>
                    </w:rPr>
                    <w:t>13：50，晚</w:t>
                  </w:r>
                  <w:r w:rsidRPr="00787A7D">
                    <w:rPr>
                      <w:rFonts w:asciiTheme="minorEastAsia" w:eastAsiaTheme="minorEastAsia" w:hAnsiTheme="minorEastAsia"/>
                      <w:szCs w:val="21"/>
                    </w:rPr>
                    <w:t>上：</w:t>
                  </w:r>
                  <w:r w:rsidRPr="00787A7D">
                    <w:rPr>
                      <w:rFonts w:asciiTheme="minorEastAsia" w:eastAsiaTheme="minorEastAsia" w:hAnsiTheme="minorEastAsia" w:hint="eastAsia"/>
                      <w:szCs w:val="21"/>
                    </w:rPr>
                    <w:t>22：30</w:t>
                  </w:r>
                </w:p>
              </w:tc>
              <w:tc>
                <w:tcPr>
                  <w:tcW w:w="1566" w:type="dxa"/>
                </w:tcPr>
                <w:p w:rsidR="002F6BEC" w:rsidRPr="00787A7D" w:rsidRDefault="002F6BEC" w:rsidP="00A71478">
                  <w:pPr>
                    <w:pStyle w:val="2"/>
                    <w:ind w:leftChars="0" w:left="0" w:firstLineChars="0" w:firstLine="0"/>
                    <w:rPr>
                      <w:rFonts w:asciiTheme="minorEastAsia" w:eastAsiaTheme="minorEastAsia" w:hAnsiTheme="minorEastAsia"/>
                      <w:szCs w:val="21"/>
                    </w:rPr>
                  </w:pPr>
                  <w:r w:rsidRPr="00787A7D">
                    <w:rPr>
                      <w:rFonts w:asciiTheme="minorEastAsia" w:eastAsiaTheme="minorEastAsia" w:hAnsiTheme="minorEastAsia" w:hint="eastAsia"/>
                      <w:szCs w:val="21"/>
                    </w:rPr>
                    <w:t>消</w:t>
                  </w:r>
                  <w:r w:rsidRPr="00787A7D">
                    <w:rPr>
                      <w:rFonts w:asciiTheme="minorEastAsia" w:eastAsiaTheme="minorEastAsia" w:hAnsiTheme="minorEastAsia"/>
                      <w:szCs w:val="21"/>
                    </w:rPr>
                    <w:t>毒</w:t>
                  </w:r>
                  <w:r w:rsidRPr="00787A7D">
                    <w:rPr>
                      <w:rFonts w:asciiTheme="minorEastAsia" w:eastAsiaTheme="minorEastAsia" w:hAnsiTheme="minorEastAsia" w:hint="eastAsia"/>
                      <w:szCs w:val="21"/>
                    </w:rPr>
                    <w:t xml:space="preserve"> 人</w:t>
                  </w:r>
                  <w:r w:rsidRPr="00787A7D">
                    <w:rPr>
                      <w:rFonts w:asciiTheme="minorEastAsia" w:eastAsiaTheme="minorEastAsia" w:hAnsiTheme="minorEastAsia"/>
                      <w:szCs w:val="21"/>
                    </w:rPr>
                    <w:t>：陈馨</w:t>
                  </w:r>
                  <w:r w:rsidRPr="00787A7D">
                    <w:rPr>
                      <w:rFonts w:asciiTheme="minorEastAsia" w:eastAsiaTheme="minorEastAsia" w:hAnsiTheme="minorEastAsia" w:hint="eastAsia"/>
                      <w:szCs w:val="21"/>
                    </w:rPr>
                    <w:t>文</w:t>
                  </w:r>
                  <w:bookmarkStart w:id="3" w:name="_GoBack"/>
                  <w:bookmarkEnd w:id="3"/>
                </w:p>
              </w:tc>
              <w:tc>
                <w:tcPr>
                  <w:tcW w:w="2046" w:type="dxa"/>
                </w:tcPr>
                <w:p w:rsidR="002F6BEC" w:rsidRPr="00787A7D" w:rsidRDefault="002F6BEC" w:rsidP="008B14CE">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szCs w:val="21"/>
                    </w:rPr>
                    <w:t>合格 □不合格</w:t>
                  </w:r>
                </w:p>
              </w:tc>
            </w:tr>
            <w:tr w:rsidR="008B14CE" w:rsidRPr="00787A7D">
              <w:tc>
                <w:tcPr>
                  <w:tcW w:w="767" w:type="dxa"/>
                </w:tcPr>
                <w:p w:rsidR="008B14CE" w:rsidRPr="00787A7D" w:rsidRDefault="005C6B28" w:rsidP="00B30600">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2022 </w:t>
                  </w:r>
                  <w:r w:rsidR="00B30600" w:rsidRPr="00787A7D">
                    <w:rPr>
                      <w:rFonts w:asciiTheme="minorEastAsia" w:eastAsiaTheme="minorEastAsia" w:hAnsiTheme="minorEastAsia"/>
                      <w:szCs w:val="21"/>
                    </w:rPr>
                    <w:t>.6</w:t>
                  </w:r>
                </w:p>
              </w:tc>
              <w:tc>
                <w:tcPr>
                  <w:tcW w:w="1620" w:type="dxa"/>
                </w:tcPr>
                <w:p w:rsidR="008B14CE" w:rsidRPr="00787A7D" w:rsidRDefault="008B14CE" w:rsidP="008B14CE">
                  <w:pPr>
                    <w:jc w:val="center"/>
                    <w:rPr>
                      <w:rFonts w:asciiTheme="minorEastAsia" w:eastAsiaTheme="minorEastAsia" w:hAnsiTheme="minorEastAsia"/>
                      <w:szCs w:val="21"/>
                    </w:rPr>
                  </w:pPr>
                  <w:r w:rsidRPr="00787A7D">
                    <w:rPr>
                      <w:rFonts w:asciiTheme="minorEastAsia" w:eastAsiaTheme="minorEastAsia" w:hAnsiTheme="minorEastAsia" w:hint="eastAsia"/>
                      <w:szCs w:val="21"/>
                    </w:rPr>
                    <w:t>员</w:t>
                  </w:r>
                  <w:r w:rsidR="005C6B28" w:rsidRPr="00787A7D">
                    <w:rPr>
                      <w:rFonts w:asciiTheme="minorEastAsia" w:eastAsiaTheme="minorEastAsia" w:hAnsiTheme="minorEastAsia" w:hint="eastAsia"/>
                      <w:szCs w:val="21"/>
                    </w:rPr>
                    <w:t>工晨</w:t>
                  </w:r>
                  <w:r w:rsidR="005C6B28" w:rsidRPr="00787A7D">
                    <w:rPr>
                      <w:rFonts w:asciiTheme="minorEastAsia" w:eastAsiaTheme="minorEastAsia" w:hAnsiTheme="minorEastAsia"/>
                      <w:szCs w:val="21"/>
                    </w:rPr>
                    <w:t>检</w:t>
                  </w:r>
                  <w:r w:rsidRPr="00787A7D">
                    <w:rPr>
                      <w:rFonts w:asciiTheme="minorEastAsia" w:eastAsiaTheme="minorEastAsia" w:hAnsiTheme="minorEastAsia" w:hint="eastAsia"/>
                      <w:szCs w:val="21"/>
                    </w:rPr>
                    <w:t>记录表</w:t>
                  </w:r>
                </w:p>
                <w:p w:rsidR="008B14CE" w:rsidRPr="00787A7D" w:rsidRDefault="008B14CE" w:rsidP="008B14CE">
                  <w:pPr>
                    <w:widowControl/>
                    <w:jc w:val="center"/>
                    <w:rPr>
                      <w:rFonts w:asciiTheme="minorEastAsia" w:eastAsiaTheme="minorEastAsia" w:hAnsiTheme="minorEastAsia" w:cs="宋体"/>
                      <w:kern w:val="0"/>
                      <w:szCs w:val="21"/>
                    </w:rPr>
                  </w:pPr>
                </w:p>
              </w:tc>
              <w:tc>
                <w:tcPr>
                  <w:tcW w:w="1364" w:type="dxa"/>
                </w:tcPr>
                <w:p w:rsidR="008B14CE" w:rsidRPr="00787A7D" w:rsidRDefault="008B14CE" w:rsidP="008B14CE">
                  <w:pPr>
                    <w:rPr>
                      <w:rFonts w:asciiTheme="minorEastAsia" w:eastAsiaTheme="minorEastAsia" w:hAnsiTheme="minorEastAsia"/>
                      <w:szCs w:val="21"/>
                    </w:rPr>
                  </w:pPr>
                  <w:r w:rsidRPr="00787A7D">
                    <w:rPr>
                      <w:rFonts w:asciiTheme="minorEastAsia" w:eastAsiaTheme="minorEastAsia" w:hAnsiTheme="minorEastAsia" w:hint="eastAsia"/>
                      <w:szCs w:val="21"/>
                    </w:rPr>
                    <w:t>100%</w:t>
                  </w:r>
                </w:p>
              </w:tc>
              <w:tc>
                <w:tcPr>
                  <w:tcW w:w="1680" w:type="dxa"/>
                </w:tcPr>
                <w:p w:rsidR="008B14CE" w:rsidRPr="00787A7D" w:rsidRDefault="008B14CE" w:rsidP="008B14CE">
                  <w:pPr>
                    <w:rPr>
                      <w:rFonts w:asciiTheme="minorEastAsia" w:eastAsiaTheme="minorEastAsia" w:hAnsiTheme="minorEastAsia"/>
                      <w:szCs w:val="21"/>
                    </w:rPr>
                  </w:pPr>
                  <w:r w:rsidRPr="00787A7D">
                    <w:rPr>
                      <w:rFonts w:asciiTheme="minorEastAsia" w:eastAsiaTheme="minorEastAsia" w:hAnsiTheme="minorEastAsia" w:hint="eastAsia"/>
                      <w:szCs w:val="21"/>
                    </w:rPr>
                    <w:t>是</w:t>
                  </w:r>
                  <w:r w:rsidRPr="00787A7D">
                    <w:rPr>
                      <w:rFonts w:asciiTheme="minorEastAsia" w:eastAsiaTheme="minorEastAsia" w:hAnsiTheme="minorEastAsia"/>
                      <w:szCs w:val="21"/>
                    </w:rPr>
                    <w:t>否有</w:t>
                  </w:r>
                  <w:r w:rsidR="005C6B28" w:rsidRPr="00787A7D">
                    <w:rPr>
                      <w:rFonts w:asciiTheme="minorEastAsia" w:eastAsiaTheme="minorEastAsia" w:hAnsiTheme="minorEastAsia" w:hint="eastAsia"/>
                      <w:szCs w:val="21"/>
                    </w:rPr>
                    <w:t>呼</w:t>
                  </w:r>
                  <w:r w:rsidR="005C6B28" w:rsidRPr="00787A7D">
                    <w:rPr>
                      <w:rFonts w:asciiTheme="minorEastAsia" w:eastAsiaTheme="minorEastAsia" w:hAnsiTheme="minorEastAsia"/>
                      <w:szCs w:val="21"/>
                    </w:rPr>
                    <w:t>吸道疾病、</w:t>
                  </w:r>
                  <w:r w:rsidR="005C6B28" w:rsidRPr="00787A7D">
                    <w:rPr>
                      <w:rFonts w:asciiTheme="minorEastAsia" w:eastAsiaTheme="minorEastAsia" w:hAnsiTheme="minorEastAsia" w:hint="eastAsia"/>
                      <w:szCs w:val="21"/>
                    </w:rPr>
                    <w:t>腹泻</w:t>
                  </w:r>
                  <w:r w:rsidR="005C6B28" w:rsidRPr="00787A7D">
                    <w:rPr>
                      <w:rFonts w:asciiTheme="minorEastAsia" w:eastAsiaTheme="minorEastAsia" w:hAnsiTheme="minorEastAsia"/>
                      <w:szCs w:val="21"/>
                    </w:rPr>
                    <w:t>、</w:t>
                  </w:r>
                  <w:r w:rsidRPr="00787A7D">
                    <w:rPr>
                      <w:rFonts w:asciiTheme="minorEastAsia" w:eastAsiaTheme="minorEastAsia" w:hAnsiTheme="minorEastAsia"/>
                      <w:szCs w:val="21"/>
                    </w:rPr>
                    <w:t>健康证、</w:t>
                  </w:r>
                  <w:r w:rsidRPr="00787A7D">
                    <w:rPr>
                      <w:rFonts w:asciiTheme="minorEastAsia" w:eastAsiaTheme="minorEastAsia" w:hAnsiTheme="minorEastAsia" w:hint="eastAsia"/>
                      <w:szCs w:val="21"/>
                    </w:rPr>
                    <w:t>指</w:t>
                  </w:r>
                  <w:r w:rsidRPr="00787A7D">
                    <w:rPr>
                      <w:rFonts w:asciiTheme="minorEastAsia" w:eastAsiaTheme="minorEastAsia" w:hAnsiTheme="minorEastAsia"/>
                      <w:szCs w:val="21"/>
                    </w:rPr>
                    <w:t>甲毛发</w:t>
                  </w:r>
                  <w:r w:rsidRPr="00787A7D">
                    <w:rPr>
                      <w:rFonts w:asciiTheme="minorEastAsia" w:eastAsiaTheme="minorEastAsia" w:hAnsiTheme="minorEastAsia" w:hint="eastAsia"/>
                      <w:szCs w:val="21"/>
                    </w:rPr>
                    <w:t>、</w:t>
                  </w:r>
                  <w:r w:rsidRPr="00787A7D">
                    <w:rPr>
                      <w:rFonts w:asciiTheme="minorEastAsia" w:eastAsiaTheme="minorEastAsia" w:hAnsiTheme="minorEastAsia"/>
                      <w:szCs w:val="21"/>
                    </w:rPr>
                    <w:t>工衣是否</w:t>
                  </w:r>
                  <w:r w:rsidRPr="00787A7D">
                    <w:rPr>
                      <w:rFonts w:asciiTheme="minorEastAsia" w:eastAsiaTheme="minorEastAsia" w:hAnsiTheme="minorEastAsia" w:hint="eastAsia"/>
                      <w:szCs w:val="21"/>
                    </w:rPr>
                    <w:t>合</w:t>
                  </w:r>
                  <w:r w:rsidRPr="00787A7D">
                    <w:rPr>
                      <w:rFonts w:asciiTheme="minorEastAsia" w:eastAsiaTheme="minorEastAsia" w:hAnsiTheme="minorEastAsia"/>
                      <w:szCs w:val="21"/>
                    </w:rPr>
                    <w:t>要求</w:t>
                  </w:r>
                  <w:r w:rsidRPr="00787A7D">
                    <w:rPr>
                      <w:rFonts w:asciiTheme="minorEastAsia" w:eastAsiaTheme="minorEastAsia" w:hAnsiTheme="minorEastAsia" w:hint="eastAsia"/>
                      <w:szCs w:val="21"/>
                    </w:rPr>
                    <w:t>等</w:t>
                  </w:r>
                </w:p>
              </w:tc>
              <w:tc>
                <w:tcPr>
                  <w:tcW w:w="1566" w:type="dxa"/>
                </w:tcPr>
                <w:p w:rsidR="008B14CE" w:rsidRPr="00787A7D" w:rsidRDefault="008B14CE" w:rsidP="008B14CE">
                  <w:pPr>
                    <w:rPr>
                      <w:rFonts w:asciiTheme="minorEastAsia" w:eastAsiaTheme="minorEastAsia" w:hAnsiTheme="minorEastAsia"/>
                      <w:szCs w:val="21"/>
                    </w:rPr>
                  </w:pPr>
                  <w:r w:rsidRPr="00787A7D">
                    <w:rPr>
                      <w:rFonts w:asciiTheme="minorEastAsia" w:eastAsiaTheme="minorEastAsia" w:hAnsiTheme="minorEastAsia" w:hint="eastAsia"/>
                      <w:szCs w:val="21"/>
                    </w:rPr>
                    <w:t>符</w:t>
                  </w:r>
                  <w:r w:rsidRPr="00787A7D">
                    <w:rPr>
                      <w:rFonts w:asciiTheme="minorEastAsia" w:eastAsiaTheme="minorEastAsia" w:hAnsiTheme="minorEastAsia"/>
                      <w:szCs w:val="21"/>
                    </w:rPr>
                    <w:t>合要求</w:t>
                  </w:r>
                </w:p>
                <w:p w:rsidR="005C6B28" w:rsidRPr="00787A7D" w:rsidRDefault="005C6B28" w:rsidP="005C6B28">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t>记</w:t>
                  </w:r>
                  <w:r w:rsidRPr="00787A7D">
                    <w:rPr>
                      <w:rFonts w:asciiTheme="minorEastAsia" w:eastAsiaTheme="minorEastAsia" w:hAnsiTheme="minorEastAsia"/>
                      <w:sz w:val="21"/>
                      <w:szCs w:val="21"/>
                    </w:rPr>
                    <w:t>录</w:t>
                  </w:r>
                  <w:r w:rsidRPr="00787A7D">
                    <w:rPr>
                      <w:rFonts w:asciiTheme="minorEastAsia" w:eastAsiaTheme="minorEastAsia" w:hAnsiTheme="minorEastAsia" w:hint="eastAsia"/>
                      <w:sz w:val="21"/>
                      <w:szCs w:val="21"/>
                    </w:rPr>
                    <w:t>人</w:t>
                  </w:r>
                  <w:r w:rsidRPr="00787A7D">
                    <w:rPr>
                      <w:rFonts w:asciiTheme="minorEastAsia" w:eastAsiaTheme="minorEastAsia" w:hAnsiTheme="minorEastAsia"/>
                      <w:sz w:val="21"/>
                      <w:szCs w:val="21"/>
                    </w:rPr>
                    <w:t>：</w:t>
                  </w:r>
                  <w:r w:rsidRPr="00787A7D">
                    <w:rPr>
                      <w:rFonts w:asciiTheme="minorEastAsia" w:eastAsiaTheme="minorEastAsia" w:hAnsiTheme="minorEastAsia" w:hint="eastAsia"/>
                      <w:sz w:val="21"/>
                      <w:szCs w:val="21"/>
                    </w:rPr>
                    <w:t>谢</w:t>
                  </w:r>
                  <w:r w:rsidRPr="00787A7D">
                    <w:rPr>
                      <w:rFonts w:asciiTheme="minorEastAsia" w:eastAsiaTheme="minorEastAsia" w:hAnsiTheme="minorEastAsia"/>
                      <w:sz w:val="21"/>
                      <w:szCs w:val="21"/>
                    </w:rPr>
                    <w:t>坚</w:t>
                  </w:r>
                </w:p>
                <w:p w:rsidR="008B14CE" w:rsidRPr="00787A7D" w:rsidRDefault="008B14CE" w:rsidP="008B14CE">
                  <w:pPr>
                    <w:rPr>
                      <w:rFonts w:asciiTheme="minorEastAsia" w:eastAsiaTheme="minorEastAsia" w:hAnsiTheme="minorEastAsia"/>
                      <w:szCs w:val="21"/>
                    </w:rPr>
                  </w:pPr>
                </w:p>
              </w:tc>
              <w:tc>
                <w:tcPr>
                  <w:tcW w:w="2046" w:type="dxa"/>
                </w:tcPr>
                <w:p w:rsidR="008B14CE" w:rsidRPr="00787A7D" w:rsidRDefault="008B14CE" w:rsidP="008B14CE">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szCs w:val="21"/>
                    </w:rPr>
                    <w:t>合格 □不合格</w:t>
                  </w:r>
                </w:p>
              </w:tc>
            </w:tr>
            <w:tr w:rsidR="00B30600" w:rsidRPr="00787A7D">
              <w:tc>
                <w:tcPr>
                  <w:tcW w:w="767" w:type="dxa"/>
                </w:tcPr>
                <w:p w:rsidR="00B30600" w:rsidRPr="00787A7D" w:rsidRDefault="00B30600" w:rsidP="008B14CE">
                  <w:pPr>
                    <w:rPr>
                      <w:rFonts w:asciiTheme="minorEastAsia" w:eastAsiaTheme="minorEastAsia" w:hAnsiTheme="minorEastAsia"/>
                      <w:szCs w:val="21"/>
                    </w:rPr>
                  </w:pPr>
                  <w:r w:rsidRPr="00787A7D">
                    <w:rPr>
                      <w:rFonts w:asciiTheme="minorEastAsia" w:eastAsiaTheme="minorEastAsia" w:hAnsiTheme="minorEastAsia" w:hint="eastAsia"/>
                      <w:szCs w:val="21"/>
                    </w:rPr>
                    <w:t>2022</w:t>
                  </w:r>
                  <w:r w:rsidRPr="00787A7D">
                    <w:rPr>
                      <w:rFonts w:asciiTheme="minorEastAsia" w:eastAsiaTheme="minorEastAsia" w:hAnsiTheme="minorEastAsia"/>
                      <w:szCs w:val="21"/>
                    </w:rPr>
                    <w:t>.6</w:t>
                  </w:r>
                </w:p>
              </w:tc>
              <w:tc>
                <w:tcPr>
                  <w:tcW w:w="1620" w:type="dxa"/>
                </w:tcPr>
                <w:p w:rsidR="00B30600" w:rsidRPr="00787A7D" w:rsidRDefault="00B30600" w:rsidP="008B14CE">
                  <w:pPr>
                    <w:jc w:val="center"/>
                    <w:rPr>
                      <w:rFonts w:asciiTheme="minorEastAsia" w:eastAsiaTheme="minorEastAsia" w:hAnsiTheme="minorEastAsia"/>
                      <w:szCs w:val="21"/>
                    </w:rPr>
                  </w:pPr>
                  <w:r w:rsidRPr="00787A7D">
                    <w:rPr>
                      <w:rFonts w:asciiTheme="minorEastAsia" w:eastAsiaTheme="minorEastAsia" w:hAnsiTheme="minorEastAsia" w:hint="eastAsia"/>
                      <w:szCs w:val="21"/>
                    </w:rPr>
                    <w:t>《</w:t>
                  </w:r>
                  <w:r w:rsidRPr="00787A7D">
                    <w:rPr>
                      <w:rFonts w:asciiTheme="minorEastAsia" w:eastAsiaTheme="minorEastAsia" w:hAnsiTheme="minorEastAsia"/>
                      <w:szCs w:val="21"/>
                    </w:rPr>
                    <w:t>虫害防治记录</w:t>
                  </w:r>
                  <w:r w:rsidRPr="00787A7D">
                    <w:rPr>
                      <w:rFonts w:asciiTheme="minorEastAsia" w:eastAsiaTheme="minorEastAsia" w:hAnsiTheme="minorEastAsia" w:hint="eastAsia"/>
                      <w:szCs w:val="21"/>
                    </w:rPr>
                    <w:t>》</w:t>
                  </w:r>
                </w:p>
              </w:tc>
              <w:tc>
                <w:tcPr>
                  <w:tcW w:w="1364" w:type="dxa"/>
                </w:tcPr>
                <w:p w:rsidR="00B30600" w:rsidRPr="00787A7D" w:rsidRDefault="00B30600" w:rsidP="008B14CE">
                  <w:pPr>
                    <w:rPr>
                      <w:rFonts w:asciiTheme="minorEastAsia" w:eastAsiaTheme="minorEastAsia" w:hAnsiTheme="minorEastAsia"/>
                      <w:szCs w:val="21"/>
                    </w:rPr>
                  </w:pPr>
                  <w:r w:rsidRPr="00787A7D">
                    <w:rPr>
                      <w:rFonts w:asciiTheme="minorEastAsia" w:eastAsiaTheme="minorEastAsia" w:hAnsiTheme="minorEastAsia" w:hint="eastAsia"/>
                      <w:szCs w:val="21"/>
                    </w:rPr>
                    <w:t>100%</w:t>
                  </w:r>
                </w:p>
              </w:tc>
              <w:tc>
                <w:tcPr>
                  <w:tcW w:w="1680" w:type="dxa"/>
                </w:tcPr>
                <w:p w:rsidR="00B30600" w:rsidRPr="00787A7D" w:rsidRDefault="00B30600" w:rsidP="008B14CE">
                  <w:pPr>
                    <w:rPr>
                      <w:rFonts w:asciiTheme="minorEastAsia" w:eastAsiaTheme="minorEastAsia" w:hAnsiTheme="minorEastAsia"/>
                      <w:szCs w:val="21"/>
                    </w:rPr>
                  </w:pPr>
                  <w:r w:rsidRPr="00787A7D">
                    <w:rPr>
                      <w:rFonts w:asciiTheme="minorEastAsia" w:eastAsiaTheme="minorEastAsia" w:hAnsiTheme="minorEastAsia" w:hint="eastAsia"/>
                      <w:szCs w:val="21"/>
                    </w:rPr>
                    <w:t>周转</w:t>
                  </w:r>
                  <w:r w:rsidRPr="00787A7D">
                    <w:rPr>
                      <w:rFonts w:asciiTheme="minorEastAsia" w:eastAsiaTheme="minorEastAsia" w:hAnsiTheme="minorEastAsia"/>
                      <w:szCs w:val="21"/>
                    </w:rPr>
                    <w:t>区、暂存区</w:t>
                  </w:r>
                  <w:r w:rsidR="00616BB8" w:rsidRPr="00787A7D">
                    <w:rPr>
                      <w:rFonts w:asciiTheme="minorEastAsia" w:eastAsiaTheme="minorEastAsia" w:hAnsiTheme="minorEastAsia" w:hint="eastAsia"/>
                      <w:szCs w:val="21"/>
                    </w:rPr>
                    <w:t>的</w:t>
                  </w:r>
                  <w:r w:rsidR="00616BB8" w:rsidRPr="00787A7D">
                    <w:rPr>
                      <w:rFonts w:asciiTheme="minorEastAsia" w:eastAsiaTheme="minorEastAsia" w:hAnsiTheme="minorEastAsia"/>
                      <w:szCs w:val="21"/>
                    </w:rPr>
                    <w:t>虫害及灭绳措施检查</w:t>
                  </w:r>
                </w:p>
              </w:tc>
              <w:tc>
                <w:tcPr>
                  <w:tcW w:w="1566" w:type="dxa"/>
                </w:tcPr>
                <w:p w:rsidR="00B30600" w:rsidRPr="00787A7D" w:rsidRDefault="00B30600" w:rsidP="008B14CE">
                  <w:pPr>
                    <w:rPr>
                      <w:rFonts w:asciiTheme="minorEastAsia" w:eastAsiaTheme="minorEastAsia" w:hAnsiTheme="minorEastAsia"/>
                      <w:szCs w:val="21"/>
                    </w:rPr>
                  </w:pPr>
                  <w:r w:rsidRPr="00787A7D">
                    <w:rPr>
                      <w:rFonts w:asciiTheme="minorEastAsia" w:eastAsiaTheme="minorEastAsia" w:hAnsiTheme="minorEastAsia" w:hint="eastAsia"/>
                      <w:szCs w:val="21"/>
                    </w:rPr>
                    <w:t>符</w:t>
                  </w:r>
                  <w:r w:rsidRPr="00787A7D">
                    <w:rPr>
                      <w:rFonts w:asciiTheme="minorEastAsia" w:eastAsiaTheme="minorEastAsia" w:hAnsiTheme="minorEastAsia"/>
                      <w:szCs w:val="21"/>
                    </w:rPr>
                    <w:t>合要求</w:t>
                  </w:r>
                </w:p>
                <w:p w:rsidR="00EA1125" w:rsidRPr="00787A7D" w:rsidRDefault="00EA1125" w:rsidP="00EA1125">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t>记</w:t>
                  </w:r>
                  <w:r w:rsidRPr="00787A7D">
                    <w:rPr>
                      <w:rFonts w:asciiTheme="minorEastAsia" w:eastAsiaTheme="minorEastAsia" w:hAnsiTheme="minorEastAsia"/>
                      <w:sz w:val="21"/>
                      <w:szCs w:val="21"/>
                    </w:rPr>
                    <w:t>录人：</w:t>
                  </w:r>
                  <w:r w:rsidRPr="00787A7D">
                    <w:rPr>
                      <w:rFonts w:asciiTheme="minorEastAsia" w:eastAsiaTheme="minorEastAsia" w:hAnsiTheme="minorEastAsia" w:hint="eastAsia"/>
                      <w:sz w:val="21"/>
                      <w:szCs w:val="21"/>
                    </w:rPr>
                    <w:t>谢</w:t>
                  </w:r>
                  <w:r w:rsidRPr="00787A7D">
                    <w:rPr>
                      <w:rFonts w:asciiTheme="minorEastAsia" w:eastAsiaTheme="minorEastAsia" w:hAnsiTheme="minorEastAsia"/>
                      <w:sz w:val="21"/>
                      <w:szCs w:val="21"/>
                    </w:rPr>
                    <w:t>坚</w:t>
                  </w:r>
                </w:p>
              </w:tc>
              <w:tc>
                <w:tcPr>
                  <w:tcW w:w="2046" w:type="dxa"/>
                </w:tcPr>
                <w:p w:rsidR="00B30600" w:rsidRPr="00787A7D" w:rsidRDefault="00B30600" w:rsidP="008B14CE">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szCs w:val="21"/>
                    </w:rPr>
                    <w:t>合格 □不合格</w:t>
                  </w:r>
                </w:p>
              </w:tc>
            </w:tr>
            <w:tr w:rsidR="008B14CE" w:rsidRPr="00787A7D">
              <w:tc>
                <w:tcPr>
                  <w:tcW w:w="767" w:type="dxa"/>
                </w:tcPr>
                <w:p w:rsidR="008B14CE" w:rsidRPr="00787A7D" w:rsidRDefault="00E75C95" w:rsidP="005C6B28">
                  <w:pPr>
                    <w:rPr>
                      <w:rFonts w:asciiTheme="minorEastAsia" w:eastAsiaTheme="minorEastAsia" w:hAnsiTheme="minorEastAsia"/>
                      <w:szCs w:val="21"/>
                    </w:rPr>
                  </w:pPr>
                  <w:r w:rsidRPr="00787A7D">
                    <w:rPr>
                      <w:rFonts w:asciiTheme="minorEastAsia" w:eastAsiaTheme="minorEastAsia" w:hAnsiTheme="minorEastAsia" w:hint="eastAsia"/>
                      <w:szCs w:val="21"/>
                    </w:rPr>
                    <w:t>2022 年</w:t>
                  </w:r>
                  <w:r w:rsidR="009E2CA4" w:rsidRPr="00787A7D">
                    <w:rPr>
                      <w:rFonts w:asciiTheme="minorEastAsia" w:eastAsiaTheme="minorEastAsia" w:hAnsiTheme="minorEastAsia"/>
                      <w:szCs w:val="21"/>
                    </w:rPr>
                    <w:t>04</w:t>
                  </w:r>
                  <w:r w:rsidR="005C6B28" w:rsidRPr="00787A7D">
                    <w:rPr>
                      <w:rFonts w:asciiTheme="minorEastAsia" w:eastAsiaTheme="minorEastAsia" w:hAnsiTheme="minorEastAsia" w:hint="eastAsia"/>
                      <w:szCs w:val="21"/>
                    </w:rPr>
                    <w:t>月</w:t>
                  </w:r>
                  <w:r w:rsidR="009E2CA4" w:rsidRPr="00787A7D">
                    <w:rPr>
                      <w:rFonts w:asciiTheme="minorEastAsia" w:eastAsiaTheme="minorEastAsia" w:hAnsiTheme="minorEastAsia" w:hint="eastAsia"/>
                      <w:szCs w:val="21"/>
                    </w:rPr>
                    <w:t>05日</w:t>
                  </w:r>
                </w:p>
              </w:tc>
              <w:tc>
                <w:tcPr>
                  <w:tcW w:w="1620" w:type="dxa"/>
                </w:tcPr>
                <w:p w:rsidR="00E75C95" w:rsidRPr="00787A7D" w:rsidRDefault="008B14CE" w:rsidP="00E75C95">
                  <w:pPr>
                    <w:rPr>
                      <w:rFonts w:asciiTheme="minorEastAsia" w:eastAsiaTheme="minorEastAsia" w:hAnsiTheme="minorEastAsia"/>
                      <w:szCs w:val="21"/>
                    </w:rPr>
                  </w:pPr>
                  <w:r w:rsidRPr="00787A7D">
                    <w:rPr>
                      <w:rFonts w:asciiTheme="minorEastAsia" w:eastAsiaTheme="minorEastAsia" w:hAnsiTheme="minorEastAsia" w:hint="eastAsia"/>
                      <w:szCs w:val="21"/>
                    </w:rPr>
                    <w:t>餐具：委托</w:t>
                  </w:r>
                  <w:r w:rsidR="00E75C95" w:rsidRPr="00787A7D">
                    <w:rPr>
                      <w:rFonts w:asciiTheme="minorEastAsia" w:eastAsiaTheme="minorEastAsia" w:hAnsiTheme="minorEastAsia" w:hint="eastAsia"/>
                      <w:szCs w:val="21"/>
                    </w:rPr>
                    <w:t>名成腾德检测服务（福州）有限公司</w:t>
                  </w:r>
                  <w:r w:rsidRPr="00787A7D">
                    <w:rPr>
                      <w:rFonts w:asciiTheme="minorEastAsia" w:eastAsiaTheme="minorEastAsia" w:hAnsiTheme="minorEastAsia" w:hint="eastAsia"/>
                      <w:szCs w:val="21"/>
                    </w:rPr>
                    <w:t xml:space="preserve">，报告编号 </w:t>
                  </w:r>
                  <w:r w:rsidR="009E2CA4" w:rsidRPr="00787A7D">
                    <w:rPr>
                      <w:rFonts w:asciiTheme="minorEastAsia" w:eastAsiaTheme="minorEastAsia" w:hAnsiTheme="minorEastAsia"/>
                      <w:szCs w:val="21"/>
                    </w:rPr>
                    <w:t>FZ22-0402036-2</w:t>
                  </w:r>
                  <w:r w:rsidR="00E75C95" w:rsidRPr="00787A7D">
                    <w:rPr>
                      <w:rFonts w:asciiTheme="minorEastAsia" w:eastAsiaTheme="minorEastAsia" w:hAnsiTheme="minorEastAsia"/>
                      <w:szCs w:val="21"/>
                    </w:rPr>
                    <w:t>1</w:t>
                  </w:r>
                  <w:r w:rsidRPr="00787A7D">
                    <w:rPr>
                      <w:rFonts w:asciiTheme="minorEastAsia" w:eastAsiaTheme="minorEastAsia" w:hAnsiTheme="minorEastAsia" w:hint="eastAsia"/>
                      <w:szCs w:val="21"/>
                    </w:rPr>
                    <w:t>，报告日期</w:t>
                  </w:r>
                  <w:r w:rsidR="00E75C95" w:rsidRPr="00787A7D">
                    <w:rPr>
                      <w:rFonts w:asciiTheme="minorEastAsia" w:eastAsiaTheme="minorEastAsia" w:hAnsiTheme="minorEastAsia" w:hint="eastAsia"/>
                      <w:szCs w:val="21"/>
                    </w:rPr>
                    <w:t>2022 年 04 月</w:t>
                  </w:r>
                  <w:r w:rsidR="009E2CA4" w:rsidRPr="00787A7D">
                    <w:rPr>
                      <w:rFonts w:asciiTheme="minorEastAsia" w:eastAsiaTheme="minorEastAsia" w:hAnsiTheme="minorEastAsia" w:hint="eastAsia"/>
                      <w:szCs w:val="21"/>
                    </w:rPr>
                    <w:t xml:space="preserve"> 05</w:t>
                  </w:r>
                  <w:r w:rsidR="00E75C95" w:rsidRPr="00787A7D">
                    <w:rPr>
                      <w:rFonts w:asciiTheme="minorEastAsia" w:eastAsiaTheme="minorEastAsia" w:hAnsiTheme="minorEastAsia" w:hint="eastAsia"/>
                      <w:szCs w:val="21"/>
                    </w:rPr>
                    <w:t xml:space="preserve"> 日</w:t>
                  </w:r>
                  <w:r w:rsidRPr="00787A7D">
                    <w:rPr>
                      <w:rFonts w:asciiTheme="minorEastAsia" w:eastAsiaTheme="minorEastAsia" w:hAnsiTheme="minorEastAsia" w:hint="eastAsia"/>
                      <w:szCs w:val="21"/>
                    </w:rPr>
                    <w:t>，检测</w:t>
                  </w:r>
                  <w:r w:rsidR="00E75C95" w:rsidRPr="00787A7D">
                    <w:rPr>
                      <w:rFonts w:asciiTheme="minorEastAsia" w:eastAsiaTheme="minorEastAsia" w:hAnsiTheme="minorEastAsia" w:hint="eastAsia"/>
                      <w:szCs w:val="21"/>
                    </w:rPr>
                    <w:t>大肠菌群</w:t>
                  </w:r>
                  <w:r w:rsidRPr="00787A7D">
                    <w:rPr>
                      <w:rFonts w:asciiTheme="minorEastAsia" w:eastAsiaTheme="minorEastAsia" w:hAnsiTheme="minorEastAsia"/>
                      <w:szCs w:val="21"/>
                    </w:rPr>
                    <w:t>、</w:t>
                  </w:r>
                  <w:r w:rsidR="00E75C95" w:rsidRPr="00787A7D">
                    <w:rPr>
                      <w:rFonts w:asciiTheme="minorEastAsia" w:eastAsiaTheme="minorEastAsia" w:hAnsiTheme="minorEastAsia" w:hint="eastAsia"/>
                      <w:szCs w:val="21"/>
                    </w:rPr>
                    <w:t>沙门氏菌</w:t>
                  </w:r>
                  <w:r w:rsidRPr="00787A7D">
                    <w:rPr>
                      <w:rFonts w:asciiTheme="minorEastAsia" w:eastAsiaTheme="minorEastAsia" w:hAnsiTheme="minorEastAsia" w:hint="eastAsia"/>
                      <w:szCs w:val="21"/>
                    </w:rPr>
                    <w:t>、</w:t>
                  </w:r>
                  <w:r w:rsidR="00E75C95" w:rsidRPr="00787A7D">
                    <w:rPr>
                      <w:rFonts w:asciiTheme="minorEastAsia" w:eastAsiaTheme="minorEastAsia" w:hAnsiTheme="minorEastAsia" w:hint="eastAsia"/>
                      <w:szCs w:val="21"/>
                    </w:rPr>
                    <w:t>阴离子合成洗涤剂</w:t>
                  </w:r>
                </w:p>
                <w:p w:rsidR="00E75C95" w:rsidRPr="00787A7D" w:rsidRDefault="00E75C95" w:rsidP="00E75C95">
                  <w:pPr>
                    <w:rPr>
                      <w:rFonts w:asciiTheme="minorEastAsia" w:eastAsiaTheme="minorEastAsia" w:hAnsiTheme="minorEastAsia"/>
                      <w:szCs w:val="21"/>
                    </w:rPr>
                  </w:pPr>
                  <w:r w:rsidRPr="00787A7D">
                    <w:rPr>
                      <w:rFonts w:asciiTheme="minorEastAsia" w:eastAsiaTheme="minorEastAsia" w:hAnsiTheme="minorEastAsia" w:hint="eastAsia"/>
                      <w:szCs w:val="21"/>
                    </w:rPr>
                    <w:t>（以十二烷基苯磺</w:t>
                  </w:r>
                </w:p>
                <w:p w:rsidR="008B14CE" w:rsidRPr="00787A7D" w:rsidRDefault="00E75C95" w:rsidP="00E75C95">
                  <w:pPr>
                    <w:rPr>
                      <w:rFonts w:asciiTheme="minorEastAsia" w:eastAsiaTheme="minorEastAsia" w:hAnsiTheme="minorEastAsia"/>
                      <w:szCs w:val="21"/>
                    </w:rPr>
                  </w:pPr>
                  <w:r w:rsidRPr="00787A7D">
                    <w:rPr>
                      <w:rFonts w:asciiTheme="minorEastAsia" w:eastAsiaTheme="minorEastAsia" w:hAnsiTheme="minorEastAsia" w:hint="eastAsia"/>
                      <w:szCs w:val="21"/>
                    </w:rPr>
                    <w:t>酸钠计）</w:t>
                  </w:r>
                  <w:r w:rsidR="008B14CE" w:rsidRPr="00787A7D">
                    <w:rPr>
                      <w:rFonts w:asciiTheme="minorEastAsia" w:eastAsiaTheme="minorEastAsia" w:hAnsiTheme="minorEastAsia" w:hint="eastAsia"/>
                      <w:szCs w:val="21"/>
                    </w:rPr>
                    <w:t>和</w:t>
                  </w:r>
                  <w:r w:rsidRPr="00787A7D">
                    <w:rPr>
                      <w:rFonts w:asciiTheme="minorEastAsia" w:eastAsiaTheme="minorEastAsia" w:hAnsiTheme="minorEastAsia" w:hint="eastAsia"/>
                      <w:szCs w:val="21"/>
                    </w:rPr>
                    <w:t>游离性余氯</w:t>
                  </w:r>
                  <w:r w:rsidR="008B14CE" w:rsidRPr="00787A7D">
                    <w:rPr>
                      <w:rFonts w:asciiTheme="minorEastAsia" w:eastAsiaTheme="minorEastAsia" w:hAnsiTheme="minorEastAsia" w:hint="eastAsia"/>
                      <w:szCs w:val="21"/>
                    </w:rPr>
                    <w:t>。符合</w:t>
                  </w:r>
                  <w:r w:rsidRPr="00787A7D">
                    <w:rPr>
                      <w:rFonts w:asciiTheme="minorEastAsia" w:eastAsiaTheme="minorEastAsia" w:hAnsiTheme="minorEastAsia" w:hint="eastAsia"/>
                      <w:szCs w:val="21"/>
                    </w:rPr>
                    <w:t>GB 14934-2016《 食品安全国家标准 消毒餐（饮）具 》标</w:t>
                  </w:r>
                  <w:r w:rsidRPr="00787A7D">
                    <w:rPr>
                      <w:rFonts w:asciiTheme="minorEastAsia" w:eastAsiaTheme="minorEastAsia" w:hAnsiTheme="minorEastAsia"/>
                      <w:szCs w:val="21"/>
                    </w:rPr>
                    <w:t>准</w:t>
                  </w:r>
                </w:p>
              </w:tc>
              <w:tc>
                <w:tcPr>
                  <w:tcW w:w="1364" w:type="dxa"/>
                </w:tcPr>
                <w:p w:rsidR="008B14CE" w:rsidRPr="00787A7D" w:rsidRDefault="008B14CE" w:rsidP="008B14CE">
                  <w:pPr>
                    <w:rPr>
                      <w:rFonts w:asciiTheme="minorEastAsia" w:eastAsiaTheme="minorEastAsia" w:hAnsiTheme="minorEastAsia"/>
                      <w:szCs w:val="21"/>
                    </w:rPr>
                  </w:pPr>
                  <w:r w:rsidRPr="00787A7D">
                    <w:rPr>
                      <w:rFonts w:asciiTheme="minorEastAsia" w:eastAsiaTheme="minorEastAsia" w:hAnsiTheme="minorEastAsia" w:hint="eastAsia"/>
                      <w:szCs w:val="21"/>
                    </w:rPr>
                    <w:t>每年一次，第三方检测</w:t>
                  </w:r>
                </w:p>
              </w:tc>
              <w:tc>
                <w:tcPr>
                  <w:tcW w:w="1680" w:type="dxa"/>
                </w:tcPr>
                <w:p w:rsidR="008B14CE" w:rsidRPr="00787A7D" w:rsidRDefault="008B14CE" w:rsidP="008B14CE">
                  <w:pPr>
                    <w:rPr>
                      <w:rFonts w:asciiTheme="minorEastAsia" w:eastAsiaTheme="minorEastAsia" w:hAnsiTheme="minorEastAsia"/>
                      <w:szCs w:val="21"/>
                    </w:rPr>
                  </w:pPr>
                  <w:r w:rsidRPr="00787A7D">
                    <w:rPr>
                      <w:rFonts w:asciiTheme="minorEastAsia" w:eastAsiaTheme="minorEastAsia" w:hAnsiTheme="minorEastAsia" w:hint="eastAsia"/>
                      <w:szCs w:val="21"/>
                    </w:rPr>
                    <w:t>沙门氏菌:不得检出</w:t>
                  </w:r>
                </w:p>
                <w:p w:rsidR="00E75C95" w:rsidRPr="00787A7D" w:rsidRDefault="00E75C95" w:rsidP="00E75C95">
                  <w:pPr>
                    <w:rPr>
                      <w:rFonts w:asciiTheme="minorEastAsia" w:eastAsiaTheme="minorEastAsia" w:hAnsiTheme="minorEastAsia"/>
                      <w:szCs w:val="21"/>
                    </w:rPr>
                  </w:pPr>
                  <w:r w:rsidRPr="00787A7D">
                    <w:rPr>
                      <w:rFonts w:asciiTheme="minorEastAsia" w:eastAsiaTheme="minorEastAsia" w:hAnsiTheme="minorEastAsia" w:hint="eastAsia"/>
                      <w:szCs w:val="21"/>
                    </w:rPr>
                    <w:t>大肠菌群</w:t>
                  </w:r>
                  <w:r w:rsidRPr="00787A7D">
                    <w:rPr>
                      <w:rFonts w:asciiTheme="minorEastAsia" w:eastAsiaTheme="minorEastAsia" w:hAnsiTheme="minorEastAsia"/>
                      <w:szCs w:val="21"/>
                    </w:rPr>
                    <w:t>、</w:t>
                  </w:r>
                  <w:r w:rsidRPr="00787A7D">
                    <w:rPr>
                      <w:rFonts w:asciiTheme="minorEastAsia" w:eastAsiaTheme="minorEastAsia" w:hAnsiTheme="minorEastAsia" w:hint="eastAsia"/>
                      <w:szCs w:val="21"/>
                    </w:rPr>
                    <w:t>沙门氏菌、阴离子合成洗涤剂</w:t>
                  </w:r>
                </w:p>
                <w:p w:rsidR="00E75C95" w:rsidRPr="00787A7D" w:rsidRDefault="00E75C95" w:rsidP="00E75C95">
                  <w:pPr>
                    <w:rPr>
                      <w:rFonts w:asciiTheme="minorEastAsia" w:eastAsiaTheme="minorEastAsia" w:hAnsiTheme="minorEastAsia"/>
                      <w:szCs w:val="21"/>
                    </w:rPr>
                  </w:pPr>
                  <w:r w:rsidRPr="00787A7D">
                    <w:rPr>
                      <w:rFonts w:asciiTheme="minorEastAsia" w:eastAsiaTheme="minorEastAsia" w:hAnsiTheme="minorEastAsia" w:hint="eastAsia"/>
                      <w:szCs w:val="21"/>
                    </w:rPr>
                    <w:t>（以十二烷基苯磺</w:t>
                  </w:r>
                </w:p>
                <w:p w:rsidR="008B14CE" w:rsidRPr="00787A7D" w:rsidRDefault="00E75C95" w:rsidP="00E75C95">
                  <w:pPr>
                    <w:rPr>
                      <w:rFonts w:asciiTheme="minorEastAsia" w:eastAsiaTheme="minorEastAsia" w:hAnsiTheme="minorEastAsia"/>
                      <w:szCs w:val="21"/>
                    </w:rPr>
                  </w:pPr>
                  <w:r w:rsidRPr="00787A7D">
                    <w:rPr>
                      <w:rFonts w:asciiTheme="minorEastAsia" w:eastAsiaTheme="minorEastAsia" w:hAnsiTheme="minorEastAsia" w:hint="eastAsia"/>
                      <w:szCs w:val="21"/>
                    </w:rPr>
                    <w:t>酸钠计）</w:t>
                  </w:r>
                  <w:r w:rsidR="008B14CE" w:rsidRPr="00787A7D">
                    <w:rPr>
                      <w:rFonts w:asciiTheme="minorEastAsia" w:eastAsiaTheme="minorEastAsia" w:hAnsiTheme="minorEastAsia" w:hint="eastAsia"/>
                      <w:szCs w:val="21"/>
                    </w:rPr>
                    <w:t>:不得检出</w:t>
                  </w:r>
                </w:p>
                <w:p w:rsidR="008B14CE" w:rsidRPr="00787A7D" w:rsidRDefault="00E75C95" w:rsidP="008B14CE">
                  <w:pPr>
                    <w:rPr>
                      <w:rFonts w:asciiTheme="minorEastAsia" w:eastAsiaTheme="minorEastAsia" w:hAnsiTheme="minorEastAsia"/>
                      <w:szCs w:val="21"/>
                    </w:rPr>
                  </w:pPr>
                  <w:r w:rsidRPr="00787A7D">
                    <w:rPr>
                      <w:rFonts w:asciiTheme="minorEastAsia" w:eastAsiaTheme="minorEastAsia" w:hAnsiTheme="minorEastAsia" w:hint="eastAsia"/>
                      <w:szCs w:val="21"/>
                    </w:rPr>
                    <w:t>游离性余氯</w:t>
                  </w:r>
                  <w:r w:rsidR="008B14CE" w:rsidRPr="00787A7D">
                    <w:rPr>
                      <w:rFonts w:asciiTheme="minorEastAsia" w:eastAsiaTheme="minorEastAsia" w:hAnsiTheme="minorEastAsia"/>
                      <w:szCs w:val="21"/>
                    </w:rPr>
                    <w:t xml:space="preserve"> </w:t>
                  </w:r>
                  <w:r w:rsidR="008B14CE" w:rsidRPr="00787A7D">
                    <w:rPr>
                      <w:rFonts w:asciiTheme="minorEastAsia" w:eastAsiaTheme="minorEastAsia" w:hAnsiTheme="minorEastAsia" w:hint="eastAsia"/>
                      <w:bCs/>
                      <w:szCs w:val="21"/>
                    </w:rPr>
                    <w:t>不得</w:t>
                  </w:r>
                  <w:r w:rsidR="008B14CE" w:rsidRPr="00787A7D">
                    <w:rPr>
                      <w:rFonts w:asciiTheme="minorEastAsia" w:eastAsiaTheme="minorEastAsia" w:hAnsiTheme="minorEastAsia"/>
                      <w:bCs/>
                      <w:szCs w:val="21"/>
                    </w:rPr>
                    <w:t>检出</w:t>
                  </w:r>
                </w:p>
                <w:p w:rsidR="008B14CE" w:rsidRPr="00787A7D" w:rsidRDefault="008B14CE" w:rsidP="009E2CA4">
                  <w:pPr>
                    <w:pStyle w:val="ae"/>
                    <w:rPr>
                      <w:rFonts w:asciiTheme="minorEastAsia" w:eastAsiaTheme="minorEastAsia" w:hAnsiTheme="minorEastAsia"/>
                      <w:szCs w:val="21"/>
                    </w:rPr>
                  </w:pPr>
                  <w:r w:rsidRPr="00787A7D">
                    <w:rPr>
                      <w:rFonts w:asciiTheme="minorEastAsia" w:eastAsiaTheme="minorEastAsia" w:hAnsiTheme="minorEastAsia" w:hint="eastAsia"/>
                      <w:bCs w:val="0"/>
                      <w:spacing w:val="0"/>
                      <w:szCs w:val="21"/>
                    </w:rPr>
                    <w:t>游离</w:t>
                  </w:r>
                  <w:r w:rsidRPr="00787A7D">
                    <w:rPr>
                      <w:rFonts w:asciiTheme="minorEastAsia" w:eastAsiaTheme="minorEastAsia" w:hAnsiTheme="minorEastAsia"/>
                      <w:bCs w:val="0"/>
                      <w:spacing w:val="0"/>
                      <w:szCs w:val="21"/>
                    </w:rPr>
                    <w:t>性余氯</w:t>
                  </w:r>
                  <w:r w:rsidR="009E2CA4" w:rsidRPr="00787A7D">
                    <w:rPr>
                      <w:rFonts w:asciiTheme="minorEastAsia" w:eastAsiaTheme="minorEastAsia" w:hAnsiTheme="minorEastAsia" w:hint="eastAsia"/>
                      <w:bCs w:val="0"/>
                      <w:spacing w:val="0"/>
                      <w:szCs w:val="21"/>
                    </w:rPr>
                    <w:t>，</w:t>
                  </w:r>
                  <w:r w:rsidR="001445EB" w:rsidRPr="00787A7D">
                    <w:rPr>
                      <w:rFonts w:asciiTheme="minorEastAsia" w:eastAsiaTheme="minorEastAsia" w:hAnsiTheme="minorEastAsia" w:cs="Arial"/>
                      <w:color w:val="333333"/>
                      <w:szCs w:val="21"/>
                      <w:shd w:val="clear" w:color="auto" w:fill="FFFFFF"/>
                    </w:rPr>
                    <w:t>&lt;</w:t>
                  </w:r>
                  <w:r w:rsidR="00E75C95" w:rsidRPr="00787A7D">
                    <w:rPr>
                      <w:rFonts w:asciiTheme="minorEastAsia" w:eastAsiaTheme="minorEastAsia" w:hAnsiTheme="minorEastAsia" w:hint="eastAsia"/>
                      <w:bCs w:val="0"/>
                      <w:spacing w:val="0"/>
                      <w:szCs w:val="21"/>
                    </w:rPr>
                    <w:t>0.0</w:t>
                  </w:r>
                  <w:r w:rsidR="009E2CA4" w:rsidRPr="00787A7D">
                    <w:rPr>
                      <w:rFonts w:asciiTheme="minorEastAsia" w:eastAsiaTheme="minorEastAsia" w:hAnsiTheme="minorEastAsia"/>
                      <w:bCs w:val="0"/>
                      <w:spacing w:val="0"/>
                      <w:szCs w:val="21"/>
                    </w:rPr>
                    <w:t>005</w:t>
                  </w:r>
                </w:p>
              </w:tc>
              <w:tc>
                <w:tcPr>
                  <w:tcW w:w="1566" w:type="dxa"/>
                </w:tcPr>
                <w:p w:rsidR="008B14CE" w:rsidRPr="00787A7D" w:rsidRDefault="008B14CE" w:rsidP="008B14CE">
                  <w:pPr>
                    <w:rPr>
                      <w:rFonts w:asciiTheme="minorEastAsia" w:eastAsiaTheme="minorEastAsia" w:hAnsiTheme="minorEastAsia"/>
                      <w:szCs w:val="21"/>
                    </w:rPr>
                  </w:pPr>
                  <w:r w:rsidRPr="00787A7D">
                    <w:rPr>
                      <w:rFonts w:asciiTheme="minorEastAsia" w:eastAsiaTheme="minorEastAsia" w:hAnsiTheme="minorEastAsia" w:hint="eastAsia"/>
                      <w:szCs w:val="21"/>
                    </w:rPr>
                    <w:t>沙门氏菌:未检出</w:t>
                  </w:r>
                </w:p>
                <w:p w:rsidR="008B14CE" w:rsidRPr="00787A7D" w:rsidRDefault="00E75C95" w:rsidP="008B14CE">
                  <w:pPr>
                    <w:rPr>
                      <w:rFonts w:asciiTheme="minorEastAsia" w:eastAsiaTheme="minorEastAsia" w:hAnsiTheme="minorEastAsia"/>
                      <w:szCs w:val="21"/>
                    </w:rPr>
                  </w:pPr>
                  <w:r w:rsidRPr="00787A7D">
                    <w:rPr>
                      <w:rFonts w:asciiTheme="minorEastAsia" w:eastAsiaTheme="minorEastAsia" w:hAnsiTheme="minorEastAsia" w:hint="eastAsia"/>
                      <w:szCs w:val="21"/>
                    </w:rPr>
                    <w:t>大肠菌群</w:t>
                  </w:r>
                  <w:r w:rsidRPr="00787A7D">
                    <w:rPr>
                      <w:rFonts w:asciiTheme="minorEastAsia" w:eastAsiaTheme="minorEastAsia" w:hAnsiTheme="minorEastAsia"/>
                      <w:szCs w:val="21"/>
                    </w:rPr>
                    <w:t>、</w:t>
                  </w:r>
                  <w:r w:rsidRPr="00787A7D">
                    <w:rPr>
                      <w:rFonts w:asciiTheme="minorEastAsia" w:eastAsiaTheme="minorEastAsia" w:hAnsiTheme="minorEastAsia" w:hint="eastAsia"/>
                      <w:szCs w:val="21"/>
                    </w:rPr>
                    <w:t>沙门氏菌</w:t>
                  </w:r>
                  <w:r w:rsidR="008B14CE" w:rsidRPr="00787A7D">
                    <w:rPr>
                      <w:rFonts w:asciiTheme="minorEastAsia" w:eastAsiaTheme="minorEastAsia" w:hAnsiTheme="minorEastAsia" w:hint="eastAsia"/>
                      <w:szCs w:val="21"/>
                    </w:rPr>
                    <w:t>: 未检出</w:t>
                  </w:r>
                </w:p>
                <w:p w:rsidR="00E75C95" w:rsidRPr="00787A7D" w:rsidRDefault="00E75C95" w:rsidP="00E75C95">
                  <w:pPr>
                    <w:rPr>
                      <w:rFonts w:asciiTheme="minorEastAsia" w:eastAsiaTheme="minorEastAsia" w:hAnsiTheme="minorEastAsia"/>
                      <w:szCs w:val="21"/>
                    </w:rPr>
                  </w:pPr>
                  <w:r w:rsidRPr="00787A7D">
                    <w:rPr>
                      <w:rFonts w:asciiTheme="minorEastAsia" w:eastAsiaTheme="minorEastAsia" w:hAnsiTheme="minorEastAsia" w:hint="eastAsia"/>
                      <w:szCs w:val="21"/>
                    </w:rPr>
                    <w:t>阴离子合成洗涤剂</w:t>
                  </w:r>
                </w:p>
                <w:p w:rsidR="00E75C95" w:rsidRPr="00787A7D" w:rsidRDefault="00E75C95" w:rsidP="00E75C95">
                  <w:pPr>
                    <w:rPr>
                      <w:rFonts w:asciiTheme="minorEastAsia" w:eastAsiaTheme="minorEastAsia" w:hAnsiTheme="minorEastAsia"/>
                      <w:szCs w:val="21"/>
                    </w:rPr>
                  </w:pPr>
                  <w:r w:rsidRPr="00787A7D">
                    <w:rPr>
                      <w:rFonts w:asciiTheme="minorEastAsia" w:eastAsiaTheme="minorEastAsia" w:hAnsiTheme="minorEastAsia" w:hint="eastAsia"/>
                      <w:szCs w:val="21"/>
                    </w:rPr>
                    <w:t>（以十二烷基苯磺</w:t>
                  </w:r>
                </w:p>
                <w:p w:rsidR="008B14CE" w:rsidRPr="00787A7D" w:rsidRDefault="00E75C95" w:rsidP="009E2CA4">
                  <w:pPr>
                    <w:rPr>
                      <w:rFonts w:asciiTheme="minorEastAsia" w:eastAsiaTheme="minorEastAsia" w:hAnsiTheme="minorEastAsia"/>
                      <w:szCs w:val="21"/>
                    </w:rPr>
                  </w:pPr>
                  <w:r w:rsidRPr="00787A7D">
                    <w:rPr>
                      <w:rFonts w:asciiTheme="minorEastAsia" w:eastAsiaTheme="minorEastAsia" w:hAnsiTheme="minorEastAsia" w:hint="eastAsia"/>
                      <w:szCs w:val="21"/>
                    </w:rPr>
                    <w:t>酸钠计）</w:t>
                  </w:r>
                  <w:r w:rsidR="008B14CE" w:rsidRPr="00787A7D">
                    <w:rPr>
                      <w:rFonts w:asciiTheme="minorEastAsia" w:eastAsiaTheme="minorEastAsia" w:hAnsiTheme="minorEastAsia" w:hint="eastAsia"/>
                      <w:szCs w:val="21"/>
                    </w:rPr>
                    <w:t>:</w:t>
                  </w:r>
                  <w:r w:rsidRPr="00787A7D">
                    <w:rPr>
                      <w:rFonts w:asciiTheme="minorEastAsia" w:eastAsiaTheme="minorEastAsia" w:hAnsiTheme="minorEastAsia"/>
                      <w:szCs w:val="21"/>
                    </w:rPr>
                    <w:t xml:space="preserve"> </w:t>
                  </w:r>
                  <w:r w:rsidR="009E2CA4" w:rsidRPr="00787A7D">
                    <w:rPr>
                      <w:rFonts w:asciiTheme="minorEastAsia" w:eastAsiaTheme="minorEastAsia" w:hAnsiTheme="minorEastAsia" w:hint="eastAsia"/>
                      <w:szCs w:val="21"/>
                    </w:rPr>
                    <w:t>未检</w:t>
                  </w:r>
                  <w:r w:rsidR="009E2CA4" w:rsidRPr="00787A7D">
                    <w:rPr>
                      <w:rFonts w:asciiTheme="minorEastAsia" w:eastAsiaTheme="minorEastAsia" w:hAnsiTheme="minorEastAsia"/>
                      <w:szCs w:val="21"/>
                    </w:rPr>
                    <w:t>出，</w:t>
                  </w:r>
                  <w:r w:rsidR="009E2CA4" w:rsidRPr="00787A7D">
                    <w:rPr>
                      <w:rFonts w:asciiTheme="minorEastAsia" w:eastAsiaTheme="minorEastAsia" w:hAnsiTheme="minorEastAsia" w:hint="eastAsia"/>
                      <w:szCs w:val="21"/>
                    </w:rPr>
                    <w:t>游离</w:t>
                  </w:r>
                  <w:r w:rsidR="009E2CA4" w:rsidRPr="00787A7D">
                    <w:rPr>
                      <w:rFonts w:asciiTheme="minorEastAsia" w:eastAsiaTheme="minorEastAsia" w:hAnsiTheme="minorEastAsia"/>
                      <w:szCs w:val="21"/>
                    </w:rPr>
                    <w:t>性余氯</w:t>
                  </w:r>
                  <w:r w:rsidR="009E2CA4" w:rsidRPr="00787A7D">
                    <w:rPr>
                      <w:rFonts w:asciiTheme="minorEastAsia" w:eastAsiaTheme="minorEastAsia" w:hAnsiTheme="minorEastAsia" w:hint="eastAsia"/>
                      <w:szCs w:val="21"/>
                    </w:rPr>
                    <w:t>≤0.0</w:t>
                  </w:r>
                  <w:r w:rsidR="009E2CA4" w:rsidRPr="00787A7D">
                    <w:rPr>
                      <w:rFonts w:asciiTheme="minorEastAsia" w:eastAsiaTheme="minorEastAsia" w:hAnsiTheme="minorEastAsia"/>
                      <w:bCs/>
                      <w:szCs w:val="21"/>
                    </w:rPr>
                    <w:t>05</w:t>
                  </w:r>
                </w:p>
              </w:tc>
              <w:tc>
                <w:tcPr>
                  <w:tcW w:w="2046" w:type="dxa"/>
                </w:tcPr>
                <w:p w:rsidR="008B14CE" w:rsidRPr="00787A7D" w:rsidRDefault="008B14CE" w:rsidP="008B14CE">
                  <w:pPr>
                    <w:rPr>
                      <w:rFonts w:asciiTheme="minorEastAsia" w:eastAsiaTheme="minorEastAsia" w:hAnsiTheme="minorEastAsia"/>
                      <w:szCs w:val="21"/>
                    </w:rPr>
                  </w:pPr>
                  <w:r w:rsidRPr="00787A7D">
                    <w:rPr>
                      <w:rFonts w:ascii="Segoe UI Symbol" w:eastAsiaTheme="minorEastAsia" w:hAnsi="Segoe UI Symbol" w:cs="Segoe UI Symbol"/>
                      <w:szCs w:val="21"/>
                    </w:rPr>
                    <w:t>☑</w:t>
                  </w:r>
                  <w:r w:rsidRPr="00787A7D">
                    <w:rPr>
                      <w:rFonts w:asciiTheme="minorEastAsia" w:eastAsiaTheme="minorEastAsia" w:hAnsiTheme="minorEastAsia" w:hint="eastAsia"/>
                      <w:szCs w:val="21"/>
                    </w:rPr>
                    <w:t>合格 □不合格</w:t>
                  </w:r>
                </w:p>
              </w:tc>
            </w:tr>
          </w:tbl>
          <w:p w:rsidR="00592C51" w:rsidRPr="00787A7D" w:rsidRDefault="00592C51" w:rsidP="00592C51">
            <w:pPr>
              <w:rPr>
                <w:rFonts w:asciiTheme="minorEastAsia" w:eastAsiaTheme="minorEastAsia" w:hAnsiTheme="minorEastAsia"/>
                <w:color w:val="FF0000"/>
                <w:szCs w:val="21"/>
              </w:rPr>
            </w:pPr>
          </w:p>
          <w:p w:rsidR="00592C51" w:rsidRPr="00787A7D" w:rsidRDefault="00592C51" w:rsidP="00592C51">
            <w:pPr>
              <w:rPr>
                <w:rFonts w:asciiTheme="minorEastAsia" w:eastAsiaTheme="minorEastAsia" w:hAnsiTheme="minorEastAsia"/>
                <w:szCs w:val="21"/>
                <w:u w:val="single"/>
              </w:rPr>
            </w:pPr>
            <w:r w:rsidRPr="00787A7D">
              <w:rPr>
                <w:rFonts w:asciiTheme="minorEastAsia" w:eastAsiaTheme="minorEastAsia" w:hAnsiTheme="minorEastAsia" w:hint="eastAsia"/>
                <w:szCs w:val="21"/>
              </w:rPr>
              <w:t>抽取生产用水、蒸汽、冰</w:t>
            </w:r>
            <w:r w:rsidRPr="00787A7D">
              <w:rPr>
                <w:rFonts w:asciiTheme="minorEastAsia" w:eastAsiaTheme="minorEastAsia" w:hAnsiTheme="minorEastAsia" w:hint="eastAsia"/>
                <w:b/>
                <w:bCs/>
                <w:szCs w:val="21"/>
              </w:rPr>
              <w:t>检验</w:t>
            </w:r>
            <w:r w:rsidRPr="00787A7D">
              <w:rPr>
                <w:rFonts w:asciiTheme="minorEastAsia" w:eastAsiaTheme="minorEastAsia" w:hAnsiTheme="minorEastAsia" w:hint="eastAsia"/>
                <w:szCs w:val="21"/>
              </w:rPr>
              <w:t>相关记录名称：</w:t>
            </w:r>
            <w:r w:rsidRPr="00787A7D">
              <w:rPr>
                <w:rFonts w:asciiTheme="minorEastAsia" w:eastAsiaTheme="minorEastAsia" w:hAnsiTheme="minorEastAsia" w:hint="eastAsia"/>
                <w:szCs w:val="21"/>
                <w:u w:val="single"/>
              </w:rPr>
              <w:t>《生产用水的第三方检测报告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3C644C" w:rsidRPr="00787A7D">
              <w:tc>
                <w:tcPr>
                  <w:tcW w:w="767"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日期</w:t>
                  </w:r>
                </w:p>
              </w:tc>
              <w:tc>
                <w:tcPr>
                  <w:tcW w:w="162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成品名称/批次</w:t>
                  </w:r>
                </w:p>
              </w:tc>
              <w:tc>
                <w:tcPr>
                  <w:tcW w:w="1364"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抽样比例</w:t>
                  </w:r>
                </w:p>
              </w:tc>
              <w:tc>
                <w:tcPr>
                  <w:tcW w:w="1680"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b/>
                      <w:bCs/>
                      <w:szCs w:val="21"/>
                    </w:rPr>
                    <w:t>关键特性</w:t>
                  </w:r>
                  <w:r w:rsidRPr="00787A7D">
                    <w:rPr>
                      <w:rFonts w:asciiTheme="minorEastAsia" w:eastAsiaTheme="minorEastAsia" w:hAnsiTheme="minorEastAsia" w:hint="eastAsia"/>
                      <w:szCs w:val="21"/>
                    </w:rPr>
                    <w:t>要求</w:t>
                  </w:r>
                </w:p>
              </w:tc>
              <w:tc>
                <w:tcPr>
                  <w:tcW w:w="1566"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实测结果</w:t>
                  </w:r>
                </w:p>
              </w:tc>
              <w:tc>
                <w:tcPr>
                  <w:tcW w:w="2046" w:type="dxa"/>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验证结论</w:t>
                  </w:r>
                </w:p>
              </w:tc>
            </w:tr>
            <w:tr w:rsidR="008B14CE" w:rsidRPr="00787A7D">
              <w:tc>
                <w:tcPr>
                  <w:tcW w:w="767" w:type="dxa"/>
                </w:tcPr>
                <w:p w:rsidR="008B14CE" w:rsidRPr="00787A7D" w:rsidRDefault="008B14CE" w:rsidP="008B14CE">
                  <w:pPr>
                    <w:rPr>
                      <w:rFonts w:asciiTheme="minorEastAsia" w:eastAsiaTheme="minorEastAsia" w:hAnsiTheme="minorEastAsia"/>
                      <w:szCs w:val="21"/>
                    </w:rPr>
                  </w:pPr>
                  <w:r w:rsidRPr="00787A7D">
                    <w:rPr>
                      <w:rFonts w:asciiTheme="minorEastAsia" w:eastAsiaTheme="minorEastAsia" w:hAnsiTheme="minorEastAsia" w:hint="eastAsia"/>
                      <w:szCs w:val="21"/>
                    </w:rPr>
                    <w:t>202</w:t>
                  </w:r>
                  <w:r w:rsidR="00901216" w:rsidRPr="00787A7D">
                    <w:rPr>
                      <w:rFonts w:asciiTheme="minorEastAsia" w:eastAsiaTheme="minorEastAsia" w:hAnsiTheme="minorEastAsia"/>
                      <w:szCs w:val="21"/>
                    </w:rPr>
                    <w:t>2</w:t>
                  </w:r>
                  <w:r w:rsidR="00901216" w:rsidRPr="00787A7D">
                    <w:rPr>
                      <w:rFonts w:asciiTheme="minorEastAsia" w:eastAsiaTheme="minorEastAsia" w:hAnsiTheme="minorEastAsia" w:hint="eastAsia"/>
                      <w:szCs w:val="21"/>
                    </w:rPr>
                    <w:t>-04</w:t>
                  </w:r>
                  <w:r w:rsidR="00901216" w:rsidRPr="00787A7D">
                    <w:rPr>
                      <w:rFonts w:asciiTheme="minorEastAsia" w:eastAsiaTheme="minorEastAsia" w:hAnsiTheme="minorEastAsia"/>
                      <w:szCs w:val="21"/>
                    </w:rPr>
                    <w:t>-05</w:t>
                  </w:r>
                </w:p>
              </w:tc>
              <w:tc>
                <w:tcPr>
                  <w:tcW w:w="1620" w:type="dxa"/>
                </w:tcPr>
                <w:p w:rsidR="008B14CE" w:rsidRPr="00787A7D" w:rsidRDefault="008B14CE" w:rsidP="00901216">
                  <w:pPr>
                    <w:rPr>
                      <w:rFonts w:asciiTheme="minorEastAsia" w:eastAsiaTheme="minorEastAsia" w:hAnsiTheme="minorEastAsia"/>
                      <w:szCs w:val="21"/>
                    </w:rPr>
                  </w:pPr>
                  <w:r w:rsidRPr="00787A7D">
                    <w:rPr>
                      <w:rFonts w:asciiTheme="minorEastAsia" w:eastAsiaTheme="minorEastAsia" w:hAnsiTheme="minorEastAsia" w:hint="eastAsia"/>
                      <w:szCs w:val="21"/>
                    </w:rPr>
                    <w:t>水源为城市用水，委托，检</w:t>
                  </w:r>
                  <w:r w:rsidRPr="00787A7D">
                    <w:rPr>
                      <w:rFonts w:asciiTheme="minorEastAsia" w:eastAsiaTheme="minorEastAsia" w:hAnsiTheme="minorEastAsia"/>
                      <w:szCs w:val="21"/>
                    </w:rPr>
                    <w:t>测机</w:t>
                  </w:r>
                  <w:r w:rsidRPr="00787A7D">
                    <w:rPr>
                      <w:rFonts w:asciiTheme="minorEastAsia" w:eastAsiaTheme="minorEastAsia" w:hAnsiTheme="minorEastAsia" w:hint="eastAsia"/>
                      <w:szCs w:val="21"/>
                    </w:rPr>
                    <w:t>构</w:t>
                  </w:r>
                  <w:r w:rsidRPr="00787A7D">
                    <w:rPr>
                      <w:rFonts w:asciiTheme="minorEastAsia" w:eastAsiaTheme="minorEastAsia" w:hAnsiTheme="minorEastAsia"/>
                      <w:szCs w:val="21"/>
                    </w:rPr>
                    <w:t>：</w:t>
                  </w:r>
                  <w:r w:rsidRPr="00787A7D">
                    <w:rPr>
                      <w:rFonts w:asciiTheme="minorEastAsia" w:eastAsiaTheme="minorEastAsia" w:hAnsiTheme="minorEastAsia" w:hint="eastAsia"/>
                      <w:szCs w:val="21"/>
                    </w:rPr>
                    <w:t>名成</w:t>
                  </w:r>
                  <w:r w:rsidRPr="00787A7D">
                    <w:rPr>
                      <w:rFonts w:asciiTheme="minorEastAsia" w:eastAsiaTheme="minorEastAsia" w:hAnsiTheme="minorEastAsia"/>
                      <w:szCs w:val="21"/>
                    </w:rPr>
                    <w:t>腾</w:t>
                  </w:r>
                  <w:r w:rsidRPr="00787A7D">
                    <w:rPr>
                      <w:rFonts w:asciiTheme="minorEastAsia" w:eastAsiaTheme="minorEastAsia" w:hAnsiTheme="minorEastAsia" w:hint="eastAsia"/>
                      <w:szCs w:val="21"/>
                    </w:rPr>
                    <w:t>德检</w:t>
                  </w:r>
                  <w:r w:rsidRPr="00787A7D">
                    <w:rPr>
                      <w:rFonts w:asciiTheme="minorEastAsia" w:eastAsiaTheme="minorEastAsia" w:hAnsiTheme="minorEastAsia"/>
                      <w:szCs w:val="21"/>
                    </w:rPr>
                    <w:t>测服务有限公司，</w:t>
                  </w:r>
                  <w:r w:rsidRPr="00787A7D">
                    <w:rPr>
                      <w:rFonts w:asciiTheme="minorEastAsia" w:eastAsiaTheme="minorEastAsia" w:hAnsiTheme="minorEastAsia" w:hint="eastAsia"/>
                      <w:szCs w:val="21"/>
                    </w:rPr>
                    <w:t xml:space="preserve">报告编号 </w:t>
                  </w:r>
                  <w:r w:rsidR="00901216" w:rsidRPr="00787A7D">
                    <w:rPr>
                      <w:rFonts w:asciiTheme="minorEastAsia" w:eastAsiaTheme="minorEastAsia" w:hAnsiTheme="minorEastAsia"/>
                      <w:szCs w:val="21"/>
                    </w:rPr>
                    <w:t>FZ22</w:t>
                  </w:r>
                  <w:r w:rsidRPr="00787A7D">
                    <w:rPr>
                      <w:rFonts w:asciiTheme="minorEastAsia" w:eastAsiaTheme="minorEastAsia" w:hAnsiTheme="minorEastAsia"/>
                      <w:szCs w:val="21"/>
                    </w:rPr>
                    <w:t>-</w:t>
                  </w:r>
                  <w:r w:rsidR="00901216" w:rsidRPr="00787A7D">
                    <w:rPr>
                      <w:rFonts w:asciiTheme="minorEastAsia" w:eastAsiaTheme="minorEastAsia" w:hAnsiTheme="minorEastAsia"/>
                      <w:szCs w:val="21"/>
                    </w:rPr>
                    <w:t>0402036-</w:t>
                  </w:r>
                  <w:r w:rsidRPr="00787A7D">
                    <w:rPr>
                      <w:rFonts w:asciiTheme="minorEastAsia" w:eastAsiaTheme="minorEastAsia" w:hAnsiTheme="minorEastAsia"/>
                      <w:szCs w:val="21"/>
                    </w:rPr>
                    <w:t>06</w:t>
                  </w:r>
                  <w:r w:rsidRPr="00787A7D">
                    <w:rPr>
                      <w:rFonts w:asciiTheme="minorEastAsia" w:eastAsiaTheme="minorEastAsia" w:hAnsiTheme="minorEastAsia" w:hint="eastAsia"/>
                      <w:szCs w:val="21"/>
                    </w:rPr>
                    <w:t>，报告日期</w:t>
                  </w:r>
                  <w:r w:rsidR="00901216" w:rsidRPr="00787A7D">
                    <w:rPr>
                      <w:rFonts w:asciiTheme="minorEastAsia" w:eastAsiaTheme="minorEastAsia" w:hAnsiTheme="minorEastAsia"/>
                      <w:szCs w:val="21"/>
                    </w:rPr>
                    <w:t>2022-04-05</w:t>
                  </w:r>
                  <w:r w:rsidRPr="00787A7D">
                    <w:rPr>
                      <w:rFonts w:asciiTheme="minorEastAsia" w:eastAsiaTheme="minorEastAsia" w:hAnsiTheme="minorEastAsia" w:hint="eastAsia"/>
                      <w:szCs w:val="21"/>
                    </w:rPr>
                    <w:t>，共检测了</w:t>
                  </w:r>
                  <w:r w:rsidR="00901216" w:rsidRPr="00787A7D">
                    <w:rPr>
                      <w:rFonts w:asciiTheme="minorEastAsia" w:eastAsiaTheme="minorEastAsia" w:hAnsiTheme="minorEastAsia"/>
                      <w:szCs w:val="21"/>
                    </w:rPr>
                    <w:t>16</w:t>
                  </w:r>
                  <w:r w:rsidRPr="00787A7D">
                    <w:rPr>
                      <w:rFonts w:asciiTheme="minorEastAsia" w:eastAsiaTheme="minorEastAsia" w:hAnsiTheme="minorEastAsia" w:hint="eastAsia"/>
                      <w:szCs w:val="21"/>
                    </w:rPr>
                    <w:t>项，包括了大肠埃希氏菌、耐热大肠菌群，结论，符合G</w:t>
                  </w:r>
                  <w:r w:rsidRPr="00787A7D">
                    <w:rPr>
                      <w:rFonts w:asciiTheme="minorEastAsia" w:eastAsiaTheme="minorEastAsia" w:hAnsiTheme="minorEastAsia"/>
                      <w:szCs w:val="21"/>
                    </w:rPr>
                    <w:t>B5749</w:t>
                  </w:r>
                  <w:r w:rsidRPr="00787A7D">
                    <w:rPr>
                      <w:rFonts w:asciiTheme="minorEastAsia" w:eastAsiaTheme="minorEastAsia" w:hAnsiTheme="minorEastAsia" w:hint="eastAsia"/>
                      <w:szCs w:val="21"/>
                    </w:rPr>
                    <w:t>-</w:t>
                  </w:r>
                  <w:r w:rsidRPr="00787A7D">
                    <w:rPr>
                      <w:rFonts w:asciiTheme="minorEastAsia" w:eastAsiaTheme="minorEastAsia" w:hAnsiTheme="minorEastAsia"/>
                      <w:szCs w:val="21"/>
                    </w:rPr>
                    <w:t>2006</w:t>
                  </w:r>
                  <w:r w:rsidRPr="00787A7D">
                    <w:rPr>
                      <w:rFonts w:asciiTheme="minorEastAsia" w:eastAsiaTheme="minorEastAsia" w:hAnsiTheme="minorEastAsia" w:hint="eastAsia"/>
                      <w:szCs w:val="21"/>
                    </w:rPr>
                    <w:t>的常规检测要求</w:t>
                  </w:r>
                </w:p>
              </w:tc>
              <w:tc>
                <w:tcPr>
                  <w:tcW w:w="1364" w:type="dxa"/>
                </w:tcPr>
                <w:p w:rsidR="008B14CE" w:rsidRPr="00787A7D" w:rsidRDefault="008B14CE" w:rsidP="008B14CE">
                  <w:pPr>
                    <w:rPr>
                      <w:rFonts w:asciiTheme="minorEastAsia" w:eastAsiaTheme="minorEastAsia" w:hAnsiTheme="minorEastAsia"/>
                      <w:szCs w:val="21"/>
                    </w:rPr>
                  </w:pPr>
                  <w:r w:rsidRPr="00787A7D">
                    <w:rPr>
                      <w:rFonts w:asciiTheme="minorEastAsia" w:eastAsiaTheme="minorEastAsia" w:hAnsiTheme="minorEastAsia" w:hint="eastAsia"/>
                      <w:szCs w:val="21"/>
                    </w:rPr>
                    <w:t>每年一次，第三方检测</w:t>
                  </w:r>
                </w:p>
              </w:tc>
              <w:tc>
                <w:tcPr>
                  <w:tcW w:w="1680" w:type="dxa"/>
                </w:tcPr>
                <w:p w:rsidR="008B14CE" w:rsidRPr="00787A7D" w:rsidRDefault="008B14CE" w:rsidP="008B14CE">
                  <w:pPr>
                    <w:rPr>
                      <w:rFonts w:asciiTheme="minorEastAsia" w:eastAsiaTheme="minorEastAsia" w:hAnsiTheme="minorEastAsia"/>
                      <w:szCs w:val="21"/>
                    </w:rPr>
                  </w:pPr>
                  <w:r w:rsidRPr="00787A7D">
                    <w:rPr>
                      <w:rFonts w:asciiTheme="minorEastAsia" w:eastAsiaTheme="minorEastAsia" w:hAnsiTheme="minorEastAsia" w:hint="eastAsia"/>
                      <w:szCs w:val="21"/>
                    </w:rPr>
                    <w:t>检测项目：大肠埃希氏菌不得检出、耐热大肠菌群不得检出</w:t>
                  </w:r>
                  <w:r w:rsidR="00901216" w:rsidRPr="00787A7D">
                    <w:rPr>
                      <w:rFonts w:asciiTheme="minorEastAsia" w:eastAsiaTheme="minorEastAsia" w:hAnsiTheme="minorEastAsia" w:hint="eastAsia"/>
                      <w:szCs w:val="21"/>
                    </w:rPr>
                    <w:t>、氨</w:t>
                  </w:r>
                  <w:r w:rsidR="00901216" w:rsidRPr="00787A7D">
                    <w:rPr>
                      <w:rFonts w:asciiTheme="minorEastAsia" w:eastAsiaTheme="minorEastAsia" w:hAnsiTheme="minorEastAsia"/>
                      <w:szCs w:val="21"/>
                    </w:rPr>
                    <w:t>氮</w:t>
                  </w:r>
                  <w:r w:rsidR="00901216" w:rsidRPr="00787A7D">
                    <w:rPr>
                      <w:rFonts w:asciiTheme="minorEastAsia" w:eastAsiaTheme="minorEastAsia" w:hAnsiTheme="minorEastAsia" w:hint="eastAsia"/>
                      <w:szCs w:val="21"/>
                    </w:rPr>
                    <w:t>W0.5mg/L、</w:t>
                  </w:r>
                </w:p>
                <w:p w:rsidR="00901216" w:rsidRPr="00787A7D" w:rsidRDefault="00901216" w:rsidP="00901216">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t>镉W0.005</w:t>
                  </w:r>
                  <w:r w:rsidRPr="00787A7D">
                    <w:rPr>
                      <w:rFonts w:asciiTheme="minorEastAsia" w:eastAsiaTheme="minorEastAsia" w:hAnsiTheme="minorEastAsia"/>
                      <w:sz w:val="21"/>
                      <w:szCs w:val="21"/>
                    </w:rPr>
                    <w:t>mg/L</w:t>
                  </w:r>
                  <w:r w:rsidRPr="00787A7D">
                    <w:rPr>
                      <w:rFonts w:asciiTheme="minorEastAsia" w:eastAsiaTheme="minorEastAsia" w:hAnsiTheme="minorEastAsia" w:hint="eastAsia"/>
                      <w:sz w:val="21"/>
                      <w:szCs w:val="21"/>
                    </w:rPr>
                    <w:t>等</w:t>
                  </w:r>
                </w:p>
              </w:tc>
              <w:tc>
                <w:tcPr>
                  <w:tcW w:w="1566" w:type="dxa"/>
                </w:tcPr>
                <w:p w:rsidR="008B14CE" w:rsidRPr="00787A7D" w:rsidRDefault="008B14CE" w:rsidP="008B14CE">
                  <w:pPr>
                    <w:rPr>
                      <w:rFonts w:asciiTheme="minorEastAsia" w:eastAsiaTheme="minorEastAsia" w:hAnsiTheme="minorEastAsia"/>
                      <w:bCs/>
                      <w:szCs w:val="21"/>
                    </w:rPr>
                  </w:pPr>
                  <w:r w:rsidRPr="00787A7D">
                    <w:rPr>
                      <w:rFonts w:asciiTheme="minorEastAsia" w:eastAsiaTheme="minorEastAsia" w:hAnsiTheme="minorEastAsia" w:hint="eastAsia"/>
                      <w:szCs w:val="21"/>
                    </w:rPr>
                    <w:t>未检出</w:t>
                  </w:r>
                  <w:r w:rsidR="00901216" w:rsidRPr="00787A7D">
                    <w:rPr>
                      <w:rFonts w:asciiTheme="minorEastAsia" w:eastAsiaTheme="minorEastAsia" w:hAnsiTheme="minorEastAsia" w:hint="eastAsia"/>
                      <w:szCs w:val="21"/>
                    </w:rPr>
                    <w:t>,符合</w:t>
                  </w:r>
                  <w:r w:rsidR="00901216" w:rsidRPr="00787A7D">
                    <w:rPr>
                      <w:rFonts w:asciiTheme="minorEastAsia" w:eastAsiaTheme="minorEastAsia" w:hAnsiTheme="minorEastAsia"/>
                      <w:szCs w:val="21"/>
                    </w:rPr>
                    <w:t>要求</w:t>
                  </w:r>
                </w:p>
              </w:tc>
              <w:tc>
                <w:tcPr>
                  <w:tcW w:w="2046" w:type="dxa"/>
                </w:tcPr>
                <w:p w:rsidR="008B14CE" w:rsidRPr="00787A7D" w:rsidRDefault="008B14CE" w:rsidP="008B14CE">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合格 </w:t>
                  </w:r>
                </w:p>
                <w:p w:rsidR="008B14CE" w:rsidRPr="00787A7D" w:rsidRDefault="008B14CE" w:rsidP="008B14CE">
                  <w:pPr>
                    <w:rPr>
                      <w:rFonts w:asciiTheme="minorEastAsia" w:eastAsiaTheme="minorEastAsia" w:hAnsiTheme="minorEastAsia"/>
                      <w:szCs w:val="21"/>
                    </w:rPr>
                  </w:pPr>
                  <w:r w:rsidRPr="00787A7D">
                    <w:rPr>
                      <w:rFonts w:asciiTheme="minorEastAsia" w:eastAsiaTheme="minorEastAsia" w:hAnsiTheme="minorEastAsia" w:hint="eastAsia"/>
                      <w:szCs w:val="21"/>
                    </w:rPr>
                    <w:t>□不合格</w:t>
                  </w:r>
                </w:p>
              </w:tc>
            </w:tr>
          </w:tbl>
          <w:p w:rsidR="00592C51" w:rsidRPr="00787A7D" w:rsidRDefault="00592C51" w:rsidP="00592C51">
            <w:pPr>
              <w:pStyle w:val="ae"/>
              <w:rPr>
                <w:rFonts w:asciiTheme="minorEastAsia" w:eastAsiaTheme="minorEastAsia" w:hAnsiTheme="minorEastAsia"/>
                <w:color w:val="0000FF"/>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szCs w:val="21"/>
              </w:rPr>
              <w:t>当体系验证是基于终产品的测试，且测试的样品不符合食品安全危害的可接受水平时，受影响批次的产品应按照潜在不安全产品处置。</w:t>
            </w:r>
            <w:r w:rsidRPr="00787A7D">
              <w:rPr>
                <w:rFonts w:asciiTheme="minorEastAsia" w:eastAsiaTheme="minorEastAsia" w:hAnsiTheme="minorEastAsia"/>
                <w:b/>
                <w:bCs/>
                <w:szCs w:val="21"/>
                <w:u w:val="single"/>
              </w:rPr>
              <w:t>未发现不安全产品</w:t>
            </w:r>
          </w:p>
          <w:p w:rsidR="00592C51" w:rsidRPr="00787A7D" w:rsidRDefault="00592C51" w:rsidP="00592C51">
            <w:pPr>
              <w:pStyle w:val="ae"/>
              <w:rPr>
                <w:rFonts w:asciiTheme="minorEastAsia" w:eastAsiaTheme="minorEastAsia" w:hAnsiTheme="minorEastAsia"/>
                <w:color w:val="0000FF"/>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验证的结果需要输入到管理评审中，以确保这些重要数据资源能被适当考虑并对整个H</w:t>
            </w:r>
            <w:r w:rsidRPr="00787A7D">
              <w:rPr>
                <w:rFonts w:asciiTheme="minorEastAsia" w:eastAsiaTheme="minorEastAsia" w:hAnsiTheme="minorEastAsia"/>
                <w:szCs w:val="21"/>
              </w:rPr>
              <w:t>ACCP</w:t>
            </w:r>
            <w:r w:rsidRPr="00787A7D">
              <w:rPr>
                <w:rFonts w:asciiTheme="minorEastAsia" w:eastAsiaTheme="minorEastAsia" w:hAnsiTheme="minorEastAsia" w:hint="eastAsia"/>
                <w:szCs w:val="21"/>
              </w:rPr>
              <w:t>体系持续改进其作用；</w:t>
            </w:r>
          </w:p>
          <w:p w:rsidR="008B14CE" w:rsidRPr="00787A7D" w:rsidRDefault="008B14CE" w:rsidP="008B14CE">
            <w:pPr>
              <w:rPr>
                <w:rFonts w:asciiTheme="minorEastAsia" w:eastAsiaTheme="minorEastAsia" w:hAnsiTheme="minorEastAsia"/>
                <w:color w:val="0000FF"/>
                <w:szCs w:val="21"/>
                <w:u w:val="single"/>
              </w:rPr>
            </w:pPr>
            <w:r w:rsidRPr="00787A7D">
              <w:rPr>
                <w:rFonts w:asciiTheme="minorEastAsia" w:eastAsiaTheme="minorEastAsia" w:hAnsiTheme="minorEastAsia" w:hint="eastAsia"/>
                <w:color w:val="0000FF"/>
                <w:szCs w:val="21"/>
              </w:rPr>
              <w:t>见</w:t>
            </w:r>
            <w:r w:rsidRPr="00787A7D">
              <w:rPr>
                <w:rFonts w:asciiTheme="minorEastAsia" w:eastAsiaTheme="minorEastAsia" w:hAnsiTheme="minorEastAsia" w:hint="eastAsia"/>
                <w:color w:val="0000FF"/>
                <w:szCs w:val="21"/>
                <w:u w:val="single"/>
              </w:rPr>
              <w:t>《管理评审2022年</w:t>
            </w:r>
            <w:r w:rsidR="00FA669F" w:rsidRPr="00787A7D">
              <w:rPr>
                <w:rFonts w:asciiTheme="minorEastAsia" w:eastAsiaTheme="minorEastAsia" w:hAnsiTheme="minorEastAsia" w:hint="eastAsia"/>
                <w:color w:val="0000FF"/>
                <w:szCs w:val="21"/>
                <w:u w:val="single"/>
              </w:rPr>
              <w:t>06</w:t>
            </w:r>
            <w:r w:rsidRPr="00787A7D">
              <w:rPr>
                <w:rFonts w:asciiTheme="minorEastAsia" w:eastAsiaTheme="minorEastAsia" w:hAnsiTheme="minorEastAsia" w:hint="eastAsia"/>
                <w:color w:val="0000FF"/>
                <w:szCs w:val="21"/>
                <w:u w:val="single"/>
              </w:rPr>
              <w:t>月</w:t>
            </w:r>
            <w:r w:rsidR="00FA669F" w:rsidRPr="00787A7D">
              <w:rPr>
                <w:rFonts w:asciiTheme="minorEastAsia" w:eastAsiaTheme="minorEastAsia" w:hAnsiTheme="minorEastAsia" w:hint="eastAsia"/>
                <w:color w:val="0000FF"/>
                <w:szCs w:val="21"/>
                <w:u w:val="single"/>
              </w:rPr>
              <w:t>20</w:t>
            </w:r>
            <w:r w:rsidRPr="00787A7D">
              <w:rPr>
                <w:rFonts w:asciiTheme="minorEastAsia" w:eastAsiaTheme="minorEastAsia" w:hAnsiTheme="minorEastAsia" w:hint="eastAsia"/>
                <w:color w:val="0000FF"/>
                <w:szCs w:val="21"/>
                <w:u w:val="single"/>
              </w:rPr>
              <w:t>日》、《验证结果分析分析报告》2022年04月15日</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当验证结果不符合要求时，应采取纠正措施并进行再验证。</w:t>
            </w:r>
          </w:p>
          <w:p w:rsidR="00592C51" w:rsidRPr="00787A7D" w:rsidRDefault="00592C51" w:rsidP="00592C51">
            <w:pPr>
              <w:rPr>
                <w:rFonts w:asciiTheme="minorEastAsia" w:eastAsiaTheme="minorEastAsia" w:hAnsiTheme="minorEastAsia"/>
                <w:color w:val="0000FF"/>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验证活动证实：</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—HACCP计划得以实施，并持续控制危害；</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有效</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失效，说明</w:t>
            </w:r>
            <w:r w:rsidRPr="00787A7D">
              <w:rPr>
                <w:rFonts w:asciiTheme="minorEastAsia" w:eastAsiaTheme="minorEastAsia" w:hAnsiTheme="minorEastAsia" w:hint="eastAsia"/>
                <w:szCs w:val="21"/>
                <w:u w:val="single"/>
              </w:rPr>
              <w:t xml:space="preserve">                                 </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—控制措施按照预期有效控制相应危害。   </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有效</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 xml:space="preserve">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失效，说明</w:t>
            </w:r>
            <w:r w:rsidRPr="00787A7D">
              <w:rPr>
                <w:rFonts w:asciiTheme="minorEastAsia" w:eastAsiaTheme="minorEastAsia" w:hAnsiTheme="minorEastAsia" w:hint="eastAsia"/>
                <w:szCs w:val="21"/>
                <w:u w:val="single"/>
              </w:rPr>
              <w:t xml:space="preserve">                           </w:t>
            </w:r>
          </w:p>
          <w:p w:rsidR="00592C51" w:rsidRPr="00787A7D" w:rsidRDefault="00592C51" w:rsidP="00592C51">
            <w:pPr>
              <w:rPr>
                <w:rFonts w:asciiTheme="minorEastAsia" w:eastAsiaTheme="minorEastAsia" w:hAnsiTheme="minorEastAsia"/>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验证不应由实施监控和纠正措施的人员进行。</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是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否</w:t>
            </w:r>
          </w:p>
          <w:p w:rsidR="00592C51" w:rsidRPr="00787A7D" w:rsidRDefault="00592C51" w:rsidP="00592C51">
            <w:pPr>
              <w:rPr>
                <w:rFonts w:asciiTheme="minorEastAsia" w:eastAsiaTheme="minorEastAsia" w:hAnsiTheme="minorEastAsia"/>
                <w:color w:val="0000FF"/>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如部分验证活动无法由企业内部实施，可委托具备能力的外部专家或第三方实施。</w:t>
            </w:r>
          </w:p>
          <w:p w:rsidR="00592C51" w:rsidRPr="00787A7D" w:rsidRDefault="00592C51" w:rsidP="00592C51">
            <w:pPr>
              <w:rPr>
                <w:rFonts w:asciiTheme="minorEastAsia" w:eastAsiaTheme="minorEastAsia" w:hAnsiTheme="minorEastAsia"/>
                <w:szCs w:val="21"/>
                <w:u w:val="single"/>
              </w:rPr>
            </w:pPr>
            <w:r w:rsidRPr="00787A7D">
              <w:rPr>
                <w:rFonts w:asciiTheme="minorEastAsia" w:eastAsiaTheme="minorEastAsia" w:hAnsiTheme="minorEastAsia" w:hint="eastAsia"/>
                <w:szCs w:val="21"/>
              </w:rPr>
              <w:t>外部专家或第三方名称：</w:t>
            </w:r>
            <w:r w:rsidR="00E021D4" w:rsidRPr="00787A7D">
              <w:rPr>
                <w:rFonts w:asciiTheme="minorEastAsia" w:eastAsiaTheme="minorEastAsia" w:hAnsiTheme="minorEastAsia" w:hint="eastAsia"/>
                <w:szCs w:val="21"/>
                <w:u w:val="single"/>
              </w:rPr>
              <w:t>名成腾德检测服务（福州）有限公司</w:t>
            </w:r>
            <w:r w:rsidRPr="00787A7D">
              <w:rPr>
                <w:rFonts w:asciiTheme="minorEastAsia" w:eastAsiaTheme="minorEastAsia" w:hAnsiTheme="minorEastAsia" w:hint="eastAsia"/>
                <w:szCs w:val="21"/>
                <w:u w:val="single"/>
              </w:rPr>
              <w:t xml:space="preserve">    ；</w:t>
            </w:r>
          </w:p>
          <w:p w:rsidR="00592C51" w:rsidRPr="00787A7D" w:rsidRDefault="00592C51" w:rsidP="00592C51">
            <w:pPr>
              <w:rPr>
                <w:rFonts w:asciiTheme="minorEastAsia" w:eastAsiaTheme="minorEastAsia" w:hAnsiTheme="minorEastAsia"/>
                <w:szCs w:val="21"/>
                <w:u w:val="single"/>
              </w:rPr>
            </w:pPr>
            <w:r w:rsidRPr="00787A7D">
              <w:rPr>
                <w:rFonts w:asciiTheme="minorEastAsia" w:eastAsiaTheme="minorEastAsia" w:hAnsiTheme="minorEastAsia" w:hint="eastAsia"/>
                <w:szCs w:val="21"/>
              </w:rPr>
              <w:t>外委验证的内容：</w:t>
            </w:r>
            <w:r w:rsidR="00E115CD" w:rsidRPr="00787A7D">
              <w:rPr>
                <w:rFonts w:asciiTheme="minorEastAsia" w:eastAsiaTheme="minorEastAsia" w:hAnsiTheme="minorEastAsia" w:hint="eastAsia"/>
                <w:szCs w:val="21"/>
                <w:u w:val="single"/>
              </w:rPr>
              <w:t>主要是对成品主食、热菜类的安全特性指标，具体见验证报告。“见餐饮</w:t>
            </w:r>
            <w:r w:rsidRPr="00787A7D">
              <w:rPr>
                <w:rFonts w:asciiTheme="minorEastAsia" w:eastAsiaTheme="minorEastAsia" w:hAnsiTheme="minorEastAsia" w:hint="eastAsia"/>
                <w:szCs w:val="21"/>
                <w:u w:val="single"/>
              </w:rPr>
              <w:t>部审核记录   ”：</w:t>
            </w:r>
          </w:p>
          <w:p w:rsidR="00592C51" w:rsidRPr="00787A7D" w:rsidRDefault="00592C51" w:rsidP="00592C51">
            <w:pPr>
              <w:pStyle w:val="a0"/>
              <w:rPr>
                <w:rFonts w:asciiTheme="minorEastAsia" w:eastAsiaTheme="minorEastAsia" w:hAnsiTheme="minorEastAsia"/>
                <w:sz w:val="21"/>
                <w:szCs w:val="21"/>
              </w:rPr>
            </w:pPr>
            <w:r w:rsidRPr="00787A7D">
              <w:rPr>
                <w:rFonts w:asciiTheme="minorEastAsia" w:eastAsiaTheme="minorEastAsia" w:hAnsiTheme="minorEastAsia" w:hint="eastAsia"/>
                <w:sz w:val="21"/>
                <w:szCs w:val="21"/>
              </w:rPr>
              <w:t>应定期对HACCP体系充分性进行评审，适用时进行重新评审。</w:t>
            </w:r>
          </w:p>
        </w:tc>
        <w:tc>
          <w:tcPr>
            <w:tcW w:w="1074" w:type="dxa"/>
            <w:vMerge/>
            <w:shd w:val="clear" w:color="auto" w:fill="auto"/>
          </w:tcPr>
          <w:p w:rsidR="00592C51" w:rsidRPr="00787A7D" w:rsidRDefault="00592C51" w:rsidP="00592C51">
            <w:pPr>
              <w:rPr>
                <w:rFonts w:asciiTheme="minorEastAsia" w:eastAsiaTheme="minorEastAsia" w:hAnsiTheme="minorEastAsia"/>
                <w:szCs w:val="21"/>
              </w:rPr>
            </w:pPr>
          </w:p>
        </w:tc>
      </w:tr>
      <w:tr w:rsidR="00592C51" w:rsidRPr="00787A7D" w:rsidTr="0086183B">
        <w:trPr>
          <w:gridAfter w:val="1"/>
          <w:wAfter w:w="32" w:type="dxa"/>
          <w:trHeight w:val="486"/>
        </w:trPr>
        <w:tc>
          <w:tcPr>
            <w:tcW w:w="1788" w:type="dxa"/>
            <w:vMerge w:val="restart"/>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验证活动结果的分析</w:t>
            </w:r>
          </w:p>
        </w:tc>
        <w:tc>
          <w:tcPr>
            <w:tcW w:w="1100" w:type="dxa"/>
            <w:gridSpan w:val="2"/>
            <w:vMerge w:val="restart"/>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F8.8.2</w:t>
            </w:r>
          </w:p>
        </w:tc>
        <w:tc>
          <w:tcPr>
            <w:tcW w:w="67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文件名称</w:t>
            </w:r>
          </w:p>
        </w:tc>
        <w:tc>
          <w:tcPr>
            <w:tcW w:w="980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《验证活动策划、实施和评价程序》</w:t>
            </w:r>
            <w:r w:rsidRPr="00787A7D">
              <w:rPr>
                <w:rFonts w:asciiTheme="minorEastAsia" w:eastAsiaTheme="minorEastAsia" w:hAnsiTheme="minorEastAsia" w:hint="eastAsia"/>
                <w:color w:val="0000FF"/>
                <w:szCs w:val="21"/>
              </w:rPr>
              <w:sym w:font="Wingdings" w:char="00A8"/>
            </w:r>
            <w:r w:rsidRPr="00787A7D">
              <w:rPr>
                <w:rFonts w:asciiTheme="minorEastAsia" w:eastAsiaTheme="minorEastAsia" w:hAnsiTheme="minorEastAsia" w:hint="eastAsia"/>
                <w:szCs w:val="21"/>
              </w:rPr>
              <w:t>《危害分析和HACCP计划制定、实施和验证管理程序》</w:t>
            </w:r>
          </w:p>
        </w:tc>
        <w:tc>
          <w:tcPr>
            <w:tcW w:w="1074" w:type="dxa"/>
            <w:vMerge w:val="restart"/>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szCs w:val="21"/>
              </w:rPr>
              <w:sym w:font="Wingdings" w:char="00FE"/>
            </w:r>
            <w:r w:rsidRPr="00787A7D">
              <w:rPr>
                <w:rFonts w:asciiTheme="minorEastAsia" w:eastAsiaTheme="minorEastAsia" w:hAnsiTheme="minorEastAsia" w:hint="eastAsia"/>
                <w:szCs w:val="21"/>
              </w:rPr>
              <w:t>符合</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szCs w:val="21"/>
              </w:rPr>
              <w:sym w:font="Wingdings" w:char="00A8"/>
            </w:r>
            <w:r w:rsidRPr="00787A7D">
              <w:rPr>
                <w:rFonts w:asciiTheme="minorEastAsia" w:eastAsiaTheme="minorEastAsia" w:hAnsiTheme="minorEastAsia" w:hint="eastAsia"/>
                <w:szCs w:val="21"/>
              </w:rPr>
              <w:t>不符合</w:t>
            </w:r>
          </w:p>
        </w:tc>
      </w:tr>
      <w:tr w:rsidR="00592C51" w:rsidRPr="00787A7D" w:rsidTr="0086183B">
        <w:trPr>
          <w:gridAfter w:val="1"/>
          <w:wAfter w:w="32" w:type="dxa"/>
          <w:trHeight w:val="90"/>
        </w:trPr>
        <w:tc>
          <w:tcPr>
            <w:tcW w:w="1788" w:type="dxa"/>
            <w:vMerge/>
            <w:shd w:val="clear" w:color="auto" w:fill="auto"/>
          </w:tcPr>
          <w:p w:rsidR="00592C51" w:rsidRPr="00787A7D" w:rsidRDefault="00592C51" w:rsidP="00592C51">
            <w:pPr>
              <w:rPr>
                <w:rFonts w:asciiTheme="minorEastAsia" w:eastAsiaTheme="minorEastAsia" w:hAnsiTheme="minorEastAsia"/>
                <w:szCs w:val="21"/>
              </w:rPr>
            </w:pPr>
          </w:p>
        </w:tc>
        <w:tc>
          <w:tcPr>
            <w:tcW w:w="1100" w:type="dxa"/>
            <w:gridSpan w:val="2"/>
            <w:vMerge/>
            <w:shd w:val="clear" w:color="auto" w:fill="auto"/>
          </w:tcPr>
          <w:p w:rsidR="00592C51" w:rsidRPr="00787A7D" w:rsidRDefault="00592C51" w:rsidP="00592C51">
            <w:pPr>
              <w:rPr>
                <w:rFonts w:asciiTheme="minorEastAsia" w:eastAsiaTheme="minorEastAsia" w:hAnsiTheme="minorEastAsia"/>
                <w:szCs w:val="21"/>
              </w:rPr>
            </w:pPr>
          </w:p>
        </w:tc>
        <w:tc>
          <w:tcPr>
            <w:tcW w:w="67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食品安全小组对验证结果进行分析，并将其作为食品安全管理体系绩效评估的输入</w:t>
            </w:r>
          </w:p>
          <w:p w:rsidR="00592C51" w:rsidRPr="00787A7D" w:rsidRDefault="00592C51" w:rsidP="00592C51">
            <w:pPr>
              <w:rPr>
                <w:rFonts w:asciiTheme="minorEastAsia" w:eastAsiaTheme="minorEastAsia" w:hAnsiTheme="minorEastAsia"/>
                <w:szCs w:val="21"/>
              </w:rPr>
            </w:pPr>
          </w:p>
          <w:p w:rsidR="00592C51" w:rsidRPr="00787A7D" w:rsidRDefault="00592C51" w:rsidP="00592C51">
            <w:pPr>
              <w:adjustRightInd w:val="0"/>
              <w:snapToGrid w:val="0"/>
              <w:spacing w:line="240" w:lineRule="atLeast"/>
              <w:rPr>
                <w:rFonts w:asciiTheme="minorEastAsia" w:eastAsiaTheme="minorEastAsia" w:hAnsiTheme="minorEastAsia"/>
                <w:b/>
                <w:bCs/>
                <w:szCs w:val="21"/>
                <w:u w:val="single"/>
              </w:rPr>
            </w:pPr>
            <w:r w:rsidRPr="00787A7D">
              <w:rPr>
                <w:rFonts w:asciiTheme="minorEastAsia" w:eastAsiaTheme="minorEastAsia" w:hAnsiTheme="minorEastAsia" w:hint="eastAsia"/>
                <w:b/>
                <w:bCs/>
                <w:szCs w:val="21"/>
                <w:u w:val="single"/>
              </w:rPr>
              <w:t>有《PRP验证记录表》，</w:t>
            </w:r>
            <w:r w:rsidR="002C01A5" w:rsidRPr="00787A7D">
              <w:rPr>
                <w:rFonts w:asciiTheme="minorEastAsia" w:eastAsiaTheme="minorEastAsia" w:hAnsiTheme="minorEastAsia" w:hint="eastAsia"/>
                <w:b/>
                <w:bCs/>
                <w:szCs w:val="21"/>
                <w:u w:val="single"/>
              </w:rPr>
              <w:t>202</w:t>
            </w:r>
            <w:r w:rsidR="002C01A5" w:rsidRPr="00787A7D">
              <w:rPr>
                <w:rFonts w:asciiTheme="minorEastAsia" w:eastAsiaTheme="minorEastAsia" w:hAnsiTheme="minorEastAsia"/>
                <w:b/>
                <w:bCs/>
                <w:szCs w:val="21"/>
                <w:u w:val="single"/>
              </w:rPr>
              <w:t>2</w:t>
            </w:r>
            <w:r w:rsidR="002C01A5" w:rsidRPr="00787A7D">
              <w:rPr>
                <w:rFonts w:asciiTheme="minorEastAsia" w:eastAsiaTheme="minorEastAsia" w:hAnsiTheme="minorEastAsia" w:hint="eastAsia"/>
                <w:b/>
                <w:bCs/>
                <w:szCs w:val="21"/>
                <w:u w:val="single"/>
              </w:rPr>
              <w:t>年01月</w:t>
            </w:r>
            <w:r w:rsidR="005C73E7" w:rsidRPr="00787A7D">
              <w:rPr>
                <w:rFonts w:asciiTheme="minorEastAsia" w:eastAsiaTheme="minorEastAsia" w:hAnsiTheme="minorEastAsia"/>
                <w:b/>
                <w:bCs/>
                <w:szCs w:val="21"/>
                <w:u w:val="single"/>
              </w:rPr>
              <w:t>04</w:t>
            </w:r>
            <w:r w:rsidR="002C01A5" w:rsidRPr="00787A7D">
              <w:rPr>
                <w:rFonts w:asciiTheme="minorEastAsia" w:eastAsiaTheme="minorEastAsia" w:hAnsiTheme="minorEastAsia" w:hint="eastAsia"/>
                <w:b/>
                <w:bCs/>
                <w:szCs w:val="21"/>
                <w:u w:val="single"/>
              </w:rPr>
              <w:t>日</w:t>
            </w:r>
            <w:r w:rsidRPr="00787A7D">
              <w:rPr>
                <w:rFonts w:asciiTheme="minorEastAsia" w:eastAsiaTheme="minorEastAsia" w:hAnsiTheme="minorEastAsia" w:hint="eastAsia"/>
                <w:b/>
                <w:bCs/>
                <w:szCs w:val="21"/>
                <w:u w:val="single"/>
              </w:rPr>
              <w:t>，结论：控制有效</w:t>
            </w:r>
          </w:p>
          <w:p w:rsidR="00592C51" w:rsidRPr="00787A7D" w:rsidRDefault="00592C51" w:rsidP="00592C51">
            <w:pPr>
              <w:adjustRightInd w:val="0"/>
              <w:snapToGrid w:val="0"/>
              <w:spacing w:line="240" w:lineRule="atLeast"/>
              <w:rPr>
                <w:rFonts w:asciiTheme="minorEastAsia" w:eastAsiaTheme="minorEastAsia" w:hAnsiTheme="minorEastAsia"/>
                <w:b/>
                <w:bCs/>
                <w:szCs w:val="21"/>
                <w:u w:val="single"/>
              </w:rPr>
            </w:pPr>
            <w:r w:rsidRPr="00787A7D">
              <w:rPr>
                <w:rFonts w:asciiTheme="minorEastAsia" w:eastAsiaTheme="minorEastAsia" w:hAnsiTheme="minorEastAsia" w:hint="eastAsia"/>
                <w:b/>
                <w:bCs/>
                <w:szCs w:val="21"/>
                <w:u w:val="single"/>
              </w:rPr>
              <w:t>《危害控制计划验证记录表》，</w:t>
            </w:r>
            <w:r w:rsidR="002C01A5" w:rsidRPr="00787A7D">
              <w:rPr>
                <w:rFonts w:asciiTheme="minorEastAsia" w:eastAsiaTheme="minorEastAsia" w:hAnsiTheme="minorEastAsia" w:hint="eastAsia"/>
                <w:b/>
                <w:szCs w:val="21"/>
                <w:u w:val="single"/>
              </w:rPr>
              <w:t>2022年04月15日</w:t>
            </w:r>
            <w:r w:rsidRPr="00787A7D">
              <w:rPr>
                <w:rFonts w:asciiTheme="minorEastAsia" w:eastAsiaTheme="minorEastAsia" w:hAnsiTheme="minorEastAsia" w:hint="eastAsia"/>
                <w:b/>
                <w:bCs/>
                <w:szCs w:val="21"/>
                <w:u w:val="single"/>
              </w:rPr>
              <w:t>，结论：控制有效</w:t>
            </w:r>
          </w:p>
          <w:p w:rsidR="00592C51" w:rsidRPr="00787A7D" w:rsidRDefault="00592C51" w:rsidP="0075108A">
            <w:pPr>
              <w:adjustRightInd w:val="0"/>
              <w:snapToGrid w:val="0"/>
              <w:spacing w:line="240" w:lineRule="atLeast"/>
              <w:rPr>
                <w:rFonts w:asciiTheme="minorEastAsia" w:eastAsiaTheme="minorEastAsia" w:hAnsiTheme="minorEastAsia"/>
                <w:szCs w:val="21"/>
              </w:rPr>
            </w:pPr>
            <w:r w:rsidRPr="00787A7D">
              <w:rPr>
                <w:rFonts w:asciiTheme="minorEastAsia" w:eastAsiaTheme="minorEastAsia" w:hAnsiTheme="minorEastAsia" w:hint="eastAsia"/>
                <w:b/>
                <w:bCs/>
                <w:szCs w:val="21"/>
                <w:u w:val="single"/>
              </w:rPr>
              <w:t>《验证结果分析报告》，</w:t>
            </w:r>
            <w:r w:rsidR="002C01A5" w:rsidRPr="00787A7D">
              <w:rPr>
                <w:rFonts w:asciiTheme="minorEastAsia" w:eastAsiaTheme="minorEastAsia" w:hAnsiTheme="minorEastAsia" w:hint="eastAsia"/>
                <w:b/>
                <w:szCs w:val="21"/>
                <w:u w:val="single"/>
              </w:rPr>
              <w:t>2022年04月15日</w:t>
            </w:r>
            <w:r w:rsidRPr="00787A7D">
              <w:rPr>
                <w:rFonts w:asciiTheme="minorEastAsia" w:eastAsiaTheme="minorEastAsia" w:hAnsiTheme="minorEastAsia" w:hint="eastAsia"/>
                <w:b/>
                <w:bCs/>
                <w:szCs w:val="21"/>
                <w:u w:val="single"/>
              </w:rPr>
              <w:t>，结论：控制有效。</w:t>
            </w:r>
          </w:p>
        </w:tc>
        <w:tc>
          <w:tcPr>
            <w:tcW w:w="1074" w:type="dxa"/>
            <w:vMerge/>
            <w:shd w:val="clear" w:color="auto" w:fill="auto"/>
          </w:tcPr>
          <w:p w:rsidR="00592C51" w:rsidRPr="00787A7D" w:rsidRDefault="00592C51" w:rsidP="00592C51">
            <w:pPr>
              <w:rPr>
                <w:rFonts w:asciiTheme="minorEastAsia" w:eastAsiaTheme="minorEastAsia" w:hAnsiTheme="minorEastAsia"/>
                <w:szCs w:val="21"/>
              </w:rPr>
            </w:pPr>
          </w:p>
        </w:tc>
      </w:tr>
      <w:tr w:rsidR="00592C51" w:rsidRPr="00787A7D" w:rsidTr="0086183B">
        <w:trPr>
          <w:trHeight w:val="481"/>
        </w:trPr>
        <w:tc>
          <w:tcPr>
            <w:tcW w:w="1788" w:type="dxa"/>
            <w:vMerge w:val="restart"/>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HACCP计划记录的保持</w:t>
            </w:r>
          </w:p>
        </w:tc>
        <w:tc>
          <w:tcPr>
            <w:tcW w:w="1100" w:type="dxa"/>
            <w:gridSpan w:val="2"/>
            <w:vMerge w:val="restart"/>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 xml:space="preserve">H（V1.0）4.6  </w:t>
            </w:r>
          </w:p>
        </w:tc>
        <w:tc>
          <w:tcPr>
            <w:tcW w:w="67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文件名称</w:t>
            </w:r>
          </w:p>
        </w:tc>
        <w:tc>
          <w:tcPr>
            <w:tcW w:w="980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《记录控制程序》、</w:t>
            </w:r>
          </w:p>
        </w:tc>
        <w:tc>
          <w:tcPr>
            <w:tcW w:w="1106" w:type="dxa"/>
            <w:gridSpan w:val="2"/>
            <w:vMerge w:val="restart"/>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符合</w:t>
            </w:r>
          </w:p>
          <w:p w:rsidR="00592C51" w:rsidRPr="00787A7D" w:rsidRDefault="00592C51" w:rsidP="00592C51">
            <w:pPr>
              <w:pStyle w:val="ae"/>
              <w:rPr>
                <w:rFonts w:asciiTheme="minorEastAsia" w:eastAsiaTheme="minorEastAsia" w:hAnsiTheme="minorEastAsia"/>
                <w:szCs w:val="21"/>
              </w:rPr>
            </w:pP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不符合</w:t>
            </w:r>
          </w:p>
        </w:tc>
      </w:tr>
      <w:tr w:rsidR="00592C51" w:rsidRPr="00787A7D" w:rsidTr="0086183B">
        <w:trPr>
          <w:trHeight w:val="481"/>
        </w:trPr>
        <w:tc>
          <w:tcPr>
            <w:tcW w:w="1788" w:type="dxa"/>
            <w:vMerge/>
            <w:shd w:val="clear" w:color="auto" w:fill="auto"/>
          </w:tcPr>
          <w:p w:rsidR="00592C51" w:rsidRPr="00787A7D" w:rsidRDefault="00592C51" w:rsidP="00592C51">
            <w:pPr>
              <w:rPr>
                <w:rFonts w:asciiTheme="minorEastAsia" w:eastAsiaTheme="minorEastAsia" w:hAnsiTheme="minorEastAsia"/>
                <w:szCs w:val="21"/>
              </w:rPr>
            </w:pPr>
          </w:p>
        </w:tc>
        <w:tc>
          <w:tcPr>
            <w:tcW w:w="1100" w:type="dxa"/>
            <w:gridSpan w:val="2"/>
            <w:vMerge/>
            <w:shd w:val="clear" w:color="auto" w:fill="auto"/>
          </w:tcPr>
          <w:p w:rsidR="00592C51" w:rsidRPr="00787A7D" w:rsidRDefault="00592C51" w:rsidP="00592C51">
            <w:pPr>
              <w:rPr>
                <w:rFonts w:asciiTheme="minorEastAsia" w:eastAsiaTheme="minorEastAsia" w:hAnsiTheme="minorEastAsia"/>
                <w:szCs w:val="21"/>
              </w:rPr>
            </w:pPr>
          </w:p>
        </w:tc>
        <w:tc>
          <w:tcPr>
            <w:tcW w:w="67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运行证据</w:t>
            </w:r>
          </w:p>
        </w:tc>
        <w:tc>
          <w:tcPr>
            <w:tcW w:w="9807" w:type="dxa"/>
            <w:shd w:val="clear" w:color="auto" w:fill="auto"/>
          </w:tcPr>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应保持H</w:t>
            </w:r>
            <w:r w:rsidRPr="00787A7D">
              <w:rPr>
                <w:rFonts w:asciiTheme="minorEastAsia" w:eastAsiaTheme="minorEastAsia" w:hAnsiTheme="minorEastAsia"/>
                <w:szCs w:val="21"/>
              </w:rPr>
              <w:t>ACCP</w:t>
            </w:r>
            <w:r w:rsidRPr="00787A7D">
              <w:rPr>
                <w:rFonts w:asciiTheme="minorEastAsia" w:eastAsiaTheme="minorEastAsia" w:hAnsiTheme="minorEastAsia" w:hint="eastAsia"/>
                <w:szCs w:val="21"/>
              </w:rPr>
              <w:t>计划建立、运行、验证、更新等记录。</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H</w:t>
            </w:r>
            <w:r w:rsidRPr="00787A7D">
              <w:rPr>
                <w:rFonts w:asciiTheme="minorEastAsia" w:eastAsiaTheme="minorEastAsia" w:hAnsiTheme="minorEastAsia"/>
                <w:szCs w:val="21"/>
              </w:rPr>
              <w:t>ACCP</w:t>
            </w:r>
            <w:r w:rsidRPr="00787A7D">
              <w:rPr>
                <w:rFonts w:asciiTheme="minorEastAsia" w:eastAsiaTheme="minorEastAsia" w:hAnsiTheme="minorEastAsia" w:hint="eastAsia"/>
                <w:szCs w:val="21"/>
              </w:rPr>
              <w:t>计划记录的控制应与体系记录的控制一致。</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szCs w:val="21"/>
              </w:rPr>
              <w:t>HACCP</w:t>
            </w:r>
            <w:r w:rsidRPr="00787A7D">
              <w:rPr>
                <w:rFonts w:asciiTheme="minorEastAsia" w:eastAsiaTheme="minorEastAsia" w:hAnsiTheme="minorEastAsia" w:hint="eastAsia"/>
                <w:szCs w:val="21"/>
              </w:rPr>
              <w:t>计划记录应包括相关信息。</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验证记录应包括的信息：</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szCs w:val="21"/>
              </w:rPr>
              <w:t>a</w:t>
            </w:r>
            <w:r w:rsidRPr="00787A7D">
              <w:rPr>
                <w:rFonts w:asciiTheme="minorEastAsia" w:eastAsiaTheme="minorEastAsia" w:hAnsiTheme="minorEastAsia" w:hint="eastAsia"/>
                <w:szCs w:val="21"/>
              </w:rPr>
              <w:t>）产品描述记录：</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企业名称和地址、</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加工类别、</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产品类型、</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产品名称、</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产品配料、</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产品特性、</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预期用途和顾客对象、</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食用（使用）方法、</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包装类型、</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贮存条件和保质期、</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标签说明、</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销售和运输要求、</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其他</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《产品描述记录》的内容包括：</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内容全面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内容不全面，说明：</w:t>
            </w:r>
            <w:r w:rsidRPr="00787A7D">
              <w:rPr>
                <w:rFonts w:asciiTheme="minorEastAsia" w:eastAsiaTheme="minorEastAsia" w:hAnsiTheme="minorEastAsia" w:hint="eastAsia"/>
                <w:szCs w:val="21"/>
                <w:u w:val="single"/>
              </w:rPr>
              <w:t xml:space="preserve">                    </w:t>
            </w:r>
          </w:p>
          <w:p w:rsidR="00592C51" w:rsidRPr="00787A7D" w:rsidRDefault="00592C51" w:rsidP="00592C51">
            <w:pPr>
              <w:pStyle w:val="ae"/>
              <w:rPr>
                <w:rFonts w:asciiTheme="minorEastAsia" w:eastAsiaTheme="minorEastAsia" w:hAnsiTheme="minorEastAsia"/>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b</w:t>
            </w:r>
            <w:r w:rsidRPr="00787A7D">
              <w:rPr>
                <w:rFonts w:asciiTheme="minorEastAsia" w:eastAsiaTheme="minorEastAsia" w:hAnsiTheme="minorEastAsia"/>
                <w:szCs w:val="21"/>
              </w:rPr>
              <w:t>)</w:t>
            </w:r>
            <w:r w:rsidRPr="00787A7D">
              <w:rPr>
                <w:rFonts w:asciiTheme="minorEastAsia" w:eastAsiaTheme="minorEastAsia" w:hAnsiTheme="minorEastAsia" w:hint="eastAsia"/>
                <w:szCs w:val="21"/>
              </w:rPr>
              <w:t xml:space="preserve"> 监控记录：</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企业名称和地址、</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产品名称、</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加工日期、</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操作步骤、</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C</w:t>
            </w:r>
            <w:r w:rsidRPr="00787A7D">
              <w:rPr>
                <w:rFonts w:asciiTheme="minorEastAsia" w:eastAsiaTheme="minorEastAsia" w:hAnsiTheme="minorEastAsia"/>
                <w:szCs w:val="21"/>
              </w:rPr>
              <w:t>CP</w:t>
            </w:r>
            <w:r w:rsidRPr="00787A7D">
              <w:rPr>
                <w:rFonts w:asciiTheme="minorEastAsia" w:eastAsiaTheme="minorEastAsia" w:hAnsiTheme="minorEastAsia" w:hint="eastAsia"/>
                <w:szCs w:val="21"/>
              </w:rPr>
              <w:t>、</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显著危害、</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关键限值（操作限值）、</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控制措施、</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产品配料、</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产品特性、</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预期用途和顾客对象、</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食用（使用）方法、</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包装类型、</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贮存条件和保质期、</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标签说明、</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销售和运输要求、</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其他</w:t>
            </w:r>
          </w:p>
          <w:p w:rsidR="00592C51" w:rsidRPr="00787A7D" w:rsidRDefault="00592C51" w:rsidP="00592C51">
            <w:pPr>
              <w:rPr>
                <w:rFonts w:asciiTheme="minorEastAsia" w:eastAsiaTheme="minorEastAsia" w:hAnsiTheme="minorEastAsia"/>
                <w:color w:val="0000FF"/>
                <w:szCs w:val="21"/>
              </w:rPr>
            </w:pPr>
            <w:r w:rsidRPr="00787A7D">
              <w:rPr>
                <w:rFonts w:asciiTheme="minorEastAsia" w:eastAsiaTheme="minorEastAsia" w:hAnsiTheme="minorEastAsia" w:hint="eastAsia"/>
                <w:szCs w:val="21"/>
              </w:rPr>
              <w:t>《监控记录》的内容包括：</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内容全面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内容不全面，说明：</w:t>
            </w:r>
            <w:r w:rsidRPr="00787A7D">
              <w:rPr>
                <w:rFonts w:asciiTheme="minorEastAsia" w:eastAsiaTheme="minorEastAsia" w:hAnsiTheme="minorEastAsia" w:hint="eastAsia"/>
                <w:szCs w:val="21"/>
                <w:u w:val="single"/>
              </w:rPr>
              <w:t xml:space="preserve">    </w:t>
            </w:r>
            <w:r w:rsidRPr="00787A7D">
              <w:rPr>
                <w:rFonts w:asciiTheme="minorEastAsia" w:eastAsiaTheme="minorEastAsia" w:hAnsiTheme="minorEastAsia" w:hint="eastAsia"/>
                <w:color w:val="0000FF"/>
                <w:szCs w:val="21"/>
                <w:u w:val="single"/>
              </w:rPr>
              <w:t xml:space="preserve">                </w:t>
            </w:r>
          </w:p>
          <w:p w:rsidR="00592C51" w:rsidRPr="00787A7D" w:rsidRDefault="00592C51" w:rsidP="00592C51">
            <w:pPr>
              <w:pStyle w:val="ae"/>
              <w:rPr>
                <w:rFonts w:asciiTheme="minorEastAsia" w:eastAsiaTheme="minorEastAsia" w:hAnsiTheme="minorEastAsia"/>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c</w:t>
            </w:r>
            <w:r w:rsidRPr="00787A7D">
              <w:rPr>
                <w:rFonts w:asciiTheme="minorEastAsia" w:eastAsiaTheme="minorEastAsia" w:hAnsiTheme="minorEastAsia"/>
                <w:szCs w:val="21"/>
              </w:rPr>
              <w:t xml:space="preserve">) </w:t>
            </w:r>
            <w:r w:rsidRPr="00787A7D">
              <w:rPr>
                <w:rFonts w:asciiTheme="minorEastAsia" w:eastAsiaTheme="minorEastAsia" w:hAnsiTheme="minorEastAsia" w:hint="eastAsia"/>
                <w:szCs w:val="21"/>
              </w:rPr>
              <w:t>纠偏记录：</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企业名称和地址、</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产品名称、</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加工日期、</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偏离的描述和原因、</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采取纠偏措施及结果、</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受影响产品的批次和隔离的位置、</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受影响产品的评估方法和结果、</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受影响产品的最终处置、</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纠偏人员签名和纠偏日期、</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纠偏记录审核签名和日期、</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其他</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《纠偏记录》的内容包括：</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内容全面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内容不全面，说明：</w:t>
            </w:r>
            <w:r w:rsidRPr="00787A7D">
              <w:rPr>
                <w:rFonts w:asciiTheme="minorEastAsia" w:eastAsiaTheme="minorEastAsia" w:hAnsiTheme="minorEastAsia" w:hint="eastAsia"/>
                <w:szCs w:val="21"/>
                <w:u w:val="single"/>
              </w:rPr>
              <w:t xml:space="preserve">                    </w:t>
            </w:r>
          </w:p>
          <w:p w:rsidR="00592C51" w:rsidRPr="00787A7D" w:rsidRDefault="00592C51" w:rsidP="00592C51">
            <w:pPr>
              <w:pStyle w:val="ae"/>
              <w:rPr>
                <w:rFonts w:asciiTheme="minorEastAsia" w:eastAsiaTheme="minorEastAsia" w:hAnsiTheme="minorEastAsia"/>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d）应保持H</w:t>
            </w:r>
            <w:r w:rsidRPr="00787A7D">
              <w:rPr>
                <w:rFonts w:asciiTheme="minorEastAsia" w:eastAsiaTheme="minorEastAsia" w:hAnsiTheme="minorEastAsia"/>
                <w:szCs w:val="21"/>
              </w:rPr>
              <w:t>ACCP</w:t>
            </w:r>
            <w:r w:rsidRPr="00787A7D">
              <w:rPr>
                <w:rFonts w:asciiTheme="minorEastAsia" w:eastAsiaTheme="minorEastAsia" w:hAnsiTheme="minorEastAsia" w:hint="eastAsia"/>
                <w:szCs w:val="21"/>
              </w:rPr>
              <w:t>计划应有的记录。例如，应保持验证活动记录的主要记录：</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szCs w:val="21"/>
              </w:rPr>
              <w:t>HACCP</w:t>
            </w:r>
            <w:r w:rsidRPr="00787A7D">
              <w:rPr>
                <w:rFonts w:asciiTheme="minorEastAsia" w:eastAsiaTheme="minorEastAsia" w:hAnsiTheme="minorEastAsia" w:hint="eastAsia"/>
                <w:szCs w:val="21"/>
              </w:rPr>
              <w:t>计划修改记录、</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半成品成品定期检测记录、</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szCs w:val="21"/>
              </w:rPr>
              <w:t>CCP</w:t>
            </w:r>
            <w:r w:rsidRPr="00787A7D">
              <w:rPr>
                <w:rFonts w:asciiTheme="minorEastAsia" w:eastAsiaTheme="minorEastAsia" w:hAnsiTheme="minorEastAsia" w:hint="eastAsia"/>
                <w:szCs w:val="21"/>
              </w:rPr>
              <w:t>监控审核记录、</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szCs w:val="21"/>
              </w:rPr>
              <w:t>CCP</w:t>
            </w:r>
            <w:r w:rsidRPr="00787A7D">
              <w:rPr>
                <w:rFonts w:asciiTheme="minorEastAsia" w:eastAsiaTheme="minorEastAsia" w:hAnsiTheme="minorEastAsia" w:hint="eastAsia"/>
                <w:szCs w:val="21"/>
              </w:rPr>
              <w:t>纠偏审核记录、</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C</w:t>
            </w:r>
            <w:r w:rsidRPr="00787A7D">
              <w:rPr>
                <w:rFonts w:asciiTheme="minorEastAsia" w:eastAsiaTheme="minorEastAsia" w:hAnsiTheme="minorEastAsia"/>
                <w:szCs w:val="21"/>
              </w:rPr>
              <w:t>CP</w:t>
            </w:r>
            <w:r w:rsidRPr="00787A7D">
              <w:rPr>
                <w:rFonts w:asciiTheme="minorEastAsia" w:eastAsiaTheme="minorEastAsia" w:hAnsiTheme="minorEastAsia" w:hint="eastAsia"/>
                <w:szCs w:val="21"/>
              </w:rPr>
              <w:t>现场验证记录、</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其他。</w:t>
            </w: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《H</w:t>
            </w:r>
            <w:r w:rsidRPr="00787A7D">
              <w:rPr>
                <w:rFonts w:asciiTheme="minorEastAsia" w:eastAsiaTheme="minorEastAsia" w:hAnsiTheme="minorEastAsia"/>
                <w:szCs w:val="21"/>
              </w:rPr>
              <w:t>ACCP</w:t>
            </w:r>
            <w:r w:rsidRPr="00787A7D">
              <w:rPr>
                <w:rFonts w:asciiTheme="minorEastAsia" w:eastAsiaTheme="minorEastAsia" w:hAnsiTheme="minorEastAsia" w:hint="eastAsia"/>
                <w:szCs w:val="21"/>
              </w:rPr>
              <w:t>计划记录》的内容包括：</w:t>
            </w:r>
            <w:r w:rsidRPr="00787A7D">
              <w:rPr>
                <w:rFonts w:asciiTheme="minorEastAsia" w:eastAsiaTheme="minorEastAsia" w:hAnsiTheme="minorEastAsia" w:hint="eastAsia"/>
                <w:szCs w:val="21"/>
              </w:rPr>
              <w:sym w:font="Wingdings" w:char="00FE"/>
            </w:r>
            <w:r w:rsidRPr="00787A7D">
              <w:rPr>
                <w:rFonts w:asciiTheme="minorEastAsia" w:eastAsiaTheme="minorEastAsia" w:hAnsiTheme="minorEastAsia" w:hint="eastAsia"/>
                <w:szCs w:val="21"/>
              </w:rPr>
              <w:t xml:space="preserve">内容全面   </w:t>
            </w:r>
            <w:r w:rsidRPr="00787A7D">
              <w:rPr>
                <w:rFonts w:asciiTheme="minorEastAsia" w:eastAsiaTheme="minorEastAsia" w:hAnsiTheme="minorEastAsia" w:hint="eastAsia"/>
                <w:szCs w:val="21"/>
              </w:rPr>
              <w:sym w:font="Wingdings" w:char="00A8"/>
            </w:r>
            <w:r w:rsidRPr="00787A7D">
              <w:rPr>
                <w:rFonts w:asciiTheme="minorEastAsia" w:eastAsiaTheme="minorEastAsia" w:hAnsiTheme="minorEastAsia" w:hint="eastAsia"/>
                <w:szCs w:val="21"/>
              </w:rPr>
              <w:t>内容不全面，说明：</w:t>
            </w:r>
            <w:r w:rsidRPr="00787A7D">
              <w:rPr>
                <w:rFonts w:asciiTheme="minorEastAsia" w:eastAsiaTheme="minorEastAsia" w:hAnsiTheme="minorEastAsia" w:hint="eastAsia"/>
                <w:szCs w:val="21"/>
                <w:u w:val="single"/>
              </w:rPr>
              <w:t xml:space="preserve">                    </w:t>
            </w:r>
          </w:p>
          <w:p w:rsidR="00592C51" w:rsidRPr="00787A7D" w:rsidRDefault="00592C51" w:rsidP="00592C51">
            <w:pPr>
              <w:rPr>
                <w:rFonts w:asciiTheme="minorEastAsia" w:eastAsiaTheme="minorEastAsia" w:hAnsiTheme="minorEastAsia"/>
                <w:szCs w:val="21"/>
              </w:rPr>
            </w:pPr>
          </w:p>
          <w:p w:rsidR="00592C51" w:rsidRPr="00787A7D" w:rsidRDefault="00592C51" w:rsidP="00592C51">
            <w:pPr>
              <w:rPr>
                <w:rFonts w:asciiTheme="minorEastAsia" w:eastAsiaTheme="minorEastAsia" w:hAnsiTheme="minorEastAsia"/>
                <w:szCs w:val="21"/>
              </w:rPr>
            </w:pPr>
            <w:r w:rsidRPr="00787A7D">
              <w:rPr>
                <w:rFonts w:asciiTheme="minorEastAsia" w:eastAsiaTheme="minorEastAsia" w:hAnsiTheme="minorEastAsia" w:hint="eastAsia"/>
                <w:szCs w:val="21"/>
              </w:rPr>
              <w:t>HACCP计划记录的控制应与体系记录的控制一致。见1.2.4章节，保持一致。</w:t>
            </w:r>
          </w:p>
        </w:tc>
        <w:tc>
          <w:tcPr>
            <w:tcW w:w="1106" w:type="dxa"/>
            <w:gridSpan w:val="2"/>
            <w:vMerge/>
            <w:shd w:val="clear" w:color="auto" w:fill="auto"/>
          </w:tcPr>
          <w:p w:rsidR="00592C51" w:rsidRPr="00787A7D" w:rsidRDefault="00592C51" w:rsidP="00592C51">
            <w:pPr>
              <w:rPr>
                <w:rFonts w:asciiTheme="minorEastAsia" w:eastAsiaTheme="minorEastAsia" w:hAnsiTheme="minorEastAsia"/>
                <w:szCs w:val="21"/>
              </w:rPr>
            </w:pPr>
          </w:p>
        </w:tc>
      </w:tr>
    </w:tbl>
    <w:p w:rsidR="00383691" w:rsidRDefault="00383691">
      <w:pPr>
        <w:pStyle w:val="a0"/>
      </w:pPr>
    </w:p>
    <w:p w:rsidR="00383691" w:rsidRDefault="00B47BAD">
      <w:pPr>
        <w:pStyle w:val="a0"/>
      </w:pPr>
      <w:r>
        <w:rPr>
          <w:rFonts w:hint="eastAsia"/>
        </w:rPr>
        <w:t>说明：不符合标注</w:t>
      </w:r>
      <w:r>
        <w:rPr>
          <w:rFonts w:hint="eastAsia"/>
        </w:rPr>
        <w:t>N</w:t>
      </w:r>
    </w:p>
    <w:sectPr w:rsidR="00383691">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754" w:rsidRDefault="00B27754">
      <w:r>
        <w:separator/>
      </w:r>
    </w:p>
  </w:endnote>
  <w:endnote w:type="continuationSeparator" w:id="0">
    <w:p w:rsidR="00B27754" w:rsidRDefault="00B2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1"/>
    <w:family w:val="modern"/>
    <w:pitch w:val="default"/>
    <w:sig w:usb0="E0002A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IDFont">
    <w:altName w:val="Segoe Print"/>
    <w:charset w:val="00"/>
    <w:family w:val="auto"/>
    <w:pitch w:val="default"/>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F20B0A" w:rsidRDefault="00F20B0A">
            <w:pPr>
              <w:pStyle w:val="a0"/>
              <w:jc w:val="center"/>
            </w:pPr>
            <w:r>
              <w:rPr>
                <w:b/>
                <w:sz w:val="24"/>
                <w:szCs w:val="24"/>
              </w:rPr>
              <w:fldChar w:fldCharType="begin"/>
            </w:r>
            <w:r>
              <w:rPr>
                <w:b/>
              </w:rPr>
              <w:instrText>PAGE</w:instrText>
            </w:r>
            <w:r>
              <w:rPr>
                <w:b/>
                <w:sz w:val="24"/>
                <w:szCs w:val="24"/>
              </w:rPr>
              <w:fldChar w:fldCharType="separate"/>
            </w:r>
            <w:r w:rsidR="00B2775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27754">
              <w:rPr>
                <w:b/>
                <w:noProof/>
              </w:rPr>
              <w:t>1</w:t>
            </w:r>
            <w:r>
              <w:rPr>
                <w:b/>
                <w:sz w:val="24"/>
                <w:szCs w:val="24"/>
              </w:rPr>
              <w:fldChar w:fldCharType="end"/>
            </w:r>
          </w:p>
        </w:sdtContent>
      </w:sdt>
    </w:sdtContent>
  </w:sdt>
  <w:p w:rsidR="00F20B0A" w:rsidRDefault="00F20B0A">
    <w:pPr>
      <w:pStyle w:val="a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754" w:rsidRDefault="00B27754">
      <w:r>
        <w:separator/>
      </w:r>
    </w:p>
  </w:footnote>
  <w:footnote w:type="continuationSeparator" w:id="0">
    <w:p w:rsidR="00B27754" w:rsidRDefault="00B277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0A" w:rsidRDefault="00F20B0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20B0A" w:rsidRDefault="00F20B0A">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F20B0A" w:rsidRDefault="00F20B0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F20B0A" w:rsidRDefault="00F20B0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F20B0A" w:rsidRDefault="00F20B0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13C17623"/>
    <w:multiLevelType w:val="hybridMultilevel"/>
    <w:tmpl w:val="CBEEEEA8"/>
    <w:lvl w:ilvl="0" w:tplc="57523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A06F81"/>
    <w:multiLevelType w:val="multilevel"/>
    <w:tmpl w:val="57A06F8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D5E"/>
    <w:rsid w:val="00011CAD"/>
    <w:rsid w:val="00012E84"/>
    <w:rsid w:val="00014985"/>
    <w:rsid w:val="000154FF"/>
    <w:rsid w:val="000237F6"/>
    <w:rsid w:val="00025FA9"/>
    <w:rsid w:val="00026922"/>
    <w:rsid w:val="0002718B"/>
    <w:rsid w:val="00032DC1"/>
    <w:rsid w:val="0003373A"/>
    <w:rsid w:val="0003469A"/>
    <w:rsid w:val="00034738"/>
    <w:rsid w:val="00036635"/>
    <w:rsid w:val="000400E2"/>
    <w:rsid w:val="00040D51"/>
    <w:rsid w:val="0004447F"/>
    <w:rsid w:val="00045C8E"/>
    <w:rsid w:val="00051F14"/>
    <w:rsid w:val="00054DB2"/>
    <w:rsid w:val="000622D8"/>
    <w:rsid w:val="00062E46"/>
    <w:rsid w:val="00065690"/>
    <w:rsid w:val="00066E2F"/>
    <w:rsid w:val="00080CBA"/>
    <w:rsid w:val="0008227B"/>
    <w:rsid w:val="00085B31"/>
    <w:rsid w:val="00085E74"/>
    <w:rsid w:val="0008645A"/>
    <w:rsid w:val="0008761B"/>
    <w:rsid w:val="00090A56"/>
    <w:rsid w:val="000966AE"/>
    <w:rsid w:val="000A2F90"/>
    <w:rsid w:val="000A398D"/>
    <w:rsid w:val="000A58BB"/>
    <w:rsid w:val="000B0A0C"/>
    <w:rsid w:val="000B11D3"/>
    <w:rsid w:val="000B2BDD"/>
    <w:rsid w:val="000B45A1"/>
    <w:rsid w:val="000C2FEA"/>
    <w:rsid w:val="000D023F"/>
    <w:rsid w:val="000D09A6"/>
    <w:rsid w:val="000D36A0"/>
    <w:rsid w:val="000D559C"/>
    <w:rsid w:val="000E4D2C"/>
    <w:rsid w:val="000E4E65"/>
    <w:rsid w:val="000E6B21"/>
    <w:rsid w:val="000F54CC"/>
    <w:rsid w:val="00101459"/>
    <w:rsid w:val="0011065D"/>
    <w:rsid w:val="00111B07"/>
    <w:rsid w:val="001126B5"/>
    <w:rsid w:val="00113826"/>
    <w:rsid w:val="0011618A"/>
    <w:rsid w:val="001212A0"/>
    <w:rsid w:val="00121530"/>
    <w:rsid w:val="00122F44"/>
    <w:rsid w:val="00123DA5"/>
    <w:rsid w:val="00131C74"/>
    <w:rsid w:val="00135EF9"/>
    <w:rsid w:val="001379B7"/>
    <w:rsid w:val="0014287C"/>
    <w:rsid w:val="001445EB"/>
    <w:rsid w:val="00150582"/>
    <w:rsid w:val="001522D2"/>
    <w:rsid w:val="00156EEE"/>
    <w:rsid w:val="00157344"/>
    <w:rsid w:val="001607F2"/>
    <w:rsid w:val="001612B5"/>
    <w:rsid w:val="00163E28"/>
    <w:rsid w:val="00167E87"/>
    <w:rsid w:val="00170956"/>
    <w:rsid w:val="001733DB"/>
    <w:rsid w:val="00174DED"/>
    <w:rsid w:val="001776DB"/>
    <w:rsid w:val="00177768"/>
    <w:rsid w:val="00191B22"/>
    <w:rsid w:val="001974DA"/>
    <w:rsid w:val="001A24C8"/>
    <w:rsid w:val="001A2D7F"/>
    <w:rsid w:val="001A445B"/>
    <w:rsid w:val="001A520F"/>
    <w:rsid w:val="001A78F6"/>
    <w:rsid w:val="001B065A"/>
    <w:rsid w:val="001B505A"/>
    <w:rsid w:val="001B5E47"/>
    <w:rsid w:val="001B5EAF"/>
    <w:rsid w:val="001C134A"/>
    <w:rsid w:val="001C3A74"/>
    <w:rsid w:val="001D4687"/>
    <w:rsid w:val="001D495E"/>
    <w:rsid w:val="001D4EB9"/>
    <w:rsid w:val="001D53F2"/>
    <w:rsid w:val="001D7D0F"/>
    <w:rsid w:val="001E13F6"/>
    <w:rsid w:val="001F0E11"/>
    <w:rsid w:val="001F158D"/>
    <w:rsid w:val="001F2FC3"/>
    <w:rsid w:val="001F678A"/>
    <w:rsid w:val="00200B95"/>
    <w:rsid w:val="002046FC"/>
    <w:rsid w:val="00207E13"/>
    <w:rsid w:val="0021056A"/>
    <w:rsid w:val="00210D9E"/>
    <w:rsid w:val="00212B31"/>
    <w:rsid w:val="00215F05"/>
    <w:rsid w:val="002173FB"/>
    <w:rsid w:val="002218FC"/>
    <w:rsid w:val="0022505B"/>
    <w:rsid w:val="0023314B"/>
    <w:rsid w:val="00234B36"/>
    <w:rsid w:val="00242C8D"/>
    <w:rsid w:val="00243DFE"/>
    <w:rsid w:val="00245A34"/>
    <w:rsid w:val="002473F9"/>
    <w:rsid w:val="00254F3B"/>
    <w:rsid w:val="00256F8E"/>
    <w:rsid w:val="002648A7"/>
    <w:rsid w:val="00265479"/>
    <w:rsid w:val="00270DE6"/>
    <w:rsid w:val="0027116D"/>
    <w:rsid w:val="00272239"/>
    <w:rsid w:val="002817B4"/>
    <w:rsid w:val="0028208B"/>
    <w:rsid w:val="00290D09"/>
    <w:rsid w:val="002939AD"/>
    <w:rsid w:val="002952B8"/>
    <w:rsid w:val="00295EAA"/>
    <w:rsid w:val="002A2833"/>
    <w:rsid w:val="002A5E14"/>
    <w:rsid w:val="002B2743"/>
    <w:rsid w:val="002C01A5"/>
    <w:rsid w:val="002C57E3"/>
    <w:rsid w:val="002D0B59"/>
    <w:rsid w:val="002D0D56"/>
    <w:rsid w:val="002D6305"/>
    <w:rsid w:val="002D7F9A"/>
    <w:rsid w:val="002E0D29"/>
    <w:rsid w:val="002E64B1"/>
    <w:rsid w:val="002E6523"/>
    <w:rsid w:val="002F50FF"/>
    <w:rsid w:val="002F6900"/>
    <w:rsid w:val="002F6BEC"/>
    <w:rsid w:val="003070C0"/>
    <w:rsid w:val="0030747A"/>
    <w:rsid w:val="003108C2"/>
    <w:rsid w:val="0031144F"/>
    <w:rsid w:val="003122D6"/>
    <w:rsid w:val="00314AF6"/>
    <w:rsid w:val="00316522"/>
    <w:rsid w:val="0031720E"/>
    <w:rsid w:val="0032315C"/>
    <w:rsid w:val="003360E9"/>
    <w:rsid w:val="00337922"/>
    <w:rsid w:val="00340867"/>
    <w:rsid w:val="0034340C"/>
    <w:rsid w:val="0034417D"/>
    <w:rsid w:val="0035165A"/>
    <w:rsid w:val="00353F23"/>
    <w:rsid w:val="00355370"/>
    <w:rsid w:val="00360149"/>
    <w:rsid w:val="00362665"/>
    <w:rsid w:val="00363690"/>
    <w:rsid w:val="00377060"/>
    <w:rsid w:val="00380837"/>
    <w:rsid w:val="00383139"/>
    <w:rsid w:val="00383328"/>
    <w:rsid w:val="00383691"/>
    <w:rsid w:val="00383692"/>
    <w:rsid w:val="00387502"/>
    <w:rsid w:val="00391182"/>
    <w:rsid w:val="00393DF3"/>
    <w:rsid w:val="00394A9B"/>
    <w:rsid w:val="00395ED2"/>
    <w:rsid w:val="003A0306"/>
    <w:rsid w:val="003A198A"/>
    <w:rsid w:val="003A2460"/>
    <w:rsid w:val="003B22FC"/>
    <w:rsid w:val="003B5FC6"/>
    <w:rsid w:val="003B7376"/>
    <w:rsid w:val="003C0E3C"/>
    <w:rsid w:val="003C644C"/>
    <w:rsid w:val="003E0E2A"/>
    <w:rsid w:val="003E2888"/>
    <w:rsid w:val="003E385C"/>
    <w:rsid w:val="003E3E41"/>
    <w:rsid w:val="003F2216"/>
    <w:rsid w:val="003F4840"/>
    <w:rsid w:val="003F5A56"/>
    <w:rsid w:val="004005B6"/>
    <w:rsid w:val="004006F4"/>
    <w:rsid w:val="00401550"/>
    <w:rsid w:val="0040576F"/>
    <w:rsid w:val="004060C4"/>
    <w:rsid w:val="00406ED5"/>
    <w:rsid w:val="0040746C"/>
    <w:rsid w:val="00407675"/>
    <w:rsid w:val="00410914"/>
    <w:rsid w:val="004177C7"/>
    <w:rsid w:val="00422F2A"/>
    <w:rsid w:val="00424BBC"/>
    <w:rsid w:val="00427A7F"/>
    <w:rsid w:val="0043137D"/>
    <w:rsid w:val="0043229A"/>
    <w:rsid w:val="00433DC2"/>
    <w:rsid w:val="00435103"/>
    <w:rsid w:val="00437C98"/>
    <w:rsid w:val="004400B3"/>
    <w:rsid w:val="00440C34"/>
    <w:rsid w:val="004411C2"/>
    <w:rsid w:val="004422D7"/>
    <w:rsid w:val="00446182"/>
    <w:rsid w:val="00450604"/>
    <w:rsid w:val="00450765"/>
    <w:rsid w:val="0045129A"/>
    <w:rsid w:val="00451891"/>
    <w:rsid w:val="0045264D"/>
    <w:rsid w:val="00454F6C"/>
    <w:rsid w:val="0045550A"/>
    <w:rsid w:val="00455F49"/>
    <w:rsid w:val="00463CEA"/>
    <w:rsid w:val="004705A1"/>
    <w:rsid w:val="0047098E"/>
    <w:rsid w:val="004724DC"/>
    <w:rsid w:val="0047373D"/>
    <w:rsid w:val="004778AF"/>
    <w:rsid w:val="004800D6"/>
    <w:rsid w:val="00481596"/>
    <w:rsid w:val="0048201E"/>
    <w:rsid w:val="004875D1"/>
    <w:rsid w:val="00487902"/>
    <w:rsid w:val="004905D5"/>
    <w:rsid w:val="00490896"/>
    <w:rsid w:val="00490BC4"/>
    <w:rsid w:val="004918A5"/>
    <w:rsid w:val="0049290C"/>
    <w:rsid w:val="004932D5"/>
    <w:rsid w:val="0049383A"/>
    <w:rsid w:val="00493BE1"/>
    <w:rsid w:val="004A1D8D"/>
    <w:rsid w:val="004A22DC"/>
    <w:rsid w:val="004A59B4"/>
    <w:rsid w:val="004A7F65"/>
    <w:rsid w:val="004B2CE4"/>
    <w:rsid w:val="004B3A08"/>
    <w:rsid w:val="004B6064"/>
    <w:rsid w:val="004B6333"/>
    <w:rsid w:val="004C0228"/>
    <w:rsid w:val="004C1D69"/>
    <w:rsid w:val="004C30AF"/>
    <w:rsid w:val="004C4EA9"/>
    <w:rsid w:val="004C618B"/>
    <w:rsid w:val="004D34E1"/>
    <w:rsid w:val="004D373F"/>
    <w:rsid w:val="004E195D"/>
    <w:rsid w:val="004E2539"/>
    <w:rsid w:val="004E2562"/>
    <w:rsid w:val="004E31DA"/>
    <w:rsid w:val="004E47C7"/>
    <w:rsid w:val="004E6EE9"/>
    <w:rsid w:val="004F22F2"/>
    <w:rsid w:val="004F594E"/>
    <w:rsid w:val="004F66B3"/>
    <w:rsid w:val="00502F96"/>
    <w:rsid w:val="0050405A"/>
    <w:rsid w:val="005069F6"/>
    <w:rsid w:val="00510DD5"/>
    <w:rsid w:val="00513580"/>
    <w:rsid w:val="00513CDD"/>
    <w:rsid w:val="0051592E"/>
    <w:rsid w:val="0051626F"/>
    <w:rsid w:val="005179F9"/>
    <w:rsid w:val="00526295"/>
    <w:rsid w:val="00533B8B"/>
    <w:rsid w:val="00536930"/>
    <w:rsid w:val="00537516"/>
    <w:rsid w:val="00537540"/>
    <w:rsid w:val="005413C6"/>
    <w:rsid w:val="005429D1"/>
    <w:rsid w:val="005429EB"/>
    <w:rsid w:val="0055012C"/>
    <w:rsid w:val="00553344"/>
    <w:rsid w:val="005539B9"/>
    <w:rsid w:val="00553CEA"/>
    <w:rsid w:val="00564E53"/>
    <w:rsid w:val="00567C27"/>
    <w:rsid w:val="00571C9E"/>
    <w:rsid w:val="00575800"/>
    <w:rsid w:val="00580D45"/>
    <w:rsid w:val="0058134E"/>
    <w:rsid w:val="00583B9E"/>
    <w:rsid w:val="005841E5"/>
    <w:rsid w:val="00591796"/>
    <w:rsid w:val="00592C51"/>
    <w:rsid w:val="00593D84"/>
    <w:rsid w:val="00594DCC"/>
    <w:rsid w:val="0059564C"/>
    <w:rsid w:val="005970BA"/>
    <w:rsid w:val="005A00DD"/>
    <w:rsid w:val="005A5EF8"/>
    <w:rsid w:val="005B10CC"/>
    <w:rsid w:val="005B12FD"/>
    <w:rsid w:val="005B1A3C"/>
    <w:rsid w:val="005B4D33"/>
    <w:rsid w:val="005B58C1"/>
    <w:rsid w:val="005B72EA"/>
    <w:rsid w:val="005C2581"/>
    <w:rsid w:val="005C3BC2"/>
    <w:rsid w:val="005C6B28"/>
    <w:rsid w:val="005C73E7"/>
    <w:rsid w:val="005C7464"/>
    <w:rsid w:val="005D3198"/>
    <w:rsid w:val="005D4762"/>
    <w:rsid w:val="005D5659"/>
    <w:rsid w:val="005E2370"/>
    <w:rsid w:val="005E3D12"/>
    <w:rsid w:val="005E3DEA"/>
    <w:rsid w:val="005F480A"/>
    <w:rsid w:val="005F4D2B"/>
    <w:rsid w:val="00600C20"/>
    <w:rsid w:val="006010E0"/>
    <w:rsid w:val="0060294D"/>
    <w:rsid w:val="00605C6B"/>
    <w:rsid w:val="0061298C"/>
    <w:rsid w:val="00612FBE"/>
    <w:rsid w:val="00616BB8"/>
    <w:rsid w:val="0061755E"/>
    <w:rsid w:val="00632EF0"/>
    <w:rsid w:val="00633E69"/>
    <w:rsid w:val="00636EA6"/>
    <w:rsid w:val="00644FE2"/>
    <w:rsid w:val="00650A46"/>
    <w:rsid w:val="00652DBB"/>
    <w:rsid w:val="0065337F"/>
    <w:rsid w:val="00655371"/>
    <w:rsid w:val="00657054"/>
    <w:rsid w:val="00657154"/>
    <w:rsid w:val="006574F3"/>
    <w:rsid w:val="006575FC"/>
    <w:rsid w:val="00660EDF"/>
    <w:rsid w:val="00664BA8"/>
    <w:rsid w:val="00665AC3"/>
    <w:rsid w:val="00675D39"/>
    <w:rsid w:val="00675F7F"/>
    <w:rsid w:val="0067640C"/>
    <w:rsid w:val="00677678"/>
    <w:rsid w:val="00684578"/>
    <w:rsid w:val="00686C71"/>
    <w:rsid w:val="00690109"/>
    <w:rsid w:val="006971D0"/>
    <w:rsid w:val="00697ECE"/>
    <w:rsid w:val="006A0E6F"/>
    <w:rsid w:val="006B5037"/>
    <w:rsid w:val="006B7455"/>
    <w:rsid w:val="006C32C8"/>
    <w:rsid w:val="006C418D"/>
    <w:rsid w:val="006C4E79"/>
    <w:rsid w:val="006C506D"/>
    <w:rsid w:val="006C6E8F"/>
    <w:rsid w:val="006D0615"/>
    <w:rsid w:val="006D3734"/>
    <w:rsid w:val="006D42A5"/>
    <w:rsid w:val="006D70E8"/>
    <w:rsid w:val="006D7BFE"/>
    <w:rsid w:val="006D7C0F"/>
    <w:rsid w:val="006E018B"/>
    <w:rsid w:val="006E1B24"/>
    <w:rsid w:val="006E4FD7"/>
    <w:rsid w:val="006E6253"/>
    <w:rsid w:val="006E678B"/>
    <w:rsid w:val="006E7B1D"/>
    <w:rsid w:val="006F520F"/>
    <w:rsid w:val="006F5556"/>
    <w:rsid w:val="00700943"/>
    <w:rsid w:val="00701FF9"/>
    <w:rsid w:val="00702D49"/>
    <w:rsid w:val="007030C6"/>
    <w:rsid w:val="007053BE"/>
    <w:rsid w:val="00711CE0"/>
    <w:rsid w:val="00711E3B"/>
    <w:rsid w:val="00720A69"/>
    <w:rsid w:val="00721965"/>
    <w:rsid w:val="007226EB"/>
    <w:rsid w:val="00722B23"/>
    <w:rsid w:val="00725523"/>
    <w:rsid w:val="007365BB"/>
    <w:rsid w:val="00741BE3"/>
    <w:rsid w:val="00744374"/>
    <w:rsid w:val="007479C9"/>
    <w:rsid w:val="0075108A"/>
    <w:rsid w:val="00751775"/>
    <w:rsid w:val="00753A2B"/>
    <w:rsid w:val="00755517"/>
    <w:rsid w:val="00760598"/>
    <w:rsid w:val="007655C3"/>
    <w:rsid w:val="00765A8D"/>
    <w:rsid w:val="007663AF"/>
    <w:rsid w:val="00773C61"/>
    <w:rsid w:val="007757F3"/>
    <w:rsid w:val="007871F4"/>
    <w:rsid w:val="00787A7D"/>
    <w:rsid w:val="0079366E"/>
    <w:rsid w:val="007954E8"/>
    <w:rsid w:val="007A0BBE"/>
    <w:rsid w:val="007A114A"/>
    <w:rsid w:val="007A4831"/>
    <w:rsid w:val="007A7CE0"/>
    <w:rsid w:val="007B02FD"/>
    <w:rsid w:val="007B0B22"/>
    <w:rsid w:val="007B6229"/>
    <w:rsid w:val="007B655B"/>
    <w:rsid w:val="007C027E"/>
    <w:rsid w:val="007C1B48"/>
    <w:rsid w:val="007C3401"/>
    <w:rsid w:val="007E3401"/>
    <w:rsid w:val="007E3B15"/>
    <w:rsid w:val="007E6AEB"/>
    <w:rsid w:val="007F119C"/>
    <w:rsid w:val="007F1798"/>
    <w:rsid w:val="007F19DD"/>
    <w:rsid w:val="007F472C"/>
    <w:rsid w:val="007F7AB5"/>
    <w:rsid w:val="00801308"/>
    <w:rsid w:val="0080265A"/>
    <w:rsid w:val="008202FF"/>
    <w:rsid w:val="00821DDE"/>
    <w:rsid w:val="00821F87"/>
    <w:rsid w:val="00822941"/>
    <w:rsid w:val="008233E4"/>
    <w:rsid w:val="008245B8"/>
    <w:rsid w:val="008314E0"/>
    <w:rsid w:val="00840857"/>
    <w:rsid w:val="008428A8"/>
    <w:rsid w:val="008451C2"/>
    <w:rsid w:val="00845ED1"/>
    <w:rsid w:val="00846448"/>
    <w:rsid w:val="00853128"/>
    <w:rsid w:val="00854C63"/>
    <w:rsid w:val="00856234"/>
    <w:rsid w:val="0086183B"/>
    <w:rsid w:val="00862B47"/>
    <w:rsid w:val="00863AEA"/>
    <w:rsid w:val="0086582D"/>
    <w:rsid w:val="00866435"/>
    <w:rsid w:val="00873597"/>
    <w:rsid w:val="00876ADB"/>
    <w:rsid w:val="00880191"/>
    <w:rsid w:val="00881A7F"/>
    <w:rsid w:val="00890AC8"/>
    <w:rsid w:val="008973EE"/>
    <w:rsid w:val="008A0DC9"/>
    <w:rsid w:val="008A0F0D"/>
    <w:rsid w:val="008A29C8"/>
    <w:rsid w:val="008A5AB1"/>
    <w:rsid w:val="008B1058"/>
    <w:rsid w:val="008B12D8"/>
    <w:rsid w:val="008B14CE"/>
    <w:rsid w:val="008B461B"/>
    <w:rsid w:val="008B66D1"/>
    <w:rsid w:val="008C4943"/>
    <w:rsid w:val="008C60DC"/>
    <w:rsid w:val="008D0C50"/>
    <w:rsid w:val="008D555B"/>
    <w:rsid w:val="008E1558"/>
    <w:rsid w:val="008E395F"/>
    <w:rsid w:val="008E3AEC"/>
    <w:rsid w:val="008E6D82"/>
    <w:rsid w:val="008F091E"/>
    <w:rsid w:val="008F10A2"/>
    <w:rsid w:val="008F4053"/>
    <w:rsid w:val="008F43C8"/>
    <w:rsid w:val="008F6849"/>
    <w:rsid w:val="00901216"/>
    <w:rsid w:val="009015A7"/>
    <w:rsid w:val="00906CEE"/>
    <w:rsid w:val="00913015"/>
    <w:rsid w:val="0091564F"/>
    <w:rsid w:val="00916389"/>
    <w:rsid w:val="009207DD"/>
    <w:rsid w:val="00921080"/>
    <w:rsid w:val="009211BC"/>
    <w:rsid w:val="0092531B"/>
    <w:rsid w:val="00925758"/>
    <w:rsid w:val="00931386"/>
    <w:rsid w:val="00933316"/>
    <w:rsid w:val="00933DE1"/>
    <w:rsid w:val="0093624D"/>
    <w:rsid w:val="0094053F"/>
    <w:rsid w:val="00940714"/>
    <w:rsid w:val="009420A7"/>
    <w:rsid w:val="00947B7A"/>
    <w:rsid w:val="00951137"/>
    <w:rsid w:val="00957CE4"/>
    <w:rsid w:val="0096586C"/>
    <w:rsid w:val="00971600"/>
    <w:rsid w:val="00977A4A"/>
    <w:rsid w:val="009920D8"/>
    <w:rsid w:val="009973B4"/>
    <w:rsid w:val="009A6CD3"/>
    <w:rsid w:val="009B28C2"/>
    <w:rsid w:val="009C28C1"/>
    <w:rsid w:val="009C327D"/>
    <w:rsid w:val="009C4AF9"/>
    <w:rsid w:val="009C54BE"/>
    <w:rsid w:val="009D7263"/>
    <w:rsid w:val="009E0EA8"/>
    <w:rsid w:val="009E2CA4"/>
    <w:rsid w:val="009E3B10"/>
    <w:rsid w:val="009E585E"/>
    <w:rsid w:val="009F1348"/>
    <w:rsid w:val="009F2A70"/>
    <w:rsid w:val="009F5F0B"/>
    <w:rsid w:val="009F7EED"/>
    <w:rsid w:val="00A015D3"/>
    <w:rsid w:val="00A01B89"/>
    <w:rsid w:val="00A15506"/>
    <w:rsid w:val="00A16374"/>
    <w:rsid w:val="00A1684C"/>
    <w:rsid w:val="00A217B4"/>
    <w:rsid w:val="00A22485"/>
    <w:rsid w:val="00A2517C"/>
    <w:rsid w:val="00A27D10"/>
    <w:rsid w:val="00A27E6F"/>
    <w:rsid w:val="00A3211E"/>
    <w:rsid w:val="00A32BE1"/>
    <w:rsid w:val="00A33237"/>
    <w:rsid w:val="00A35BB7"/>
    <w:rsid w:val="00A41D8A"/>
    <w:rsid w:val="00A41DC2"/>
    <w:rsid w:val="00A428BD"/>
    <w:rsid w:val="00A434A9"/>
    <w:rsid w:val="00A45217"/>
    <w:rsid w:val="00A521F0"/>
    <w:rsid w:val="00A559F2"/>
    <w:rsid w:val="00A65712"/>
    <w:rsid w:val="00A65AD6"/>
    <w:rsid w:val="00A65DB2"/>
    <w:rsid w:val="00A67E30"/>
    <w:rsid w:val="00A71478"/>
    <w:rsid w:val="00A80636"/>
    <w:rsid w:val="00A81EE5"/>
    <w:rsid w:val="00A83253"/>
    <w:rsid w:val="00A87338"/>
    <w:rsid w:val="00A929E0"/>
    <w:rsid w:val="00A96AC0"/>
    <w:rsid w:val="00A96CAD"/>
    <w:rsid w:val="00AA5A5E"/>
    <w:rsid w:val="00AA7B5B"/>
    <w:rsid w:val="00AB0B43"/>
    <w:rsid w:val="00AB286B"/>
    <w:rsid w:val="00AB4835"/>
    <w:rsid w:val="00AB4939"/>
    <w:rsid w:val="00AB5478"/>
    <w:rsid w:val="00AB6AA9"/>
    <w:rsid w:val="00AB7ACD"/>
    <w:rsid w:val="00AC1BB3"/>
    <w:rsid w:val="00AD2719"/>
    <w:rsid w:val="00AE3391"/>
    <w:rsid w:val="00AE342E"/>
    <w:rsid w:val="00AE46F3"/>
    <w:rsid w:val="00AF0AAB"/>
    <w:rsid w:val="00AF33E6"/>
    <w:rsid w:val="00AF6045"/>
    <w:rsid w:val="00AF63E2"/>
    <w:rsid w:val="00B02602"/>
    <w:rsid w:val="00B11464"/>
    <w:rsid w:val="00B126C3"/>
    <w:rsid w:val="00B13394"/>
    <w:rsid w:val="00B1357B"/>
    <w:rsid w:val="00B14A62"/>
    <w:rsid w:val="00B16298"/>
    <w:rsid w:val="00B16B14"/>
    <w:rsid w:val="00B17324"/>
    <w:rsid w:val="00B21769"/>
    <w:rsid w:val="00B24DE8"/>
    <w:rsid w:val="00B27754"/>
    <w:rsid w:val="00B30600"/>
    <w:rsid w:val="00B31B67"/>
    <w:rsid w:val="00B32A22"/>
    <w:rsid w:val="00B35C25"/>
    <w:rsid w:val="00B417F0"/>
    <w:rsid w:val="00B4212F"/>
    <w:rsid w:val="00B43C58"/>
    <w:rsid w:val="00B4418F"/>
    <w:rsid w:val="00B460FA"/>
    <w:rsid w:val="00B47BAD"/>
    <w:rsid w:val="00B52550"/>
    <w:rsid w:val="00B55B7C"/>
    <w:rsid w:val="00B57993"/>
    <w:rsid w:val="00B62DD2"/>
    <w:rsid w:val="00B6302E"/>
    <w:rsid w:val="00B63242"/>
    <w:rsid w:val="00B64C6B"/>
    <w:rsid w:val="00B64E85"/>
    <w:rsid w:val="00B65DEB"/>
    <w:rsid w:val="00B73062"/>
    <w:rsid w:val="00B758E4"/>
    <w:rsid w:val="00B76017"/>
    <w:rsid w:val="00B8597B"/>
    <w:rsid w:val="00B90869"/>
    <w:rsid w:val="00B91FFD"/>
    <w:rsid w:val="00B924F3"/>
    <w:rsid w:val="00B924FB"/>
    <w:rsid w:val="00B92E9A"/>
    <w:rsid w:val="00B93B9B"/>
    <w:rsid w:val="00B9465B"/>
    <w:rsid w:val="00B97A8F"/>
    <w:rsid w:val="00BA4E2F"/>
    <w:rsid w:val="00BA6049"/>
    <w:rsid w:val="00BB1934"/>
    <w:rsid w:val="00BB3FD6"/>
    <w:rsid w:val="00BB5880"/>
    <w:rsid w:val="00BB6132"/>
    <w:rsid w:val="00BC569B"/>
    <w:rsid w:val="00BC58AC"/>
    <w:rsid w:val="00BC5A74"/>
    <w:rsid w:val="00BE1AE0"/>
    <w:rsid w:val="00BE3304"/>
    <w:rsid w:val="00BE493E"/>
    <w:rsid w:val="00BE49AC"/>
    <w:rsid w:val="00BF05C4"/>
    <w:rsid w:val="00BF597E"/>
    <w:rsid w:val="00C01D27"/>
    <w:rsid w:val="00C071EB"/>
    <w:rsid w:val="00C11C83"/>
    <w:rsid w:val="00C2543D"/>
    <w:rsid w:val="00C26678"/>
    <w:rsid w:val="00C31131"/>
    <w:rsid w:val="00C31D85"/>
    <w:rsid w:val="00C32581"/>
    <w:rsid w:val="00C359EC"/>
    <w:rsid w:val="00C416BB"/>
    <w:rsid w:val="00C42F24"/>
    <w:rsid w:val="00C443C7"/>
    <w:rsid w:val="00C47C35"/>
    <w:rsid w:val="00C51A36"/>
    <w:rsid w:val="00C527B6"/>
    <w:rsid w:val="00C52D7C"/>
    <w:rsid w:val="00C55228"/>
    <w:rsid w:val="00C60113"/>
    <w:rsid w:val="00C62093"/>
    <w:rsid w:val="00C63768"/>
    <w:rsid w:val="00C6445C"/>
    <w:rsid w:val="00C67C12"/>
    <w:rsid w:val="00C721B6"/>
    <w:rsid w:val="00C72A05"/>
    <w:rsid w:val="00C77034"/>
    <w:rsid w:val="00C820A0"/>
    <w:rsid w:val="00C95764"/>
    <w:rsid w:val="00CA39B4"/>
    <w:rsid w:val="00CA4D28"/>
    <w:rsid w:val="00CB3A1A"/>
    <w:rsid w:val="00CB767A"/>
    <w:rsid w:val="00CD1EE8"/>
    <w:rsid w:val="00CD393A"/>
    <w:rsid w:val="00CD5E58"/>
    <w:rsid w:val="00CE1434"/>
    <w:rsid w:val="00CE315A"/>
    <w:rsid w:val="00CE6437"/>
    <w:rsid w:val="00CE7907"/>
    <w:rsid w:val="00CE7ECB"/>
    <w:rsid w:val="00D04643"/>
    <w:rsid w:val="00D05810"/>
    <w:rsid w:val="00D05EE9"/>
    <w:rsid w:val="00D06001"/>
    <w:rsid w:val="00D06F59"/>
    <w:rsid w:val="00D128EF"/>
    <w:rsid w:val="00D137AD"/>
    <w:rsid w:val="00D13EFF"/>
    <w:rsid w:val="00D1415F"/>
    <w:rsid w:val="00D25310"/>
    <w:rsid w:val="00D25FF2"/>
    <w:rsid w:val="00D30800"/>
    <w:rsid w:val="00D32051"/>
    <w:rsid w:val="00D33392"/>
    <w:rsid w:val="00D35D1D"/>
    <w:rsid w:val="00D412F1"/>
    <w:rsid w:val="00D4205C"/>
    <w:rsid w:val="00D4493C"/>
    <w:rsid w:val="00D45F3F"/>
    <w:rsid w:val="00D51CA5"/>
    <w:rsid w:val="00D523F5"/>
    <w:rsid w:val="00D564A3"/>
    <w:rsid w:val="00D65E0B"/>
    <w:rsid w:val="00D66E16"/>
    <w:rsid w:val="00D67286"/>
    <w:rsid w:val="00D67A04"/>
    <w:rsid w:val="00D76500"/>
    <w:rsid w:val="00D76C40"/>
    <w:rsid w:val="00D80180"/>
    <w:rsid w:val="00D8388C"/>
    <w:rsid w:val="00D84AF4"/>
    <w:rsid w:val="00D86A24"/>
    <w:rsid w:val="00D94206"/>
    <w:rsid w:val="00DB0BD5"/>
    <w:rsid w:val="00DC01EB"/>
    <w:rsid w:val="00DC08F9"/>
    <w:rsid w:val="00DC24F2"/>
    <w:rsid w:val="00DC385E"/>
    <w:rsid w:val="00DD107D"/>
    <w:rsid w:val="00DD76A0"/>
    <w:rsid w:val="00DD79CC"/>
    <w:rsid w:val="00DE28CC"/>
    <w:rsid w:val="00DE3D5D"/>
    <w:rsid w:val="00DF1100"/>
    <w:rsid w:val="00DF25B6"/>
    <w:rsid w:val="00DF7202"/>
    <w:rsid w:val="00E00A5A"/>
    <w:rsid w:val="00E00FE7"/>
    <w:rsid w:val="00E021D4"/>
    <w:rsid w:val="00E046C8"/>
    <w:rsid w:val="00E077FD"/>
    <w:rsid w:val="00E10A4B"/>
    <w:rsid w:val="00E115CD"/>
    <w:rsid w:val="00E17102"/>
    <w:rsid w:val="00E21D3F"/>
    <w:rsid w:val="00E23B78"/>
    <w:rsid w:val="00E261AE"/>
    <w:rsid w:val="00E30345"/>
    <w:rsid w:val="00E33CAE"/>
    <w:rsid w:val="00E352E7"/>
    <w:rsid w:val="00E3641F"/>
    <w:rsid w:val="00E42829"/>
    <w:rsid w:val="00E43FFD"/>
    <w:rsid w:val="00E50004"/>
    <w:rsid w:val="00E50CBD"/>
    <w:rsid w:val="00E5343C"/>
    <w:rsid w:val="00E558DE"/>
    <w:rsid w:val="00E56138"/>
    <w:rsid w:val="00E6224C"/>
    <w:rsid w:val="00E63724"/>
    <w:rsid w:val="00E75C95"/>
    <w:rsid w:val="00E76E9B"/>
    <w:rsid w:val="00E77F74"/>
    <w:rsid w:val="00E97AFB"/>
    <w:rsid w:val="00EA0B69"/>
    <w:rsid w:val="00EA1125"/>
    <w:rsid w:val="00EA2DF4"/>
    <w:rsid w:val="00EA37D1"/>
    <w:rsid w:val="00EA4929"/>
    <w:rsid w:val="00EA553C"/>
    <w:rsid w:val="00EB0164"/>
    <w:rsid w:val="00EB06DE"/>
    <w:rsid w:val="00EB148C"/>
    <w:rsid w:val="00EB1FF1"/>
    <w:rsid w:val="00EB2018"/>
    <w:rsid w:val="00EC039C"/>
    <w:rsid w:val="00EC1BAB"/>
    <w:rsid w:val="00EC264D"/>
    <w:rsid w:val="00ED0F62"/>
    <w:rsid w:val="00ED7B58"/>
    <w:rsid w:val="00EE2B92"/>
    <w:rsid w:val="00EE3321"/>
    <w:rsid w:val="00EE3F6C"/>
    <w:rsid w:val="00EE4ACC"/>
    <w:rsid w:val="00EF0CF4"/>
    <w:rsid w:val="00EF2190"/>
    <w:rsid w:val="00EF40CB"/>
    <w:rsid w:val="00EF75BA"/>
    <w:rsid w:val="00EF7CF0"/>
    <w:rsid w:val="00F040AC"/>
    <w:rsid w:val="00F058A8"/>
    <w:rsid w:val="00F07FCC"/>
    <w:rsid w:val="00F150DC"/>
    <w:rsid w:val="00F20015"/>
    <w:rsid w:val="00F20B0A"/>
    <w:rsid w:val="00F2209A"/>
    <w:rsid w:val="00F2551A"/>
    <w:rsid w:val="00F30DEE"/>
    <w:rsid w:val="00F31280"/>
    <w:rsid w:val="00F33061"/>
    <w:rsid w:val="00F33C9D"/>
    <w:rsid w:val="00F35802"/>
    <w:rsid w:val="00F37631"/>
    <w:rsid w:val="00F37B4C"/>
    <w:rsid w:val="00F4538A"/>
    <w:rsid w:val="00F51DFC"/>
    <w:rsid w:val="00F51FD1"/>
    <w:rsid w:val="00F55AE8"/>
    <w:rsid w:val="00F60238"/>
    <w:rsid w:val="00F663E3"/>
    <w:rsid w:val="00F66E04"/>
    <w:rsid w:val="00F76673"/>
    <w:rsid w:val="00F76D30"/>
    <w:rsid w:val="00F82316"/>
    <w:rsid w:val="00F8368A"/>
    <w:rsid w:val="00F836BD"/>
    <w:rsid w:val="00F84F4F"/>
    <w:rsid w:val="00F86FEA"/>
    <w:rsid w:val="00F87255"/>
    <w:rsid w:val="00F87C71"/>
    <w:rsid w:val="00F93FF3"/>
    <w:rsid w:val="00F97D3C"/>
    <w:rsid w:val="00FA1635"/>
    <w:rsid w:val="00FA268A"/>
    <w:rsid w:val="00FA29A5"/>
    <w:rsid w:val="00FA2E6C"/>
    <w:rsid w:val="00FA3DBB"/>
    <w:rsid w:val="00FA669F"/>
    <w:rsid w:val="00FB4D7A"/>
    <w:rsid w:val="00FC47BD"/>
    <w:rsid w:val="00FE0DBA"/>
    <w:rsid w:val="00FE2E61"/>
    <w:rsid w:val="00FF1425"/>
    <w:rsid w:val="00FF441E"/>
    <w:rsid w:val="00FF517C"/>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90D059A"/>
    <w:rsid w:val="592802C2"/>
    <w:rsid w:val="592C1918"/>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F21F3"/>
  <w15:docId w15:val="{182E1D47-CA5B-4A03-B0B4-189CE3EB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rsid w:val="00167E87"/>
    <w:pPr>
      <w:keepNext/>
      <w:jc w:val="center"/>
      <w:outlineLvl w:val="0"/>
    </w:pPr>
    <w:rPr>
      <w:b/>
      <w:bCs/>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w:basedOn w:val="a"/>
    <w:uiPriority w:val="1"/>
    <w:qFormat/>
    <w:pPr>
      <w:ind w:left="137"/>
    </w:pPr>
    <w:rPr>
      <w:rFonts w:ascii="宋体" w:hAnsi="宋体"/>
      <w:sz w:val="20"/>
    </w:rPr>
  </w:style>
  <w:style w:type="paragraph" w:styleId="a6">
    <w:name w:val="Balloon Text"/>
    <w:basedOn w:val="a"/>
    <w:link w:val="a7"/>
    <w:uiPriority w:val="99"/>
    <w:semiHidden/>
    <w:unhideWhenUsed/>
    <w:qFormat/>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ab"/>
    <w:qFormat/>
    <w:pPr>
      <w:spacing w:before="240" w:after="60" w:line="312" w:lineRule="auto"/>
      <w:jc w:val="center"/>
      <w:outlineLvl w:val="1"/>
    </w:pPr>
    <w:rPr>
      <w:rFonts w:ascii="Calibri Light" w:hAnsi="Calibri Light"/>
      <w:b/>
      <w:bCs/>
      <w:kern w:val="28"/>
      <w:sz w:val="32"/>
      <w:szCs w:val="32"/>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
    <w:uiPriority w:val="99"/>
    <w:qFormat/>
    <w:pPr>
      <w:ind w:firstLineChars="200" w:firstLine="420"/>
    </w:pPr>
  </w:style>
  <w:style w:type="character" w:customStyle="1" w:styleId="ab">
    <w:name w:val="副标题 字符"/>
    <w:basedOn w:val="a1"/>
    <w:link w:val="aa"/>
    <w:qFormat/>
    <w:rPr>
      <w:rFonts w:ascii="Calibri Light" w:hAnsi="Calibri Light"/>
      <w:b/>
      <w:bCs/>
      <w:kern w:val="28"/>
      <w:sz w:val="32"/>
      <w:szCs w:val="32"/>
    </w:rPr>
  </w:style>
  <w:style w:type="paragraph" w:customStyle="1" w:styleId="CharCharCharChar">
    <w:name w:val="Char Char Char Char"/>
    <w:basedOn w:val="a"/>
    <w:qFormat/>
    <w:pPr>
      <w:widowControl/>
      <w:spacing w:after="160" w:line="240" w:lineRule="exact"/>
      <w:jc w:val="left"/>
    </w:pPr>
    <w:rPr>
      <w:szCs w:val="24"/>
    </w:rPr>
  </w:style>
  <w:style w:type="paragraph" w:customStyle="1" w:styleId="ae">
    <w:name w:val="表格文字"/>
    <w:basedOn w:val="a"/>
    <w:qFormat/>
    <w:pPr>
      <w:spacing w:before="25" w:after="25"/>
    </w:pPr>
    <w:rPr>
      <w:bCs/>
      <w:spacing w:val="10"/>
    </w:rPr>
  </w:style>
  <w:style w:type="paragraph" w:styleId="af">
    <w:name w:val="Body Text Indent"/>
    <w:basedOn w:val="a"/>
    <w:link w:val="af0"/>
    <w:uiPriority w:val="99"/>
    <w:semiHidden/>
    <w:unhideWhenUsed/>
    <w:rsid w:val="00C67C12"/>
    <w:pPr>
      <w:spacing w:after="120"/>
      <w:ind w:leftChars="200" w:left="420"/>
    </w:pPr>
  </w:style>
  <w:style w:type="character" w:customStyle="1" w:styleId="af0">
    <w:name w:val="正文文本缩进 字符"/>
    <w:basedOn w:val="a1"/>
    <w:link w:val="af"/>
    <w:uiPriority w:val="99"/>
    <w:semiHidden/>
    <w:rsid w:val="00C67C12"/>
    <w:rPr>
      <w:kern w:val="2"/>
      <w:sz w:val="21"/>
    </w:rPr>
  </w:style>
  <w:style w:type="paragraph" w:styleId="2">
    <w:name w:val="Body Text First Indent 2"/>
    <w:basedOn w:val="af"/>
    <w:link w:val="20"/>
    <w:uiPriority w:val="99"/>
    <w:unhideWhenUsed/>
    <w:qFormat/>
    <w:rsid w:val="00C67C12"/>
    <w:pPr>
      <w:ind w:firstLineChars="200" w:firstLine="420"/>
    </w:pPr>
  </w:style>
  <w:style w:type="character" w:customStyle="1" w:styleId="20">
    <w:name w:val="正文首行缩进 2 字符"/>
    <w:basedOn w:val="af0"/>
    <w:link w:val="2"/>
    <w:uiPriority w:val="99"/>
    <w:rsid w:val="00C67C12"/>
    <w:rPr>
      <w:kern w:val="2"/>
      <w:sz w:val="21"/>
    </w:rPr>
  </w:style>
  <w:style w:type="character" w:styleId="af1">
    <w:name w:val="Strong"/>
    <w:qFormat/>
    <w:rsid w:val="00245A34"/>
    <w:rPr>
      <w:b w:val="0"/>
      <w:bCs w:val="0"/>
      <w:i w:val="0"/>
      <w:iCs w:val="0"/>
    </w:rPr>
  </w:style>
  <w:style w:type="character" w:customStyle="1" w:styleId="10">
    <w:name w:val="标题 1 字符"/>
    <w:basedOn w:val="a1"/>
    <w:link w:val="1"/>
    <w:rsid w:val="00167E87"/>
    <w:rPr>
      <w:b/>
      <w:bCs/>
      <w:kern w:val="2"/>
      <w:sz w:val="32"/>
      <w:szCs w:val="24"/>
    </w:rPr>
  </w:style>
  <w:style w:type="character" w:styleId="af2">
    <w:name w:val="Emphasis"/>
    <w:basedOn w:val="a1"/>
    <w:uiPriority w:val="20"/>
    <w:qFormat/>
    <w:rsid w:val="002F6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759588-2005-4CBF-AE65-80CB0E5B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33</Pages>
  <Words>3130</Words>
  <Characters>17845</Characters>
  <Application>Microsoft Office Word</Application>
  <DocSecurity>0</DocSecurity>
  <Lines>148</Lines>
  <Paragraphs>41</Paragraphs>
  <ScaleCrop>false</ScaleCrop>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439</cp:revision>
  <dcterms:created xsi:type="dcterms:W3CDTF">2021-09-17T03:15:00Z</dcterms:created>
  <dcterms:modified xsi:type="dcterms:W3CDTF">2022-07-03T02:01:00Z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E5EE6AB503E54D848DE9741FC39C0974</vt:lpwstr>
  </property>
</Properties>
</file>