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pPr w:leftFromText="180" w:rightFromText="180" w:vertAnchor="text" w:horzAnchor="page" w:tblpX="1076" w:tblpY="669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  <w:p>
            <w:pPr>
              <w:jc w:val="center"/>
              <w:rPr>
                <w:color w:val="auto"/>
              </w:rPr>
            </w:pP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受审核部门：谦谦骏智（重庆）智能科技有限公司              陪同人员： </w:t>
            </w:r>
            <w:bookmarkStart w:id="0" w:name="联系人"/>
            <w:r>
              <w:rPr>
                <w:sz w:val="21"/>
                <w:szCs w:val="21"/>
              </w:rPr>
              <w:t>游昕</w:t>
            </w:r>
            <w:bookmarkEnd w:id="0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冉景洲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r>
              <w:rPr>
                <w:color w:val="000000"/>
              </w:rPr>
              <w:t>2022年05月20日 上午至2022年05月21日 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见下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合同基本信息确认</w:t>
            </w:r>
            <w:r>
              <w:rPr>
                <w:color w:val="auto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远程</w:t>
            </w:r>
            <w:r>
              <w:rPr>
                <w:rFonts w:hint="eastAsia"/>
                <w:color w:val="auto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《营业执照》</w:t>
            </w:r>
            <w:r>
              <w:rPr>
                <w:rFonts w:hint="eastAsia"/>
                <w:color w:val="auto"/>
                <w:szCs w:val="21"/>
              </w:rPr>
              <w:t>——：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 xml:space="preserve">副本；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91500108MA601P2E9R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有效期：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  <w:lang w:val="en-US" w:eastAsia="zh-CN"/>
              </w:rPr>
              <w:t xml:space="preserve">2018年08月13日至永久 </w:t>
            </w:r>
            <w:r>
              <w:rPr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</w:rPr>
              <w:t xml:space="preserve"> 一般项目：智能控制系统集成；信息系统集成服务；信息系统运行维护服务；计算机系统服务；网络技术服务；安全系统监控服务；数据处理和存储支持服务；互联网安全服务；物联网应用服务；信息技术咨询服务；人工智能硬件销售；人工智能应用软件开发；智能车载设备销售；通信设备销售；光通信设备销售；信息安全设备销售；网络设备销售；云计算设备销售；工业控制计算机及系统销售；数字视频监控系统销售；音响设备销售；可穿戴智能设备销售；办公设备销售；家具销售；计算机及办公设备维修；广告制作；广告设计、代理；研发城市智能化系统及设备、研发城市智慧信息服务系统；教育科技产品、仪表仪器、电子元件、计算机软硬件开发、销售；安装、销售：建筑智能化系统、消防报警系统、楼宇自控系统及设备、防盗监控系统及设备；智能化楼宇系统、智能化标识导视系统设计、安装与技术服务；智能化设备、电子产品（不含电子出版物）的设计、销售； 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认证申请范围：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cs="Times New Roman"/>
                <w:color w:val="auto"/>
                <w:szCs w:val="21"/>
                <w:u w:val="single"/>
                <w:lang w:eastAsia="zh-CN"/>
              </w:rPr>
              <w:t>应用软件开发、系统集成及运维服务；计算机软硬件销售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现场</w:t>
            </w:r>
            <w:r>
              <w:rPr>
                <w:rFonts w:hint="eastAsia"/>
                <w:color w:val="auto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《XXX许可证》</w:t>
            </w:r>
            <w:r>
              <w:rPr>
                <w:rFonts w:hint="eastAsia"/>
                <w:color w:val="auto"/>
                <w:szCs w:val="21"/>
              </w:rPr>
              <w:t>——：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□副本；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： </w:t>
            </w:r>
            <w:r>
              <w:rPr>
                <w:color w:val="auto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auto"/>
                <w:szCs w:val="21"/>
              </w:rPr>
              <w:t xml:space="preserve">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有效期：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注册地址：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重庆市永川区和顺大道799号（永川区软件与信息服务外包产业园B区4号楼3层）     </w:t>
            </w:r>
            <w:r>
              <w:rPr>
                <w:color w:val="auto"/>
                <w:szCs w:val="21"/>
                <w:u w:val="single"/>
              </w:rPr>
              <w:t xml:space="preserve">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与《营业执照》内容一致。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经营地址：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cs="Times New Roman"/>
                <w:color w:val="auto"/>
                <w:szCs w:val="21"/>
                <w:u w:val="single"/>
                <w:lang w:eastAsia="zh-CN"/>
              </w:rPr>
              <w:t>重庆市渝北区黄山大道中段64号（高科总部广场）13号楼3-1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 </w:t>
            </w:r>
            <w:r>
              <w:rPr>
                <w:color w:val="auto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与生产或服务</w:t>
            </w:r>
            <w:r>
              <w:rPr>
                <w:rFonts w:hint="eastAsia"/>
                <w:color w:val="auto"/>
                <w:lang w:eastAsia="zh-CN"/>
              </w:rPr>
              <w:t>现场</w:t>
            </w:r>
            <w:r>
              <w:rPr>
                <w:rFonts w:hint="eastAsia"/>
                <w:color w:val="auto"/>
              </w:rPr>
              <w:t>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确定多</w:t>
            </w:r>
            <w:r>
              <w:rPr>
                <w:rFonts w:hint="eastAsia"/>
                <w:color w:val="auto"/>
                <w:szCs w:val="18"/>
                <w:lang w:eastAsia="zh-CN"/>
              </w:rPr>
              <w:t>现场</w:t>
            </w:r>
            <w:r>
              <w:rPr>
                <w:rFonts w:hint="eastAsia"/>
                <w:color w:val="auto"/>
                <w:szCs w:val="18"/>
              </w:rPr>
              <w:t>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多</w:t>
            </w:r>
            <w:r>
              <w:rPr>
                <w:rFonts w:hint="eastAsia"/>
                <w:color w:val="auto"/>
                <w:lang w:eastAsia="zh-CN"/>
              </w:rPr>
              <w:t>现场</w:t>
            </w:r>
            <w:r>
              <w:rPr>
                <w:rFonts w:hint="eastAsia"/>
                <w:color w:val="auto"/>
              </w:rPr>
              <w:t>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lang w:eastAsia="zh-CN"/>
              </w:rPr>
              <w:t>现场</w:t>
            </w:r>
            <w:r>
              <w:rPr>
                <w:rFonts w:hint="eastAsia"/>
                <w:color w:val="auto"/>
              </w:rPr>
              <w:t>1：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r>
              <w:rPr>
                <w:rFonts w:hint="eastAsia"/>
                <w:color w:val="auto"/>
              </w:rPr>
              <w:t>》是否一致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确定临时</w:t>
            </w:r>
            <w:r>
              <w:rPr>
                <w:rFonts w:hint="eastAsia"/>
                <w:color w:val="auto"/>
                <w:szCs w:val="18"/>
                <w:lang w:eastAsia="zh-CN"/>
              </w:rPr>
              <w:t>现场</w:t>
            </w:r>
            <w:r>
              <w:rPr>
                <w:rFonts w:hint="eastAsia"/>
                <w:color w:val="auto"/>
                <w:szCs w:val="18"/>
              </w:rPr>
              <w:t>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临时</w:t>
            </w:r>
            <w:r>
              <w:rPr>
                <w:rFonts w:hint="eastAsia"/>
                <w:color w:val="auto"/>
                <w:lang w:eastAsia="zh-CN"/>
              </w:rPr>
              <w:t>现场</w:t>
            </w:r>
            <w:r>
              <w:rPr>
                <w:rFonts w:hint="eastAsia"/>
                <w:color w:val="auto"/>
              </w:rPr>
              <w:t>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lang w:eastAsia="zh-CN"/>
              </w:rPr>
              <w:t>现场</w:t>
            </w:r>
            <w:r>
              <w:rPr>
                <w:rFonts w:hint="eastAsia"/>
                <w:color w:val="auto"/>
              </w:rPr>
              <w:t>1：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</w:rPr>
              <w:t>名称：省管产业单位生产试验场所网络建设扩容项目,地址：重庆市渝北区鲁能星城13街区8号楼</w:t>
            </w:r>
            <w:r>
              <w:rPr>
                <w:color w:val="auto"/>
                <w:szCs w:val="21"/>
                <w:u w:val="single"/>
              </w:rPr>
              <w:t xml:space="preserve">    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lang w:eastAsia="zh-CN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auto"/>
                <w:szCs w:val="21"/>
                <w:u w:val="single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企业在建项目清单</w:t>
            </w:r>
            <w:r>
              <w:rPr>
                <w:rFonts w:hint="eastAsia"/>
                <w:color w:val="auto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</w:t>
            </w:r>
            <w:r>
              <w:rPr>
                <w:color w:val="auto"/>
              </w:rPr>
              <w:t>建立的控制水平（</w:t>
            </w:r>
            <w:r>
              <w:rPr>
                <w:rFonts w:hint="eastAsia"/>
                <w:color w:val="auto"/>
              </w:rPr>
              <w:t>适用</w:t>
            </w:r>
            <w:r>
              <w:rPr>
                <w:color w:val="auto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与组织总部在同一管理体系下运行     </w:t>
            </w: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组织总部有权对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/临时场所进行监督管理</w:t>
            </w: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按照统一安排实施内部审核（不强制同一时段）</w:t>
            </w: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生产/服务流程图：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应用软件开发流程：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需求分析→设计开发→编码→测试→发布上线→验收→交付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系统集成及运维服务流程：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项目立项→确定方案→合同签订→采购→安装调试→项目验收→交付→</w:t>
            </w:r>
            <w:r>
              <w:rPr>
                <w:rFonts w:hint="eastAsia"/>
                <w:lang w:eastAsia="zh-CN"/>
              </w:rPr>
              <w:t>运维</w:t>
            </w:r>
            <w:r>
              <w:rPr>
                <w:rFonts w:hint="eastAsia"/>
              </w:rPr>
              <w:t>服务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销售服务流程：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流程：商务洽谈→签订合同→采购产品→产品交付→售后服务；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认证范围内管理体系覆盖的人数（总计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15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人）　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管理人员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5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；操作人员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；劳务派遣人员</w:t>
            </w:r>
            <w:r>
              <w:rPr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；临时工</w:t>
            </w:r>
            <w:r>
              <w:rPr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季节工</w:t>
            </w:r>
            <w:r>
              <w:rPr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与申请一致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生产/服务的班次</w:t>
            </w:r>
          </w:p>
          <w:p>
            <w:pPr>
              <w:rPr>
                <w:color w:val="auto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单班（例如：</w:t>
            </w:r>
            <w:r>
              <w:rPr>
                <w:color w:val="auto"/>
                <w:szCs w:val="21"/>
              </w:rPr>
              <w:t>8:00- 12 :00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color w:val="auto"/>
                <w:szCs w:val="21"/>
              </w:rPr>
              <w:t>13 :00- 17 :00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□双班（例如：早班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□三班（例如：早班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；夜班</w:t>
            </w:r>
            <w:r>
              <w:rPr>
                <w:color w:val="auto"/>
                <w:szCs w:val="21"/>
              </w:rPr>
              <w:t>24 :00-</w:t>
            </w:r>
            <w:r>
              <w:rPr>
                <w:rFonts w:hint="eastAsia"/>
                <w:color w:val="auto"/>
                <w:szCs w:val="21"/>
              </w:rPr>
              <w:t>次日</w:t>
            </w:r>
            <w:r>
              <w:rPr>
                <w:color w:val="auto"/>
                <w:szCs w:val="21"/>
              </w:rPr>
              <w:t xml:space="preserve"> 08 :00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</w:rPr>
              <w:t>管理手册发布的时间：</w:t>
            </w:r>
            <w:r>
              <w:rPr>
                <w:rFonts w:hint="eastAsia"/>
                <w:color w:val="auto"/>
                <w:szCs w:val="18"/>
                <w:u w:val="single"/>
                <w:lang w:eastAsia="zh-CN"/>
              </w:rPr>
              <w:t>2021年12月1日</w:t>
            </w: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至今管理体系已运行3个月以上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</w:rPr>
              <w:t>标准宣贯的时间：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eastAsia="zh-CN"/>
              </w:rPr>
              <w:t>2021年12月1日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 xml:space="preserve">QMS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 xml:space="preserve">EMS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 xml:space="preserve">OHSMS  □FSMSMS  □HACCP  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已培训了相关标准和内审员知识；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主要的内部环境和外部环境分析的充分性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主要的相关方和期望的充分性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auto"/>
                <w:u w:val="single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 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auto"/>
                <w:u w:val="single"/>
              </w:rPr>
              <w:t xml:space="preserve">              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未发生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已发生，说明：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auto"/>
                <w:szCs w:val="18"/>
                <w:highlight w:val="cya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已收集到以往的不符合项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auto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auto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eastAsia="zh-CN"/>
              </w:rPr>
              <w:t>诚信守法，质量为本，服务创优；节约资源，预防污染，保护环境；预防为主，安全第一，持续改进</w:t>
            </w:r>
            <w:r>
              <w:rPr>
                <w:rFonts w:hint="eastAsia" w:ascii="Times New Roman" w:hAnsi="Times New Roman" w:eastAsia="宋体" w:cs="Times New Roman"/>
                <w:color w:val="auto"/>
                <w:szCs w:val="18"/>
                <w:u w:val="single"/>
                <w:lang w:eastAsia="zh-CN"/>
              </w:rPr>
              <w:t xml:space="preserve">  </w:t>
            </w:r>
            <w:r>
              <w:rPr>
                <w:color w:val="auto"/>
                <w:szCs w:val="18"/>
                <w:u w:val="single"/>
              </w:rPr>
              <w:t xml:space="preserve"> 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pacing w:val="-2"/>
                <w:szCs w:val="21"/>
              </w:rPr>
              <w:t>文件发放</w:t>
            </w:r>
            <w:r>
              <w:rPr>
                <w:color w:val="auto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□标语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pacing w:val="-2"/>
                <w:szCs w:val="21"/>
              </w:rPr>
              <w:t>展板</w:t>
            </w:r>
            <w:r>
              <w:rPr>
                <w:color w:val="auto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网站</w:t>
            </w:r>
            <w:r>
              <w:rPr>
                <w:color w:val="auto"/>
                <w:spacing w:val="-2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pacing w:val="-2"/>
                <w:szCs w:val="21"/>
              </w:rPr>
              <w:t>员工手册</w:t>
            </w:r>
            <w:r>
              <w:rPr>
                <w:color w:val="auto"/>
                <w:spacing w:val="-2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完成情况（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  <w:t>2022.1-2022.4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软件一次研发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合格率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(按合同要求完成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数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/合同总数) ×100％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  <w:t>100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顾客满意度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每年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通过每年底向顾客发出顾客满意度调查表分值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  <w:t>98分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顾客投诉处理率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（顾客投诉处理数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  <w:t>/顾客投诉总数）×100％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固体废弃物合理处置率100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％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按实际发生情况进行统计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100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伤害率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每年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按实际发生情况进行统计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火灾事故发生次数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每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按实际发生情况进行统计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组织的文件化体系的结构——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《管理手册》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■</w:t>
            </w:r>
            <w:r>
              <w:rPr>
                <w:color w:val="auto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auto"/>
                <w:szCs w:val="21"/>
              </w:rPr>
              <w:t>□5</w:t>
            </w:r>
            <w:r>
              <w:rPr>
                <w:color w:val="auto"/>
                <w:szCs w:val="21"/>
              </w:rPr>
              <w:t xml:space="preserve">0430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■</w:t>
            </w:r>
            <w:r>
              <w:rPr>
                <w:color w:val="auto"/>
                <w:spacing w:val="-2"/>
                <w:szCs w:val="21"/>
              </w:rPr>
              <w:t>EMS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Cs w:val="21"/>
              </w:rPr>
              <w:t>■</w:t>
            </w:r>
            <w:r>
              <w:rPr>
                <w:color w:val="auto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FS</w:t>
            </w:r>
            <w:r>
              <w:rPr>
                <w:color w:val="auto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HACCP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文件化的程序；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32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份；详见《</w:t>
            </w:r>
            <w:r>
              <w:rPr>
                <w:rFonts w:hint="eastAsia" w:ascii="Times New Roman" w:hAnsi="Times New Roman" w:eastAsia="宋体" w:cs="Times New Roman"/>
                <w:color w:val="auto"/>
                <w:szCs w:val="18"/>
              </w:rPr>
              <w:t>程序文件</w:t>
            </w:r>
            <w:r>
              <w:rPr>
                <w:rFonts w:hint="eastAsia"/>
                <w:color w:val="auto"/>
                <w:szCs w:val="18"/>
              </w:rPr>
              <w:t>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作业文件；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34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记录表格；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45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</w:rPr>
              <w:t>自管理体系建立后，</w:t>
            </w:r>
            <w:r>
              <w:rPr>
                <w:rFonts w:hint="eastAsia"/>
                <w:color w:val="auto"/>
                <w:szCs w:val="18"/>
                <w:highlight w:val="none"/>
              </w:rPr>
              <w:t>于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cs="Times New Roman"/>
                <w:color w:val="auto"/>
                <w:szCs w:val="18"/>
                <w:highlight w:val="none"/>
                <w:u w:val="single"/>
                <w:lang w:val="en-US" w:eastAsia="zh-CN"/>
              </w:rPr>
              <w:t>2022年4月10日</w:t>
            </w:r>
            <w:r>
              <w:rPr>
                <w:rFonts w:hint="eastAsia"/>
                <w:color w:val="auto"/>
                <w:szCs w:val="18"/>
                <w:highlight w:val="none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  <w:highlight w:val="none"/>
              </w:rPr>
              <w:t>内审计划、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  <w:highlight w:val="none"/>
              </w:rPr>
              <w:t>内审检查表、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</w:rPr>
              <w:t>份</w:t>
            </w:r>
            <w:r>
              <w:rPr>
                <w:rFonts w:hint="eastAsia"/>
                <w:color w:val="auto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自管理体系建立后，于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2022年4月20日</w:t>
            </w:r>
            <w:r>
              <w:rPr>
                <w:rFonts w:hint="eastAsia"/>
                <w:color w:val="auto"/>
                <w:szCs w:val="18"/>
                <w:highlight w:val="none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  <w:highlight w:val="none"/>
              </w:rPr>
              <w:t>管理评审输入</w:t>
            </w:r>
            <w:r>
              <w:rPr>
                <w:rFonts w:hint="eastAsia"/>
                <w:color w:val="auto"/>
                <w:szCs w:val="18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  <w:highlight w:val="none"/>
              </w:rPr>
              <w:t>管理评审输出（报告</w:t>
            </w:r>
            <w:r>
              <w:rPr>
                <w:rFonts w:hint="eastAsia"/>
                <w:color w:val="auto"/>
                <w:szCs w:val="18"/>
              </w:rPr>
              <w:t>）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QMS不适用条款1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</w:t>
            </w:r>
            <w:r>
              <w:rPr>
                <w:color w:val="auto"/>
                <w:szCs w:val="18"/>
                <w:u w:val="single"/>
              </w:rPr>
              <w:t xml:space="preserve">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合理理由的详细说明：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18"/>
                <w:u w:val="single"/>
              </w:rPr>
              <w:t xml:space="preserve">    </w:t>
            </w:r>
            <w:r>
              <w:rPr>
                <w:color w:val="auto"/>
                <w:szCs w:val="18"/>
                <w:u w:val="single"/>
              </w:rPr>
              <w:t xml:space="preserve">                               </w:t>
            </w:r>
            <w:r>
              <w:rPr>
                <w:color w:val="auto"/>
                <w:szCs w:val="18"/>
              </w:rPr>
              <w:t xml:space="preserve">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QMS不适用条款</w:t>
            </w:r>
            <w:r>
              <w:rPr>
                <w:color w:val="auto"/>
                <w:szCs w:val="18"/>
              </w:rPr>
              <w:t>2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      </w:t>
            </w:r>
            <w:r>
              <w:rPr>
                <w:color w:val="auto"/>
                <w:szCs w:val="18"/>
                <w:u w:val="single"/>
              </w:rPr>
              <w:t xml:space="preserve">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合理理由的详细说明：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                                   </w:t>
            </w:r>
            <w:r>
              <w:rPr>
                <w:color w:val="auto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</w:rPr>
              <w:t>质量关键过程（工序）：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安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装、调试</w:t>
            </w:r>
            <w:r>
              <w:rPr>
                <w:color w:val="auto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  <w:r>
              <w:rPr>
                <w:rFonts w:hint="eastAsia"/>
                <w:color w:val="auto"/>
                <w:highlight w:val="none"/>
              </w:rPr>
              <w:t>相关控制参数名称：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single"/>
                <w:lang w:val="en-US" w:eastAsia="zh-CN"/>
              </w:rPr>
              <w:t>位置正确，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single"/>
              </w:rPr>
              <w:t>功能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single"/>
                <w:lang w:val="en-US" w:eastAsia="zh-CN"/>
              </w:rPr>
              <w:t>性能满足要求，及时交付</w:t>
            </w:r>
            <w:r>
              <w:rPr>
                <w:rFonts w:ascii="Times New Roman" w:hAnsi="Times New Roman" w:eastAsia="宋体" w:cs="Times New Roman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</w:p>
          <w:p>
            <w:pPr>
              <w:rPr>
                <w:color w:val="auto"/>
                <w:highlight w:val="yellow"/>
                <w:u w:val="single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需要确认的过程（工序）：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隐蔽过程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lang w:val="en-US" w:eastAsia="zh-CN"/>
              </w:rPr>
              <w:t>销售服务过程</w:t>
            </w:r>
            <w:r>
              <w:rPr>
                <w:color w:val="auto"/>
                <w:highlight w:val="none"/>
                <w:u w:val="single"/>
              </w:rPr>
              <w:t xml:space="preserve">     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确认的内容：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设备能力、□原料控制、□工艺方法、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客户要求、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行业标准、□地方标准、□企业标准、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 xml:space="preserve">企业技术规范 </w:t>
            </w:r>
            <w:r>
              <w:rPr>
                <w:color w:val="auto"/>
                <w:szCs w:val="21"/>
              </w:rPr>
              <w:t xml:space="preserve">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□其他：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型式检验的原因：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正常情况下至少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 xml:space="preserve">个月一次；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□原辅材料有较大变化。； </w:t>
            </w:r>
            <w:r>
              <w:rPr>
                <w:color w:val="auto"/>
                <w:szCs w:val="21"/>
              </w:rPr>
              <w:t xml:space="preserve">  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质量监督检验部门提出抽检要求。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型式检验报告（证据）1：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检测部门名称：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报告编号：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报告日期：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执行标准：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结论：</w:t>
            </w: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合格 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不合格 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项目齐全 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项目不齐全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型式检验报告（证据）2：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检测部门名称：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报告编号：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报告日期：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执行标准：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相关方/客户的反馈、</w:t>
            </w:r>
            <w:r>
              <w:rPr>
                <w:rFonts w:hint="eastAsia"/>
                <w:color w:val="auto"/>
              </w:rPr>
              <w:t>顾客投诉处理和及顾客满意度。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color w:val="auto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color w:val="auto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color w:val="auto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近一年产品召回的情况。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 xml:space="preserve">未发生  </w:t>
            </w:r>
          </w:p>
          <w:p>
            <w:pPr>
              <w:ind w:firstLine="2520" w:firstLineChars="1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</w:t>
            </w:r>
            <w:r>
              <w:rPr>
                <w:color w:val="auto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； 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近一年顾客满意度的情况，</w:t>
            </w: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■</w:t>
            </w:r>
            <w:r>
              <w:rPr>
                <w:rFonts w:hint="eastAsia"/>
                <w:color w:val="auto"/>
                <w:highlight w:val="none"/>
              </w:rPr>
              <w:t>发生过，说明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2022年2月进行了满意度调查，结果98分</w:t>
            </w:r>
            <w:r>
              <w:rPr>
                <w:color w:val="auto"/>
                <w:highlight w:val="none"/>
                <w:u w:val="single"/>
              </w:rPr>
              <w:t xml:space="preserve">      </w:t>
            </w:r>
            <w:r>
              <w:rPr>
                <w:color w:val="auto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hd w:val="pct10" w:color="auto" w:fill="FFFFFF"/>
              </w:rPr>
              <w:t>QMS场所巡查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现场</w:t>
            </w:r>
            <w:r>
              <w:rPr>
                <w:rFonts w:hint="eastAsia"/>
                <w:color w:val="auto"/>
              </w:rPr>
              <w:t>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远程</w:t>
            </w:r>
            <w:r>
              <w:rPr>
                <w:rFonts w:hint="eastAsia"/>
                <w:color w:val="auto"/>
              </w:rPr>
              <w:t>巡视</w:t>
            </w:r>
            <w:r>
              <w:rPr>
                <w:rFonts w:hint="eastAsia"/>
                <w:color w:val="auto"/>
                <w:lang w:val="en-US" w:eastAsia="zh-CN"/>
              </w:rPr>
              <w:t>办公</w:t>
            </w:r>
            <w:r>
              <w:rPr>
                <w:rFonts w:hint="eastAsia"/>
                <w:color w:val="auto"/>
              </w:rPr>
              <w:t>区域（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lang w:val="en-US" w:eastAsia="zh-CN"/>
              </w:rPr>
              <w:t>经营场所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□生产/加工</w:t>
            </w:r>
            <w:r>
              <w:rPr>
                <w:rFonts w:hint="eastAsia"/>
                <w:color w:val="auto"/>
              </w:rPr>
              <w:t>车间、</w:t>
            </w:r>
            <w:r>
              <w:rPr>
                <w:rFonts w:hint="eastAsia"/>
                <w:color w:val="auto"/>
                <w:szCs w:val="21"/>
              </w:rPr>
              <w:t>□原料/成品</w:t>
            </w:r>
            <w:r>
              <w:rPr>
                <w:rFonts w:hint="eastAsia"/>
                <w:color w:val="auto"/>
              </w:rPr>
              <w:t>库房、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可以满足运行要求；□基本可以满足运行要求；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□不可以满足运行要求，说明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color w:val="auto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□与企业提供的工艺流程不一致；</w:t>
            </w:r>
            <w:r>
              <w:rPr>
                <w:rFonts w:hint="eastAsia"/>
                <w:color w:val="auto"/>
              </w:rPr>
              <w:t>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远程</w:t>
            </w:r>
            <w:r>
              <w:rPr>
                <w:rFonts w:hint="eastAsia"/>
                <w:color w:val="auto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single"/>
                <w:lang w:eastAsia="zh-CN"/>
              </w:rPr>
              <w:t>电钻、弯管器、人字梯、网线钳、螺丝刀等手动工具、电脑、打印机等办公设备</w:t>
            </w:r>
            <w:r>
              <w:rPr>
                <w:color w:val="auto"/>
                <w:highlight w:val="none"/>
                <w:u w:val="single"/>
              </w:rPr>
              <w:t xml:space="preserve">    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运行完好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运行不完好，说明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测线仪、巡线仪、万用表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未能提供有效的校准证书</w:t>
            </w:r>
            <w:r>
              <w:rPr>
                <w:color w:val="auto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温度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照度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非对抗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过度疲劳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情绪不稳定   </w:t>
            </w: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根据</w:t>
            </w:r>
            <w:r>
              <w:rPr>
                <w:rFonts w:hint="eastAsia"/>
                <w:color w:val="auto"/>
              </w:rPr>
              <w:t>该企业的产品/服务特性</w:t>
            </w:r>
            <w:r>
              <w:rPr>
                <w:rFonts w:hint="eastAsia"/>
                <w:color w:val="auto"/>
                <w:szCs w:val="18"/>
              </w:rPr>
              <w:t>确认环境影响评价的种类：</w:t>
            </w:r>
          </w:p>
          <w:p>
            <w:pPr>
              <w:rPr>
                <w:color w:val="auto"/>
                <w:szCs w:val="18"/>
                <w:highlight w:val="magenta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环境影响登记表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环境影响报告表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环境影响报告书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现有产量与环评的产能的对比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auto"/>
                <w:szCs w:val="18"/>
              </w:rPr>
              <w:t xml:space="preserve"> 环评的产能：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未超出产能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已</w:t>
            </w:r>
            <w:r>
              <w:rPr>
                <w:rFonts w:hint="eastAsia"/>
                <w:color w:val="auto"/>
                <w:szCs w:val="18"/>
              </w:rPr>
              <w:t>超出产能</w:t>
            </w:r>
            <w:r>
              <w:rPr>
                <w:rFonts w:hint="eastAsia"/>
                <w:color w:val="auto"/>
              </w:rPr>
              <w:t>，说明：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color w:val="auto"/>
                <w:szCs w:val="18"/>
              </w:rPr>
              <w:t>查看《排污许可证》</w:t>
            </w:r>
            <w:r>
              <w:rPr>
                <w:rFonts w:hint="eastAsia"/>
                <w:color w:val="auto"/>
                <w:szCs w:val="18"/>
              </w:rPr>
              <w:t>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auto"/>
                <w:szCs w:val="18"/>
                <w:highlight w:val="magenta"/>
              </w:rPr>
            </w:pPr>
            <w:r>
              <w:rPr>
                <w:rFonts w:hint="eastAsia"/>
                <w:color w:val="auto"/>
                <w:szCs w:val="18"/>
              </w:rPr>
              <w:t>污染物排放种类：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厂界噪声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污染物排放总量：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达标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未达标，需要改进：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污染物排放浓度：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达标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未达标，需要改进：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查看环境因素的识别的充分性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合理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不合理，需要完善：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不足，需要完善：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不足，需要完善：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查看合规性证明（9</w:t>
            </w:r>
            <w:r>
              <w:rPr>
                <w:color w:val="auto"/>
                <w:szCs w:val="18"/>
              </w:rPr>
              <w:t>8</w:t>
            </w:r>
            <w:r>
              <w:rPr>
                <w:rFonts w:hint="eastAsia"/>
                <w:color w:val="auto"/>
                <w:szCs w:val="18"/>
              </w:rPr>
              <w:t>年后新扩建的环评验收、环境监测报告）</w:t>
            </w: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《环评验收报告》编号：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auto"/>
                <w:szCs w:val="18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厂界噪声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《环境监测报告》编号：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auto"/>
                <w:szCs w:val="18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厂界噪声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剧毒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</w:t>
            </w:r>
            <w:r>
              <w:rPr>
                <w:color w:val="auto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制订了必要的应急预案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未制订了必要的应急预案</w:t>
            </w:r>
          </w:p>
          <w:p>
            <w:pPr>
              <w:ind w:firstLine="210" w:firstLineChars="100"/>
              <w:rPr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未发生过紧急事件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发生过紧急事件，说明</w:t>
            </w:r>
            <w:r>
              <w:rPr>
                <w:rFonts w:hint="eastAsia"/>
                <w:color w:val="auto"/>
                <w:highlight w:val="none"/>
              </w:rPr>
              <w:t>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auto"/>
                <w:shd w:val="pct10" w:color="auto" w:fill="FFFFFF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■</w:t>
            </w:r>
            <w:r>
              <w:rPr>
                <w:rFonts w:hint="eastAsia"/>
                <w:color w:val="auto"/>
                <w:highlight w:val="none"/>
              </w:rPr>
              <w:t>进行应急演练，说明：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u w:val="single"/>
                <w:lang w:val="en-US" w:eastAsia="zh-CN"/>
              </w:rPr>
              <w:t>2022年3月20日进行了火灾演练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消防栓   </w:t>
            </w: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灭火器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消防手动报警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消防卷帘门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了解环保知识和技能教育的实施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</w:rPr>
              <w:t>■</w:t>
            </w:r>
            <w:r>
              <w:rPr>
                <w:rFonts w:hint="eastAsia"/>
                <w:color w:val="auto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了解特种作业人员的状况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高压电工作业   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■</w:t>
            </w:r>
            <w:r>
              <w:rPr>
                <w:rFonts w:hint="eastAsia"/>
                <w:color w:val="auto"/>
                <w:szCs w:val="18"/>
              </w:rPr>
              <w:t xml:space="preserve">电工作业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制冷与空调作业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危险品安全作业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烟花爆竹安全作业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了解特种设备作业人员的状况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电梯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锅炉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>大型游乐设施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相关方的反馈及</w:t>
            </w:r>
            <w:r>
              <w:rPr>
                <w:rFonts w:hint="eastAsia"/>
                <w:color w:val="auto"/>
              </w:rPr>
              <w:t>投诉处理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color w:val="auto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近一年处罚整改情况，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color w:val="auto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近一年重大环保事故情况，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color w:val="auto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auto"/>
                <w:shd w:val="pct10" w:color="auto" w:fill="FFFFFF"/>
              </w:rPr>
              <w:t>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 xml:space="preserve">- </w:t>
            </w:r>
            <w:r>
              <w:rPr>
                <w:rFonts w:hint="eastAsia"/>
                <w:color w:val="auto"/>
                <w:lang w:val="en-US" w:eastAsia="zh-CN"/>
              </w:rPr>
              <w:t>远程视频</w:t>
            </w:r>
            <w:r>
              <w:rPr>
                <w:rFonts w:hint="eastAsia"/>
                <w:color w:val="auto"/>
              </w:rPr>
              <w:t>巡视</w:t>
            </w:r>
            <w:r>
              <w:rPr>
                <w:rFonts w:hint="eastAsia"/>
                <w:color w:val="auto"/>
                <w:lang w:val="en-US" w:eastAsia="zh-CN"/>
              </w:rPr>
              <w:t>办公</w:t>
            </w:r>
            <w:r>
              <w:rPr>
                <w:rFonts w:hint="eastAsia"/>
                <w:color w:val="auto"/>
              </w:rPr>
              <w:t>区</w:t>
            </w:r>
            <w:r>
              <w:rPr>
                <w:rFonts w:hint="eastAsia"/>
                <w:color w:val="auto"/>
                <w:lang w:val="en-US" w:eastAsia="zh-CN"/>
              </w:rPr>
              <w:t>域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szCs w:val="18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工业区</w:t>
            </w:r>
            <w:r>
              <w:rPr>
                <w:rFonts w:hint="eastAsia"/>
                <w:color w:val="auto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■</w:t>
            </w:r>
            <w:r>
              <w:rPr>
                <w:rFonts w:hint="eastAsia"/>
                <w:color w:val="auto"/>
                <w:szCs w:val="18"/>
                <w:highlight w:val="none"/>
              </w:rPr>
              <w:t>商业区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 xml:space="preserve">- </w:t>
            </w:r>
            <w:r>
              <w:rPr>
                <w:rFonts w:hint="eastAsia"/>
                <w:color w:val="auto"/>
                <w:lang w:val="en-US" w:eastAsia="zh-CN"/>
              </w:rPr>
              <w:t>远程视频</w:t>
            </w:r>
            <w:r>
              <w:rPr>
                <w:rFonts w:hint="eastAsia"/>
                <w:color w:val="auto"/>
              </w:rPr>
              <w:t>巡视生产区域（厂区、车间、库房、实验室等），</w:t>
            </w:r>
            <w:r>
              <w:rPr>
                <w:rFonts w:hint="eastAsia"/>
                <w:color w:val="auto"/>
                <w:szCs w:val="18"/>
              </w:rPr>
              <w:t>了解环境影响的种类：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水   </w:t>
            </w: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电能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天然气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压缩空气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蒸汽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固体废弃物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锅炉房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高压配电室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低压配电室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空压站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制冷站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除尘装置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尾气处理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危化品库房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危险废弃物存放处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改建/扩建施工</w:t>
            </w:r>
            <w:r>
              <w:rPr>
                <w:rFonts w:hint="eastAsia"/>
                <w:color w:val="auto"/>
                <w:lang w:eastAsia="zh-CN"/>
              </w:rPr>
              <w:t>现场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食堂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宿舍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班车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除尘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降噪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废气处理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危废存放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污水在线监测仪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COD监测仪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酸度计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压力表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压差表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温度计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安全阀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无异常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有异常，需要改进：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根据</w:t>
            </w:r>
            <w:r>
              <w:rPr>
                <w:rFonts w:hint="eastAsia"/>
                <w:color w:val="auto"/>
              </w:rPr>
              <w:t>该企业的产品/服务特性</w:t>
            </w:r>
            <w:r>
              <w:rPr>
                <w:rFonts w:hint="eastAsia"/>
                <w:color w:val="auto"/>
                <w:szCs w:val="18"/>
              </w:rPr>
              <w:t>确认职业健康风险的合规证据：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安全预评估报告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安全现状评估报告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职业健康预评估报告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>职业健康现状评估报告</w:t>
            </w:r>
            <w:r>
              <w:rPr>
                <w:rFonts w:hint="eastAsia"/>
                <w:color w:val="auto"/>
              </w:rPr>
              <w:t xml:space="preserve">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《安全生产</w:t>
            </w:r>
            <w:r>
              <w:rPr>
                <w:color w:val="auto"/>
                <w:szCs w:val="18"/>
              </w:rPr>
              <w:t>许可证》</w:t>
            </w:r>
            <w:r>
              <w:rPr>
                <w:rFonts w:hint="eastAsia"/>
                <w:color w:val="auto"/>
                <w:szCs w:val="18"/>
              </w:rPr>
              <w:t>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许可范围：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查看危险源的辨识的充分性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合理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不合理，需要完善：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不足，需要完善：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不足，需要完善：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《作业场所有害物质监测报告》编号：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auto"/>
                <w:szCs w:val="18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化学物质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高温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噪声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有害微生物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《职业病体检报告》编号：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auto"/>
                <w:szCs w:val="18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化学物质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高温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噪声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有害微生物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特殊作业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剧毒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消防栓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灭火器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消防手动报警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消防卷帘门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检测合格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未检测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</w:t>
            </w:r>
            <w:r>
              <w:rPr>
                <w:color w:val="auto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制订了必要的应急预案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未制订了必要的应急预案</w:t>
            </w:r>
          </w:p>
          <w:p>
            <w:pPr>
              <w:ind w:firstLine="210" w:firstLineChars="100"/>
              <w:rPr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未发生过紧急事件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发生过紧急事件</w:t>
            </w:r>
            <w:r>
              <w:rPr>
                <w:rFonts w:hint="eastAsia"/>
                <w:color w:val="auto"/>
                <w:highlight w:val="none"/>
              </w:rPr>
              <w:t>，说明：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auto"/>
                <w:highlight w:val="none"/>
                <w:u w:val="single"/>
              </w:rPr>
            </w:pPr>
            <w:r>
              <w:rPr>
                <w:rFonts w:ascii="Wingdings" w:hAnsi="Wingdings"/>
                <w:color w:val="auto"/>
                <w:highlight w:val="none"/>
              </w:rPr>
              <w:t>¨</w:t>
            </w:r>
            <w:r>
              <w:rPr>
                <w:rFonts w:hint="eastAsia"/>
                <w:color w:val="auto"/>
                <w:highlight w:val="none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■</w:t>
            </w:r>
            <w:r>
              <w:rPr>
                <w:rFonts w:hint="eastAsia"/>
                <w:color w:val="auto"/>
                <w:highlight w:val="none"/>
              </w:rPr>
              <w:t>进行应急演练，说明：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u w:val="single"/>
                <w:lang w:val="en-US" w:eastAsia="zh-CN"/>
              </w:rPr>
              <w:t>2022年3月20日进行了火灾演练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auto"/>
                <w:szCs w:val="22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高压电工作业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低压电工作业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焊接与热切割作业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高处作业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2"/>
              </w:rPr>
              <w:t>冶金生产安全作业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2"/>
              </w:rPr>
              <w:t xml:space="preserve"> </w:t>
            </w:r>
            <w:r>
              <w:rPr>
                <w:rFonts w:ascii="Wingdings" w:hAnsi="Wingdings"/>
                <w:color w:val="auto"/>
                <w:szCs w:val="22"/>
              </w:rPr>
              <w:t>¨</w:t>
            </w:r>
            <w:r>
              <w:rPr>
                <w:rFonts w:hint="eastAsia"/>
                <w:color w:val="auto"/>
                <w:szCs w:val="22"/>
              </w:rPr>
              <w:t>危险</w:t>
            </w:r>
            <w:r>
              <w:rPr>
                <w:rFonts w:hint="eastAsia"/>
                <w:color w:val="auto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  <w:szCs w:val="22"/>
              </w:rPr>
              <w:t>¨</w:t>
            </w:r>
            <w:r>
              <w:rPr>
                <w:rFonts w:hint="eastAsia"/>
                <w:color w:val="auto"/>
                <w:szCs w:val="22"/>
              </w:rPr>
              <w:t>烟花爆竹</w:t>
            </w:r>
            <w:r>
              <w:rPr>
                <w:rFonts w:hint="eastAsia"/>
                <w:color w:val="auto"/>
              </w:rPr>
              <w:t xml:space="preserve">安全作业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压力容器（气瓶）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hint="eastAsia"/>
                <w:color w:val="auto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 w:ascii="PMingLiU" w:hAnsi="PMingLiU" w:eastAsia="PMingLiU" w:cs="PMingLiU"/>
                <w:color w:val="auto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 w:ascii="PMingLiU" w:hAnsi="PMingLiU" w:eastAsia="PMingLiU" w:cs="PMingLiU"/>
                <w:color w:val="auto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auto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auto"/>
                <w:shd w:val="pct10" w:color="auto" w:fill="FFFFFF"/>
              </w:rPr>
              <w:t>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巡视厂区，</w:t>
            </w:r>
            <w:r>
              <w:rPr>
                <w:rFonts w:hint="eastAsia"/>
                <w:color w:val="auto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  <w:lang w:val="en-US" w:eastAsia="zh-CN"/>
              </w:rPr>
              <w:t>商业</w:t>
            </w:r>
            <w:r>
              <w:rPr>
                <w:rFonts w:hint="eastAsia"/>
                <w:color w:val="auto"/>
              </w:rPr>
              <w:t xml:space="preserve">区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 w:ascii="Wingdings" w:hAnsi="Wingdings"/>
                <w:color w:val="auto"/>
                <w:lang w:val="en-US" w:eastAsia="zh-CN"/>
              </w:rPr>
              <w:t>居民</w:t>
            </w:r>
            <w:r>
              <w:rPr>
                <w:rFonts w:hint="eastAsia"/>
                <w:color w:val="auto"/>
                <w:szCs w:val="18"/>
              </w:rPr>
              <w:t>区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生态保护区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巡视生产区域（厂区、车间、库房、实验室等），</w:t>
            </w:r>
            <w:r>
              <w:rPr>
                <w:rFonts w:hint="eastAsia"/>
                <w:color w:val="auto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□机械伤害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□压力容器爆炸  </w:t>
            </w: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火灾  □其他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锅炉房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高压配电室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低压配电室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空压站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制冷站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除尘装置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尾气处理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危化品库房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危险废弃物存放处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改建/扩建施工</w:t>
            </w:r>
            <w:r>
              <w:rPr>
                <w:rFonts w:hint="eastAsia"/>
                <w:color w:val="auto"/>
                <w:lang w:eastAsia="zh-CN"/>
              </w:rPr>
              <w:t>现场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食堂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宿舍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班车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固体废弃物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除尘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降噪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废气处理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危废存放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急停按钮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联锁装置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光栅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消防手动报警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安全拉绳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温度计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压力表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可燃气体报警器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氧气含量测定仪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绝缘摇表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安全阀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安全帽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护目镜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防尘</w:t>
            </w:r>
            <w:r>
              <w:rPr>
                <w:rFonts w:hint="eastAsia"/>
                <w:color w:val="auto"/>
                <w:szCs w:val="21"/>
              </w:rPr>
              <w:t>面罩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防毒</w:t>
            </w:r>
            <w:r>
              <w:rPr>
                <w:rFonts w:hint="eastAsia"/>
                <w:color w:val="auto"/>
                <w:szCs w:val="21"/>
              </w:rPr>
              <w:t xml:space="preserve">面罩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耳塞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耳罩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防护服</w:t>
            </w:r>
            <w:r>
              <w:rPr>
                <w:rFonts w:hint="eastAsia"/>
                <w:color w:val="auto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防酸碱手套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 xml:space="preserve">绝缘手套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 xml:space="preserve">防砸鞋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绝缘鞋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无异常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有异常，需要改进：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较多   </w:t>
            </w: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很少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没有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较多   </w:t>
            </w: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 xml:space="preserve">很少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经营地址变更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 xml:space="preserve"> 认证范围变更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 临时</w:t>
            </w:r>
            <w:r>
              <w:rPr>
                <w:rFonts w:hint="eastAsia"/>
                <w:color w:val="auto"/>
                <w:szCs w:val="21"/>
                <w:lang w:eastAsia="zh-CN"/>
              </w:rPr>
              <w:t>现场</w:t>
            </w:r>
            <w:r>
              <w:rPr>
                <w:rFonts w:hint="eastAsia"/>
                <w:color w:val="auto"/>
                <w:szCs w:val="21"/>
              </w:rPr>
              <w:t xml:space="preserve">变更                                     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有生产/服务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□ 其他：            </w:t>
            </w:r>
          </w:p>
          <w:p>
            <w:pPr>
              <w:pStyle w:val="15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p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2111B48"/>
    <w:rsid w:val="0BC62F96"/>
    <w:rsid w:val="0EB577E3"/>
    <w:rsid w:val="1FDE6989"/>
    <w:rsid w:val="26122AF7"/>
    <w:rsid w:val="322C7313"/>
    <w:rsid w:val="537137C2"/>
    <w:rsid w:val="63B973CD"/>
    <w:rsid w:val="6C6770B8"/>
    <w:rsid w:val="75834ADB"/>
    <w:rsid w:val="796F7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7101</Words>
  <Characters>7337</Characters>
  <Lines>92</Lines>
  <Paragraphs>26</Paragraphs>
  <TotalTime>2</TotalTime>
  <ScaleCrop>false</ScaleCrop>
  <LinksUpToDate>false</LinksUpToDate>
  <CharactersWithSpaces>10911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2022-05-24T03:35:44Z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2052-11.1.0.11691</vt:lpwstr>
  </property>
</Properties>
</file>