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江苏耶格尔环保工程有限公司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0085-2020-O-2022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2020-N1OHSMS-1258213</w:t>
            </w:r>
          </w:p>
          <w:p>
            <w:pPr>
              <w:jc w:val="center"/>
              <w:rPr>
                <w:sz w:val="20"/>
                <w:lang w:val="de-DE"/>
              </w:rPr>
            </w:pPr>
            <w:r>
              <w:rPr>
                <w:sz w:val="20"/>
                <w:lang w:val="de-DE"/>
              </w:rPr>
              <w:t>2020-N1EMS-1258213</w:t>
            </w:r>
          </w:p>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rPr>
            </w:pPr>
            <w:r>
              <w:rPr>
                <w:rFonts w:hint="eastAsia"/>
                <w:b/>
                <w:sz w:val="22"/>
                <w:szCs w:val="22"/>
              </w:rPr>
              <w:t>审核开始日期</w:t>
            </w:r>
            <w:r>
              <w:rPr>
                <w:rFonts w:hint="eastAsia"/>
                <w:sz w:val="20"/>
              </w:rPr>
              <w:t>：</w:t>
            </w:r>
            <w:r>
              <w:rPr>
                <w:rFonts w:hint="eastAsia"/>
                <w:b/>
                <w:sz w:val="20"/>
              </w:rPr>
              <w:t>2022年03月28日 上午</w:t>
            </w:r>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2022年03月29日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4" w:name="_GoBack"/>
            <w:bookmarkEnd w:id="1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F699"/>
    <w:multiLevelType w:val="singleLevel"/>
    <w:tmpl w:val="0A42F6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E07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2022-03-28T01:36:08Z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