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北京金尚互联科技股份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高娴静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朱晓丽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2月27日 上午至2021年12月27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