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A2DA2" w14:textId="77777777" w:rsidR="00145527" w:rsidRDefault="0034608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43"/>
        <w:gridCol w:w="10206"/>
        <w:gridCol w:w="1247"/>
      </w:tblGrid>
      <w:tr w:rsidR="00450714" w14:paraId="29DB42AA" w14:textId="77777777" w:rsidTr="004746FE">
        <w:trPr>
          <w:trHeight w:val="515"/>
        </w:trPr>
        <w:tc>
          <w:tcPr>
            <w:tcW w:w="1413" w:type="dxa"/>
            <w:vMerge w:val="restart"/>
            <w:vAlign w:val="center"/>
          </w:tcPr>
          <w:p w14:paraId="4F559CAE" w14:textId="724DBC86" w:rsidR="00145527" w:rsidRPr="00D54842" w:rsidRDefault="00346088" w:rsidP="00145527">
            <w:pPr>
              <w:spacing w:before="120"/>
              <w:jc w:val="center"/>
              <w:rPr>
                <w:rFonts w:asciiTheme="minorEastAsia" w:eastAsiaTheme="minorEastAsia" w:hAnsiTheme="minorEastAsia"/>
                <w:szCs w:val="21"/>
              </w:rPr>
            </w:pPr>
            <w:r w:rsidRPr="00D54842">
              <w:rPr>
                <w:rFonts w:asciiTheme="minorEastAsia" w:eastAsiaTheme="minorEastAsia" w:hAnsiTheme="minorEastAsia" w:hint="eastAsia"/>
                <w:szCs w:val="21"/>
              </w:rPr>
              <w:t>过程与活动、</w:t>
            </w:r>
          </w:p>
          <w:p w14:paraId="2268B094" w14:textId="77777777" w:rsidR="00145527" w:rsidRPr="00D54842" w:rsidRDefault="00346088" w:rsidP="00145527">
            <w:pPr>
              <w:jc w:val="center"/>
              <w:rPr>
                <w:rFonts w:asciiTheme="minorEastAsia" w:eastAsiaTheme="minorEastAsia" w:hAnsiTheme="minorEastAsia"/>
                <w:szCs w:val="21"/>
              </w:rPr>
            </w:pPr>
            <w:r w:rsidRPr="00D54842">
              <w:rPr>
                <w:rFonts w:asciiTheme="minorEastAsia" w:eastAsiaTheme="minorEastAsia" w:hAnsiTheme="minorEastAsia" w:hint="eastAsia"/>
                <w:szCs w:val="21"/>
              </w:rPr>
              <w:t>抽样计划</w:t>
            </w:r>
          </w:p>
        </w:tc>
        <w:tc>
          <w:tcPr>
            <w:tcW w:w="1843" w:type="dxa"/>
            <w:vMerge w:val="restart"/>
            <w:vAlign w:val="center"/>
          </w:tcPr>
          <w:p w14:paraId="254AF0CA" w14:textId="77777777" w:rsidR="00145527" w:rsidRPr="00D54842" w:rsidRDefault="00346088" w:rsidP="00145527">
            <w:pPr>
              <w:rPr>
                <w:rFonts w:asciiTheme="minorEastAsia" w:eastAsiaTheme="minorEastAsia" w:hAnsiTheme="minorEastAsia"/>
                <w:szCs w:val="21"/>
              </w:rPr>
            </w:pPr>
            <w:r w:rsidRPr="00D54842">
              <w:rPr>
                <w:rFonts w:asciiTheme="minorEastAsia" w:eastAsiaTheme="minorEastAsia" w:hAnsiTheme="minorEastAsia" w:hint="eastAsia"/>
                <w:szCs w:val="21"/>
              </w:rPr>
              <w:t>涉及</w:t>
            </w:r>
          </w:p>
          <w:p w14:paraId="470432C0" w14:textId="77777777" w:rsidR="00145527" w:rsidRPr="00D54842" w:rsidRDefault="00346088" w:rsidP="00145527">
            <w:pPr>
              <w:rPr>
                <w:rFonts w:asciiTheme="minorEastAsia" w:eastAsiaTheme="minorEastAsia" w:hAnsiTheme="minorEastAsia"/>
                <w:szCs w:val="21"/>
              </w:rPr>
            </w:pPr>
            <w:r w:rsidRPr="00D54842">
              <w:rPr>
                <w:rFonts w:asciiTheme="minorEastAsia" w:eastAsiaTheme="minorEastAsia" w:hAnsiTheme="minorEastAsia" w:hint="eastAsia"/>
                <w:szCs w:val="21"/>
              </w:rPr>
              <w:t>条款</w:t>
            </w:r>
          </w:p>
        </w:tc>
        <w:tc>
          <w:tcPr>
            <w:tcW w:w="10206" w:type="dxa"/>
            <w:vAlign w:val="center"/>
          </w:tcPr>
          <w:p w14:paraId="071BC087" w14:textId="0077B967" w:rsidR="00145527" w:rsidRPr="00D54842" w:rsidRDefault="00346088" w:rsidP="00810EF3">
            <w:pPr>
              <w:rPr>
                <w:rFonts w:asciiTheme="minorEastAsia" w:eastAsiaTheme="minorEastAsia" w:hAnsiTheme="minorEastAsia"/>
                <w:szCs w:val="21"/>
              </w:rPr>
            </w:pPr>
            <w:r w:rsidRPr="00D54842">
              <w:rPr>
                <w:rFonts w:asciiTheme="minorEastAsia" w:eastAsiaTheme="minorEastAsia" w:hAnsiTheme="minorEastAsia" w:hint="eastAsia"/>
                <w:szCs w:val="21"/>
              </w:rPr>
              <w:t>受审核部门：</w:t>
            </w:r>
            <w:r w:rsidR="00810EF3">
              <w:rPr>
                <w:rFonts w:asciiTheme="minorEastAsia" w:eastAsiaTheme="minorEastAsia" w:hAnsiTheme="minorEastAsia" w:hint="eastAsia"/>
                <w:szCs w:val="21"/>
              </w:rPr>
              <w:t>配送</w:t>
            </w:r>
            <w:r w:rsidR="00810EF3">
              <w:rPr>
                <w:rFonts w:asciiTheme="minorEastAsia" w:eastAsiaTheme="minorEastAsia" w:hAnsiTheme="minorEastAsia"/>
                <w:szCs w:val="21"/>
              </w:rPr>
              <w:t>部</w:t>
            </w:r>
            <w:r w:rsidR="005C53DF" w:rsidRPr="00D54842">
              <w:rPr>
                <w:rFonts w:asciiTheme="minorEastAsia" w:eastAsiaTheme="minorEastAsia" w:hAnsiTheme="minorEastAsia" w:hint="eastAsia"/>
                <w:szCs w:val="21"/>
              </w:rPr>
              <w:t xml:space="preserve"> </w:t>
            </w:r>
            <w:r w:rsidR="005C53DF" w:rsidRPr="00D54842">
              <w:rPr>
                <w:rFonts w:asciiTheme="minorEastAsia" w:eastAsiaTheme="minorEastAsia" w:hAnsiTheme="minorEastAsia"/>
                <w:szCs w:val="21"/>
              </w:rPr>
              <w:t xml:space="preserve"> </w:t>
            </w:r>
            <w:r w:rsidRPr="00D54842">
              <w:rPr>
                <w:rFonts w:asciiTheme="minorEastAsia" w:eastAsiaTheme="minorEastAsia" w:hAnsiTheme="minorEastAsia" w:hint="eastAsia"/>
                <w:szCs w:val="21"/>
              </w:rPr>
              <w:t>主管领导：</w:t>
            </w:r>
            <w:r w:rsidR="00810EF3">
              <w:rPr>
                <w:rFonts w:asciiTheme="minorEastAsia" w:eastAsiaTheme="minorEastAsia" w:hAnsiTheme="minorEastAsia" w:hint="eastAsia"/>
                <w:szCs w:val="21"/>
              </w:rPr>
              <w:t>王泽玮</w:t>
            </w:r>
            <w:r w:rsidR="00C858A6" w:rsidRPr="00D54842">
              <w:rPr>
                <w:rFonts w:asciiTheme="minorEastAsia" w:eastAsiaTheme="minorEastAsia" w:hAnsiTheme="minorEastAsia" w:hint="eastAsia"/>
                <w:szCs w:val="21"/>
              </w:rPr>
              <w:t xml:space="preserve"> </w:t>
            </w:r>
            <w:r w:rsidR="005C53DF" w:rsidRPr="00D54842">
              <w:rPr>
                <w:rFonts w:asciiTheme="minorEastAsia" w:eastAsiaTheme="minorEastAsia" w:hAnsiTheme="minorEastAsia"/>
                <w:szCs w:val="21"/>
              </w:rPr>
              <w:t xml:space="preserve"> </w:t>
            </w:r>
            <w:r w:rsidRPr="00D54842">
              <w:rPr>
                <w:rFonts w:asciiTheme="minorEastAsia" w:eastAsiaTheme="minorEastAsia" w:hAnsiTheme="minorEastAsia" w:hint="eastAsia"/>
                <w:szCs w:val="21"/>
              </w:rPr>
              <w:t>陪同人员：</w:t>
            </w:r>
            <w:r w:rsidR="00810EF3">
              <w:rPr>
                <w:rFonts w:asciiTheme="minorEastAsia" w:eastAsiaTheme="minorEastAsia" w:hAnsiTheme="minorEastAsia" w:hint="eastAsia"/>
                <w:szCs w:val="21"/>
              </w:rPr>
              <w:t>李</w:t>
            </w:r>
            <w:r w:rsidR="00810EF3">
              <w:rPr>
                <w:rFonts w:asciiTheme="minorEastAsia" w:eastAsiaTheme="minorEastAsia" w:hAnsiTheme="minorEastAsia"/>
                <w:szCs w:val="21"/>
              </w:rPr>
              <w:t>瑶</w:t>
            </w:r>
          </w:p>
        </w:tc>
        <w:tc>
          <w:tcPr>
            <w:tcW w:w="1247" w:type="dxa"/>
            <w:vMerge w:val="restart"/>
            <w:vAlign w:val="center"/>
          </w:tcPr>
          <w:p w14:paraId="4EB5A72D" w14:textId="77777777" w:rsidR="00145527" w:rsidRDefault="00346088" w:rsidP="00145527">
            <w:pPr>
              <w:rPr>
                <w:sz w:val="24"/>
                <w:szCs w:val="24"/>
              </w:rPr>
            </w:pPr>
            <w:r>
              <w:rPr>
                <w:rFonts w:hint="eastAsia"/>
                <w:sz w:val="24"/>
                <w:szCs w:val="24"/>
              </w:rPr>
              <w:t>判定</w:t>
            </w:r>
          </w:p>
        </w:tc>
      </w:tr>
      <w:tr w:rsidR="00450714" w:rsidRPr="00F00995" w14:paraId="0284941A" w14:textId="77777777" w:rsidTr="004746FE">
        <w:trPr>
          <w:trHeight w:val="403"/>
        </w:trPr>
        <w:tc>
          <w:tcPr>
            <w:tcW w:w="1413" w:type="dxa"/>
            <w:vMerge/>
            <w:vAlign w:val="center"/>
          </w:tcPr>
          <w:p w14:paraId="5B993B03" w14:textId="77777777" w:rsidR="00145527" w:rsidRPr="00D54842" w:rsidRDefault="00145527" w:rsidP="00145527">
            <w:pPr>
              <w:rPr>
                <w:rFonts w:asciiTheme="minorEastAsia" w:eastAsiaTheme="minorEastAsia" w:hAnsiTheme="minorEastAsia"/>
                <w:szCs w:val="21"/>
              </w:rPr>
            </w:pPr>
          </w:p>
        </w:tc>
        <w:tc>
          <w:tcPr>
            <w:tcW w:w="1843" w:type="dxa"/>
            <w:vMerge/>
            <w:vAlign w:val="center"/>
          </w:tcPr>
          <w:p w14:paraId="2079D854" w14:textId="77777777" w:rsidR="00145527" w:rsidRPr="00D54842" w:rsidRDefault="00145527" w:rsidP="00145527">
            <w:pPr>
              <w:rPr>
                <w:rFonts w:asciiTheme="minorEastAsia" w:eastAsiaTheme="minorEastAsia" w:hAnsiTheme="minorEastAsia"/>
                <w:szCs w:val="21"/>
              </w:rPr>
            </w:pPr>
          </w:p>
        </w:tc>
        <w:tc>
          <w:tcPr>
            <w:tcW w:w="10206" w:type="dxa"/>
            <w:vAlign w:val="center"/>
          </w:tcPr>
          <w:p w14:paraId="7D6CDA1D" w14:textId="52AC6EBD" w:rsidR="00145527" w:rsidRPr="00D54842" w:rsidRDefault="00346088" w:rsidP="00F65A5D">
            <w:pPr>
              <w:spacing w:before="120"/>
              <w:rPr>
                <w:rFonts w:asciiTheme="minorEastAsia" w:eastAsiaTheme="minorEastAsia" w:hAnsiTheme="minorEastAsia"/>
                <w:szCs w:val="21"/>
              </w:rPr>
            </w:pPr>
            <w:r w:rsidRPr="00D54842">
              <w:rPr>
                <w:rFonts w:asciiTheme="minorEastAsia" w:eastAsiaTheme="minorEastAsia" w:hAnsiTheme="minorEastAsia" w:hint="eastAsia"/>
                <w:szCs w:val="21"/>
              </w:rPr>
              <w:t>审核员：</w:t>
            </w:r>
            <w:r w:rsidR="00F40FF8" w:rsidRPr="00D54842">
              <w:rPr>
                <w:rFonts w:asciiTheme="minorEastAsia" w:eastAsiaTheme="minorEastAsia" w:hAnsiTheme="minorEastAsia" w:hint="eastAsia"/>
                <w:szCs w:val="21"/>
              </w:rPr>
              <w:t>邝柏臣</w:t>
            </w:r>
            <w:r w:rsidR="00654CA2" w:rsidRPr="00D54842">
              <w:rPr>
                <w:rFonts w:asciiTheme="minorEastAsia" w:eastAsiaTheme="minorEastAsia" w:hAnsiTheme="minorEastAsia" w:hint="eastAsia"/>
                <w:szCs w:val="21"/>
              </w:rPr>
              <w:t xml:space="preserve">        </w:t>
            </w:r>
            <w:r w:rsidRPr="00D54842">
              <w:rPr>
                <w:rFonts w:asciiTheme="minorEastAsia" w:eastAsiaTheme="minorEastAsia" w:hAnsiTheme="minorEastAsia" w:hint="eastAsia"/>
                <w:szCs w:val="21"/>
              </w:rPr>
              <w:t>审核时间：</w:t>
            </w:r>
            <w:r w:rsidR="00611FB4" w:rsidRPr="00D54842">
              <w:rPr>
                <w:rFonts w:asciiTheme="minorEastAsia" w:eastAsiaTheme="minorEastAsia" w:hAnsiTheme="minorEastAsia" w:hint="eastAsia"/>
                <w:szCs w:val="21"/>
              </w:rPr>
              <w:t>2</w:t>
            </w:r>
            <w:r w:rsidR="00611FB4" w:rsidRPr="00D54842">
              <w:rPr>
                <w:rFonts w:asciiTheme="minorEastAsia" w:eastAsiaTheme="minorEastAsia" w:hAnsiTheme="minorEastAsia"/>
                <w:szCs w:val="21"/>
              </w:rPr>
              <w:t>02</w:t>
            </w:r>
            <w:r w:rsidR="0017343D" w:rsidRPr="00D54842">
              <w:rPr>
                <w:rFonts w:asciiTheme="minorEastAsia" w:eastAsiaTheme="minorEastAsia" w:hAnsiTheme="minorEastAsia"/>
                <w:szCs w:val="21"/>
              </w:rPr>
              <w:t>1</w:t>
            </w:r>
            <w:r w:rsidR="001C47ED" w:rsidRPr="00D54842">
              <w:rPr>
                <w:rFonts w:asciiTheme="minorEastAsia" w:eastAsiaTheme="minorEastAsia" w:hAnsiTheme="minorEastAsia" w:hint="eastAsia"/>
                <w:szCs w:val="21"/>
              </w:rPr>
              <w:t>年</w:t>
            </w:r>
            <w:r w:rsidR="00810EF3">
              <w:rPr>
                <w:rFonts w:asciiTheme="minorEastAsia" w:eastAsiaTheme="minorEastAsia" w:hAnsiTheme="minorEastAsia" w:hint="eastAsia"/>
                <w:szCs w:val="21"/>
              </w:rPr>
              <w:t>12</w:t>
            </w:r>
            <w:r w:rsidR="001C47ED" w:rsidRPr="00D54842">
              <w:rPr>
                <w:rFonts w:asciiTheme="minorEastAsia" w:eastAsiaTheme="minorEastAsia" w:hAnsiTheme="minorEastAsia" w:hint="eastAsia"/>
                <w:szCs w:val="21"/>
              </w:rPr>
              <w:t>月</w:t>
            </w:r>
            <w:r w:rsidR="00810EF3">
              <w:rPr>
                <w:rFonts w:asciiTheme="minorEastAsia" w:eastAsiaTheme="minorEastAsia" w:hAnsiTheme="minorEastAsia"/>
                <w:szCs w:val="21"/>
              </w:rPr>
              <w:t>21</w:t>
            </w:r>
            <w:r w:rsidR="001C47ED" w:rsidRPr="00D54842">
              <w:rPr>
                <w:rFonts w:asciiTheme="minorEastAsia" w:eastAsiaTheme="minorEastAsia" w:hAnsiTheme="minorEastAsia" w:hint="eastAsia"/>
                <w:szCs w:val="21"/>
              </w:rPr>
              <w:t>日</w:t>
            </w:r>
          </w:p>
        </w:tc>
        <w:tc>
          <w:tcPr>
            <w:tcW w:w="1247" w:type="dxa"/>
            <w:vMerge/>
          </w:tcPr>
          <w:p w14:paraId="53F8954D" w14:textId="77777777" w:rsidR="00145527" w:rsidRDefault="00145527" w:rsidP="00145527"/>
        </w:tc>
      </w:tr>
      <w:tr w:rsidR="00450714" w14:paraId="08E1F6EB" w14:textId="77777777" w:rsidTr="004746FE">
        <w:trPr>
          <w:trHeight w:val="516"/>
        </w:trPr>
        <w:tc>
          <w:tcPr>
            <w:tcW w:w="1413" w:type="dxa"/>
            <w:vMerge/>
            <w:vAlign w:val="center"/>
          </w:tcPr>
          <w:p w14:paraId="333256DA" w14:textId="77777777" w:rsidR="00145527" w:rsidRPr="00D54842" w:rsidRDefault="00145527" w:rsidP="00145527">
            <w:pPr>
              <w:rPr>
                <w:rFonts w:asciiTheme="minorEastAsia" w:eastAsiaTheme="minorEastAsia" w:hAnsiTheme="minorEastAsia"/>
                <w:szCs w:val="21"/>
              </w:rPr>
            </w:pPr>
          </w:p>
        </w:tc>
        <w:tc>
          <w:tcPr>
            <w:tcW w:w="1843" w:type="dxa"/>
            <w:vMerge/>
            <w:vAlign w:val="center"/>
          </w:tcPr>
          <w:p w14:paraId="2D3AC5E3" w14:textId="77777777" w:rsidR="00145527" w:rsidRPr="00D54842" w:rsidRDefault="00145527" w:rsidP="00145527">
            <w:pPr>
              <w:rPr>
                <w:rFonts w:asciiTheme="minorEastAsia" w:eastAsiaTheme="minorEastAsia" w:hAnsiTheme="minorEastAsia"/>
                <w:szCs w:val="21"/>
              </w:rPr>
            </w:pPr>
          </w:p>
        </w:tc>
        <w:tc>
          <w:tcPr>
            <w:tcW w:w="10206" w:type="dxa"/>
            <w:vAlign w:val="center"/>
          </w:tcPr>
          <w:p w14:paraId="09F890A8" w14:textId="2C04C7FE" w:rsidR="008E7425" w:rsidRPr="00E97D64" w:rsidRDefault="00346088" w:rsidP="008E7425">
            <w:pPr>
              <w:spacing w:line="300" w:lineRule="exact"/>
              <w:rPr>
                <w:rFonts w:asciiTheme="minorEastAsia" w:eastAsiaTheme="minorEastAsia" w:hAnsiTheme="minorEastAsia"/>
                <w:color w:val="FF0000"/>
                <w:szCs w:val="21"/>
                <w:shd w:val="pct15" w:color="auto" w:fill="FFFFFF"/>
              </w:rPr>
            </w:pPr>
            <w:r w:rsidRPr="00D54842">
              <w:rPr>
                <w:rFonts w:asciiTheme="minorEastAsia" w:eastAsiaTheme="minorEastAsia" w:hAnsiTheme="minorEastAsia" w:hint="eastAsia"/>
                <w:szCs w:val="21"/>
              </w:rPr>
              <w:t>审核条款：</w:t>
            </w:r>
            <w:r w:rsidR="008E7425" w:rsidRPr="00D54842">
              <w:rPr>
                <w:rFonts w:asciiTheme="minorEastAsia" w:eastAsiaTheme="minorEastAsia" w:hAnsiTheme="minorEastAsia"/>
                <w:szCs w:val="21"/>
              </w:rPr>
              <w:t>F:</w:t>
            </w:r>
            <w:r w:rsidR="008E7425" w:rsidRPr="00D54842">
              <w:rPr>
                <w:rFonts w:asciiTheme="minorEastAsia" w:eastAsiaTheme="minorEastAsia" w:hAnsiTheme="minorEastAsia" w:hint="eastAsia"/>
                <w:szCs w:val="21"/>
              </w:rPr>
              <w:t>5</w:t>
            </w:r>
            <w:r w:rsidR="008E7425" w:rsidRPr="00D54842">
              <w:rPr>
                <w:rFonts w:asciiTheme="minorEastAsia" w:eastAsiaTheme="minorEastAsia" w:hAnsiTheme="minorEastAsia"/>
                <w:szCs w:val="21"/>
              </w:rPr>
              <w:t>.3</w:t>
            </w:r>
            <w:r w:rsidR="008E7425" w:rsidRPr="00D54842">
              <w:rPr>
                <w:rFonts w:asciiTheme="minorEastAsia" w:eastAsiaTheme="minorEastAsia" w:hAnsiTheme="minorEastAsia" w:hint="eastAsia"/>
                <w:szCs w:val="21"/>
              </w:rPr>
              <w:t>/</w:t>
            </w:r>
            <w:r w:rsidR="008E7425" w:rsidRPr="00D54842">
              <w:rPr>
                <w:rFonts w:asciiTheme="minorEastAsia" w:eastAsiaTheme="minorEastAsia" w:hAnsiTheme="minorEastAsia"/>
                <w:szCs w:val="21"/>
              </w:rPr>
              <w:t>6.2/7.1.3/7.1.4/</w:t>
            </w:r>
            <w:r w:rsidR="00E97D64" w:rsidRPr="00D54842">
              <w:rPr>
                <w:rFonts w:asciiTheme="minorEastAsia" w:eastAsiaTheme="minorEastAsia" w:hAnsiTheme="minorEastAsia"/>
                <w:szCs w:val="21"/>
              </w:rPr>
              <w:t>7.4</w:t>
            </w:r>
            <w:r w:rsidR="00E97D64">
              <w:rPr>
                <w:rFonts w:asciiTheme="minorEastAsia" w:eastAsiaTheme="minorEastAsia" w:hAnsiTheme="minorEastAsia" w:hint="eastAsia"/>
                <w:szCs w:val="21"/>
              </w:rPr>
              <w:t>/</w:t>
            </w:r>
            <w:r w:rsidR="008E7425" w:rsidRPr="00D54842">
              <w:rPr>
                <w:rFonts w:asciiTheme="minorEastAsia" w:eastAsiaTheme="minorEastAsia" w:hAnsiTheme="minorEastAsia"/>
                <w:szCs w:val="21"/>
              </w:rPr>
              <w:t>8.2/8.3/8.4/8.5.4/</w:t>
            </w:r>
          </w:p>
          <w:p w14:paraId="42C65408" w14:textId="23258EE8" w:rsidR="007704C4" w:rsidRPr="00D54842" w:rsidRDefault="008E7425" w:rsidP="00621579">
            <w:pPr>
              <w:ind w:firstLineChars="650" w:firstLine="1365"/>
              <w:rPr>
                <w:rFonts w:asciiTheme="minorEastAsia" w:eastAsiaTheme="minorEastAsia" w:hAnsiTheme="minorEastAsia"/>
                <w:szCs w:val="21"/>
              </w:rPr>
            </w:pPr>
            <w:r w:rsidRPr="00D54842">
              <w:rPr>
                <w:rFonts w:asciiTheme="minorEastAsia" w:eastAsiaTheme="minorEastAsia" w:hAnsiTheme="minorEastAsia"/>
                <w:szCs w:val="21"/>
              </w:rPr>
              <w:t>H:2.4.2/2.5.1/3.3/3.6/3.7/3.8/3.9/</w:t>
            </w:r>
            <w:r w:rsidRPr="00D54842">
              <w:rPr>
                <w:rFonts w:asciiTheme="minorEastAsia" w:eastAsiaTheme="minorEastAsia" w:hAnsiTheme="minorEastAsia" w:hint="eastAsia"/>
                <w:szCs w:val="21"/>
              </w:rPr>
              <w:t>3</w:t>
            </w:r>
            <w:r w:rsidRPr="00D54842">
              <w:rPr>
                <w:rFonts w:asciiTheme="minorEastAsia" w:eastAsiaTheme="minorEastAsia" w:hAnsiTheme="minorEastAsia"/>
                <w:szCs w:val="21"/>
              </w:rPr>
              <w:t>.11</w:t>
            </w:r>
            <w:r w:rsidRPr="00D54842">
              <w:rPr>
                <w:rFonts w:asciiTheme="minorEastAsia" w:eastAsiaTheme="minorEastAsia" w:hAnsiTheme="minorEastAsia" w:hint="eastAsia"/>
                <w:szCs w:val="21"/>
              </w:rPr>
              <w:t>/</w:t>
            </w:r>
            <w:r w:rsidRPr="00D54842">
              <w:rPr>
                <w:rFonts w:asciiTheme="minorEastAsia" w:eastAsiaTheme="minorEastAsia" w:hAnsiTheme="minorEastAsia"/>
                <w:szCs w:val="21"/>
              </w:rPr>
              <w:t>3.12/4.3.4</w:t>
            </w:r>
            <w:r w:rsidRPr="00D54842">
              <w:rPr>
                <w:rFonts w:asciiTheme="minorEastAsia" w:eastAsiaTheme="minorEastAsia" w:hAnsiTheme="minorEastAsia" w:hint="eastAsia"/>
                <w:szCs w:val="21"/>
              </w:rPr>
              <w:t>/</w:t>
            </w:r>
            <w:r w:rsidRPr="00D54842">
              <w:rPr>
                <w:rFonts w:asciiTheme="minorEastAsia" w:eastAsiaTheme="minorEastAsia" w:hAnsiTheme="minorEastAsia"/>
                <w:szCs w:val="21"/>
              </w:rPr>
              <w:t>5.2</w:t>
            </w:r>
            <w:r w:rsidR="007704C4" w:rsidRPr="00D54842">
              <w:rPr>
                <w:rFonts w:asciiTheme="minorEastAsia" w:eastAsiaTheme="minorEastAsia" w:hAnsiTheme="minorEastAsia"/>
                <w:szCs w:val="21"/>
              </w:rPr>
              <w:t xml:space="preserve">       </w:t>
            </w:r>
            <w:r w:rsidR="007704C4" w:rsidRPr="00D54842">
              <w:rPr>
                <w:rFonts w:asciiTheme="minorEastAsia" w:eastAsiaTheme="minorEastAsia" w:hAnsiTheme="minorEastAsia" w:hint="eastAsia"/>
                <w:szCs w:val="21"/>
              </w:rPr>
              <w:t xml:space="preserve"> </w:t>
            </w:r>
          </w:p>
        </w:tc>
        <w:tc>
          <w:tcPr>
            <w:tcW w:w="1247" w:type="dxa"/>
            <w:vMerge/>
          </w:tcPr>
          <w:p w14:paraId="4D928415" w14:textId="77777777" w:rsidR="00145527" w:rsidRDefault="00145527" w:rsidP="00145527"/>
        </w:tc>
      </w:tr>
      <w:tr w:rsidR="0026660E" w14:paraId="7B4C409C" w14:textId="77777777" w:rsidTr="004746FE">
        <w:trPr>
          <w:trHeight w:val="986"/>
        </w:trPr>
        <w:tc>
          <w:tcPr>
            <w:tcW w:w="1413" w:type="dxa"/>
          </w:tcPr>
          <w:p w14:paraId="1C875D07" w14:textId="77777777" w:rsidR="00BA50A7" w:rsidRDefault="00366E7A" w:rsidP="0026660E">
            <w:pPr>
              <w:rPr>
                <w:rFonts w:asciiTheme="minorEastAsia" w:eastAsiaTheme="minorEastAsia" w:hAnsiTheme="minorEastAsia"/>
                <w:szCs w:val="21"/>
              </w:rPr>
            </w:pPr>
            <w:r>
              <w:rPr>
                <w:rFonts w:asciiTheme="minorEastAsia" w:eastAsiaTheme="minorEastAsia" w:hAnsiTheme="minorEastAsia" w:hint="eastAsia"/>
                <w:szCs w:val="21"/>
              </w:rPr>
              <w:t>配送</w:t>
            </w:r>
            <w:r>
              <w:rPr>
                <w:rFonts w:asciiTheme="minorEastAsia" w:eastAsiaTheme="minorEastAsia" w:hAnsiTheme="minorEastAsia"/>
                <w:szCs w:val="21"/>
              </w:rPr>
              <w:t>部</w:t>
            </w:r>
          </w:p>
          <w:p w14:paraId="5FCA4E51" w14:textId="75E63B8C" w:rsidR="0026660E" w:rsidRPr="00D54842" w:rsidRDefault="0026660E" w:rsidP="0026660E">
            <w:pPr>
              <w:rPr>
                <w:rFonts w:asciiTheme="minorEastAsia" w:eastAsiaTheme="minorEastAsia" w:hAnsiTheme="minorEastAsia"/>
                <w:szCs w:val="21"/>
              </w:rPr>
            </w:pPr>
            <w:r w:rsidRPr="00D54842">
              <w:rPr>
                <w:rFonts w:asciiTheme="minorEastAsia" w:eastAsiaTheme="minorEastAsia" w:hAnsiTheme="minorEastAsia" w:hint="eastAsia"/>
                <w:szCs w:val="21"/>
              </w:rPr>
              <w:t>基本情况及</w:t>
            </w:r>
            <w:r w:rsidRPr="00D54842">
              <w:rPr>
                <w:rFonts w:asciiTheme="minorEastAsia" w:eastAsiaTheme="minorEastAsia" w:hAnsiTheme="minorEastAsia"/>
                <w:szCs w:val="21"/>
              </w:rPr>
              <w:t>职责</w:t>
            </w:r>
            <w:r w:rsidRPr="00D54842">
              <w:rPr>
                <w:rFonts w:asciiTheme="minorEastAsia" w:eastAsiaTheme="minorEastAsia" w:hAnsiTheme="minorEastAsia" w:hint="eastAsia"/>
                <w:szCs w:val="21"/>
              </w:rPr>
              <w:t>权</w:t>
            </w:r>
            <w:r w:rsidRPr="00D54842">
              <w:rPr>
                <w:rFonts w:asciiTheme="minorEastAsia" w:eastAsiaTheme="minorEastAsia" w:hAnsiTheme="minorEastAsia"/>
                <w:szCs w:val="21"/>
              </w:rPr>
              <w:t>限</w:t>
            </w:r>
          </w:p>
        </w:tc>
        <w:tc>
          <w:tcPr>
            <w:tcW w:w="1843" w:type="dxa"/>
          </w:tcPr>
          <w:p w14:paraId="1791C8B3" w14:textId="77777777" w:rsidR="0026660E" w:rsidRPr="00D54842" w:rsidRDefault="0026660E" w:rsidP="0026660E">
            <w:pPr>
              <w:rPr>
                <w:rFonts w:asciiTheme="minorEastAsia" w:eastAsiaTheme="minorEastAsia" w:hAnsiTheme="minorEastAsia"/>
                <w:szCs w:val="21"/>
              </w:rPr>
            </w:pPr>
            <w:r w:rsidRPr="00D54842">
              <w:rPr>
                <w:rFonts w:asciiTheme="minorEastAsia" w:eastAsiaTheme="minorEastAsia" w:hAnsiTheme="minorEastAsia"/>
                <w:szCs w:val="21"/>
              </w:rPr>
              <w:t xml:space="preserve">F </w:t>
            </w:r>
            <w:r w:rsidRPr="00D54842">
              <w:rPr>
                <w:rFonts w:asciiTheme="minorEastAsia" w:eastAsiaTheme="minorEastAsia" w:hAnsiTheme="minorEastAsia" w:hint="eastAsia"/>
                <w:szCs w:val="21"/>
              </w:rPr>
              <w:t>5</w:t>
            </w:r>
            <w:r w:rsidRPr="00D54842">
              <w:rPr>
                <w:rFonts w:asciiTheme="minorEastAsia" w:eastAsiaTheme="minorEastAsia" w:hAnsiTheme="minorEastAsia"/>
                <w:szCs w:val="21"/>
              </w:rPr>
              <w:t>.3</w:t>
            </w:r>
          </w:p>
          <w:p w14:paraId="6F2B550F" w14:textId="48C30DE1" w:rsidR="0026660E" w:rsidRPr="00D54842" w:rsidRDefault="0026660E" w:rsidP="0026660E">
            <w:pPr>
              <w:rPr>
                <w:rFonts w:asciiTheme="minorEastAsia" w:eastAsiaTheme="minorEastAsia" w:hAnsiTheme="minorEastAsia"/>
                <w:szCs w:val="21"/>
              </w:rPr>
            </w:pPr>
            <w:r>
              <w:rPr>
                <w:rFonts w:asciiTheme="minorEastAsia" w:eastAsiaTheme="minorEastAsia" w:hAnsiTheme="minorEastAsia" w:hint="eastAsia"/>
                <w:color w:val="000000"/>
                <w:szCs w:val="21"/>
              </w:rPr>
              <w:t>H(V1.0)</w:t>
            </w:r>
            <w:r w:rsidRPr="00D54842">
              <w:rPr>
                <w:rFonts w:asciiTheme="minorEastAsia" w:eastAsiaTheme="minorEastAsia" w:hAnsiTheme="minorEastAsia"/>
                <w:szCs w:val="21"/>
              </w:rPr>
              <w:t>2.5.1</w:t>
            </w:r>
          </w:p>
        </w:tc>
        <w:tc>
          <w:tcPr>
            <w:tcW w:w="10206" w:type="dxa"/>
          </w:tcPr>
          <w:p w14:paraId="5944E7F8" w14:textId="686BC826" w:rsidR="0026660E" w:rsidRPr="00282994" w:rsidRDefault="0026660E" w:rsidP="0026660E">
            <w:pPr>
              <w:spacing w:line="360" w:lineRule="auto"/>
              <w:ind w:firstLineChars="100" w:firstLine="210"/>
              <w:rPr>
                <w:rFonts w:ascii="宋体" w:hAnsi="宋体" w:cs="宋体"/>
                <w:szCs w:val="21"/>
              </w:rPr>
            </w:pPr>
            <w:r w:rsidRPr="00282994">
              <w:rPr>
                <w:rFonts w:ascii="宋体" w:hAnsi="宋体" w:cs="宋体" w:hint="eastAsia"/>
                <w:szCs w:val="21"/>
              </w:rPr>
              <w:t>配</w:t>
            </w:r>
            <w:r w:rsidRPr="00282994">
              <w:rPr>
                <w:rFonts w:ascii="宋体" w:hAnsi="宋体" w:cs="宋体"/>
                <w:szCs w:val="21"/>
              </w:rPr>
              <w:t>送部</w:t>
            </w:r>
            <w:r w:rsidRPr="00282994">
              <w:rPr>
                <w:rFonts w:ascii="宋体" w:hAnsi="宋体" w:cs="宋体" w:hint="eastAsia"/>
                <w:szCs w:val="21"/>
              </w:rPr>
              <w:t>人</w:t>
            </w:r>
            <w:r w:rsidRPr="00282994">
              <w:rPr>
                <w:rFonts w:ascii="宋体" w:hAnsi="宋体" w:cs="宋体"/>
                <w:szCs w:val="21"/>
              </w:rPr>
              <w:t>数共</w:t>
            </w:r>
            <w:r w:rsidRPr="00282994">
              <w:rPr>
                <w:rFonts w:ascii="宋体" w:hAnsi="宋体" w:cs="宋体" w:hint="eastAsia"/>
                <w:szCs w:val="21"/>
              </w:rPr>
              <w:t>19人</w:t>
            </w:r>
            <w:r w:rsidRPr="00282994">
              <w:rPr>
                <w:rFonts w:ascii="宋体" w:hAnsi="宋体" w:cs="宋体"/>
                <w:szCs w:val="21"/>
              </w:rPr>
              <w:t>，其中司机</w:t>
            </w:r>
            <w:r w:rsidRPr="00282994">
              <w:rPr>
                <w:rFonts w:ascii="宋体" w:hAnsi="宋体" w:cs="宋体" w:hint="eastAsia"/>
                <w:szCs w:val="21"/>
              </w:rPr>
              <w:t>10人</w:t>
            </w:r>
            <w:r w:rsidRPr="00282994">
              <w:rPr>
                <w:rFonts w:ascii="宋体" w:hAnsi="宋体" w:cs="宋体"/>
                <w:szCs w:val="21"/>
              </w:rPr>
              <w:t>，跟车</w:t>
            </w:r>
            <w:r w:rsidRPr="00282994">
              <w:rPr>
                <w:rFonts w:ascii="宋体" w:hAnsi="宋体" w:cs="宋体" w:hint="eastAsia"/>
                <w:szCs w:val="21"/>
              </w:rPr>
              <w:t>9人</w:t>
            </w:r>
            <w:r w:rsidRPr="00282994">
              <w:rPr>
                <w:rFonts w:ascii="宋体" w:hAnsi="宋体" w:cs="宋体"/>
                <w:szCs w:val="21"/>
              </w:rPr>
              <w:t xml:space="preserve"> ，负责人</w:t>
            </w:r>
            <w:r w:rsidRPr="00282994">
              <w:rPr>
                <w:rFonts w:ascii="宋体" w:hAnsi="宋体" w:cs="宋体" w:hint="eastAsia"/>
                <w:szCs w:val="21"/>
              </w:rPr>
              <w:t>为</w:t>
            </w:r>
            <w:r>
              <w:rPr>
                <w:rFonts w:asciiTheme="minorEastAsia" w:eastAsiaTheme="minorEastAsia" w:hAnsiTheme="minorEastAsia" w:hint="eastAsia"/>
                <w:szCs w:val="21"/>
              </w:rPr>
              <w:t>王泽玮</w:t>
            </w:r>
          </w:p>
          <w:p w14:paraId="43840B1B" w14:textId="77777777" w:rsidR="0026660E" w:rsidRPr="00A3001F" w:rsidRDefault="0026660E" w:rsidP="0026660E">
            <w:pPr>
              <w:spacing w:line="360" w:lineRule="auto"/>
              <w:ind w:firstLineChars="100" w:firstLine="210"/>
              <w:rPr>
                <w:rFonts w:ascii="宋体" w:hAnsi="宋体" w:cs="宋体"/>
                <w:szCs w:val="21"/>
              </w:rPr>
            </w:pPr>
            <w:r w:rsidRPr="00282994">
              <w:rPr>
                <w:rFonts w:ascii="宋体" w:hAnsi="宋体" w:cs="宋体" w:hint="eastAsia"/>
                <w:szCs w:val="21"/>
              </w:rPr>
              <w:t>配</w:t>
            </w:r>
            <w:r w:rsidRPr="00282994">
              <w:rPr>
                <w:rFonts w:ascii="宋体" w:hAnsi="宋体" w:cs="宋体"/>
                <w:szCs w:val="21"/>
              </w:rPr>
              <w:t>送部</w:t>
            </w:r>
            <w:r>
              <w:rPr>
                <w:rFonts w:ascii="宋体" w:hAnsi="宋体" w:cs="宋体"/>
                <w:szCs w:val="21"/>
              </w:rPr>
              <w:t>主要职责是：</w:t>
            </w:r>
          </w:p>
          <w:p w14:paraId="3BAAE7DF" w14:textId="77777777" w:rsidR="0026660E" w:rsidRPr="00A3001F" w:rsidRDefault="0026660E" w:rsidP="0026660E">
            <w:pPr>
              <w:spacing w:line="360" w:lineRule="auto"/>
              <w:ind w:firstLineChars="100" w:firstLine="210"/>
              <w:rPr>
                <w:rFonts w:ascii="宋体" w:hAnsi="宋体" w:cs="宋体"/>
                <w:szCs w:val="21"/>
              </w:rPr>
            </w:pPr>
            <w:r w:rsidRPr="00A3001F">
              <w:rPr>
                <w:rFonts w:ascii="宋体" w:hAnsi="宋体" w:cs="宋体"/>
                <w:szCs w:val="21"/>
              </w:rPr>
              <w:t>1</w:t>
            </w:r>
            <w:r w:rsidRPr="00A3001F">
              <w:rPr>
                <w:rFonts w:ascii="宋体" w:hAnsi="宋体" w:cs="宋体" w:hint="eastAsia"/>
                <w:szCs w:val="21"/>
              </w:rPr>
              <w:t>)负责食品的定时配送；</w:t>
            </w:r>
          </w:p>
          <w:p w14:paraId="268E206B" w14:textId="77777777" w:rsidR="0026660E" w:rsidRPr="00A3001F" w:rsidRDefault="0026660E" w:rsidP="0026660E">
            <w:pPr>
              <w:spacing w:line="360" w:lineRule="auto"/>
              <w:rPr>
                <w:rFonts w:ascii="宋体" w:hAnsi="宋体" w:cs="宋体"/>
                <w:szCs w:val="21"/>
              </w:rPr>
            </w:pPr>
            <w:r w:rsidRPr="00A3001F">
              <w:rPr>
                <w:rFonts w:ascii="宋体" w:hAnsi="宋体" w:cs="宋体" w:hint="eastAsia"/>
                <w:szCs w:val="21"/>
              </w:rPr>
              <w:t xml:space="preserve"> </w:t>
            </w:r>
            <w:r w:rsidRPr="00A3001F">
              <w:rPr>
                <w:rFonts w:ascii="宋体" w:hAnsi="宋体" w:cs="宋体"/>
                <w:szCs w:val="21"/>
              </w:rPr>
              <w:t xml:space="preserve"> 2</w:t>
            </w:r>
            <w:r w:rsidRPr="00A3001F">
              <w:rPr>
                <w:rFonts w:ascii="宋体" w:hAnsi="宋体" w:cs="宋体" w:hint="eastAsia"/>
                <w:szCs w:val="21"/>
              </w:rPr>
              <w:t>)负责运输途中食品保鲜；</w:t>
            </w:r>
          </w:p>
          <w:p w14:paraId="357E6A82" w14:textId="77777777" w:rsidR="0026660E" w:rsidRPr="00A3001F" w:rsidRDefault="0026660E" w:rsidP="0026660E">
            <w:pPr>
              <w:spacing w:line="360" w:lineRule="auto"/>
              <w:ind w:firstLineChars="100" w:firstLine="210"/>
              <w:rPr>
                <w:rFonts w:ascii="宋体" w:hAnsi="宋体" w:cs="宋体"/>
                <w:szCs w:val="21"/>
              </w:rPr>
            </w:pPr>
            <w:r w:rsidRPr="00A3001F">
              <w:rPr>
                <w:rFonts w:ascii="宋体" w:hAnsi="宋体" w:cs="宋体"/>
                <w:szCs w:val="21"/>
              </w:rPr>
              <w:t>3</w:t>
            </w:r>
            <w:r w:rsidRPr="00A3001F">
              <w:rPr>
                <w:rFonts w:ascii="宋体" w:hAnsi="宋体" w:cs="宋体" w:hint="eastAsia"/>
                <w:szCs w:val="21"/>
              </w:rPr>
              <w:t>)负责车辆安全驾驶；</w:t>
            </w:r>
          </w:p>
          <w:p w14:paraId="4DC8DB90" w14:textId="77777777" w:rsidR="0026660E" w:rsidRPr="00A3001F" w:rsidRDefault="0026660E" w:rsidP="0026660E">
            <w:pPr>
              <w:spacing w:line="360" w:lineRule="auto"/>
              <w:ind w:firstLineChars="100" w:firstLine="210"/>
              <w:rPr>
                <w:rFonts w:ascii="宋体" w:hAnsi="宋体" w:cs="宋体"/>
                <w:szCs w:val="21"/>
              </w:rPr>
            </w:pPr>
            <w:r w:rsidRPr="00A3001F">
              <w:rPr>
                <w:rFonts w:ascii="宋体" w:hAnsi="宋体" w:cs="宋体"/>
                <w:szCs w:val="21"/>
              </w:rPr>
              <w:t>4</w:t>
            </w:r>
            <w:r w:rsidRPr="00A3001F">
              <w:rPr>
                <w:rFonts w:ascii="宋体" w:hAnsi="宋体" w:cs="宋体" w:hint="eastAsia"/>
                <w:szCs w:val="21"/>
              </w:rPr>
              <w:t>)负责路线合理选择；</w:t>
            </w:r>
          </w:p>
          <w:p w14:paraId="2D9BF117" w14:textId="77777777" w:rsidR="0026660E" w:rsidRPr="00A3001F" w:rsidRDefault="0026660E" w:rsidP="0026660E">
            <w:pPr>
              <w:spacing w:line="360" w:lineRule="auto"/>
              <w:ind w:firstLineChars="100" w:firstLine="210"/>
              <w:rPr>
                <w:rFonts w:ascii="宋体" w:hAnsi="宋体" w:cs="宋体"/>
                <w:szCs w:val="21"/>
              </w:rPr>
            </w:pPr>
            <w:r w:rsidRPr="00A3001F">
              <w:rPr>
                <w:rFonts w:ascii="宋体" w:hAnsi="宋体" w:cs="宋体" w:hint="eastAsia"/>
                <w:szCs w:val="21"/>
              </w:rPr>
              <w:t>5)参与不合格品的评审，制定纠正和预防措施并组织实施；</w:t>
            </w:r>
          </w:p>
          <w:p w14:paraId="527CC7A9" w14:textId="77777777" w:rsidR="0026660E" w:rsidRPr="00A3001F" w:rsidRDefault="0026660E" w:rsidP="0026660E">
            <w:pPr>
              <w:spacing w:line="360" w:lineRule="auto"/>
              <w:ind w:firstLineChars="100" w:firstLine="210"/>
              <w:rPr>
                <w:rFonts w:ascii="宋体" w:hAnsi="宋体" w:cs="宋体"/>
                <w:szCs w:val="21"/>
              </w:rPr>
            </w:pPr>
            <w:r w:rsidRPr="00A3001F">
              <w:rPr>
                <w:rFonts w:ascii="宋体" w:hAnsi="宋体" w:cs="宋体" w:hint="eastAsia"/>
                <w:szCs w:val="21"/>
              </w:rPr>
              <w:t>6)负责在制品及成品中转的防护、搬运、标识工作；</w:t>
            </w:r>
          </w:p>
          <w:p w14:paraId="1804831A" w14:textId="77777777" w:rsidR="0026660E" w:rsidRPr="00A3001F" w:rsidRDefault="0026660E" w:rsidP="0026660E">
            <w:pPr>
              <w:spacing w:line="360" w:lineRule="auto"/>
              <w:ind w:firstLineChars="100" w:firstLine="210"/>
              <w:rPr>
                <w:rFonts w:ascii="宋体" w:hAnsi="宋体" w:cs="宋体"/>
                <w:szCs w:val="21"/>
              </w:rPr>
            </w:pPr>
            <w:r w:rsidRPr="00A3001F">
              <w:rPr>
                <w:rFonts w:ascii="宋体" w:hAnsi="宋体" w:cs="宋体" w:hint="eastAsia"/>
                <w:szCs w:val="21"/>
              </w:rPr>
              <w:t>7)参与制定配送操作规程、作业指导书、并组织实施；</w:t>
            </w:r>
          </w:p>
          <w:p w14:paraId="002634B8" w14:textId="77777777" w:rsidR="0026660E" w:rsidRPr="00A3001F" w:rsidRDefault="0026660E" w:rsidP="0026660E">
            <w:pPr>
              <w:spacing w:line="360" w:lineRule="auto"/>
              <w:ind w:firstLineChars="100" w:firstLine="210"/>
              <w:rPr>
                <w:rFonts w:ascii="宋体" w:hAnsi="宋体" w:cs="宋体"/>
                <w:szCs w:val="21"/>
              </w:rPr>
            </w:pPr>
            <w:r w:rsidRPr="00A3001F">
              <w:rPr>
                <w:rFonts w:ascii="宋体" w:hAnsi="宋体" w:cs="宋体" w:hint="eastAsia"/>
                <w:szCs w:val="21"/>
              </w:rPr>
              <w:t>8)监督检查加工各种记录是否具备并按规定进行记录并对其进行认真审核；</w:t>
            </w:r>
          </w:p>
          <w:p w14:paraId="54C13A21" w14:textId="77777777" w:rsidR="0026660E" w:rsidRPr="00A3001F" w:rsidRDefault="0026660E" w:rsidP="0026660E">
            <w:pPr>
              <w:spacing w:line="360" w:lineRule="auto"/>
              <w:ind w:firstLineChars="100" w:firstLine="210"/>
              <w:rPr>
                <w:rFonts w:ascii="宋体" w:hAnsi="宋体" w:cs="宋体"/>
                <w:szCs w:val="21"/>
              </w:rPr>
            </w:pPr>
            <w:r w:rsidRPr="00A3001F">
              <w:rPr>
                <w:rFonts w:ascii="宋体" w:hAnsi="宋体" w:cs="宋体" w:hint="eastAsia"/>
                <w:szCs w:val="21"/>
              </w:rPr>
              <w:t>9)监督检查加工作业人员严格按作业指导书及配送流程作业，负责监督检查监控纠偏、验证等过程的正确性；</w:t>
            </w:r>
          </w:p>
          <w:p w14:paraId="13DFE22D" w14:textId="77777777" w:rsidR="0026660E" w:rsidRPr="00A3001F" w:rsidRDefault="0026660E" w:rsidP="0026660E">
            <w:pPr>
              <w:spacing w:line="360" w:lineRule="auto"/>
              <w:ind w:firstLineChars="100" w:firstLine="210"/>
              <w:rPr>
                <w:rFonts w:ascii="宋体" w:hAnsi="宋体" w:cs="宋体"/>
                <w:szCs w:val="21"/>
              </w:rPr>
            </w:pPr>
            <w:r w:rsidRPr="00A3001F">
              <w:rPr>
                <w:rFonts w:ascii="宋体" w:hAnsi="宋体" w:cs="宋体" w:hint="eastAsia"/>
                <w:szCs w:val="21"/>
              </w:rPr>
              <w:t>1</w:t>
            </w:r>
            <w:r>
              <w:rPr>
                <w:rFonts w:ascii="宋体" w:hAnsi="宋体" w:cs="宋体"/>
                <w:szCs w:val="21"/>
              </w:rPr>
              <w:t>0</w:t>
            </w:r>
            <w:r w:rsidRPr="00A3001F">
              <w:rPr>
                <w:rFonts w:ascii="宋体" w:hAnsi="宋体" w:cs="宋体" w:hint="eastAsia"/>
                <w:szCs w:val="21"/>
              </w:rPr>
              <w:t>)参与公司对实现管理体系预期目标的内外部环境和相关方进行监视和评审，识别出公司需应对的风险和机遇，实施应对风险和机遇的措施,评价有效性。</w:t>
            </w:r>
          </w:p>
          <w:p w14:paraId="6C6B2645" w14:textId="2716EBC3" w:rsidR="0026660E" w:rsidRPr="00D54842" w:rsidRDefault="0026660E" w:rsidP="0026660E">
            <w:pPr>
              <w:spacing w:line="360" w:lineRule="auto"/>
              <w:ind w:firstLineChars="100" w:firstLine="210"/>
              <w:rPr>
                <w:rFonts w:asciiTheme="minorEastAsia" w:eastAsiaTheme="minorEastAsia" w:hAnsiTheme="minorEastAsia"/>
                <w:szCs w:val="21"/>
              </w:rPr>
            </w:pPr>
          </w:p>
        </w:tc>
        <w:tc>
          <w:tcPr>
            <w:tcW w:w="1247" w:type="dxa"/>
          </w:tcPr>
          <w:p w14:paraId="73C033EC" w14:textId="77777777" w:rsidR="0026660E" w:rsidRDefault="0026660E" w:rsidP="0026660E">
            <w:r>
              <w:lastRenderedPageBreak/>
              <w:sym w:font="Wingdings" w:char="00FE"/>
            </w:r>
            <w:r>
              <w:rPr>
                <w:rFonts w:hint="eastAsia"/>
              </w:rPr>
              <w:t>符合</w:t>
            </w:r>
          </w:p>
          <w:p w14:paraId="2F94E59D" w14:textId="77777777" w:rsidR="0026660E" w:rsidRDefault="0026660E" w:rsidP="0026660E">
            <w:r>
              <w:sym w:font="Wingdings" w:char="00A8"/>
            </w:r>
            <w:r>
              <w:rPr>
                <w:rFonts w:hint="eastAsia"/>
              </w:rPr>
              <w:t>不符合</w:t>
            </w:r>
          </w:p>
          <w:p w14:paraId="65A80ECA" w14:textId="3D154336" w:rsidR="0026660E" w:rsidRDefault="0026660E" w:rsidP="0026660E"/>
        </w:tc>
      </w:tr>
      <w:tr w:rsidR="0026660E" w14:paraId="4BD27F4A" w14:textId="77777777" w:rsidTr="004746FE">
        <w:trPr>
          <w:trHeight w:val="986"/>
        </w:trPr>
        <w:tc>
          <w:tcPr>
            <w:tcW w:w="1413" w:type="dxa"/>
          </w:tcPr>
          <w:p w14:paraId="1F0DE216" w14:textId="13F24BC0" w:rsidR="0026660E" w:rsidRDefault="0026660E" w:rsidP="0026660E">
            <w:r>
              <w:rPr>
                <w:rFonts w:hint="eastAsia"/>
              </w:rPr>
              <w:lastRenderedPageBreak/>
              <w:t>食品安全管理体系目标及</w:t>
            </w:r>
            <w:r>
              <w:t>方针</w:t>
            </w:r>
          </w:p>
        </w:tc>
        <w:tc>
          <w:tcPr>
            <w:tcW w:w="1843" w:type="dxa"/>
          </w:tcPr>
          <w:p w14:paraId="6B4E0216" w14:textId="77777777" w:rsidR="0026660E" w:rsidRDefault="0026660E" w:rsidP="0026660E">
            <w:r>
              <w:t>F6.2</w:t>
            </w:r>
          </w:p>
          <w:p w14:paraId="72A727A1" w14:textId="404EA6EC" w:rsidR="0026660E" w:rsidRDefault="0026660E" w:rsidP="0026660E">
            <w:r>
              <w:rPr>
                <w:rFonts w:asciiTheme="minorEastAsia" w:eastAsiaTheme="minorEastAsia" w:hAnsiTheme="minorEastAsia" w:hint="eastAsia"/>
                <w:color w:val="000000"/>
                <w:szCs w:val="21"/>
              </w:rPr>
              <w:t>H (V1.0)</w:t>
            </w:r>
            <w:r>
              <w:t>2.4.2</w:t>
            </w:r>
          </w:p>
        </w:tc>
        <w:tc>
          <w:tcPr>
            <w:tcW w:w="10206" w:type="dxa"/>
          </w:tcPr>
          <w:p w14:paraId="726ECF8E" w14:textId="77777777" w:rsidR="0026660E" w:rsidRPr="00842990" w:rsidRDefault="0026660E" w:rsidP="0026660E">
            <w:pPr>
              <w:rPr>
                <w:szCs w:val="21"/>
                <w:u w:val="single"/>
              </w:rPr>
            </w:pPr>
            <w:r>
              <w:rPr>
                <w:rFonts w:hint="eastAsia"/>
              </w:rPr>
              <w:t>最</w:t>
            </w:r>
            <w:r w:rsidRPr="00842990">
              <w:rPr>
                <w:rFonts w:hint="eastAsia"/>
                <w:szCs w:val="21"/>
              </w:rPr>
              <w:t>高管理者制定了文件化的食品安全方针：</w:t>
            </w:r>
          </w:p>
          <w:p w14:paraId="75E4398D" w14:textId="6740B2DA" w:rsidR="0026660E" w:rsidRPr="00842990" w:rsidRDefault="0026660E" w:rsidP="0026660E">
            <w:pPr>
              <w:autoSpaceDE w:val="0"/>
              <w:autoSpaceDN w:val="0"/>
              <w:spacing w:line="440" w:lineRule="exact"/>
              <w:rPr>
                <w:szCs w:val="21"/>
                <w:u w:val="single"/>
              </w:rPr>
            </w:pPr>
            <w:r w:rsidRPr="00842990">
              <w:rPr>
                <w:rFonts w:hint="eastAsia"/>
                <w:szCs w:val="21"/>
                <w:u w:val="single"/>
              </w:rPr>
              <w:t xml:space="preserve">  </w:t>
            </w:r>
            <w:r w:rsidR="00442B02" w:rsidRPr="00842990">
              <w:rPr>
                <w:rFonts w:ascii="宋体" w:hAnsi="宋体" w:cs="宋体" w:hint="eastAsia"/>
                <w:szCs w:val="21"/>
                <w:u w:val="single"/>
              </w:rPr>
              <w:t>绿色精品 、健康人生；不断改进，持续发展</w:t>
            </w:r>
            <w:r w:rsidRPr="00842990">
              <w:rPr>
                <w:rFonts w:ascii="宋体" w:hAnsi="宋体" w:cs="宋体" w:hint="eastAsia"/>
                <w:bCs/>
                <w:szCs w:val="21"/>
                <w:u w:val="single"/>
              </w:rPr>
              <w:t>。</w:t>
            </w:r>
            <w:r w:rsidRPr="00842990">
              <w:rPr>
                <w:rFonts w:hint="eastAsia"/>
                <w:szCs w:val="21"/>
                <w:u w:val="single"/>
              </w:rPr>
              <w:t xml:space="preserve"> </w:t>
            </w:r>
          </w:p>
          <w:p w14:paraId="201D6B81" w14:textId="5DC8F33C" w:rsidR="0026660E" w:rsidRDefault="0026660E" w:rsidP="0026660E">
            <w:r>
              <w:fldChar w:fldCharType="begin"/>
            </w:r>
            <w:r>
              <w:instrText xml:space="preserve"> eq \o\ac(□,√)</w:instrText>
            </w:r>
            <w:r>
              <w:fldChar w:fldCharType="end"/>
            </w:r>
            <w:r>
              <w:rPr>
                <w:rFonts w:hint="eastAsia"/>
              </w:rPr>
              <w:t xml:space="preserve"> </w:t>
            </w:r>
            <w:r>
              <w:rPr>
                <w:rFonts w:hint="eastAsia"/>
              </w:rPr>
              <w:t>适应企业的宗旨和环境；</w:t>
            </w:r>
          </w:p>
          <w:p w14:paraId="23B20384" w14:textId="1C1862BF" w:rsidR="0026660E" w:rsidRDefault="0026660E" w:rsidP="0026660E">
            <w:r>
              <w:fldChar w:fldCharType="begin"/>
            </w:r>
            <w:r>
              <w:instrText xml:space="preserve"> eq \o\ac(□,√)</w:instrText>
            </w:r>
            <w:r>
              <w:fldChar w:fldCharType="end"/>
            </w:r>
            <w:r>
              <w:rPr>
                <w:rFonts w:hint="eastAsia"/>
              </w:rPr>
              <w:t xml:space="preserve"> </w:t>
            </w:r>
            <w:r>
              <w:rPr>
                <w:rFonts w:hint="eastAsia"/>
              </w:rPr>
              <w:t>为制定和评审食品安全目标提供框架；</w:t>
            </w:r>
          </w:p>
          <w:p w14:paraId="7F3D95A6" w14:textId="70393B97" w:rsidR="0026660E" w:rsidRDefault="0026660E" w:rsidP="0026660E">
            <w:r>
              <w:fldChar w:fldCharType="begin"/>
            </w:r>
            <w:r>
              <w:instrText xml:space="preserve"> eq \o\ac(□,√)</w:instrText>
            </w:r>
            <w:r>
              <w:fldChar w:fldCharType="end"/>
            </w:r>
            <w:r>
              <w:rPr>
                <w:rFonts w:hint="eastAsia"/>
              </w:rPr>
              <w:t xml:space="preserve"> </w:t>
            </w:r>
            <w:r>
              <w:rPr>
                <w:rFonts w:hint="eastAsia"/>
              </w:rPr>
              <w:t>包含满足法律法规要求和顾客要求相关的食品安全承诺；</w:t>
            </w:r>
          </w:p>
          <w:p w14:paraId="78A2F212" w14:textId="4ED919CB" w:rsidR="0026660E" w:rsidRDefault="0026660E" w:rsidP="0026660E">
            <w:r>
              <w:fldChar w:fldCharType="begin"/>
            </w:r>
            <w:r>
              <w:instrText xml:space="preserve"> eq \o\ac(□,√)</w:instrText>
            </w:r>
            <w:r>
              <w:fldChar w:fldCharType="end"/>
            </w:r>
            <w:r>
              <w:rPr>
                <w:rFonts w:hint="eastAsia"/>
              </w:rPr>
              <w:t xml:space="preserve"> </w:t>
            </w:r>
            <w:r>
              <w:rPr>
                <w:rFonts w:hint="eastAsia"/>
              </w:rPr>
              <w:t>包括持续改进</w:t>
            </w:r>
            <w:r>
              <w:rPr>
                <w:rFonts w:hint="eastAsia"/>
              </w:rPr>
              <w:t>HACCP</w:t>
            </w:r>
            <w:r>
              <w:rPr>
                <w:rFonts w:hint="eastAsia"/>
              </w:rPr>
              <w:t>体系的承诺；</w:t>
            </w:r>
            <w:r>
              <w:rPr>
                <w:rFonts w:hint="eastAsia"/>
              </w:rPr>
              <w:t xml:space="preserve"> </w:t>
            </w:r>
          </w:p>
          <w:p w14:paraId="1E2D849E" w14:textId="3A8CDBF1" w:rsidR="0026660E" w:rsidRDefault="0026660E" w:rsidP="0026660E">
            <w:r>
              <w:fldChar w:fldCharType="begin"/>
            </w:r>
            <w:r>
              <w:instrText xml:space="preserve"> eq \o\ac(□,√)</w:instrText>
            </w:r>
            <w:r>
              <w:fldChar w:fldCharType="end"/>
            </w:r>
            <w:r>
              <w:rPr>
                <w:rFonts w:hint="eastAsia"/>
              </w:rPr>
              <w:t xml:space="preserve"> </w:t>
            </w:r>
            <w:r>
              <w:rPr>
                <w:rFonts w:hint="eastAsia"/>
              </w:rPr>
              <w:t>确保满足食品安全相关的能力需求；</w:t>
            </w:r>
          </w:p>
          <w:p w14:paraId="5345606A" w14:textId="75FCFD54" w:rsidR="0026660E" w:rsidRDefault="0026660E" w:rsidP="0026660E">
            <w:r>
              <w:fldChar w:fldCharType="begin"/>
            </w:r>
            <w:r>
              <w:instrText xml:space="preserve"> eq \o\ac(□,√)</w:instrText>
            </w:r>
            <w:r>
              <w:fldChar w:fldCharType="end"/>
            </w:r>
            <w:r>
              <w:rPr>
                <w:rFonts w:hint="eastAsia"/>
              </w:rPr>
              <w:t xml:space="preserve"> </w:t>
            </w:r>
            <w:r>
              <w:rPr>
                <w:rFonts w:hint="eastAsia"/>
              </w:rPr>
              <w:t>在持续适宜性方面得到评审。</w:t>
            </w:r>
          </w:p>
          <w:p w14:paraId="27909322" w14:textId="21DEEA04" w:rsidR="0026660E" w:rsidRDefault="0026660E" w:rsidP="0026660E">
            <w:r>
              <w:fldChar w:fldCharType="begin"/>
            </w:r>
            <w:r>
              <w:instrText xml:space="preserve"> eq \o\ac(□,√)</w:instrText>
            </w:r>
            <w:r>
              <w:fldChar w:fldCharType="end"/>
            </w:r>
            <w:r>
              <w:rPr>
                <w:rFonts w:hint="eastAsia"/>
              </w:rPr>
              <w:t>在组织内得到沟通、理解和应用，通过：展板</w:t>
            </w:r>
            <w:r>
              <w:rPr>
                <w:rFonts w:hint="eastAsia"/>
              </w:rPr>
              <w:t xml:space="preserve">  </w:t>
            </w:r>
            <w:r>
              <w:fldChar w:fldCharType="begin"/>
            </w:r>
            <w:r>
              <w:instrText xml:space="preserve"> eq \o\ac(□,√)</w:instrText>
            </w:r>
            <w:r>
              <w:fldChar w:fldCharType="end"/>
            </w:r>
            <w:r>
              <w:rPr>
                <w:rFonts w:hint="eastAsia"/>
              </w:rPr>
              <w:t>标语</w:t>
            </w:r>
            <w:r>
              <w:rPr>
                <w:rFonts w:hint="eastAsia"/>
              </w:rPr>
              <w:t xml:space="preserve">  </w:t>
            </w:r>
            <w:r>
              <w:fldChar w:fldCharType="begin"/>
            </w:r>
            <w:r>
              <w:instrText xml:space="preserve"> eq \o\ac(□,√)</w:instrText>
            </w:r>
            <w:r>
              <w:fldChar w:fldCharType="end"/>
            </w:r>
            <w:r>
              <w:rPr>
                <w:rFonts w:hint="eastAsia"/>
              </w:rPr>
              <w:t>会议</w:t>
            </w:r>
            <w:r>
              <w:rPr>
                <w:rFonts w:hint="eastAsia"/>
              </w:rPr>
              <w:t xml:space="preserve">  </w:t>
            </w:r>
            <w:r>
              <w:rPr>
                <w:rFonts w:hint="eastAsia"/>
              </w:rPr>
              <w:t>□文件发放</w:t>
            </w:r>
            <w:r>
              <w:rPr>
                <w:rFonts w:hint="eastAsia"/>
              </w:rPr>
              <w:t xml:space="preserve">   </w:t>
            </w:r>
            <w:r>
              <w:rPr>
                <w:rFonts w:hint="eastAsia"/>
              </w:rPr>
              <w:t>□其他</w:t>
            </w:r>
            <w:r>
              <w:rPr>
                <w:rFonts w:hint="eastAsia"/>
              </w:rPr>
              <w:t xml:space="preserve">  </w:t>
            </w:r>
          </w:p>
          <w:p w14:paraId="4F571AEA" w14:textId="26734896" w:rsidR="0026660E" w:rsidRDefault="0026660E" w:rsidP="0026660E">
            <w:pPr>
              <w:rPr>
                <w:rFonts w:asciiTheme="minorEastAsia" w:eastAsiaTheme="minorEastAsia" w:hAnsiTheme="minorEastAsia"/>
                <w:szCs w:val="21"/>
              </w:rPr>
            </w:pPr>
            <w:r>
              <w:fldChar w:fldCharType="begin"/>
            </w:r>
            <w:r>
              <w:instrText xml:space="preserve"> eq \o\ac(□,√)</w:instrText>
            </w:r>
            <w:r>
              <w:fldChar w:fldCharType="end"/>
            </w:r>
            <w:r>
              <w:rPr>
                <w:rFonts w:hint="eastAsia"/>
              </w:rPr>
              <w:t>在相关方有需要时提供。通过：□网站</w:t>
            </w:r>
            <w:r>
              <w:rPr>
                <w:rFonts w:hint="eastAsia"/>
              </w:rPr>
              <w:t xml:space="preserve"> </w:t>
            </w:r>
            <w:r>
              <w:fldChar w:fldCharType="begin"/>
            </w:r>
            <w:r>
              <w:instrText xml:space="preserve"> eq \o\ac(□,√)</w:instrText>
            </w:r>
            <w:r>
              <w:fldChar w:fldCharType="end"/>
            </w:r>
            <w:r>
              <w:rPr>
                <w:rFonts w:hint="eastAsia"/>
              </w:rPr>
              <w:t>宣传册</w:t>
            </w:r>
            <w:r>
              <w:rPr>
                <w:rFonts w:hint="eastAsia"/>
              </w:rPr>
              <w:t xml:space="preserve"> </w:t>
            </w:r>
            <w:r>
              <w:rPr>
                <w:rFonts w:hint="eastAsia"/>
              </w:rPr>
              <w:t>□其他</w:t>
            </w:r>
          </w:p>
          <w:p w14:paraId="326DC796" w14:textId="77777777" w:rsidR="0026660E" w:rsidRDefault="0026660E" w:rsidP="0026660E">
            <w:pPr>
              <w:rPr>
                <w:rFonts w:asciiTheme="minorEastAsia" w:eastAsiaTheme="minorEastAsia" w:hAnsiTheme="minorEastAsia"/>
                <w:szCs w:val="21"/>
              </w:rPr>
            </w:pPr>
          </w:p>
          <w:p w14:paraId="3E2FCF12" w14:textId="3847B815" w:rsidR="0026660E" w:rsidRPr="002F32CD" w:rsidRDefault="0026660E" w:rsidP="0026660E">
            <w:pPr>
              <w:rPr>
                <w:rFonts w:asciiTheme="minorEastAsia" w:eastAsiaTheme="minorEastAsia" w:hAnsiTheme="minorEastAsia"/>
                <w:szCs w:val="21"/>
              </w:rPr>
            </w:pPr>
            <w:r>
              <w:rPr>
                <w:rFonts w:asciiTheme="minorEastAsia" w:eastAsiaTheme="minorEastAsia" w:hAnsiTheme="minorEastAsia" w:hint="eastAsia"/>
                <w:szCs w:val="21"/>
              </w:rPr>
              <w:t>销</w:t>
            </w:r>
            <w:r>
              <w:rPr>
                <w:rFonts w:asciiTheme="minorEastAsia" w:eastAsiaTheme="minorEastAsia" w:hAnsiTheme="minorEastAsia"/>
                <w:szCs w:val="21"/>
              </w:rPr>
              <w:t>售</w:t>
            </w:r>
            <w:r w:rsidRPr="002F32CD">
              <w:rPr>
                <w:rFonts w:asciiTheme="minorEastAsia" w:eastAsiaTheme="minorEastAsia" w:hAnsiTheme="minorEastAsia"/>
                <w:szCs w:val="21"/>
              </w:rPr>
              <w:t>部</w:t>
            </w:r>
            <w:r w:rsidRPr="002F32CD">
              <w:rPr>
                <w:rFonts w:asciiTheme="minorEastAsia" w:eastAsiaTheme="minorEastAsia" w:hAnsiTheme="minorEastAsia" w:hint="eastAsia"/>
                <w:szCs w:val="21"/>
              </w:rPr>
              <w:t>涉及的目标及完成情况：</w:t>
            </w:r>
          </w:p>
          <w:tbl>
            <w:tblPr>
              <w:tblStyle w:val="a9"/>
              <w:tblW w:w="0" w:type="auto"/>
              <w:tblLayout w:type="fixed"/>
              <w:tblLook w:val="04A0" w:firstRow="1" w:lastRow="0" w:firstColumn="1" w:lastColumn="0" w:noHBand="0" w:noVBand="1"/>
            </w:tblPr>
            <w:tblGrid>
              <w:gridCol w:w="2574"/>
              <w:gridCol w:w="3119"/>
              <w:gridCol w:w="1275"/>
              <w:gridCol w:w="2127"/>
            </w:tblGrid>
            <w:tr w:rsidR="0026660E" w:rsidRPr="002F32CD" w14:paraId="190529C8" w14:textId="77777777" w:rsidTr="008C1DCD">
              <w:trPr>
                <w:trHeight w:val="639"/>
              </w:trPr>
              <w:tc>
                <w:tcPr>
                  <w:tcW w:w="2574" w:type="dxa"/>
                </w:tcPr>
                <w:p w14:paraId="2EB9EAF8" w14:textId="77777777" w:rsidR="0026660E" w:rsidRPr="002F32CD" w:rsidRDefault="0026660E" w:rsidP="0026660E">
                  <w:pPr>
                    <w:rPr>
                      <w:rFonts w:asciiTheme="minorEastAsia" w:eastAsiaTheme="minorEastAsia" w:hAnsiTheme="minorEastAsia"/>
                      <w:color w:val="000000"/>
                      <w:szCs w:val="21"/>
                    </w:rPr>
                  </w:pPr>
                  <w:r w:rsidRPr="002F32CD">
                    <w:rPr>
                      <w:rFonts w:asciiTheme="minorEastAsia" w:eastAsiaTheme="minorEastAsia" w:hAnsiTheme="minorEastAsia" w:hint="eastAsia"/>
                      <w:b/>
                      <w:szCs w:val="21"/>
                    </w:rPr>
                    <w:t>考核目标</w:t>
                  </w:r>
                </w:p>
              </w:tc>
              <w:tc>
                <w:tcPr>
                  <w:tcW w:w="3119" w:type="dxa"/>
                </w:tcPr>
                <w:p w14:paraId="2D77EB09" w14:textId="77777777" w:rsidR="0026660E" w:rsidRPr="002F32CD" w:rsidRDefault="0026660E" w:rsidP="0026660E">
                  <w:pPr>
                    <w:rPr>
                      <w:rFonts w:asciiTheme="minorEastAsia" w:eastAsiaTheme="minorEastAsia" w:hAnsiTheme="minorEastAsia"/>
                      <w:color w:val="000000"/>
                      <w:szCs w:val="21"/>
                    </w:rPr>
                  </w:pPr>
                  <w:r w:rsidRPr="002F32CD">
                    <w:rPr>
                      <w:rFonts w:asciiTheme="minorEastAsia" w:eastAsiaTheme="minorEastAsia" w:hAnsiTheme="minorEastAsia" w:hint="eastAsia"/>
                      <w:color w:val="000000"/>
                      <w:szCs w:val="21"/>
                    </w:rPr>
                    <w:t>统</w:t>
                  </w:r>
                  <w:r w:rsidRPr="002F32CD">
                    <w:rPr>
                      <w:rFonts w:asciiTheme="minorEastAsia" w:eastAsiaTheme="minorEastAsia" w:hAnsiTheme="minorEastAsia"/>
                      <w:color w:val="000000"/>
                      <w:szCs w:val="21"/>
                    </w:rPr>
                    <w:t>计方法</w:t>
                  </w:r>
                </w:p>
              </w:tc>
              <w:tc>
                <w:tcPr>
                  <w:tcW w:w="1275" w:type="dxa"/>
                </w:tcPr>
                <w:p w14:paraId="2A570241" w14:textId="4746A43E" w:rsidR="0026660E" w:rsidRPr="002F32CD" w:rsidRDefault="0026660E" w:rsidP="0026660E">
                  <w:pPr>
                    <w:rPr>
                      <w:rFonts w:asciiTheme="minorEastAsia" w:eastAsiaTheme="minorEastAsia" w:hAnsiTheme="minorEastAsia"/>
                      <w:color w:val="000000"/>
                      <w:szCs w:val="21"/>
                    </w:rPr>
                  </w:pPr>
                  <w:r w:rsidRPr="002F32CD">
                    <w:rPr>
                      <w:rFonts w:asciiTheme="minorEastAsia" w:eastAsiaTheme="minorEastAsia" w:hAnsiTheme="minorEastAsia" w:hint="eastAsia"/>
                      <w:color w:val="000000"/>
                      <w:szCs w:val="21"/>
                    </w:rPr>
                    <w:t>频</w:t>
                  </w:r>
                  <w:r w:rsidRPr="002F32CD">
                    <w:rPr>
                      <w:rFonts w:asciiTheme="minorEastAsia" w:eastAsiaTheme="minorEastAsia" w:hAnsiTheme="minorEastAsia"/>
                      <w:color w:val="000000"/>
                      <w:szCs w:val="21"/>
                    </w:rPr>
                    <w:t>率</w:t>
                  </w:r>
                </w:p>
              </w:tc>
              <w:tc>
                <w:tcPr>
                  <w:tcW w:w="2127" w:type="dxa"/>
                </w:tcPr>
                <w:p w14:paraId="1B03CD0C" w14:textId="263A6C3C" w:rsidR="0026660E" w:rsidRPr="002F32CD" w:rsidRDefault="0026660E" w:rsidP="0026660E">
                  <w:pPr>
                    <w:rPr>
                      <w:rFonts w:asciiTheme="minorEastAsia" w:eastAsiaTheme="minorEastAsia" w:hAnsiTheme="minorEastAsia"/>
                      <w:color w:val="000000"/>
                      <w:szCs w:val="21"/>
                    </w:rPr>
                  </w:pPr>
                  <w:r w:rsidRPr="002F32CD">
                    <w:rPr>
                      <w:rFonts w:asciiTheme="minorEastAsia" w:eastAsiaTheme="minorEastAsia" w:hAnsiTheme="minorEastAsia" w:hint="eastAsia"/>
                      <w:color w:val="000000"/>
                      <w:szCs w:val="21"/>
                    </w:rPr>
                    <w:t>结</w:t>
                  </w:r>
                  <w:r w:rsidRPr="002F32CD">
                    <w:rPr>
                      <w:rFonts w:asciiTheme="minorEastAsia" w:eastAsiaTheme="minorEastAsia" w:hAnsiTheme="minorEastAsia"/>
                      <w:color w:val="000000"/>
                      <w:szCs w:val="21"/>
                    </w:rPr>
                    <w:t>果</w:t>
                  </w:r>
                </w:p>
                <w:p w14:paraId="6C8081EC" w14:textId="10078998" w:rsidR="0026660E" w:rsidRPr="002F32CD" w:rsidRDefault="0026660E" w:rsidP="00EB73AA">
                  <w:pPr>
                    <w:rPr>
                      <w:rFonts w:asciiTheme="minorEastAsia" w:eastAsiaTheme="minorEastAsia" w:hAnsiTheme="minorEastAsia"/>
                      <w:color w:val="000000"/>
                      <w:szCs w:val="21"/>
                    </w:rPr>
                  </w:pPr>
                  <w:r w:rsidRPr="002F32CD">
                    <w:rPr>
                      <w:rFonts w:asciiTheme="minorEastAsia" w:eastAsiaTheme="minorEastAsia" w:hAnsiTheme="minorEastAsia" w:hint="eastAsia"/>
                      <w:color w:val="000000"/>
                      <w:szCs w:val="21"/>
                    </w:rPr>
                    <w:t>（2021年</w:t>
                  </w:r>
                  <w:r w:rsidR="00EB73AA">
                    <w:rPr>
                      <w:rFonts w:asciiTheme="minorEastAsia" w:eastAsiaTheme="minorEastAsia" w:hAnsiTheme="minorEastAsia"/>
                      <w:color w:val="000000"/>
                      <w:szCs w:val="21"/>
                    </w:rPr>
                    <w:t>1</w:t>
                  </w:r>
                  <w:r w:rsidRPr="002F32CD">
                    <w:rPr>
                      <w:rFonts w:asciiTheme="minorEastAsia" w:eastAsiaTheme="minorEastAsia" w:hAnsiTheme="minorEastAsia" w:hint="eastAsia"/>
                      <w:color w:val="000000"/>
                      <w:szCs w:val="21"/>
                    </w:rPr>
                    <w:t>~</w:t>
                  </w:r>
                  <w:r w:rsidR="00EB73AA">
                    <w:rPr>
                      <w:rFonts w:asciiTheme="minorEastAsia" w:eastAsiaTheme="minorEastAsia" w:hAnsiTheme="minorEastAsia"/>
                      <w:color w:val="000000"/>
                      <w:szCs w:val="21"/>
                    </w:rPr>
                    <w:t>9</w:t>
                  </w:r>
                  <w:r w:rsidRPr="002F32CD">
                    <w:rPr>
                      <w:rFonts w:asciiTheme="minorEastAsia" w:eastAsiaTheme="minorEastAsia" w:hAnsiTheme="minorEastAsia" w:hint="eastAsia"/>
                      <w:color w:val="000000"/>
                      <w:szCs w:val="21"/>
                    </w:rPr>
                    <w:t>月</w:t>
                  </w:r>
                  <w:r w:rsidRPr="002F32CD">
                    <w:rPr>
                      <w:rFonts w:asciiTheme="minorEastAsia" w:eastAsiaTheme="minorEastAsia" w:hAnsiTheme="minorEastAsia"/>
                      <w:color w:val="000000"/>
                      <w:szCs w:val="21"/>
                    </w:rPr>
                    <w:t>）</w:t>
                  </w:r>
                </w:p>
              </w:tc>
            </w:tr>
            <w:tr w:rsidR="00EB73AA" w:rsidRPr="002F32CD" w14:paraId="6611F9D5" w14:textId="77777777" w:rsidTr="00BA50A7">
              <w:tc>
                <w:tcPr>
                  <w:tcW w:w="2574" w:type="dxa"/>
                  <w:vAlign w:val="center"/>
                </w:tcPr>
                <w:p w14:paraId="403FFEE6" w14:textId="2681F0B5" w:rsidR="00EB73AA" w:rsidRPr="002F32CD" w:rsidRDefault="00EB73AA" w:rsidP="00EB73AA">
                  <w:pPr>
                    <w:rPr>
                      <w:rFonts w:asciiTheme="minorEastAsia" w:eastAsiaTheme="minorEastAsia" w:hAnsiTheme="minorEastAsia"/>
                      <w:color w:val="000000"/>
                      <w:szCs w:val="21"/>
                    </w:rPr>
                  </w:pPr>
                  <w:r>
                    <w:rPr>
                      <w:rFonts w:hint="eastAsia"/>
                      <w:szCs w:val="21"/>
                    </w:rPr>
                    <w:t>配送及时率</w:t>
                  </w:r>
                  <w:r>
                    <w:rPr>
                      <w:rFonts w:hint="eastAsia"/>
                      <w:szCs w:val="21"/>
                    </w:rPr>
                    <w:t>100%</w:t>
                  </w:r>
                  <w:r>
                    <w:rPr>
                      <w:rFonts w:hint="eastAsia"/>
                      <w:szCs w:val="21"/>
                    </w:rPr>
                    <w:t>；</w:t>
                  </w:r>
                </w:p>
              </w:tc>
              <w:tc>
                <w:tcPr>
                  <w:tcW w:w="3119" w:type="dxa"/>
                  <w:vAlign w:val="center"/>
                </w:tcPr>
                <w:p w14:paraId="72229BBD" w14:textId="61FC2505" w:rsidR="00EB73AA" w:rsidRPr="002F32CD" w:rsidRDefault="00EB73AA" w:rsidP="00EB73AA">
                  <w:pPr>
                    <w:rPr>
                      <w:rFonts w:asciiTheme="minorEastAsia" w:eastAsiaTheme="minorEastAsia" w:hAnsiTheme="minorEastAsia"/>
                      <w:color w:val="000000"/>
                      <w:szCs w:val="21"/>
                    </w:rPr>
                  </w:pPr>
                  <w:r>
                    <w:rPr>
                      <w:rFonts w:hint="eastAsia"/>
                      <w:szCs w:val="21"/>
                    </w:rPr>
                    <w:t>配送及时批次</w:t>
                  </w:r>
                  <w:r>
                    <w:rPr>
                      <w:rFonts w:hint="eastAsia"/>
                      <w:szCs w:val="21"/>
                    </w:rPr>
                    <w:t>/</w:t>
                  </w:r>
                  <w:r>
                    <w:rPr>
                      <w:rFonts w:hint="eastAsia"/>
                      <w:szCs w:val="21"/>
                    </w:rPr>
                    <w:t>配送总批次×</w:t>
                  </w:r>
                  <w:r>
                    <w:rPr>
                      <w:rFonts w:hint="eastAsia"/>
                      <w:szCs w:val="21"/>
                    </w:rPr>
                    <w:t>100%</w:t>
                  </w:r>
                </w:p>
              </w:tc>
              <w:tc>
                <w:tcPr>
                  <w:tcW w:w="1275" w:type="dxa"/>
                </w:tcPr>
                <w:p w14:paraId="437F5838" w14:textId="1F48B4B8" w:rsidR="00EB73AA" w:rsidRPr="002F32CD" w:rsidRDefault="00EB73AA" w:rsidP="00EB73AA">
                  <w:pPr>
                    <w:rPr>
                      <w:rFonts w:asciiTheme="minorEastAsia" w:eastAsiaTheme="minorEastAsia" w:hAnsiTheme="minorEastAsia"/>
                      <w:szCs w:val="21"/>
                    </w:rPr>
                  </w:pPr>
                  <w:r>
                    <w:rPr>
                      <w:rFonts w:asciiTheme="minorEastAsia" w:eastAsiaTheme="minorEastAsia" w:hAnsiTheme="minorEastAsia" w:hint="eastAsia"/>
                      <w:szCs w:val="21"/>
                    </w:rPr>
                    <w:t>每</w:t>
                  </w:r>
                  <w:r>
                    <w:rPr>
                      <w:rFonts w:asciiTheme="minorEastAsia" w:eastAsiaTheme="minorEastAsia" w:hAnsiTheme="minorEastAsia"/>
                      <w:szCs w:val="21"/>
                    </w:rPr>
                    <w:t>月</w:t>
                  </w:r>
                </w:p>
              </w:tc>
              <w:tc>
                <w:tcPr>
                  <w:tcW w:w="2127" w:type="dxa"/>
                </w:tcPr>
                <w:p w14:paraId="34BD87DD" w14:textId="0F5C71DB" w:rsidR="00EB73AA" w:rsidRPr="002F32CD" w:rsidRDefault="00EB73AA" w:rsidP="00EB73AA">
                  <w:pPr>
                    <w:rPr>
                      <w:rFonts w:asciiTheme="minorEastAsia" w:eastAsiaTheme="minorEastAsia" w:hAnsiTheme="minorEastAsia"/>
                      <w:color w:val="000000"/>
                      <w:szCs w:val="21"/>
                    </w:rPr>
                  </w:pPr>
                  <w:r>
                    <w:rPr>
                      <w:rFonts w:hint="eastAsia"/>
                      <w:szCs w:val="21"/>
                    </w:rPr>
                    <w:t>100%</w:t>
                  </w:r>
                </w:p>
              </w:tc>
            </w:tr>
            <w:tr w:rsidR="00EB73AA" w:rsidRPr="002F32CD" w14:paraId="72626A11" w14:textId="77777777" w:rsidTr="00BA50A7">
              <w:tc>
                <w:tcPr>
                  <w:tcW w:w="2574" w:type="dxa"/>
                  <w:vAlign w:val="center"/>
                </w:tcPr>
                <w:p w14:paraId="5AAA4455" w14:textId="212525C8" w:rsidR="00EB73AA" w:rsidRPr="002F32CD" w:rsidRDefault="00EB73AA" w:rsidP="00EB73AA">
                  <w:pPr>
                    <w:rPr>
                      <w:rFonts w:asciiTheme="minorEastAsia" w:eastAsiaTheme="minorEastAsia" w:hAnsiTheme="minorEastAsia"/>
                      <w:color w:val="000000"/>
                      <w:szCs w:val="21"/>
                    </w:rPr>
                  </w:pPr>
                  <w:r>
                    <w:rPr>
                      <w:rFonts w:hint="eastAsia"/>
                      <w:szCs w:val="21"/>
                    </w:rPr>
                    <w:t>车辆故障发生频次</w:t>
                  </w:r>
                  <w:r>
                    <w:rPr>
                      <w:rFonts w:ascii="宋体" w:hAnsi="宋体" w:hint="eastAsia"/>
                      <w:szCs w:val="21"/>
                    </w:rPr>
                    <w:t>≤2</w:t>
                  </w:r>
                  <w:r>
                    <w:rPr>
                      <w:rFonts w:hint="eastAsia"/>
                      <w:szCs w:val="21"/>
                    </w:rPr>
                    <w:t>次</w:t>
                  </w:r>
                  <w:r>
                    <w:rPr>
                      <w:rFonts w:hint="eastAsia"/>
                      <w:szCs w:val="21"/>
                    </w:rPr>
                    <w:t>/</w:t>
                  </w:r>
                  <w:r>
                    <w:rPr>
                      <w:rFonts w:hint="eastAsia"/>
                      <w:szCs w:val="21"/>
                    </w:rPr>
                    <w:t>月</w:t>
                  </w:r>
                </w:p>
              </w:tc>
              <w:tc>
                <w:tcPr>
                  <w:tcW w:w="3119" w:type="dxa"/>
                  <w:vAlign w:val="center"/>
                </w:tcPr>
                <w:p w14:paraId="510C568E" w14:textId="292731E4" w:rsidR="00EB73AA" w:rsidRPr="002F32CD" w:rsidRDefault="00EB73AA" w:rsidP="00EB73AA">
                  <w:pPr>
                    <w:rPr>
                      <w:rFonts w:asciiTheme="minorEastAsia" w:eastAsiaTheme="minorEastAsia" w:hAnsiTheme="minorEastAsia"/>
                      <w:color w:val="000000"/>
                      <w:szCs w:val="21"/>
                    </w:rPr>
                  </w:pPr>
                  <w:r>
                    <w:rPr>
                      <w:rFonts w:hint="eastAsia"/>
                      <w:szCs w:val="21"/>
                    </w:rPr>
                    <w:t>设备故障发生频次控制在</w:t>
                  </w:r>
                  <w:r>
                    <w:rPr>
                      <w:rFonts w:hint="eastAsia"/>
                      <w:szCs w:val="21"/>
                    </w:rPr>
                    <w:t>2</w:t>
                  </w:r>
                  <w:r>
                    <w:rPr>
                      <w:rFonts w:hint="eastAsia"/>
                      <w:szCs w:val="21"/>
                    </w:rPr>
                    <w:t>次</w:t>
                  </w:r>
                  <w:r>
                    <w:rPr>
                      <w:rFonts w:hint="eastAsia"/>
                      <w:szCs w:val="21"/>
                    </w:rPr>
                    <w:t>/</w:t>
                  </w:r>
                  <w:r>
                    <w:rPr>
                      <w:rFonts w:hint="eastAsia"/>
                      <w:szCs w:val="21"/>
                    </w:rPr>
                    <w:t>月以内</w:t>
                  </w:r>
                </w:p>
              </w:tc>
              <w:tc>
                <w:tcPr>
                  <w:tcW w:w="1275" w:type="dxa"/>
                </w:tcPr>
                <w:p w14:paraId="466EBE2A" w14:textId="3F7328A0" w:rsidR="00EB73AA" w:rsidRPr="002F32CD" w:rsidRDefault="00EB73AA" w:rsidP="00EB73AA">
                  <w:pPr>
                    <w:rPr>
                      <w:rFonts w:asciiTheme="minorEastAsia" w:eastAsiaTheme="minorEastAsia" w:hAnsiTheme="minorEastAsia"/>
                      <w:szCs w:val="21"/>
                    </w:rPr>
                  </w:pPr>
                  <w:r>
                    <w:rPr>
                      <w:rFonts w:asciiTheme="minorEastAsia" w:eastAsiaTheme="minorEastAsia" w:hAnsiTheme="minorEastAsia" w:hint="eastAsia"/>
                      <w:szCs w:val="21"/>
                    </w:rPr>
                    <w:t>每</w:t>
                  </w:r>
                  <w:r>
                    <w:rPr>
                      <w:rFonts w:asciiTheme="minorEastAsia" w:eastAsiaTheme="minorEastAsia" w:hAnsiTheme="minorEastAsia"/>
                      <w:szCs w:val="21"/>
                    </w:rPr>
                    <w:t>月</w:t>
                  </w:r>
                </w:p>
              </w:tc>
              <w:tc>
                <w:tcPr>
                  <w:tcW w:w="2127" w:type="dxa"/>
                </w:tcPr>
                <w:p w14:paraId="61617215" w14:textId="511833CD" w:rsidR="00EB73AA" w:rsidRPr="002F32CD" w:rsidRDefault="00037D4C" w:rsidP="00EB73AA">
                  <w:pPr>
                    <w:rPr>
                      <w:rFonts w:asciiTheme="minorEastAsia" w:eastAsiaTheme="minorEastAsia" w:hAnsiTheme="minorEastAsia"/>
                      <w:color w:val="000000"/>
                      <w:szCs w:val="21"/>
                    </w:rPr>
                  </w:pPr>
                  <w:r>
                    <w:rPr>
                      <w:rFonts w:hint="eastAsia"/>
                      <w:szCs w:val="21"/>
                    </w:rPr>
                    <w:t>三</w:t>
                  </w:r>
                  <w:r w:rsidR="00EB73AA">
                    <w:rPr>
                      <w:rFonts w:hint="eastAsia"/>
                      <w:szCs w:val="21"/>
                    </w:rPr>
                    <w:t>季度、一季度共</w:t>
                  </w:r>
                  <w:r w:rsidR="00EB73AA">
                    <w:rPr>
                      <w:rFonts w:hint="eastAsia"/>
                      <w:szCs w:val="21"/>
                    </w:rPr>
                    <w:t>1</w:t>
                  </w:r>
                  <w:r w:rsidR="00EB73AA">
                    <w:rPr>
                      <w:rFonts w:hint="eastAsia"/>
                      <w:szCs w:val="21"/>
                    </w:rPr>
                    <w:t>次</w:t>
                  </w:r>
                </w:p>
              </w:tc>
            </w:tr>
            <w:tr w:rsidR="00EB73AA" w:rsidRPr="002F32CD" w14:paraId="6778FBAE" w14:textId="77777777" w:rsidTr="00BA50A7">
              <w:tc>
                <w:tcPr>
                  <w:tcW w:w="2574" w:type="dxa"/>
                  <w:vAlign w:val="center"/>
                </w:tcPr>
                <w:p w14:paraId="698FD70F" w14:textId="5FB1AF33" w:rsidR="00EB73AA" w:rsidRPr="002F32CD" w:rsidRDefault="00EB73AA" w:rsidP="00EB73AA">
                  <w:pPr>
                    <w:rPr>
                      <w:rFonts w:asciiTheme="minorEastAsia" w:eastAsiaTheme="minorEastAsia" w:hAnsiTheme="minorEastAsia"/>
                      <w:bCs/>
                      <w:szCs w:val="21"/>
                    </w:rPr>
                  </w:pPr>
                  <w:r>
                    <w:rPr>
                      <w:rFonts w:hint="eastAsia"/>
                      <w:szCs w:val="21"/>
                    </w:rPr>
                    <w:t>违章驾驶</w:t>
                  </w:r>
                  <w:r>
                    <w:rPr>
                      <w:rFonts w:ascii="宋体" w:hAnsi="宋体" w:hint="eastAsia"/>
                      <w:szCs w:val="21"/>
                    </w:rPr>
                    <w:t>≤1</w:t>
                  </w:r>
                  <w:r>
                    <w:rPr>
                      <w:rFonts w:hint="eastAsia"/>
                      <w:szCs w:val="21"/>
                    </w:rPr>
                    <w:t>次</w:t>
                  </w:r>
                  <w:r>
                    <w:rPr>
                      <w:rFonts w:hint="eastAsia"/>
                      <w:szCs w:val="21"/>
                    </w:rPr>
                    <w:t>/</w:t>
                  </w:r>
                  <w:r>
                    <w:rPr>
                      <w:rFonts w:hint="eastAsia"/>
                      <w:szCs w:val="21"/>
                    </w:rPr>
                    <w:t>季度</w:t>
                  </w:r>
                </w:p>
              </w:tc>
              <w:tc>
                <w:tcPr>
                  <w:tcW w:w="3119" w:type="dxa"/>
                  <w:vAlign w:val="center"/>
                </w:tcPr>
                <w:p w14:paraId="4E3A5B8D" w14:textId="3E9B1A49" w:rsidR="00EB73AA" w:rsidRPr="002F32CD" w:rsidRDefault="00EB73AA" w:rsidP="00EB73AA">
                  <w:pPr>
                    <w:rPr>
                      <w:rFonts w:asciiTheme="minorEastAsia" w:eastAsiaTheme="minorEastAsia" w:hAnsiTheme="minorEastAsia"/>
                      <w:szCs w:val="21"/>
                    </w:rPr>
                  </w:pPr>
                  <w:r>
                    <w:rPr>
                      <w:rFonts w:hint="eastAsia"/>
                      <w:szCs w:val="21"/>
                    </w:rPr>
                    <w:t>违章驾驶</w:t>
                  </w:r>
                  <w:r>
                    <w:rPr>
                      <w:rFonts w:ascii="宋体" w:hAnsi="宋体" w:hint="eastAsia"/>
                      <w:szCs w:val="21"/>
                    </w:rPr>
                    <w:t>≤1</w:t>
                  </w:r>
                  <w:r>
                    <w:rPr>
                      <w:rFonts w:hint="eastAsia"/>
                      <w:szCs w:val="21"/>
                    </w:rPr>
                    <w:t>次</w:t>
                  </w:r>
                  <w:r>
                    <w:rPr>
                      <w:rFonts w:hint="eastAsia"/>
                      <w:szCs w:val="21"/>
                    </w:rPr>
                    <w:t>/</w:t>
                  </w:r>
                  <w:r>
                    <w:rPr>
                      <w:rFonts w:hint="eastAsia"/>
                      <w:szCs w:val="21"/>
                    </w:rPr>
                    <w:t>季度</w:t>
                  </w:r>
                </w:p>
              </w:tc>
              <w:tc>
                <w:tcPr>
                  <w:tcW w:w="1275" w:type="dxa"/>
                </w:tcPr>
                <w:p w14:paraId="1B293F55" w14:textId="72D4CA08" w:rsidR="00EB73AA" w:rsidRPr="002F32CD" w:rsidRDefault="00EB73AA" w:rsidP="00EB73AA">
                  <w:pPr>
                    <w:rPr>
                      <w:rFonts w:asciiTheme="minorEastAsia" w:eastAsiaTheme="minorEastAsia" w:hAnsiTheme="minorEastAsia"/>
                      <w:szCs w:val="21"/>
                    </w:rPr>
                  </w:pPr>
                  <w:r>
                    <w:rPr>
                      <w:rFonts w:asciiTheme="minorEastAsia" w:eastAsiaTheme="minorEastAsia" w:hAnsiTheme="minorEastAsia" w:hint="eastAsia"/>
                      <w:szCs w:val="21"/>
                    </w:rPr>
                    <w:t>每</w:t>
                  </w:r>
                  <w:r>
                    <w:rPr>
                      <w:rFonts w:asciiTheme="minorEastAsia" w:eastAsiaTheme="minorEastAsia" w:hAnsiTheme="minorEastAsia"/>
                      <w:szCs w:val="21"/>
                    </w:rPr>
                    <w:t>月</w:t>
                  </w:r>
                </w:p>
              </w:tc>
              <w:tc>
                <w:tcPr>
                  <w:tcW w:w="2127" w:type="dxa"/>
                </w:tcPr>
                <w:p w14:paraId="2FD708CA" w14:textId="5A5734F1" w:rsidR="00EB73AA" w:rsidRPr="002F32CD" w:rsidRDefault="00EB73AA" w:rsidP="00EB73AA">
                  <w:pPr>
                    <w:rPr>
                      <w:rFonts w:asciiTheme="minorEastAsia" w:eastAsiaTheme="minorEastAsia" w:hAnsiTheme="minorEastAsia"/>
                      <w:szCs w:val="21"/>
                    </w:rPr>
                  </w:pPr>
                  <w:r>
                    <w:rPr>
                      <w:rFonts w:hint="eastAsia"/>
                      <w:szCs w:val="21"/>
                    </w:rPr>
                    <w:t>100%</w:t>
                  </w:r>
                </w:p>
              </w:tc>
            </w:tr>
            <w:tr w:rsidR="00EB73AA" w:rsidRPr="002F32CD" w14:paraId="574A5EEF" w14:textId="77777777" w:rsidTr="00BA50A7">
              <w:tc>
                <w:tcPr>
                  <w:tcW w:w="2574" w:type="dxa"/>
                  <w:vAlign w:val="center"/>
                </w:tcPr>
                <w:p w14:paraId="76F55082" w14:textId="5F4C256E" w:rsidR="00EB73AA" w:rsidRPr="00015B31" w:rsidRDefault="00EB73AA" w:rsidP="00EB73AA">
                  <w:pPr>
                    <w:rPr>
                      <w:bCs/>
                      <w:szCs w:val="21"/>
                    </w:rPr>
                  </w:pPr>
                  <w:r>
                    <w:rPr>
                      <w:rFonts w:hint="eastAsia"/>
                      <w:szCs w:val="21"/>
                    </w:rPr>
                    <w:t>配送路线正确率</w:t>
                  </w:r>
                  <w:r>
                    <w:rPr>
                      <w:rFonts w:hint="eastAsia"/>
                      <w:szCs w:val="21"/>
                    </w:rPr>
                    <w:t>100%</w:t>
                  </w:r>
                </w:p>
              </w:tc>
              <w:tc>
                <w:tcPr>
                  <w:tcW w:w="3119" w:type="dxa"/>
                  <w:vAlign w:val="center"/>
                </w:tcPr>
                <w:p w14:paraId="3C1E79BF" w14:textId="0744CEAC" w:rsidR="00EB73AA" w:rsidRPr="00015B31" w:rsidRDefault="00EB73AA" w:rsidP="00EB73AA">
                  <w:pPr>
                    <w:rPr>
                      <w:bCs/>
                      <w:szCs w:val="21"/>
                    </w:rPr>
                  </w:pPr>
                  <w:r>
                    <w:rPr>
                      <w:rFonts w:hint="eastAsia"/>
                      <w:szCs w:val="21"/>
                    </w:rPr>
                    <w:t>配送正确批次</w:t>
                  </w:r>
                  <w:r>
                    <w:rPr>
                      <w:rFonts w:hint="eastAsia"/>
                      <w:szCs w:val="21"/>
                    </w:rPr>
                    <w:t>/</w:t>
                  </w:r>
                  <w:r>
                    <w:rPr>
                      <w:rFonts w:hint="eastAsia"/>
                      <w:szCs w:val="21"/>
                    </w:rPr>
                    <w:t>配送批次×</w:t>
                  </w:r>
                  <w:r>
                    <w:rPr>
                      <w:rFonts w:hint="eastAsia"/>
                      <w:szCs w:val="21"/>
                    </w:rPr>
                    <w:t>100%</w:t>
                  </w:r>
                </w:p>
              </w:tc>
              <w:tc>
                <w:tcPr>
                  <w:tcW w:w="1275" w:type="dxa"/>
                </w:tcPr>
                <w:p w14:paraId="78316B3A" w14:textId="3B841364" w:rsidR="00EB73AA" w:rsidRDefault="00EB73AA" w:rsidP="00EB73AA">
                  <w:pPr>
                    <w:rPr>
                      <w:szCs w:val="21"/>
                    </w:rPr>
                  </w:pPr>
                  <w:r>
                    <w:rPr>
                      <w:rFonts w:asciiTheme="minorEastAsia" w:eastAsiaTheme="minorEastAsia" w:hAnsiTheme="minorEastAsia" w:hint="eastAsia"/>
                      <w:szCs w:val="21"/>
                    </w:rPr>
                    <w:t>每</w:t>
                  </w:r>
                  <w:r>
                    <w:rPr>
                      <w:rFonts w:asciiTheme="minorEastAsia" w:eastAsiaTheme="minorEastAsia" w:hAnsiTheme="minorEastAsia"/>
                      <w:szCs w:val="21"/>
                    </w:rPr>
                    <w:t>月</w:t>
                  </w:r>
                </w:p>
              </w:tc>
              <w:tc>
                <w:tcPr>
                  <w:tcW w:w="2127" w:type="dxa"/>
                </w:tcPr>
                <w:p w14:paraId="1AEB7DEB" w14:textId="5E96DAF0" w:rsidR="00EB73AA" w:rsidRPr="00CB5F8E" w:rsidRDefault="00EB73AA" w:rsidP="00EB73AA">
                  <w:pPr>
                    <w:rPr>
                      <w:szCs w:val="21"/>
                    </w:rPr>
                  </w:pPr>
                  <w:r>
                    <w:rPr>
                      <w:rFonts w:hint="eastAsia"/>
                      <w:szCs w:val="21"/>
                    </w:rPr>
                    <w:t>100%</w:t>
                  </w:r>
                </w:p>
              </w:tc>
            </w:tr>
          </w:tbl>
          <w:p w14:paraId="3B8CAF34" w14:textId="4890FF2C" w:rsidR="0026660E" w:rsidRPr="002F32CD" w:rsidRDefault="0026660E" w:rsidP="0026660E">
            <w:pPr>
              <w:rPr>
                <w:rFonts w:asciiTheme="minorEastAsia" w:eastAsiaTheme="minorEastAsia" w:hAnsiTheme="minorEastAsia"/>
                <w:szCs w:val="21"/>
              </w:rPr>
            </w:pPr>
          </w:p>
          <w:p w14:paraId="11A83554" w14:textId="312D648A" w:rsidR="0026660E" w:rsidRPr="002F32CD" w:rsidRDefault="0026660E" w:rsidP="0026660E">
            <w:pPr>
              <w:rPr>
                <w:rFonts w:asciiTheme="minorEastAsia" w:eastAsiaTheme="minorEastAsia" w:hAnsiTheme="minorEastAsia"/>
                <w:szCs w:val="21"/>
              </w:rPr>
            </w:pPr>
            <w:r w:rsidRPr="002F32CD">
              <w:rPr>
                <w:rFonts w:asciiTheme="minorEastAsia" w:eastAsiaTheme="minorEastAsia" w:hAnsiTheme="minorEastAsia" w:hint="eastAsia"/>
                <w:szCs w:val="21"/>
              </w:rPr>
              <w:t>食品安全目标基本已经完成。</w:t>
            </w:r>
          </w:p>
        </w:tc>
        <w:tc>
          <w:tcPr>
            <w:tcW w:w="1247" w:type="dxa"/>
          </w:tcPr>
          <w:p w14:paraId="7CE3E76F" w14:textId="77777777" w:rsidR="0026660E" w:rsidRDefault="0026660E" w:rsidP="0026660E">
            <w:r>
              <w:sym w:font="Wingdings" w:char="00FE"/>
            </w:r>
            <w:r>
              <w:rPr>
                <w:rFonts w:hint="eastAsia"/>
              </w:rPr>
              <w:t>符合</w:t>
            </w:r>
          </w:p>
          <w:p w14:paraId="4E327B78" w14:textId="77777777" w:rsidR="0026660E" w:rsidRDefault="0026660E" w:rsidP="0026660E">
            <w:r>
              <w:sym w:font="Wingdings" w:char="00A8"/>
            </w:r>
            <w:r>
              <w:rPr>
                <w:rFonts w:hint="eastAsia"/>
              </w:rPr>
              <w:t>不符合</w:t>
            </w:r>
          </w:p>
          <w:p w14:paraId="7D128DAF" w14:textId="3665DD34" w:rsidR="0026660E" w:rsidRDefault="0026660E" w:rsidP="0026660E"/>
        </w:tc>
      </w:tr>
      <w:tr w:rsidR="0026660E" w14:paraId="7CFE14A0" w14:textId="77777777" w:rsidTr="004746FE">
        <w:trPr>
          <w:trHeight w:val="547"/>
        </w:trPr>
        <w:tc>
          <w:tcPr>
            <w:tcW w:w="1413" w:type="dxa"/>
          </w:tcPr>
          <w:p w14:paraId="2978226A" w14:textId="25220533" w:rsidR="0026660E" w:rsidRDefault="0026660E" w:rsidP="0026660E">
            <w:r>
              <w:rPr>
                <w:rFonts w:hint="eastAsia"/>
              </w:rPr>
              <w:t xml:space="preserve">  </w:t>
            </w:r>
            <w:r>
              <w:rPr>
                <w:rFonts w:hint="eastAsia"/>
              </w:rPr>
              <w:t>良好卫生规范</w:t>
            </w:r>
          </w:p>
        </w:tc>
        <w:tc>
          <w:tcPr>
            <w:tcW w:w="1843" w:type="dxa"/>
          </w:tcPr>
          <w:p w14:paraId="00CD06C4" w14:textId="3EE4194B" w:rsidR="0026660E" w:rsidRDefault="0026660E" w:rsidP="0026660E">
            <w:r>
              <w:rPr>
                <w:rFonts w:asciiTheme="minorEastAsia" w:eastAsiaTheme="minorEastAsia" w:hAnsiTheme="minorEastAsia" w:hint="eastAsia"/>
                <w:color w:val="000000"/>
                <w:szCs w:val="21"/>
              </w:rPr>
              <w:t>H (V1.0)</w:t>
            </w:r>
            <w:r>
              <w:rPr>
                <w:rFonts w:hint="eastAsia"/>
              </w:rPr>
              <w:t>3.3</w:t>
            </w:r>
          </w:p>
        </w:tc>
        <w:tc>
          <w:tcPr>
            <w:tcW w:w="10206" w:type="dxa"/>
          </w:tcPr>
          <w:p w14:paraId="548940E7" w14:textId="06038CEB" w:rsidR="0026660E" w:rsidRPr="00E770DA" w:rsidRDefault="0026660E" w:rsidP="0026660E">
            <w:pPr>
              <w:rPr>
                <w:rFonts w:asciiTheme="minorEastAsia" w:eastAsiaTheme="minorEastAsia" w:hAnsiTheme="minorEastAsia"/>
                <w:szCs w:val="21"/>
              </w:rPr>
            </w:pPr>
            <w:r>
              <w:rPr>
                <w:rFonts w:hint="eastAsia"/>
              </w:rPr>
              <w:t>□手册第</w:t>
            </w:r>
            <w:r>
              <w:t>3</w:t>
            </w:r>
            <w:r>
              <w:rPr>
                <w:rFonts w:hint="eastAsia"/>
              </w:rPr>
              <w:t>.3</w:t>
            </w:r>
            <w:r>
              <w:rPr>
                <w:rFonts w:hint="eastAsia"/>
              </w:rPr>
              <w:t>条款、□《</w:t>
            </w:r>
            <w:r>
              <w:rPr>
                <w:rFonts w:hint="eastAsia"/>
                <w:color w:val="000000"/>
                <w:szCs w:val="21"/>
              </w:rPr>
              <w:t>良好生产规范（</w:t>
            </w:r>
            <w:r>
              <w:rPr>
                <w:rFonts w:hint="eastAsia"/>
                <w:color w:val="000000"/>
                <w:szCs w:val="21"/>
              </w:rPr>
              <w:t>G</w:t>
            </w:r>
            <w:r>
              <w:rPr>
                <w:color w:val="000000"/>
                <w:szCs w:val="21"/>
              </w:rPr>
              <w:t>MP</w:t>
            </w:r>
            <w:r>
              <w:rPr>
                <w:rFonts w:hint="eastAsia"/>
                <w:color w:val="000000"/>
                <w:szCs w:val="21"/>
              </w:rPr>
              <w:t>）程序》、</w:t>
            </w:r>
            <w:r>
              <w:rPr>
                <w:rFonts w:hint="eastAsia"/>
              </w:rPr>
              <w:t>□《前提方案</w:t>
            </w:r>
            <w:r>
              <w:rPr>
                <w:rFonts w:hint="eastAsia"/>
                <w:color w:val="000000"/>
                <w:szCs w:val="21"/>
              </w:rPr>
              <w:t>》</w:t>
            </w:r>
          </w:p>
        </w:tc>
        <w:tc>
          <w:tcPr>
            <w:tcW w:w="1247" w:type="dxa"/>
          </w:tcPr>
          <w:p w14:paraId="0D392721" w14:textId="77777777" w:rsidR="0026660E" w:rsidRDefault="0026660E" w:rsidP="0026660E">
            <w:r>
              <w:sym w:font="Wingdings" w:char="00FE"/>
            </w:r>
            <w:r>
              <w:rPr>
                <w:rFonts w:hint="eastAsia"/>
              </w:rPr>
              <w:t>符合</w:t>
            </w:r>
          </w:p>
          <w:p w14:paraId="649ED449" w14:textId="77777777" w:rsidR="0026660E" w:rsidRDefault="0026660E" w:rsidP="0026660E">
            <w:r>
              <w:sym w:font="Wingdings" w:char="00A8"/>
            </w:r>
            <w:r>
              <w:rPr>
                <w:rFonts w:hint="eastAsia"/>
              </w:rPr>
              <w:t>不符合</w:t>
            </w:r>
          </w:p>
          <w:p w14:paraId="308BC47F" w14:textId="77777777" w:rsidR="0026660E" w:rsidRDefault="0026660E" w:rsidP="0026660E">
            <w:pPr>
              <w:rPr>
                <w:sz w:val="28"/>
                <w:szCs w:val="24"/>
              </w:rPr>
            </w:pPr>
          </w:p>
        </w:tc>
      </w:tr>
      <w:tr w:rsidR="0026660E" w14:paraId="17A53A39" w14:textId="77777777" w:rsidTr="004746FE">
        <w:trPr>
          <w:trHeight w:val="547"/>
        </w:trPr>
        <w:tc>
          <w:tcPr>
            <w:tcW w:w="1413" w:type="dxa"/>
          </w:tcPr>
          <w:p w14:paraId="5D8B392C" w14:textId="77777777" w:rsidR="0026660E" w:rsidRDefault="0026660E" w:rsidP="0026660E"/>
        </w:tc>
        <w:tc>
          <w:tcPr>
            <w:tcW w:w="1843" w:type="dxa"/>
          </w:tcPr>
          <w:p w14:paraId="411D3450" w14:textId="7C490507" w:rsidR="0026660E" w:rsidRDefault="0026660E" w:rsidP="0026660E">
            <w:r>
              <w:rPr>
                <w:rFonts w:hint="eastAsia"/>
              </w:rPr>
              <w:t>运行证据</w:t>
            </w:r>
          </w:p>
        </w:tc>
        <w:tc>
          <w:tcPr>
            <w:tcW w:w="10206" w:type="dxa"/>
          </w:tcPr>
          <w:p w14:paraId="1852CE9D" w14:textId="77777777" w:rsidR="0026660E" w:rsidRDefault="0026660E" w:rsidP="0026660E">
            <w:pPr>
              <w:rPr>
                <w:color w:val="000000"/>
                <w:szCs w:val="21"/>
              </w:rPr>
            </w:pPr>
            <w:r>
              <w:rPr>
                <w:rFonts w:hint="eastAsia"/>
                <w:color w:val="000000"/>
                <w:szCs w:val="21"/>
              </w:rPr>
              <w:t>应按照</w:t>
            </w:r>
            <w:r>
              <w:rPr>
                <w:rFonts w:hint="eastAsia"/>
              </w:rPr>
              <w:t>适用的法律法规、标准、操作规范和指南</w:t>
            </w:r>
            <w:r>
              <w:rPr>
                <w:rFonts w:hint="eastAsia"/>
                <w:color w:val="000000"/>
                <w:szCs w:val="21"/>
              </w:rPr>
              <w:t>要求建立并实施企业的</w:t>
            </w:r>
            <w:r>
              <w:rPr>
                <w:rFonts w:hint="eastAsia"/>
                <w:color w:val="000000"/>
                <w:szCs w:val="21"/>
              </w:rPr>
              <w:t>G</w:t>
            </w:r>
            <w:r>
              <w:rPr>
                <w:color w:val="000000"/>
                <w:szCs w:val="21"/>
              </w:rPr>
              <w:t>MP</w:t>
            </w:r>
            <w:r>
              <w:rPr>
                <w:rFonts w:hint="eastAsia"/>
                <w:color w:val="000000"/>
                <w:szCs w:val="21"/>
              </w:rPr>
              <w:t>。</w:t>
            </w:r>
            <w:r>
              <w:rPr>
                <w:rFonts w:hint="eastAsia"/>
              </w:rPr>
              <w:t>以预防和（或）减少产品中的、生产经营过程及产品所处环境中的污染。</w:t>
            </w:r>
          </w:p>
          <w:p w14:paraId="3BCD1442" w14:textId="77777777" w:rsidR="0026660E" w:rsidRDefault="0026660E" w:rsidP="0026660E"/>
          <w:p w14:paraId="458EFCCC" w14:textId="582081ED" w:rsidR="0026660E" w:rsidRPr="00CF420C" w:rsidRDefault="0026660E" w:rsidP="0026660E">
            <w:pPr>
              <w:rPr>
                <w:rFonts w:asciiTheme="minorEastAsia" w:eastAsiaTheme="minorEastAsia" w:hAnsiTheme="minorEastAsia"/>
                <w:szCs w:val="21"/>
                <w:u w:val="single"/>
              </w:rPr>
            </w:pPr>
            <w:r>
              <w:rPr>
                <w:rFonts w:hint="eastAsia"/>
              </w:rPr>
              <w:t>本企业的前</w:t>
            </w:r>
            <w:r w:rsidRPr="00CF420C">
              <w:rPr>
                <w:rFonts w:asciiTheme="minorEastAsia" w:eastAsiaTheme="minorEastAsia" w:hAnsiTheme="minorEastAsia" w:hint="eastAsia"/>
                <w:szCs w:val="21"/>
              </w:rPr>
              <w:t>提方案所依据的卫生规范：</w:t>
            </w:r>
            <w:r w:rsidRPr="00CF420C">
              <w:rPr>
                <w:rFonts w:asciiTheme="minorEastAsia" w:eastAsiaTheme="minorEastAsia" w:hAnsiTheme="minorEastAsia" w:hint="eastAsia"/>
                <w:szCs w:val="21"/>
                <w:u w:val="single"/>
              </w:rPr>
              <w:t xml:space="preserve"> </w:t>
            </w:r>
            <w:r w:rsidRPr="0038036E">
              <w:rPr>
                <w:rFonts w:asciiTheme="minorEastAsia" w:eastAsiaTheme="minorEastAsia" w:hAnsiTheme="minorEastAsia" w:hint="eastAsia"/>
                <w:szCs w:val="21"/>
                <w:u w:val="single"/>
              </w:rPr>
              <w:t xml:space="preserve">  </w:t>
            </w:r>
            <w:r w:rsidR="00D15E56" w:rsidRPr="0038036E">
              <w:rPr>
                <w:rFonts w:asciiTheme="minorEastAsia" w:eastAsiaTheme="minorEastAsia" w:hAnsiTheme="minorEastAsia" w:hint="eastAsia"/>
                <w:bCs/>
                <w:szCs w:val="21"/>
                <w:u w:val="single"/>
              </w:rPr>
              <w:t>SR</w:t>
            </w:r>
            <w:r w:rsidR="00D15E56" w:rsidRPr="0038036E">
              <w:rPr>
                <w:rFonts w:asciiTheme="minorEastAsia" w:eastAsiaTheme="minorEastAsia" w:hAnsiTheme="minorEastAsia" w:hint="eastAsia"/>
                <w:color w:val="000000"/>
                <w:szCs w:val="21"/>
                <w:u w:val="single"/>
              </w:rPr>
              <w:t>-3</w:t>
            </w:r>
            <w:r w:rsidR="00D15E56" w:rsidRPr="00CF420C">
              <w:rPr>
                <w:rFonts w:asciiTheme="minorEastAsia" w:eastAsiaTheme="minorEastAsia" w:hAnsiTheme="minorEastAsia" w:hint="eastAsia"/>
                <w:color w:val="000000"/>
                <w:szCs w:val="21"/>
                <w:u w:val="single"/>
              </w:rPr>
              <w:t>00.1-</w:t>
            </w:r>
            <w:r w:rsidR="00D15E56" w:rsidRPr="00CF420C">
              <w:rPr>
                <w:rFonts w:asciiTheme="minorEastAsia" w:eastAsiaTheme="minorEastAsia" w:hAnsiTheme="minorEastAsia" w:hint="eastAsia"/>
                <w:bCs/>
                <w:szCs w:val="21"/>
                <w:u w:val="single"/>
              </w:rPr>
              <w:t>2021B/0</w:t>
            </w:r>
            <w:r w:rsidRPr="00CF420C">
              <w:rPr>
                <w:rFonts w:asciiTheme="minorEastAsia" w:eastAsiaTheme="minorEastAsia" w:hAnsiTheme="minorEastAsia" w:hint="eastAsia"/>
                <w:szCs w:val="21"/>
                <w:u w:val="single"/>
              </w:rPr>
              <w:t xml:space="preserve">           </w:t>
            </w:r>
          </w:p>
          <w:p w14:paraId="1984E944" w14:textId="584A7056" w:rsidR="0026660E" w:rsidRDefault="0026660E" w:rsidP="0026660E">
            <w:pPr>
              <w:rPr>
                <w:color w:val="000000"/>
                <w:szCs w:val="21"/>
                <w:u w:val="single"/>
              </w:rPr>
            </w:pPr>
            <w:r>
              <w:rPr>
                <w:rFonts w:hint="eastAsia"/>
              </w:rPr>
              <w:t>是否与相关产品</w:t>
            </w:r>
            <w:r>
              <w:rPr>
                <w:rFonts w:hint="eastAsia"/>
              </w:rPr>
              <w:t>/</w:t>
            </w:r>
            <w:r>
              <w:rPr>
                <w:rFonts w:hint="eastAsia"/>
              </w:rPr>
              <w:t>服务相适宜</w:t>
            </w:r>
            <w:r>
              <w:rPr>
                <w:rFonts w:hint="eastAsia"/>
              </w:rPr>
              <w:t xml:space="preserve"> </w:t>
            </w:r>
            <w:r>
              <w:rPr>
                <w:rFonts w:hint="eastAsia"/>
                <w:color w:val="000000"/>
                <w:szCs w:val="21"/>
              </w:rPr>
              <w:sym w:font="Wingdings 2" w:char="0052"/>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14:paraId="1AF5904D" w14:textId="5E339127" w:rsidR="0026660E" w:rsidRDefault="0026660E" w:rsidP="0026660E">
            <w:pPr>
              <w:rPr>
                <w:highlight w:val="cyan"/>
              </w:rPr>
            </w:pPr>
            <w:r>
              <w:rPr>
                <w:rFonts w:hint="eastAsia"/>
                <w:color w:val="000000"/>
                <w:szCs w:val="21"/>
              </w:rPr>
              <w:t>见《</w:t>
            </w:r>
            <w:r>
              <w:rPr>
                <w:rFonts w:hint="eastAsia"/>
                <w:b/>
                <w:bCs/>
                <w:color w:val="000000"/>
                <w:szCs w:val="21"/>
                <w:u w:val="single"/>
              </w:rPr>
              <w:t>良好</w:t>
            </w:r>
            <w:r w:rsidR="00EC6573">
              <w:rPr>
                <w:rFonts w:hint="eastAsia"/>
                <w:b/>
                <w:bCs/>
                <w:color w:val="000000"/>
                <w:szCs w:val="21"/>
                <w:u w:val="single"/>
              </w:rPr>
              <w:t>卫生</w:t>
            </w:r>
            <w:r>
              <w:rPr>
                <w:rFonts w:hint="eastAsia"/>
                <w:b/>
                <w:bCs/>
                <w:color w:val="000000"/>
                <w:szCs w:val="21"/>
                <w:u w:val="single"/>
              </w:rPr>
              <w:t>规范</w:t>
            </w:r>
            <w:r>
              <w:rPr>
                <w:rFonts w:hint="eastAsia"/>
                <w:color w:val="000000"/>
                <w:szCs w:val="21"/>
              </w:rPr>
              <w:t>》</w:t>
            </w:r>
          </w:p>
          <w:p w14:paraId="59AD8F18" w14:textId="208BC751" w:rsidR="0026660E" w:rsidRDefault="0026660E" w:rsidP="0026660E">
            <w:pPr>
              <w:rPr>
                <w:color w:val="000000"/>
                <w:szCs w:val="21"/>
                <w:u w:val="single"/>
              </w:rPr>
            </w:pPr>
            <w:r>
              <w:rPr>
                <w:rFonts w:hint="eastAsia"/>
              </w:rPr>
              <w:t>《良好卫生规范、程序》</w:t>
            </w:r>
            <w:r>
              <w:rPr>
                <w:rFonts w:hint="eastAsia"/>
                <w:color w:val="000000"/>
                <w:szCs w:val="21"/>
              </w:rPr>
              <w:t>评审周期为：</w:t>
            </w:r>
            <w:r>
              <w:rPr>
                <w:rFonts w:hint="eastAsia"/>
              </w:rPr>
              <w:t>说明：</w:t>
            </w:r>
            <w:r>
              <w:rPr>
                <w:rFonts w:hint="eastAsia"/>
                <w:u w:val="single"/>
              </w:rPr>
              <w:t xml:space="preserve">   </w:t>
            </w:r>
            <w:r>
              <w:rPr>
                <w:rFonts w:hint="eastAsia"/>
                <w:u w:val="single"/>
              </w:rPr>
              <w:t>每</w:t>
            </w:r>
            <w:r>
              <w:rPr>
                <w:u w:val="single"/>
              </w:rPr>
              <w:t>年</w:t>
            </w:r>
            <w:r>
              <w:rPr>
                <w:rFonts w:hint="eastAsia"/>
                <w:u w:val="single"/>
              </w:rPr>
              <w:t xml:space="preserve">                       </w:t>
            </w:r>
          </w:p>
          <w:p w14:paraId="7257839A" w14:textId="77777777" w:rsidR="0026660E" w:rsidRDefault="0026660E" w:rsidP="0026660E">
            <w:r>
              <w:rPr>
                <w:rFonts w:hint="eastAsia"/>
              </w:rPr>
              <w:t>是否当产品、流程和其他与业务相关的活动发生变更时实施评审。见</w:t>
            </w:r>
            <w:r>
              <w:rPr>
                <w:rFonts w:hint="eastAsia"/>
              </w:rPr>
              <w:t xml:space="preserve">3.4 </w:t>
            </w:r>
          </w:p>
          <w:p w14:paraId="22609CC3" w14:textId="787F6773" w:rsidR="0026660E" w:rsidRDefault="0026660E" w:rsidP="0026660E">
            <w:r>
              <w:rPr>
                <w:rFonts w:hint="eastAsia"/>
              </w:rPr>
              <w:sym w:font="Wingdings" w:char="00A8"/>
            </w:r>
            <w:r>
              <w:rPr>
                <w:rFonts w:hint="eastAsia"/>
              </w:rPr>
              <w:t>是</w:t>
            </w:r>
            <w:r>
              <w:rPr>
                <w:rFonts w:hint="eastAsia"/>
              </w:rPr>
              <w:t xml:space="preserve">  </w:t>
            </w:r>
            <w:r>
              <w:fldChar w:fldCharType="begin"/>
            </w:r>
            <w:r>
              <w:instrText xml:space="preserve"> eq \o\ac(□,√)</w:instrText>
            </w:r>
            <w:r>
              <w:fldChar w:fldCharType="end"/>
            </w:r>
            <w:r>
              <w:rPr>
                <w:rFonts w:hint="eastAsia"/>
              </w:rPr>
              <w:t>否，说明：</w:t>
            </w:r>
            <w:r>
              <w:rPr>
                <w:rFonts w:hint="eastAsia"/>
                <w:u w:val="single"/>
              </w:rPr>
              <w:t xml:space="preserve">     </w:t>
            </w:r>
            <w:r>
              <w:rPr>
                <w:u w:val="single"/>
              </w:rPr>
              <w:t xml:space="preserve"> </w:t>
            </w:r>
            <w:r>
              <w:rPr>
                <w:rFonts w:hint="eastAsia"/>
                <w:u w:val="single"/>
              </w:rPr>
              <w:t xml:space="preserve">                      </w:t>
            </w:r>
          </w:p>
          <w:p w14:paraId="6F6ABB61" w14:textId="77777777" w:rsidR="0026660E" w:rsidRDefault="0026660E" w:rsidP="0026660E"/>
          <w:p w14:paraId="6CA37092" w14:textId="77777777" w:rsidR="0026660E" w:rsidRDefault="0026660E" w:rsidP="0026660E">
            <w:r>
              <w:rPr>
                <w:rFonts w:hint="eastAsia"/>
              </w:rPr>
              <w:t>企业应对良好卫生规范的运行实施监视和测量。</w:t>
            </w:r>
          </w:p>
          <w:p w14:paraId="55228673" w14:textId="3F839FC7" w:rsidR="0026660E" w:rsidRDefault="0026660E" w:rsidP="0026660E">
            <w:r>
              <w:fldChar w:fldCharType="begin"/>
            </w:r>
            <w:r>
              <w:instrText xml:space="preserve"> eq \o\ac(□,√)</w:instrText>
            </w:r>
            <w:r>
              <w:fldChar w:fldCharType="end"/>
            </w:r>
            <w:r>
              <w:rPr>
                <w:rFonts w:hint="eastAsia"/>
              </w:rPr>
              <w:t>是</w:t>
            </w:r>
            <w:r>
              <w:rPr>
                <w:rFonts w:hint="eastAsia"/>
              </w:rPr>
              <w:t xml:space="preserve">   </w:t>
            </w:r>
            <w:r>
              <w:rPr>
                <w:rFonts w:hint="eastAsia"/>
              </w:rPr>
              <w:sym w:font="Wingdings" w:char="00A8"/>
            </w:r>
            <w:r>
              <w:rPr>
                <w:rFonts w:hint="eastAsia"/>
              </w:rPr>
              <w:t>否，见</w:t>
            </w:r>
            <w:r>
              <w:rPr>
                <w:rFonts w:hint="eastAsia"/>
              </w:rPr>
              <w:t>3.6</w:t>
            </w:r>
          </w:p>
          <w:p w14:paraId="288CDBE5" w14:textId="77777777" w:rsidR="0026660E" w:rsidRDefault="0026660E" w:rsidP="0026660E">
            <w:r>
              <w:rPr>
                <w:rFonts w:hint="eastAsia"/>
              </w:rPr>
              <w:t>企业应基于风险分析，建立环境监测计划，以减少食品污染的风险。</w:t>
            </w:r>
          </w:p>
          <w:p w14:paraId="3EDCAC2B" w14:textId="603ED9FF" w:rsidR="0026660E" w:rsidRDefault="0026660E" w:rsidP="0026660E">
            <w:r>
              <w:fldChar w:fldCharType="begin"/>
            </w:r>
            <w:r>
              <w:instrText xml:space="preserve"> eq \o\ac(□,√)</w:instrText>
            </w:r>
            <w:r>
              <w:fldChar w:fldCharType="end"/>
            </w:r>
            <w:r>
              <w:rPr>
                <w:rFonts w:hint="eastAsia"/>
              </w:rPr>
              <w:t>是</w:t>
            </w:r>
            <w:r>
              <w:rPr>
                <w:rFonts w:hint="eastAsia"/>
              </w:rPr>
              <w:t xml:space="preserve">   </w:t>
            </w:r>
            <w:r>
              <w:rPr>
                <w:rFonts w:hint="eastAsia"/>
              </w:rPr>
              <w:sym w:font="Wingdings" w:char="00A8"/>
            </w:r>
            <w:r>
              <w:rPr>
                <w:rFonts w:hint="eastAsia"/>
              </w:rPr>
              <w:t>否，见</w:t>
            </w:r>
            <w:r>
              <w:rPr>
                <w:rFonts w:hint="eastAsia"/>
              </w:rPr>
              <w:t>3.6</w:t>
            </w:r>
          </w:p>
          <w:p w14:paraId="32C5CE81" w14:textId="77777777" w:rsidR="0026660E" w:rsidRDefault="0026660E" w:rsidP="0026660E">
            <w:r>
              <w:rPr>
                <w:rFonts w:hint="eastAsia"/>
              </w:rPr>
              <w:t>企业应对良好卫生规范实施效果进行验证，以确定能否保障食品安全和宜食用性。</w:t>
            </w:r>
          </w:p>
          <w:p w14:paraId="698FFF61" w14:textId="4B831C88" w:rsidR="0026660E" w:rsidRDefault="0026660E" w:rsidP="0026660E">
            <w:r>
              <w:fldChar w:fldCharType="begin"/>
            </w:r>
            <w:r>
              <w:instrText xml:space="preserve"> eq \o\ac(□,√)</w:instrText>
            </w:r>
            <w:r>
              <w:fldChar w:fldCharType="end"/>
            </w:r>
            <w:r>
              <w:rPr>
                <w:rFonts w:hint="eastAsia"/>
              </w:rPr>
              <w:t>是</w:t>
            </w:r>
            <w:r>
              <w:rPr>
                <w:rFonts w:hint="eastAsia"/>
              </w:rPr>
              <w:t xml:space="preserve">   </w:t>
            </w:r>
            <w:r>
              <w:rPr>
                <w:rFonts w:hint="eastAsia"/>
              </w:rPr>
              <w:sym w:font="Wingdings" w:char="00A8"/>
            </w:r>
            <w:r>
              <w:rPr>
                <w:rFonts w:hint="eastAsia"/>
              </w:rPr>
              <w:t>否，见</w:t>
            </w:r>
            <w:r>
              <w:rPr>
                <w:rFonts w:hint="eastAsia"/>
              </w:rPr>
              <w:t>3.6</w:t>
            </w:r>
          </w:p>
          <w:p w14:paraId="5445283E" w14:textId="77777777" w:rsidR="0026660E" w:rsidRDefault="0026660E" w:rsidP="0026660E">
            <w:r>
              <w:rPr>
                <w:rFonts w:hint="eastAsia"/>
              </w:rPr>
              <w:t>验证活动应包括：</w:t>
            </w:r>
          </w:p>
          <w:p w14:paraId="186CA70C" w14:textId="742EDB8F" w:rsidR="0026660E" w:rsidRDefault="0026660E" w:rsidP="0026660E">
            <w:r>
              <w:fldChar w:fldCharType="begin"/>
            </w:r>
            <w:r>
              <w:instrText xml:space="preserve"> eq \o\ac(□,√)</w:instrText>
            </w:r>
            <w:r>
              <w:fldChar w:fldCharType="end"/>
            </w:r>
            <w:r>
              <w:rPr>
                <w:rFonts w:hint="eastAsia"/>
              </w:rPr>
              <w:t>监视测量、</w:t>
            </w:r>
            <w:r>
              <w:fldChar w:fldCharType="begin"/>
            </w:r>
            <w:r>
              <w:instrText xml:space="preserve"> eq \o\ac(□,√)</w:instrText>
            </w:r>
            <w:r>
              <w:fldChar w:fldCharType="end"/>
            </w:r>
            <w:r>
              <w:rPr>
                <w:rFonts w:hint="eastAsia"/>
              </w:rPr>
              <w:t>纠正措施、</w:t>
            </w:r>
            <w:r>
              <w:fldChar w:fldCharType="begin"/>
            </w:r>
            <w:r>
              <w:instrText xml:space="preserve"> eq \o\ac(□,√)</w:instrText>
            </w:r>
            <w:r>
              <w:fldChar w:fldCharType="end"/>
            </w:r>
            <w:r>
              <w:rPr>
                <w:rFonts w:hint="eastAsia"/>
              </w:rPr>
              <w:t>记录的审核</w:t>
            </w:r>
            <w:r>
              <w:rPr>
                <w:rFonts w:hint="eastAsia"/>
              </w:rPr>
              <w:t xml:space="preserve"> </w:t>
            </w:r>
            <w:r>
              <w:fldChar w:fldCharType="begin"/>
            </w:r>
            <w:r>
              <w:instrText xml:space="preserve"> eq \o\ac(□,√)</w:instrText>
            </w:r>
            <w:r>
              <w:fldChar w:fldCharType="end"/>
            </w:r>
            <w:r>
              <w:rPr>
                <w:rFonts w:hint="eastAsia"/>
              </w:rPr>
              <w:t>卫生清洁效果的评估。</w:t>
            </w:r>
          </w:p>
        </w:tc>
        <w:tc>
          <w:tcPr>
            <w:tcW w:w="1247" w:type="dxa"/>
          </w:tcPr>
          <w:p w14:paraId="1B5143DD" w14:textId="77777777" w:rsidR="0026660E" w:rsidRDefault="0026660E" w:rsidP="0026660E">
            <w:pPr>
              <w:rPr>
                <w:sz w:val="28"/>
                <w:szCs w:val="24"/>
              </w:rPr>
            </w:pPr>
          </w:p>
        </w:tc>
      </w:tr>
      <w:tr w:rsidR="0026660E" w14:paraId="29FF4BE6" w14:textId="77777777" w:rsidTr="004746FE">
        <w:trPr>
          <w:trHeight w:val="547"/>
        </w:trPr>
        <w:tc>
          <w:tcPr>
            <w:tcW w:w="1413" w:type="dxa"/>
          </w:tcPr>
          <w:p w14:paraId="17AD77E5" w14:textId="17556BFB" w:rsidR="0026660E" w:rsidRDefault="0026660E" w:rsidP="0026660E">
            <w:r>
              <w:rPr>
                <w:rFonts w:hint="eastAsia"/>
              </w:rPr>
              <w:t>监视和测量</w:t>
            </w:r>
          </w:p>
        </w:tc>
        <w:tc>
          <w:tcPr>
            <w:tcW w:w="1843" w:type="dxa"/>
          </w:tcPr>
          <w:p w14:paraId="74DD5B03" w14:textId="4F659E01" w:rsidR="0026660E" w:rsidRDefault="0026660E" w:rsidP="0026660E">
            <w:r>
              <w:rPr>
                <w:rFonts w:asciiTheme="minorEastAsia" w:eastAsiaTheme="minorEastAsia" w:hAnsiTheme="minorEastAsia" w:hint="eastAsia"/>
                <w:color w:val="000000"/>
                <w:szCs w:val="21"/>
              </w:rPr>
              <w:t>H (V1.0)</w:t>
            </w:r>
            <w:r>
              <w:rPr>
                <w:rFonts w:hint="eastAsia"/>
              </w:rPr>
              <w:t>3.6</w:t>
            </w:r>
          </w:p>
        </w:tc>
        <w:tc>
          <w:tcPr>
            <w:tcW w:w="10206" w:type="dxa"/>
          </w:tcPr>
          <w:p w14:paraId="6AF98596" w14:textId="033C085C" w:rsidR="0026660E" w:rsidRPr="00E770DA" w:rsidRDefault="0026660E" w:rsidP="0026660E">
            <w:pPr>
              <w:rPr>
                <w:rFonts w:asciiTheme="minorEastAsia" w:eastAsiaTheme="minorEastAsia" w:hAnsiTheme="minorEastAsia"/>
                <w:szCs w:val="21"/>
              </w:rPr>
            </w:pPr>
            <w:r>
              <w:rPr>
                <w:rFonts w:hint="eastAsia"/>
                <w:color w:val="000000"/>
                <w:szCs w:val="21"/>
              </w:rPr>
              <w:sym w:font="Wingdings 2" w:char="0052"/>
            </w:r>
            <w:r>
              <w:rPr>
                <w:rFonts w:hint="eastAsia"/>
              </w:rPr>
              <w:t>《监视和测量控制程序》，</w:t>
            </w:r>
            <w:r>
              <w:rPr>
                <w:rFonts w:hint="eastAsia"/>
              </w:rPr>
              <w:sym w:font="Wingdings" w:char="00A8"/>
            </w:r>
            <w:r>
              <w:rPr>
                <w:rFonts w:hint="eastAsia"/>
              </w:rPr>
              <w:t>《监视和测量计划》</w:t>
            </w:r>
          </w:p>
        </w:tc>
        <w:tc>
          <w:tcPr>
            <w:tcW w:w="1247" w:type="dxa"/>
          </w:tcPr>
          <w:p w14:paraId="2665C228" w14:textId="77777777" w:rsidR="0026660E" w:rsidRDefault="0026660E" w:rsidP="0026660E">
            <w:r>
              <w:sym w:font="Wingdings" w:char="00FE"/>
            </w:r>
            <w:r>
              <w:rPr>
                <w:rFonts w:hint="eastAsia"/>
              </w:rPr>
              <w:t>符合</w:t>
            </w:r>
          </w:p>
          <w:p w14:paraId="0186C34F" w14:textId="13CC4005" w:rsidR="0026660E" w:rsidRDefault="0026660E" w:rsidP="00D27F1B">
            <w:pPr>
              <w:rPr>
                <w:sz w:val="28"/>
                <w:szCs w:val="24"/>
              </w:rPr>
            </w:pPr>
            <w:r>
              <w:sym w:font="Wingdings" w:char="00A8"/>
            </w:r>
            <w:r>
              <w:rPr>
                <w:rFonts w:hint="eastAsia"/>
              </w:rPr>
              <w:t>不符合</w:t>
            </w:r>
          </w:p>
        </w:tc>
      </w:tr>
      <w:tr w:rsidR="0026660E" w14:paraId="638236A9" w14:textId="77777777" w:rsidTr="004746FE">
        <w:trPr>
          <w:trHeight w:val="547"/>
        </w:trPr>
        <w:tc>
          <w:tcPr>
            <w:tcW w:w="1413" w:type="dxa"/>
          </w:tcPr>
          <w:p w14:paraId="3255B639" w14:textId="77777777" w:rsidR="0026660E" w:rsidRDefault="0026660E" w:rsidP="0026660E"/>
        </w:tc>
        <w:tc>
          <w:tcPr>
            <w:tcW w:w="1843" w:type="dxa"/>
          </w:tcPr>
          <w:p w14:paraId="1D3C6507" w14:textId="2A4BA5D3" w:rsidR="0026660E" w:rsidRDefault="0026660E" w:rsidP="0026660E">
            <w:r>
              <w:rPr>
                <w:rFonts w:hint="eastAsia"/>
              </w:rPr>
              <w:t>运行证据</w:t>
            </w:r>
          </w:p>
        </w:tc>
        <w:tc>
          <w:tcPr>
            <w:tcW w:w="10206" w:type="dxa"/>
          </w:tcPr>
          <w:p w14:paraId="33255F4D" w14:textId="77777777" w:rsidR="0026660E" w:rsidRDefault="0026660E" w:rsidP="0026660E">
            <w:r>
              <w:rPr>
                <w:rFonts w:hint="eastAsia"/>
              </w:rPr>
              <w:t>企业已实施监视、测量活动，以确定相关程序按策划实施，符合规定准则要求。</w:t>
            </w:r>
          </w:p>
          <w:p w14:paraId="3BC5EA09" w14:textId="77777777" w:rsidR="0026660E" w:rsidRDefault="0026660E" w:rsidP="0026660E">
            <w:r>
              <w:rPr>
                <w:rFonts w:hint="eastAsia"/>
              </w:rPr>
              <w:t>查看监视和测量计划：</w:t>
            </w:r>
          </w:p>
          <w:tbl>
            <w:tblPr>
              <w:tblStyle w:val="a9"/>
              <w:tblW w:w="9043" w:type="dxa"/>
              <w:tblLayout w:type="fixed"/>
              <w:tblLook w:val="04A0" w:firstRow="1" w:lastRow="0" w:firstColumn="1" w:lastColumn="0" w:noHBand="0" w:noVBand="1"/>
            </w:tblPr>
            <w:tblGrid>
              <w:gridCol w:w="987"/>
              <w:gridCol w:w="2149"/>
              <w:gridCol w:w="1986"/>
              <w:gridCol w:w="1887"/>
              <w:gridCol w:w="2034"/>
            </w:tblGrid>
            <w:tr w:rsidR="0026660E" w14:paraId="5FD2F025" w14:textId="77777777" w:rsidTr="008B7450">
              <w:tc>
                <w:tcPr>
                  <w:tcW w:w="987" w:type="dxa"/>
                </w:tcPr>
                <w:p w14:paraId="6D6E4F74" w14:textId="77777777" w:rsidR="0026660E" w:rsidRDefault="0026660E" w:rsidP="0026660E">
                  <w:r>
                    <w:rPr>
                      <w:rFonts w:hint="eastAsia"/>
                    </w:rPr>
                    <w:t>监视和测量的对象</w:t>
                  </w:r>
                </w:p>
              </w:tc>
              <w:tc>
                <w:tcPr>
                  <w:tcW w:w="2149" w:type="dxa"/>
                </w:tcPr>
                <w:p w14:paraId="3BEAF75F" w14:textId="77777777" w:rsidR="0026660E" w:rsidRDefault="0026660E" w:rsidP="0026660E">
                  <w:r>
                    <w:rPr>
                      <w:rFonts w:hint="eastAsia"/>
                    </w:rPr>
                    <w:t>监视、测量、分析和评价的方法</w:t>
                  </w:r>
                </w:p>
              </w:tc>
              <w:tc>
                <w:tcPr>
                  <w:tcW w:w="1986" w:type="dxa"/>
                </w:tcPr>
                <w:p w14:paraId="4020D672" w14:textId="77777777" w:rsidR="0026660E" w:rsidRDefault="0026660E" w:rsidP="0026660E">
                  <w:r>
                    <w:rPr>
                      <w:rFonts w:hint="eastAsia"/>
                    </w:rPr>
                    <w:t>监视和测量的频次和时机</w:t>
                  </w:r>
                </w:p>
              </w:tc>
              <w:tc>
                <w:tcPr>
                  <w:tcW w:w="1887" w:type="dxa"/>
                </w:tcPr>
                <w:p w14:paraId="46CFB293" w14:textId="77777777" w:rsidR="0026660E" w:rsidRDefault="0026660E" w:rsidP="0026660E">
                  <w:r>
                    <w:rPr>
                      <w:rFonts w:hint="eastAsia"/>
                    </w:rPr>
                    <w:t>评价其绩效所依据的准则和适当的参数</w:t>
                  </w:r>
                </w:p>
              </w:tc>
              <w:tc>
                <w:tcPr>
                  <w:tcW w:w="2034" w:type="dxa"/>
                </w:tcPr>
                <w:p w14:paraId="29027F1B" w14:textId="77777777" w:rsidR="0026660E" w:rsidRDefault="0026660E" w:rsidP="0026660E">
                  <w:r>
                    <w:rPr>
                      <w:rFonts w:hint="eastAsia"/>
                    </w:rPr>
                    <w:t>分析和评价的频次和时机</w:t>
                  </w:r>
                </w:p>
              </w:tc>
            </w:tr>
            <w:tr w:rsidR="0026660E" w14:paraId="492BEE45" w14:textId="77777777" w:rsidTr="008B7450">
              <w:tc>
                <w:tcPr>
                  <w:tcW w:w="987" w:type="dxa"/>
                </w:tcPr>
                <w:p w14:paraId="3A53A444" w14:textId="77777777" w:rsidR="0026660E" w:rsidRDefault="0026660E" w:rsidP="0026660E">
                  <w:r>
                    <w:rPr>
                      <w:rFonts w:hint="eastAsia"/>
                    </w:rPr>
                    <w:t>产品</w:t>
                  </w:r>
                </w:p>
              </w:tc>
              <w:tc>
                <w:tcPr>
                  <w:tcW w:w="2149" w:type="dxa"/>
                </w:tcPr>
                <w:p w14:paraId="35D1A2F7" w14:textId="77777777" w:rsidR="0026660E" w:rsidRDefault="0026660E" w:rsidP="0026660E">
                  <w:r>
                    <w:rPr>
                      <w:rFonts w:hint="eastAsia"/>
                    </w:rPr>
                    <w:t>索取检测报告</w:t>
                  </w:r>
                </w:p>
                <w:p w14:paraId="4665A48A" w14:textId="77777777" w:rsidR="0026660E" w:rsidRDefault="0026660E" w:rsidP="0026660E">
                  <w:r>
                    <w:rPr>
                      <w:rFonts w:hint="eastAsia"/>
                    </w:rPr>
                    <w:t>自测或送检</w:t>
                  </w:r>
                </w:p>
              </w:tc>
              <w:tc>
                <w:tcPr>
                  <w:tcW w:w="1986" w:type="dxa"/>
                </w:tcPr>
                <w:p w14:paraId="0F2A22CA" w14:textId="77777777" w:rsidR="0026660E" w:rsidRPr="00284EE2" w:rsidRDefault="0026660E" w:rsidP="0026660E">
                  <w:pPr>
                    <w:rPr>
                      <w:rFonts w:asciiTheme="minorEastAsia" w:eastAsiaTheme="minorEastAsia" w:hAnsiTheme="minorEastAsia"/>
                      <w:szCs w:val="21"/>
                    </w:rPr>
                  </w:pPr>
                  <w:r w:rsidRPr="00284EE2">
                    <w:rPr>
                      <w:rFonts w:asciiTheme="minorEastAsia" w:eastAsiaTheme="minorEastAsia" w:hAnsiTheme="minorEastAsia" w:hint="eastAsia"/>
                      <w:szCs w:val="21"/>
                    </w:rPr>
                    <w:t>每年从供方索取1次外检报告；</w:t>
                  </w:r>
                </w:p>
                <w:p w14:paraId="5E854EE3" w14:textId="77777777" w:rsidR="0026660E" w:rsidRPr="00284EE2" w:rsidRDefault="0026660E" w:rsidP="0026660E">
                  <w:pPr>
                    <w:rPr>
                      <w:rFonts w:asciiTheme="minorEastAsia" w:eastAsiaTheme="minorEastAsia" w:hAnsiTheme="minorEastAsia"/>
                      <w:szCs w:val="21"/>
                    </w:rPr>
                  </w:pPr>
                  <w:r w:rsidRPr="00284EE2">
                    <w:rPr>
                      <w:rFonts w:asciiTheme="minorEastAsia" w:eastAsiaTheme="minorEastAsia" w:hAnsiTheme="minorEastAsia" w:hint="eastAsia"/>
                      <w:szCs w:val="21"/>
                    </w:rPr>
                    <w:t>果蔬类每批自测农残；鲜禽</w:t>
                  </w:r>
                  <w:r w:rsidRPr="00284EE2">
                    <w:rPr>
                      <w:rFonts w:asciiTheme="minorEastAsia" w:eastAsiaTheme="minorEastAsia" w:hAnsiTheme="minorEastAsia"/>
                      <w:szCs w:val="21"/>
                    </w:rPr>
                    <w:t>畜肉每批索取合格证及动物检疫证明</w:t>
                  </w:r>
                </w:p>
                <w:p w14:paraId="1A496848" w14:textId="3B303A73" w:rsidR="0026660E" w:rsidRDefault="0026660E" w:rsidP="0026660E">
                  <w:r w:rsidRPr="00284EE2">
                    <w:rPr>
                      <w:rFonts w:asciiTheme="minorEastAsia" w:eastAsiaTheme="minorEastAsia" w:hAnsiTheme="minorEastAsia" w:hint="eastAsia"/>
                      <w:szCs w:val="21"/>
                    </w:rPr>
                    <w:t>每</w:t>
                  </w:r>
                  <w:r w:rsidRPr="00284EE2">
                    <w:rPr>
                      <w:rFonts w:asciiTheme="minorEastAsia" w:eastAsiaTheme="minorEastAsia" w:hAnsiTheme="minorEastAsia"/>
                      <w:szCs w:val="21"/>
                    </w:rPr>
                    <w:t>年</w:t>
                  </w:r>
                  <w:r w:rsidRPr="00284EE2">
                    <w:rPr>
                      <w:rFonts w:asciiTheme="minorEastAsia" w:eastAsiaTheme="minorEastAsia" w:hAnsiTheme="minorEastAsia" w:hint="eastAsia"/>
                      <w:szCs w:val="21"/>
                    </w:rPr>
                    <w:t>主</w:t>
                  </w:r>
                  <w:r w:rsidRPr="00284EE2">
                    <w:rPr>
                      <w:rFonts w:asciiTheme="minorEastAsia" w:eastAsiaTheme="minorEastAsia" w:hAnsiTheme="minorEastAsia"/>
                      <w:szCs w:val="21"/>
                    </w:rPr>
                    <w:t>动委托</w:t>
                  </w:r>
                  <w:r w:rsidRPr="00284EE2">
                    <w:rPr>
                      <w:rFonts w:asciiTheme="minorEastAsia" w:eastAsiaTheme="minorEastAsia" w:hAnsiTheme="minorEastAsia" w:hint="eastAsia"/>
                      <w:szCs w:val="21"/>
                    </w:rPr>
                    <w:t>第</w:t>
                  </w:r>
                  <w:r w:rsidRPr="00284EE2">
                    <w:rPr>
                      <w:rFonts w:asciiTheme="minorEastAsia" w:eastAsiaTheme="minorEastAsia" w:hAnsiTheme="minorEastAsia"/>
                      <w:szCs w:val="21"/>
                    </w:rPr>
                    <w:t>三方</w:t>
                  </w:r>
                  <w:r w:rsidRPr="00284EE2">
                    <w:rPr>
                      <w:rFonts w:asciiTheme="minorEastAsia" w:eastAsiaTheme="minorEastAsia" w:hAnsiTheme="minorEastAsia" w:hint="eastAsia"/>
                      <w:szCs w:val="21"/>
                    </w:rPr>
                    <w:t>机</w:t>
                  </w:r>
                  <w:r w:rsidRPr="00284EE2">
                    <w:rPr>
                      <w:rFonts w:asciiTheme="minorEastAsia" w:eastAsiaTheme="minorEastAsia" w:hAnsiTheme="minorEastAsia"/>
                      <w:szCs w:val="21"/>
                    </w:rPr>
                    <w:t>构检</w:t>
                  </w:r>
                  <w:r w:rsidRPr="00284EE2">
                    <w:rPr>
                      <w:rFonts w:asciiTheme="minorEastAsia" w:eastAsiaTheme="minorEastAsia" w:hAnsiTheme="minorEastAsia" w:hint="eastAsia"/>
                      <w:szCs w:val="21"/>
                    </w:rPr>
                    <w:t>测</w:t>
                  </w:r>
                  <w:r w:rsidRPr="00284EE2">
                    <w:rPr>
                      <w:rFonts w:asciiTheme="minorEastAsia" w:eastAsiaTheme="minorEastAsia" w:hAnsiTheme="minorEastAsia"/>
                      <w:szCs w:val="21"/>
                    </w:rPr>
                    <w:t>1次</w:t>
                  </w:r>
                </w:p>
              </w:tc>
              <w:tc>
                <w:tcPr>
                  <w:tcW w:w="1887" w:type="dxa"/>
                </w:tcPr>
                <w:p w14:paraId="0D324DF4" w14:textId="77777777" w:rsidR="0026660E" w:rsidRDefault="0026660E" w:rsidP="0026660E">
                  <w:r>
                    <w:rPr>
                      <w:rFonts w:hint="eastAsia"/>
                    </w:rPr>
                    <w:t>采购控制程序</w:t>
                  </w:r>
                </w:p>
                <w:p w14:paraId="5DE53B2B" w14:textId="77777777" w:rsidR="0026660E" w:rsidRDefault="0026660E" w:rsidP="0026660E">
                  <w:r>
                    <w:rPr>
                      <w:rFonts w:hint="eastAsia"/>
                    </w:rPr>
                    <w:t>食品安全管理手册</w:t>
                  </w:r>
                </w:p>
              </w:tc>
              <w:tc>
                <w:tcPr>
                  <w:tcW w:w="2034" w:type="dxa"/>
                </w:tcPr>
                <w:p w14:paraId="3E1BBCEF" w14:textId="481099C9" w:rsidR="0026660E" w:rsidRDefault="0026660E" w:rsidP="0026660E">
                  <w:r>
                    <w:rPr>
                      <w:rFonts w:hint="eastAsia"/>
                      <w:color w:val="000000"/>
                      <w:szCs w:val="21"/>
                    </w:rPr>
                    <w:sym w:font="Wingdings 2" w:char="00A3"/>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rPr>
                    <w:t>每半年</w:t>
                  </w:r>
                </w:p>
              </w:tc>
            </w:tr>
            <w:tr w:rsidR="0026660E" w14:paraId="4C5017CE" w14:textId="77777777" w:rsidTr="008B7450">
              <w:tc>
                <w:tcPr>
                  <w:tcW w:w="987" w:type="dxa"/>
                </w:tcPr>
                <w:p w14:paraId="3560B7EA" w14:textId="77777777" w:rsidR="0026660E" w:rsidRDefault="0026660E" w:rsidP="0026660E">
                  <w:r>
                    <w:rPr>
                      <w:rFonts w:hint="eastAsia"/>
                    </w:rPr>
                    <w:t>过程</w:t>
                  </w:r>
                </w:p>
              </w:tc>
              <w:tc>
                <w:tcPr>
                  <w:tcW w:w="2149" w:type="dxa"/>
                </w:tcPr>
                <w:p w14:paraId="5A7C6698" w14:textId="77777777" w:rsidR="0026660E" w:rsidRDefault="0026660E" w:rsidP="0026660E">
                  <w:r>
                    <w:rPr>
                      <w:rFonts w:hint="eastAsia"/>
                    </w:rPr>
                    <w:t>现场巡视</w:t>
                  </w:r>
                </w:p>
                <w:p w14:paraId="7178C635" w14:textId="77777777" w:rsidR="0026660E" w:rsidRDefault="0026660E" w:rsidP="0026660E">
                  <w:r>
                    <w:rPr>
                      <w:rFonts w:hint="eastAsia"/>
                    </w:rPr>
                    <w:t>抽查记录</w:t>
                  </w:r>
                </w:p>
                <w:p w14:paraId="4158DC29" w14:textId="77777777" w:rsidR="0026660E" w:rsidRDefault="0026660E" w:rsidP="0026660E">
                  <w:r>
                    <w:rPr>
                      <w:rFonts w:hint="eastAsia"/>
                    </w:rPr>
                    <w:t>对食品安全目标进行统计</w:t>
                  </w:r>
                </w:p>
              </w:tc>
              <w:tc>
                <w:tcPr>
                  <w:tcW w:w="1986" w:type="dxa"/>
                </w:tcPr>
                <w:p w14:paraId="0902E2F2" w14:textId="77777777" w:rsidR="0026660E" w:rsidRDefault="0026660E" w:rsidP="0026660E">
                  <w:r>
                    <w:rPr>
                      <w:rFonts w:hint="eastAsia"/>
                      <w:color w:val="000000"/>
                      <w:szCs w:val="21"/>
                    </w:rPr>
                    <w:t>☑</w:t>
                  </w:r>
                  <w:r>
                    <w:rPr>
                      <w:rFonts w:hint="eastAsia"/>
                    </w:rPr>
                    <w:t>定期检查</w:t>
                  </w:r>
                </w:p>
                <w:p w14:paraId="4EC90D6B" w14:textId="77777777" w:rsidR="0026660E" w:rsidRDefault="0026660E" w:rsidP="0026660E">
                  <w:r>
                    <w:rPr>
                      <w:rFonts w:hint="eastAsia"/>
                      <w:color w:val="000000"/>
                      <w:szCs w:val="21"/>
                    </w:rPr>
                    <w:t>☑</w:t>
                  </w:r>
                  <w:r>
                    <w:rPr>
                      <w:rFonts w:hint="eastAsia"/>
                    </w:rPr>
                    <w:t>抽查</w:t>
                  </w:r>
                </w:p>
              </w:tc>
              <w:tc>
                <w:tcPr>
                  <w:tcW w:w="1887" w:type="dxa"/>
                </w:tcPr>
                <w:p w14:paraId="1214A1DB" w14:textId="77777777" w:rsidR="0026660E" w:rsidRDefault="0026660E" w:rsidP="0026660E">
                  <w:r>
                    <w:rPr>
                      <w:rFonts w:hint="eastAsia"/>
                    </w:rPr>
                    <w:t>按照程序文件</w:t>
                  </w:r>
                  <w:r>
                    <w:rPr>
                      <w:rFonts w:hint="eastAsia"/>
                    </w:rPr>
                    <w:t>/SSOP</w:t>
                  </w:r>
                  <w:r>
                    <w:rPr>
                      <w:rFonts w:hint="eastAsia"/>
                    </w:rPr>
                    <w:t>、危害控制计划</w:t>
                  </w:r>
                  <w:r>
                    <w:rPr>
                      <w:rFonts w:hint="eastAsia"/>
                    </w:rPr>
                    <w:t>/HACCP</w:t>
                  </w:r>
                  <w:r>
                    <w:rPr>
                      <w:rFonts w:hint="eastAsia"/>
                    </w:rPr>
                    <w:t>计划执行</w:t>
                  </w:r>
                </w:p>
              </w:tc>
              <w:tc>
                <w:tcPr>
                  <w:tcW w:w="2034" w:type="dxa"/>
                </w:tcPr>
                <w:p w14:paraId="3C921C2F" w14:textId="77777777" w:rsidR="0026660E" w:rsidRDefault="0026660E" w:rsidP="0026660E">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26660E" w14:paraId="76B3BD30" w14:textId="77777777" w:rsidTr="008B7450">
              <w:tc>
                <w:tcPr>
                  <w:tcW w:w="987" w:type="dxa"/>
                </w:tcPr>
                <w:p w14:paraId="37AE26C8" w14:textId="77777777" w:rsidR="0026660E" w:rsidRDefault="0026660E" w:rsidP="0026660E">
                  <w:r>
                    <w:rPr>
                      <w:rFonts w:hint="eastAsia"/>
                    </w:rPr>
                    <w:t>体系</w:t>
                  </w:r>
                </w:p>
              </w:tc>
              <w:tc>
                <w:tcPr>
                  <w:tcW w:w="2149" w:type="dxa"/>
                </w:tcPr>
                <w:p w14:paraId="2F12A48B" w14:textId="77777777" w:rsidR="0026660E" w:rsidRDefault="0026660E" w:rsidP="0026660E">
                  <w:r>
                    <w:rPr>
                      <w:rFonts w:hint="eastAsia"/>
                    </w:rPr>
                    <w:t>内部审核；对内审不符合项进行分析</w:t>
                  </w:r>
                </w:p>
              </w:tc>
              <w:tc>
                <w:tcPr>
                  <w:tcW w:w="1986" w:type="dxa"/>
                </w:tcPr>
                <w:p w14:paraId="793F32D2" w14:textId="77777777" w:rsidR="0026660E" w:rsidRDefault="0026660E" w:rsidP="0026660E">
                  <w:r>
                    <w:rPr>
                      <w:rFonts w:hint="eastAsia"/>
                      <w:color w:val="000000"/>
                      <w:szCs w:val="21"/>
                    </w:rPr>
                    <w:t>☑</w:t>
                  </w:r>
                  <w:r>
                    <w:rPr>
                      <w:rFonts w:hint="eastAsia"/>
                    </w:rPr>
                    <w:t>按年度内审计划</w:t>
                  </w:r>
                </w:p>
                <w:p w14:paraId="088DA9B0" w14:textId="77777777" w:rsidR="0026660E" w:rsidRDefault="0026660E" w:rsidP="0026660E">
                  <w:r>
                    <w:rPr>
                      <w:rFonts w:hint="eastAsia"/>
                      <w:color w:val="000000"/>
                      <w:szCs w:val="21"/>
                    </w:rPr>
                    <w:t>☑</w:t>
                  </w:r>
                  <w:r>
                    <w:rPr>
                      <w:rFonts w:hint="eastAsia"/>
                    </w:rPr>
                    <w:t>每年一次</w:t>
                  </w:r>
                </w:p>
                <w:p w14:paraId="3DB3811B" w14:textId="77777777" w:rsidR="0026660E" w:rsidRDefault="0026660E" w:rsidP="0026660E">
                  <w:r>
                    <w:rPr>
                      <w:rFonts w:hint="eastAsia"/>
                      <w:color w:val="000000"/>
                      <w:szCs w:val="21"/>
                    </w:rPr>
                    <w:t>□特殊情况增加</w:t>
                  </w:r>
                </w:p>
              </w:tc>
              <w:tc>
                <w:tcPr>
                  <w:tcW w:w="1887" w:type="dxa"/>
                </w:tcPr>
                <w:p w14:paraId="2A6CBD2E" w14:textId="77777777" w:rsidR="0026660E" w:rsidRDefault="0026660E" w:rsidP="0026660E">
                  <w:r>
                    <w:rPr>
                      <w:rFonts w:hint="eastAsia"/>
                    </w:rPr>
                    <w:t>《</w:t>
                  </w:r>
                  <w:r>
                    <w:rPr>
                      <w:rFonts w:hint="eastAsia"/>
                      <w:szCs w:val="21"/>
                    </w:rPr>
                    <w:t>内部审核控制程序</w:t>
                  </w:r>
                  <w:r>
                    <w:rPr>
                      <w:rFonts w:hint="eastAsia"/>
                    </w:rPr>
                    <w:t>》</w:t>
                  </w:r>
                </w:p>
              </w:tc>
              <w:tc>
                <w:tcPr>
                  <w:tcW w:w="2034" w:type="dxa"/>
                </w:tcPr>
                <w:p w14:paraId="28A2556B" w14:textId="77777777" w:rsidR="0026660E" w:rsidRDefault="0026660E" w:rsidP="0026660E">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26660E" w14:paraId="5726E3EE" w14:textId="77777777" w:rsidTr="008B7450">
              <w:tc>
                <w:tcPr>
                  <w:tcW w:w="987" w:type="dxa"/>
                </w:tcPr>
                <w:p w14:paraId="686DDA0A" w14:textId="77777777" w:rsidR="0026660E" w:rsidRDefault="0026660E" w:rsidP="0026660E">
                  <w:r>
                    <w:rPr>
                      <w:rFonts w:hint="eastAsia"/>
                    </w:rPr>
                    <w:t>体系有效性</w:t>
                  </w:r>
                </w:p>
              </w:tc>
              <w:tc>
                <w:tcPr>
                  <w:tcW w:w="2149" w:type="dxa"/>
                </w:tcPr>
                <w:p w14:paraId="5952985C" w14:textId="77777777" w:rsidR="0026660E" w:rsidRDefault="0026660E" w:rsidP="0026660E">
                  <w:r>
                    <w:rPr>
                      <w:rFonts w:hint="eastAsia"/>
                    </w:rPr>
                    <w:t>管理评审，对</w:t>
                  </w:r>
                  <w:r>
                    <w:rPr>
                      <w:rFonts w:hint="eastAsia"/>
                    </w:rPr>
                    <w:t>FSMS</w:t>
                  </w:r>
                  <w:r>
                    <w:rPr>
                      <w:rFonts w:hint="eastAsia"/>
                    </w:rPr>
                    <w:t>存在的需要问题进行分析</w:t>
                  </w:r>
                </w:p>
              </w:tc>
              <w:tc>
                <w:tcPr>
                  <w:tcW w:w="1986" w:type="dxa"/>
                </w:tcPr>
                <w:p w14:paraId="50ABDC62" w14:textId="77777777" w:rsidR="0026660E" w:rsidRDefault="0026660E" w:rsidP="0026660E">
                  <w:r>
                    <w:rPr>
                      <w:rFonts w:hint="eastAsia"/>
                      <w:color w:val="000000"/>
                      <w:szCs w:val="21"/>
                    </w:rPr>
                    <w:t>☑</w:t>
                  </w:r>
                  <w:r>
                    <w:rPr>
                      <w:rFonts w:hint="eastAsia"/>
                    </w:rPr>
                    <w:t>每年一次</w:t>
                  </w:r>
                </w:p>
                <w:p w14:paraId="6C328912" w14:textId="77777777" w:rsidR="0026660E" w:rsidRDefault="0026660E" w:rsidP="0026660E">
                  <w:r>
                    <w:rPr>
                      <w:rFonts w:hint="eastAsia"/>
                      <w:color w:val="000000"/>
                      <w:szCs w:val="21"/>
                    </w:rPr>
                    <w:t>☑特殊情况增加</w:t>
                  </w:r>
                </w:p>
              </w:tc>
              <w:tc>
                <w:tcPr>
                  <w:tcW w:w="1887" w:type="dxa"/>
                </w:tcPr>
                <w:p w14:paraId="69C15FD6" w14:textId="77777777" w:rsidR="0026660E" w:rsidRDefault="0026660E" w:rsidP="0026660E">
                  <w:r>
                    <w:rPr>
                      <w:rFonts w:hint="eastAsia"/>
                    </w:rPr>
                    <w:t>《管理评审控制程序》</w:t>
                  </w:r>
                </w:p>
              </w:tc>
              <w:tc>
                <w:tcPr>
                  <w:tcW w:w="2034" w:type="dxa"/>
                </w:tcPr>
                <w:p w14:paraId="3A868EF3" w14:textId="77777777" w:rsidR="0026660E" w:rsidRDefault="0026660E" w:rsidP="0026660E">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26660E" w14:paraId="4377B0BD" w14:textId="77777777" w:rsidTr="008B7450">
              <w:tc>
                <w:tcPr>
                  <w:tcW w:w="987" w:type="dxa"/>
                </w:tcPr>
                <w:p w14:paraId="0A0311A2" w14:textId="77777777" w:rsidR="0026660E" w:rsidRDefault="0026660E" w:rsidP="0026660E">
                  <w:r>
                    <w:rPr>
                      <w:rFonts w:hint="eastAsia"/>
                    </w:rPr>
                    <w:t>相关方反馈</w:t>
                  </w:r>
                </w:p>
              </w:tc>
              <w:tc>
                <w:tcPr>
                  <w:tcW w:w="2149" w:type="dxa"/>
                </w:tcPr>
                <w:p w14:paraId="32C8241B" w14:textId="77777777" w:rsidR="0026660E" w:rsidRDefault="0026660E" w:rsidP="0026660E">
                  <w:r>
                    <w:rPr>
                      <w:rFonts w:hint="eastAsia"/>
                    </w:rPr>
                    <w:t>反馈处理，对对问题进行统计</w:t>
                  </w:r>
                </w:p>
              </w:tc>
              <w:tc>
                <w:tcPr>
                  <w:tcW w:w="1986" w:type="dxa"/>
                </w:tcPr>
                <w:p w14:paraId="431DF8C0" w14:textId="77777777" w:rsidR="0026660E" w:rsidRDefault="0026660E" w:rsidP="0026660E">
                  <w:r>
                    <w:rPr>
                      <w:rFonts w:hint="eastAsia"/>
                      <w:color w:val="000000"/>
                      <w:szCs w:val="21"/>
                    </w:rPr>
                    <w:t>□</w:t>
                  </w:r>
                  <w:r>
                    <w:rPr>
                      <w:rFonts w:hint="eastAsia"/>
                    </w:rPr>
                    <w:t>每年一次</w:t>
                  </w:r>
                </w:p>
                <w:p w14:paraId="6FDCA887" w14:textId="77777777" w:rsidR="0026660E" w:rsidRDefault="0026660E" w:rsidP="0026660E">
                  <w:r>
                    <w:rPr>
                      <w:rFonts w:hint="eastAsia"/>
                      <w:color w:val="000000"/>
                      <w:szCs w:val="21"/>
                    </w:rPr>
                    <w:t>☑随时</w:t>
                  </w:r>
                </w:p>
              </w:tc>
              <w:tc>
                <w:tcPr>
                  <w:tcW w:w="1887" w:type="dxa"/>
                </w:tcPr>
                <w:p w14:paraId="7F3A2785" w14:textId="77777777" w:rsidR="0026660E" w:rsidRDefault="0026660E" w:rsidP="0026660E">
                  <w:r>
                    <w:rPr>
                      <w:rFonts w:hint="eastAsia"/>
                    </w:rPr>
                    <w:t>《管理手册》、程序文件及相关制度等</w:t>
                  </w:r>
                </w:p>
              </w:tc>
              <w:tc>
                <w:tcPr>
                  <w:tcW w:w="2034" w:type="dxa"/>
                </w:tcPr>
                <w:p w14:paraId="750B097B" w14:textId="77777777" w:rsidR="0026660E" w:rsidRDefault="0026660E" w:rsidP="0026660E">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☑随时</w:t>
                  </w:r>
                </w:p>
              </w:tc>
            </w:tr>
          </w:tbl>
          <w:p w14:paraId="433DF2C1" w14:textId="77777777" w:rsidR="0026660E" w:rsidRPr="00E6592E" w:rsidRDefault="0026660E" w:rsidP="0026660E"/>
          <w:p w14:paraId="3A96A9CF" w14:textId="77777777" w:rsidR="0026660E" w:rsidRDefault="0026660E" w:rsidP="0026660E"/>
          <w:p w14:paraId="40FD3FEB" w14:textId="77777777" w:rsidR="0026660E" w:rsidRDefault="0026660E" w:rsidP="0026660E">
            <w:r>
              <w:rPr>
                <w:rFonts w:hint="eastAsia"/>
              </w:rPr>
              <w:t>当监测结果显示偏离规定的准则时，所采取纠正和</w:t>
            </w:r>
            <w:r>
              <w:rPr>
                <w:rFonts w:hint="eastAsia"/>
              </w:rPr>
              <w:t>/</w:t>
            </w:r>
            <w:r>
              <w:rPr>
                <w:rFonts w:hint="eastAsia"/>
              </w:rPr>
              <w:t>或纠正措施：</w:t>
            </w:r>
            <w:r>
              <w:rPr>
                <w:rFonts w:hint="eastAsia"/>
                <w:u w:val="single"/>
              </w:rPr>
              <w:t xml:space="preserve"> </w:t>
            </w:r>
            <w:r>
              <w:rPr>
                <w:u w:val="single"/>
              </w:rPr>
              <w:t xml:space="preserve">                        </w:t>
            </w:r>
            <w:r>
              <w:rPr>
                <w:rFonts w:hint="eastAsia"/>
                <w:u w:val="single"/>
              </w:rPr>
              <w:t xml:space="preserve"> </w:t>
            </w:r>
          </w:p>
          <w:p w14:paraId="30FC84FD" w14:textId="77777777" w:rsidR="0026660E" w:rsidRPr="00E770DA" w:rsidRDefault="0026660E" w:rsidP="0026660E">
            <w:pPr>
              <w:rPr>
                <w:rFonts w:asciiTheme="minorEastAsia" w:eastAsiaTheme="minorEastAsia" w:hAnsiTheme="minorEastAsia"/>
                <w:szCs w:val="21"/>
              </w:rPr>
            </w:pPr>
          </w:p>
        </w:tc>
        <w:tc>
          <w:tcPr>
            <w:tcW w:w="1247" w:type="dxa"/>
          </w:tcPr>
          <w:p w14:paraId="6286AC05" w14:textId="77777777" w:rsidR="0026660E" w:rsidRDefault="0026660E" w:rsidP="0026660E">
            <w:pPr>
              <w:rPr>
                <w:sz w:val="28"/>
                <w:szCs w:val="24"/>
              </w:rPr>
            </w:pPr>
          </w:p>
        </w:tc>
      </w:tr>
      <w:tr w:rsidR="0026660E" w14:paraId="7873BFDF" w14:textId="77777777" w:rsidTr="004746FE">
        <w:trPr>
          <w:trHeight w:val="547"/>
        </w:trPr>
        <w:tc>
          <w:tcPr>
            <w:tcW w:w="1413" w:type="dxa"/>
          </w:tcPr>
          <w:p w14:paraId="766B4D24" w14:textId="464A46A6" w:rsidR="0026660E" w:rsidRDefault="0026660E" w:rsidP="0026660E">
            <w:r>
              <w:rPr>
                <w:rFonts w:hint="eastAsia"/>
              </w:rPr>
              <w:t>监</w:t>
            </w:r>
            <w:r>
              <w:t>视</w:t>
            </w:r>
            <w:r>
              <w:rPr>
                <w:rFonts w:hint="eastAsia"/>
              </w:rPr>
              <w:t xml:space="preserve"> </w:t>
            </w:r>
            <w:r>
              <w:rPr>
                <w:rFonts w:hint="eastAsia"/>
              </w:rPr>
              <w:t>和</w:t>
            </w:r>
            <w:r>
              <w:t>测量的控制</w:t>
            </w:r>
          </w:p>
        </w:tc>
        <w:tc>
          <w:tcPr>
            <w:tcW w:w="1843" w:type="dxa"/>
          </w:tcPr>
          <w:p w14:paraId="2325BBBC" w14:textId="77777777" w:rsidR="0026660E" w:rsidRDefault="0026660E" w:rsidP="0026660E">
            <w:r>
              <w:rPr>
                <w:rFonts w:hint="eastAsia"/>
              </w:rPr>
              <w:t>F8</w:t>
            </w:r>
            <w:r>
              <w:t>.7</w:t>
            </w:r>
          </w:p>
          <w:p w14:paraId="0D7B55D1" w14:textId="26872B17" w:rsidR="00053264" w:rsidRDefault="00053264" w:rsidP="00053264">
            <w:r>
              <w:rPr>
                <w:rFonts w:asciiTheme="minorEastAsia" w:eastAsiaTheme="minorEastAsia" w:hAnsiTheme="minorEastAsia" w:hint="eastAsia"/>
                <w:color w:val="000000"/>
                <w:szCs w:val="21"/>
              </w:rPr>
              <w:t>H (V1.0)</w:t>
            </w:r>
            <w:r>
              <w:rPr>
                <w:rFonts w:hint="eastAsia"/>
              </w:rPr>
              <w:t>3.</w:t>
            </w:r>
            <w:r>
              <w:t>6</w:t>
            </w:r>
          </w:p>
        </w:tc>
        <w:tc>
          <w:tcPr>
            <w:tcW w:w="10206" w:type="dxa"/>
          </w:tcPr>
          <w:p w14:paraId="4F97F097" w14:textId="03DB204D" w:rsidR="0026660E" w:rsidRDefault="0026660E" w:rsidP="0026660E">
            <w:r>
              <w:rPr>
                <w:rFonts w:hint="eastAsia"/>
              </w:rPr>
              <w:t>如：</w:t>
            </w:r>
            <w:r>
              <w:rPr>
                <w:rFonts w:hint="eastAsia"/>
                <w:color w:val="000000"/>
                <w:szCs w:val="21"/>
              </w:rPr>
              <w:sym w:font="Wingdings 2" w:char="0052"/>
            </w:r>
            <w:r>
              <w:rPr>
                <w:rFonts w:hint="eastAsia"/>
              </w:rPr>
              <w:t>《监视和测量设备控制程序》、</w:t>
            </w:r>
            <w:r>
              <w:rPr>
                <w:rFonts w:hint="eastAsia"/>
                <w:color w:val="000000"/>
                <w:szCs w:val="21"/>
              </w:rPr>
              <w:sym w:font="Wingdings 2" w:char="0052"/>
            </w:r>
            <w:r>
              <w:rPr>
                <w:rFonts w:hint="eastAsia"/>
              </w:rPr>
              <w:t>手册第</w:t>
            </w:r>
            <w:r>
              <w:rPr>
                <w:rFonts w:hint="eastAsia"/>
              </w:rPr>
              <w:t>8.</w:t>
            </w:r>
            <w:r>
              <w:t>7</w:t>
            </w:r>
            <w:r>
              <w:rPr>
                <w:rFonts w:hint="eastAsia"/>
              </w:rPr>
              <w:t xml:space="preserve"> </w:t>
            </w:r>
            <w:r>
              <w:rPr>
                <w:rFonts w:hint="eastAsia"/>
              </w:rPr>
              <w:t>条款</w:t>
            </w:r>
          </w:p>
        </w:tc>
        <w:tc>
          <w:tcPr>
            <w:tcW w:w="1247" w:type="dxa"/>
          </w:tcPr>
          <w:p w14:paraId="2F06E8C9" w14:textId="77777777" w:rsidR="0026660E" w:rsidRDefault="0026660E" w:rsidP="0026660E">
            <w:r>
              <w:sym w:font="Wingdings" w:char="00FE"/>
            </w:r>
            <w:r>
              <w:rPr>
                <w:rFonts w:hint="eastAsia"/>
              </w:rPr>
              <w:t>符合</w:t>
            </w:r>
          </w:p>
          <w:p w14:paraId="371D3565" w14:textId="77777777" w:rsidR="0026660E" w:rsidRDefault="0026660E" w:rsidP="0026660E">
            <w:r>
              <w:sym w:font="Wingdings" w:char="00A8"/>
            </w:r>
            <w:r>
              <w:rPr>
                <w:rFonts w:hint="eastAsia"/>
              </w:rPr>
              <w:t>不符合</w:t>
            </w:r>
          </w:p>
          <w:p w14:paraId="12F5BD81" w14:textId="77777777" w:rsidR="0026660E" w:rsidRDefault="0026660E" w:rsidP="0026660E">
            <w:pPr>
              <w:rPr>
                <w:sz w:val="28"/>
                <w:szCs w:val="24"/>
              </w:rPr>
            </w:pPr>
          </w:p>
        </w:tc>
      </w:tr>
      <w:tr w:rsidR="0026660E" w14:paraId="5214B5E0" w14:textId="77777777" w:rsidTr="004746FE">
        <w:trPr>
          <w:trHeight w:val="547"/>
        </w:trPr>
        <w:tc>
          <w:tcPr>
            <w:tcW w:w="1413" w:type="dxa"/>
          </w:tcPr>
          <w:p w14:paraId="501214B3" w14:textId="77777777" w:rsidR="0026660E" w:rsidRDefault="0026660E" w:rsidP="0026660E"/>
        </w:tc>
        <w:tc>
          <w:tcPr>
            <w:tcW w:w="1843" w:type="dxa"/>
          </w:tcPr>
          <w:p w14:paraId="60B104CC" w14:textId="393A72B8" w:rsidR="0026660E" w:rsidRDefault="0026660E" w:rsidP="0026660E">
            <w:r>
              <w:rPr>
                <w:rFonts w:hint="eastAsia"/>
              </w:rPr>
              <w:t>运行证据</w:t>
            </w:r>
          </w:p>
        </w:tc>
        <w:tc>
          <w:tcPr>
            <w:tcW w:w="10206" w:type="dxa"/>
          </w:tcPr>
          <w:p w14:paraId="124FC72D" w14:textId="77777777" w:rsidR="0026660E" w:rsidRDefault="0026660E" w:rsidP="0026660E">
            <w:pPr>
              <w:rPr>
                <w:color w:val="000000"/>
                <w:szCs w:val="21"/>
              </w:rPr>
            </w:pPr>
            <w:r>
              <w:rPr>
                <w:rFonts w:hint="eastAsia"/>
                <w:color w:val="000000"/>
                <w:szCs w:val="21"/>
              </w:rPr>
              <w:t>了解用于质量</w:t>
            </w:r>
            <w:r>
              <w:rPr>
                <w:rFonts w:hint="eastAsia"/>
                <w:color w:val="000000"/>
                <w:szCs w:val="21"/>
              </w:rPr>
              <w:t>/</w:t>
            </w:r>
            <w:r>
              <w:rPr>
                <w:rFonts w:hint="eastAsia"/>
                <w:color w:val="000000"/>
                <w:szCs w:val="21"/>
              </w:rPr>
              <w:t>食品安全检测的监视和测量资源种类：</w:t>
            </w:r>
          </w:p>
          <w:p w14:paraId="1998C405" w14:textId="77777777" w:rsidR="0026660E" w:rsidRDefault="0026660E" w:rsidP="0026660E">
            <w:pPr>
              <w:ind w:firstLineChars="700" w:firstLine="1470"/>
            </w:pPr>
            <w:r>
              <w:rPr>
                <w:rFonts w:hint="eastAsia"/>
                <w:color w:val="000000"/>
                <w:szCs w:val="21"/>
              </w:rPr>
              <w:t xml:space="preserve"> </w:t>
            </w:r>
            <w:r>
              <w:rPr>
                <w:rFonts w:hint="eastAsia"/>
                <w:color w:val="000000"/>
                <w:szCs w:val="21"/>
              </w:rPr>
              <w:sym w:font="Wingdings 2" w:char="0052"/>
            </w:r>
            <w:r>
              <w:rPr>
                <w:rFonts w:hint="eastAsia"/>
              </w:rPr>
              <w:t>计量器具</w:t>
            </w:r>
            <w:r>
              <w:rPr>
                <w:rFonts w:hint="eastAsia"/>
              </w:rPr>
              <w:t xml:space="preserve">  </w:t>
            </w:r>
            <w:r>
              <w:rPr>
                <w:rFonts w:hint="eastAsia"/>
              </w:rPr>
              <w:sym w:font="Wingdings" w:char="00A8"/>
            </w:r>
            <w:r>
              <w:rPr>
                <w:rFonts w:hint="eastAsia"/>
              </w:rPr>
              <w:t>监视设备</w:t>
            </w:r>
            <w:r>
              <w:rPr>
                <w:rFonts w:hint="eastAsia"/>
              </w:rPr>
              <w:t xml:space="preserve"> </w:t>
            </w:r>
            <w:r>
              <w:rPr>
                <w:rFonts w:hint="eastAsia"/>
              </w:rPr>
              <w:sym w:font="Wingdings" w:char="00A8"/>
            </w:r>
            <w:r>
              <w:rPr>
                <w:rFonts w:hint="eastAsia"/>
              </w:rPr>
              <w:t>服务工作检查表</w:t>
            </w:r>
            <w:r>
              <w:rPr>
                <w:rFonts w:hint="eastAsia"/>
              </w:rPr>
              <w:t xml:space="preserve"> </w:t>
            </w:r>
            <w:r>
              <w:rPr>
                <w:rFonts w:hint="eastAsia"/>
              </w:rPr>
              <w:sym w:font="Wingdings" w:char="00FE"/>
            </w:r>
            <w:r>
              <w:rPr>
                <w:rFonts w:hint="eastAsia"/>
              </w:rPr>
              <w:t>其他——不涉及</w:t>
            </w:r>
          </w:p>
          <w:p w14:paraId="14A4AFE9" w14:textId="77777777" w:rsidR="0026660E" w:rsidRDefault="0026660E" w:rsidP="0026660E">
            <w:pPr>
              <w:rPr>
                <w:color w:val="000000"/>
                <w:szCs w:val="21"/>
              </w:rPr>
            </w:pPr>
          </w:p>
          <w:p w14:paraId="0CFD4B0D" w14:textId="77777777" w:rsidR="0026660E" w:rsidRDefault="0026660E" w:rsidP="0026660E">
            <w:r>
              <w:rPr>
                <w:rFonts w:hint="eastAsia"/>
                <w:color w:val="000000"/>
                <w:szCs w:val="21"/>
              </w:rPr>
              <w:sym w:font="Wingdings 2" w:char="0052"/>
            </w:r>
            <w:r>
              <w:rPr>
                <w:rFonts w:hint="eastAsia"/>
              </w:rPr>
              <w:t>计量器具</w:t>
            </w:r>
            <w:r>
              <w:rPr>
                <w:rFonts w:hint="eastAsia"/>
              </w:rPr>
              <w:t xml:space="preserve"> </w:t>
            </w:r>
            <w:r>
              <w:rPr>
                <w:rFonts w:hint="eastAsia"/>
              </w:rPr>
              <w:t>：</w:t>
            </w:r>
            <w:r>
              <w:rPr>
                <w:rFonts w:hint="eastAsia"/>
              </w:rPr>
              <w:t xml:space="preserve"> </w:t>
            </w:r>
            <w:r>
              <w:rPr>
                <w:rFonts w:hint="eastAsia"/>
              </w:rPr>
              <w:sym w:font="Wingdings" w:char="00A8"/>
            </w:r>
            <w:r>
              <w:rPr>
                <w:rFonts w:hint="eastAsia"/>
              </w:rPr>
              <w:t>压力表</w:t>
            </w:r>
            <w:r>
              <w:rPr>
                <w:rFonts w:hint="eastAsia"/>
              </w:rPr>
              <w:t xml:space="preserve">  </w:t>
            </w:r>
            <w:r>
              <w:rPr>
                <w:rFonts w:hint="eastAsia"/>
              </w:rPr>
              <w:sym w:font="Wingdings" w:char="00A8"/>
            </w:r>
            <w:r>
              <w:rPr>
                <w:rFonts w:hint="eastAsia"/>
              </w:rPr>
              <w:t>温度计</w:t>
            </w:r>
            <w:r>
              <w:rPr>
                <w:rFonts w:hint="eastAsia"/>
              </w:rPr>
              <w:t xml:space="preserve">  </w:t>
            </w:r>
            <w:r>
              <w:rPr>
                <w:rFonts w:hint="eastAsia"/>
              </w:rPr>
              <w:sym w:font="Wingdings" w:char="00A8"/>
            </w:r>
            <w:r>
              <w:rPr>
                <w:rFonts w:hint="eastAsia"/>
              </w:rPr>
              <w:t>酸度计</w:t>
            </w:r>
            <w:r>
              <w:rPr>
                <w:rFonts w:hint="eastAsia"/>
              </w:rPr>
              <w:t xml:space="preserve">  </w:t>
            </w:r>
            <w:r>
              <w:rPr>
                <w:rFonts w:hint="eastAsia"/>
              </w:rPr>
              <w:sym w:font="Wingdings" w:char="00A8"/>
            </w:r>
            <w:r>
              <w:rPr>
                <w:rFonts w:hint="eastAsia"/>
              </w:rPr>
              <w:t>干燥箱</w:t>
            </w:r>
            <w:r>
              <w:rPr>
                <w:rFonts w:hint="eastAsia"/>
              </w:rPr>
              <w:t xml:space="preserve">  </w:t>
            </w:r>
            <w:r>
              <w:rPr>
                <w:rFonts w:hint="eastAsia"/>
              </w:rPr>
              <w:sym w:font="Wingdings" w:char="00A8"/>
            </w:r>
            <w:r>
              <w:rPr>
                <w:rFonts w:hint="eastAsia"/>
              </w:rPr>
              <w:t>水分测定仪</w:t>
            </w:r>
            <w:r>
              <w:rPr>
                <w:rFonts w:hint="eastAsia"/>
              </w:rPr>
              <w:t xml:space="preserve">   </w:t>
            </w:r>
            <w:r>
              <w:rPr>
                <w:rFonts w:hint="eastAsia"/>
                <w:color w:val="000000"/>
                <w:szCs w:val="21"/>
              </w:rPr>
              <w:sym w:font="Wingdings 2" w:char="0052"/>
            </w:r>
            <w:r>
              <w:rPr>
                <w:rFonts w:hint="eastAsia"/>
              </w:rPr>
              <w:t>电子称</w:t>
            </w:r>
          </w:p>
          <w:p w14:paraId="6C34D72F" w14:textId="3A34C763" w:rsidR="0026660E" w:rsidRDefault="0026660E" w:rsidP="0026660E">
            <w:pPr>
              <w:ind w:firstLineChars="700" w:firstLine="1470"/>
            </w:pPr>
            <w:r>
              <w:rPr>
                <w:rFonts w:hint="eastAsia"/>
              </w:rPr>
              <w:sym w:font="Wingdings" w:char="00A8"/>
            </w:r>
            <w:r>
              <w:rPr>
                <w:rFonts w:hint="eastAsia"/>
              </w:rPr>
              <w:t>分光光度计</w:t>
            </w:r>
            <w:r>
              <w:rPr>
                <w:rFonts w:hint="eastAsia"/>
              </w:rPr>
              <w:t xml:space="preserve">  </w:t>
            </w:r>
            <w:r>
              <w:rPr>
                <w:rFonts w:hint="eastAsia"/>
              </w:rPr>
              <w:sym w:font="Wingdings" w:char="00A8"/>
            </w:r>
            <w:r>
              <w:rPr>
                <w:rFonts w:hint="eastAsia"/>
              </w:rPr>
              <w:t>气相色谱仪</w:t>
            </w:r>
            <w:r>
              <w:rPr>
                <w:rFonts w:hint="eastAsia"/>
              </w:rPr>
              <w:t xml:space="preserve">  </w:t>
            </w:r>
            <w:r>
              <w:rPr>
                <w:rFonts w:hint="eastAsia"/>
              </w:rPr>
              <w:sym w:font="Wingdings" w:char="00A8"/>
            </w:r>
            <w:r>
              <w:rPr>
                <w:rFonts w:hint="eastAsia"/>
              </w:rPr>
              <w:t>液相色谱仪</w:t>
            </w:r>
            <w:r>
              <w:rPr>
                <w:rFonts w:hint="eastAsia"/>
              </w:rPr>
              <w:t xml:space="preserve"> </w:t>
            </w:r>
            <w:r>
              <w:rPr>
                <w:rFonts w:hint="eastAsia"/>
              </w:rPr>
              <w:sym w:font="Wingdings" w:char="00A8"/>
            </w:r>
            <w:r>
              <w:rPr>
                <w:rFonts w:hint="eastAsia"/>
              </w:rPr>
              <w:t>恒温培养箱</w:t>
            </w:r>
            <w:r>
              <w:rPr>
                <w:rFonts w:hint="eastAsia"/>
              </w:rPr>
              <w:t xml:space="preserve">  </w:t>
            </w:r>
            <w:r>
              <w:rPr>
                <w:rFonts w:hint="eastAsia"/>
                <w:color w:val="000000"/>
                <w:szCs w:val="21"/>
              </w:rPr>
              <w:sym w:font="Wingdings 2" w:char="0052"/>
            </w:r>
            <w:r w:rsidRPr="003C138A">
              <w:rPr>
                <w:rFonts w:asciiTheme="minorEastAsia" w:eastAsiaTheme="minorEastAsia" w:hAnsiTheme="minorEastAsia" w:hint="eastAsia"/>
              </w:rPr>
              <w:t>便携式食品快检分析系统</w:t>
            </w:r>
          </w:p>
          <w:p w14:paraId="42301F62" w14:textId="77777777" w:rsidR="0026660E" w:rsidRDefault="0026660E" w:rsidP="0026660E">
            <w:pPr>
              <w:ind w:firstLineChars="700" w:firstLine="1470"/>
            </w:pPr>
          </w:p>
          <w:p w14:paraId="4B30CF70" w14:textId="77777777" w:rsidR="0026660E" w:rsidRDefault="0026660E" w:rsidP="0026660E">
            <w:r>
              <w:rPr>
                <w:rFonts w:hint="eastAsia"/>
              </w:rPr>
              <w:sym w:font="Wingdings" w:char="00A8"/>
            </w:r>
            <w:r>
              <w:rPr>
                <w:rFonts w:hint="eastAsia"/>
              </w:rPr>
              <w:t>监视设备</w:t>
            </w:r>
            <w:r>
              <w:rPr>
                <w:rFonts w:hint="eastAsia"/>
              </w:rPr>
              <w:t xml:space="preserve"> </w:t>
            </w:r>
            <w:r>
              <w:rPr>
                <w:rFonts w:hint="eastAsia"/>
              </w:rPr>
              <w:t>：</w:t>
            </w:r>
            <w:r>
              <w:rPr>
                <w:rFonts w:hint="eastAsia"/>
              </w:rPr>
              <w:t xml:space="preserve"> </w:t>
            </w:r>
          </w:p>
          <w:p w14:paraId="2A92D78D" w14:textId="77777777" w:rsidR="0026660E" w:rsidRDefault="0026660E" w:rsidP="0026660E">
            <w:r>
              <w:rPr>
                <w:rFonts w:hint="eastAsia"/>
              </w:rPr>
              <w:t>监视设备：</w:t>
            </w:r>
            <w:r>
              <w:rPr>
                <w:rFonts w:hint="eastAsia"/>
              </w:rPr>
              <w:sym w:font="Wingdings" w:char="00A8"/>
            </w:r>
            <w:r>
              <w:rPr>
                <w:rFonts w:hint="eastAsia"/>
              </w:rPr>
              <w:t>定期验证的计划，频次：</w:t>
            </w:r>
          </w:p>
          <w:p w14:paraId="5E640A39" w14:textId="77777777" w:rsidR="0026660E" w:rsidRDefault="0026660E" w:rsidP="0026660E">
            <w:pPr>
              <w:ind w:firstLineChars="500" w:firstLine="1050"/>
              <w:rPr>
                <w:u w:val="single"/>
              </w:rPr>
            </w:pPr>
            <w:r>
              <w:rPr>
                <w:rFonts w:hint="eastAsia"/>
              </w:rPr>
              <w:sym w:font="Wingdings" w:char="00A8"/>
            </w:r>
            <w:r>
              <w:rPr>
                <w:rFonts w:hint="eastAsia"/>
              </w:rPr>
              <w:t>抽查验证记录日期：</w:t>
            </w:r>
            <w:r>
              <w:rPr>
                <w:rFonts w:hint="eastAsia"/>
                <w:u w:val="single"/>
              </w:rPr>
              <w:t xml:space="preserve">                </w:t>
            </w:r>
            <w:r>
              <w:rPr>
                <w:rFonts w:hint="eastAsia"/>
                <w:u w:val="single"/>
              </w:rPr>
              <w:t>；</w:t>
            </w:r>
            <w:r>
              <w:rPr>
                <w:rFonts w:hint="eastAsia"/>
                <w:u w:val="single"/>
              </w:rPr>
              <w:t xml:space="preserve">             </w:t>
            </w:r>
            <w:r>
              <w:rPr>
                <w:rFonts w:hint="eastAsia"/>
                <w:u w:val="single"/>
              </w:rPr>
              <w:t>；</w:t>
            </w:r>
            <w:r>
              <w:rPr>
                <w:rFonts w:hint="eastAsia"/>
                <w:u w:val="single"/>
              </w:rPr>
              <w:t xml:space="preserve">               </w:t>
            </w:r>
          </w:p>
          <w:p w14:paraId="3EE909EB" w14:textId="77777777" w:rsidR="0026660E" w:rsidRDefault="0026660E" w:rsidP="0026660E">
            <w:pPr>
              <w:ind w:firstLineChars="500" w:firstLine="1050"/>
              <w:rPr>
                <w:u w:val="single"/>
              </w:rPr>
            </w:pPr>
            <w:r>
              <w:rPr>
                <w:rFonts w:hint="eastAsia"/>
              </w:rPr>
              <w:sym w:font="Wingdings" w:char="00A8"/>
            </w:r>
            <w:r>
              <w:rPr>
                <w:rFonts w:hint="eastAsia"/>
              </w:rPr>
              <w:t>按照验证计划实施</w:t>
            </w:r>
            <w:r>
              <w:rPr>
                <w:rFonts w:hint="eastAsia"/>
              </w:rPr>
              <w:t xml:space="preserve"> </w:t>
            </w:r>
            <w:r>
              <w:rPr>
                <w:rFonts w:hint="eastAsia"/>
              </w:rPr>
              <w:sym w:font="Wingdings" w:char="00A8"/>
            </w:r>
            <w:r>
              <w:rPr>
                <w:rFonts w:hint="eastAsia"/>
              </w:rPr>
              <w:t>未按照验证计划实施；说明</w:t>
            </w:r>
            <w:r>
              <w:rPr>
                <w:rFonts w:hint="eastAsia"/>
                <w:u w:val="single"/>
              </w:rPr>
              <w:t xml:space="preserve">                         </w:t>
            </w:r>
          </w:p>
          <w:p w14:paraId="0D2E54B7" w14:textId="77777777" w:rsidR="0026660E" w:rsidRDefault="0026660E" w:rsidP="0026660E">
            <w:r>
              <w:rPr>
                <w:rFonts w:hint="eastAsia"/>
              </w:rPr>
              <w:sym w:font="Wingdings" w:char="00A8"/>
            </w:r>
            <w:r>
              <w:rPr>
                <w:rFonts w:hint="eastAsia"/>
              </w:rPr>
              <w:t>服务工作检查表：（不涉及）</w:t>
            </w:r>
          </w:p>
          <w:p w14:paraId="4574A9E0" w14:textId="77777777" w:rsidR="0026660E" w:rsidRDefault="0026660E" w:rsidP="0026660E">
            <w:pPr>
              <w:ind w:firstLineChars="500" w:firstLine="1050"/>
            </w:pPr>
            <w:r>
              <w:rPr>
                <w:rFonts w:hint="eastAsia"/>
              </w:rPr>
              <w:sym w:font="Wingdings" w:char="00A8"/>
            </w:r>
            <w:r>
              <w:rPr>
                <w:rFonts w:hint="eastAsia"/>
              </w:rPr>
              <w:t>使用前确认内容</w:t>
            </w:r>
            <w:r>
              <w:rPr>
                <w:rFonts w:hint="eastAsia"/>
              </w:rPr>
              <w:t xml:space="preserve"> </w:t>
            </w:r>
            <w:r>
              <w:rPr>
                <w:rFonts w:hint="eastAsia"/>
              </w:rPr>
              <w:sym w:font="Wingdings" w:char="00A8"/>
            </w:r>
            <w:r>
              <w:rPr>
                <w:rFonts w:hint="eastAsia"/>
              </w:rPr>
              <w:t>定期确认内容</w:t>
            </w:r>
            <w:r>
              <w:rPr>
                <w:rFonts w:hint="eastAsia"/>
              </w:rPr>
              <w:t xml:space="preserve">  </w:t>
            </w:r>
            <w:r>
              <w:rPr>
                <w:rFonts w:hint="eastAsia"/>
              </w:rPr>
              <w:sym w:font="Wingdings" w:char="00A8"/>
            </w:r>
            <w:r>
              <w:rPr>
                <w:rFonts w:hint="eastAsia"/>
              </w:rPr>
              <w:t>其他</w:t>
            </w:r>
          </w:p>
          <w:p w14:paraId="27A5D576" w14:textId="77777777" w:rsidR="0026660E" w:rsidRDefault="0026660E" w:rsidP="0026660E"/>
          <w:p w14:paraId="1FFAD69A" w14:textId="77777777" w:rsidR="0026660E" w:rsidRDefault="0026660E" w:rsidP="0026660E">
            <w:pPr>
              <w:rPr>
                <w:color w:val="000000" w:themeColor="text1"/>
              </w:rPr>
            </w:pPr>
            <w:r>
              <w:rPr>
                <w:rFonts w:hint="eastAsia"/>
              </w:rPr>
              <w:t>查看《计量器具台账》，抽查外部检定或校准情况</w:t>
            </w:r>
          </w:p>
          <w:tbl>
            <w:tblPr>
              <w:tblStyle w:val="a9"/>
              <w:tblW w:w="9043" w:type="dxa"/>
              <w:tblLayout w:type="fixed"/>
              <w:tblLook w:val="04A0" w:firstRow="1" w:lastRow="0" w:firstColumn="1" w:lastColumn="0" w:noHBand="0" w:noVBand="1"/>
            </w:tblPr>
            <w:tblGrid>
              <w:gridCol w:w="2394"/>
              <w:gridCol w:w="2275"/>
              <w:gridCol w:w="1451"/>
              <w:gridCol w:w="2923"/>
            </w:tblGrid>
            <w:tr w:rsidR="0026660E" w14:paraId="48FD6C36" w14:textId="77777777" w:rsidTr="008B7450">
              <w:tc>
                <w:tcPr>
                  <w:tcW w:w="2394" w:type="dxa"/>
                </w:tcPr>
                <w:p w14:paraId="75079767" w14:textId="77777777" w:rsidR="0026660E" w:rsidRDefault="0026660E" w:rsidP="0026660E">
                  <w:pPr>
                    <w:rPr>
                      <w:color w:val="000000" w:themeColor="text1"/>
                    </w:rPr>
                  </w:pPr>
                  <w:r>
                    <w:rPr>
                      <w:rFonts w:hint="eastAsia"/>
                      <w:color w:val="000000" w:themeColor="text1"/>
                    </w:rPr>
                    <w:t>计量器具名称</w:t>
                  </w:r>
                </w:p>
              </w:tc>
              <w:tc>
                <w:tcPr>
                  <w:tcW w:w="2275" w:type="dxa"/>
                </w:tcPr>
                <w:p w14:paraId="3F4832DE" w14:textId="77777777" w:rsidR="0026660E" w:rsidRDefault="0026660E" w:rsidP="0026660E">
                  <w:pPr>
                    <w:rPr>
                      <w:color w:val="0D0D0D" w:themeColor="text1" w:themeTint="F2"/>
                    </w:rPr>
                  </w:pPr>
                  <w:r>
                    <w:rPr>
                      <w:rFonts w:hint="eastAsia"/>
                      <w:color w:val="0D0D0D" w:themeColor="text1" w:themeTint="F2"/>
                    </w:rPr>
                    <w:t>检定或校准证书编号</w:t>
                  </w:r>
                </w:p>
              </w:tc>
              <w:tc>
                <w:tcPr>
                  <w:tcW w:w="1451" w:type="dxa"/>
                </w:tcPr>
                <w:p w14:paraId="4FD45094" w14:textId="77777777" w:rsidR="0026660E" w:rsidRDefault="0026660E" w:rsidP="0026660E">
                  <w:pPr>
                    <w:rPr>
                      <w:color w:val="0D0D0D" w:themeColor="text1" w:themeTint="F2"/>
                    </w:rPr>
                  </w:pPr>
                  <w:r>
                    <w:rPr>
                      <w:rFonts w:hint="eastAsia"/>
                      <w:color w:val="0D0D0D" w:themeColor="text1" w:themeTint="F2"/>
                    </w:rPr>
                    <w:t>校准日期</w:t>
                  </w:r>
                </w:p>
              </w:tc>
              <w:tc>
                <w:tcPr>
                  <w:tcW w:w="2923" w:type="dxa"/>
                </w:tcPr>
                <w:p w14:paraId="1F24271E" w14:textId="77777777" w:rsidR="0026660E" w:rsidRDefault="0026660E" w:rsidP="0026660E">
                  <w:pPr>
                    <w:rPr>
                      <w:color w:val="000000" w:themeColor="text1"/>
                    </w:rPr>
                  </w:pPr>
                  <w:r>
                    <w:rPr>
                      <w:rFonts w:hint="eastAsia"/>
                      <w:color w:val="000000" w:themeColor="text1"/>
                    </w:rPr>
                    <w:t>使用场所</w:t>
                  </w:r>
                </w:p>
              </w:tc>
            </w:tr>
            <w:tr w:rsidR="00E02F79" w14:paraId="56D5A65B" w14:textId="77777777" w:rsidTr="008B7450">
              <w:tc>
                <w:tcPr>
                  <w:tcW w:w="2394" w:type="dxa"/>
                </w:tcPr>
                <w:p w14:paraId="3D2D23F1" w14:textId="2C2EEC10" w:rsidR="00E02F79" w:rsidRPr="00E17061" w:rsidRDefault="00E02F79" w:rsidP="00E02F79">
                  <w:pPr>
                    <w:rPr>
                      <w:rFonts w:asciiTheme="minorEastAsia" w:eastAsiaTheme="minorEastAsia" w:hAnsiTheme="minorEastAsia"/>
                      <w:szCs w:val="21"/>
                    </w:rPr>
                  </w:pPr>
                  <w:r w:rsidRPr="00E17061">
                    <w:rPr>
                      <w:rFonts w:asciiTheme="minorEastAsia" w:eastAsiaTheme="minorEastAsia" w:hAnsiTheme="minorEastAsia" w:hint="eastAsia"/>
                      <w:szCs w:val="21"/>
                    </w:rPr>
                    <w:t>电子秤</w:t>
                  </w:r>
                </w:p>
              </w:tc>
              <w:tc>
                <w:tcPr>
                  <w:tcW w:w="2275" w:type="dxa"/>
                </w:tcPr>
                <w:p w14:paraId="07C8A39B" w14:textId="18B32EA8" w:rsidR="00E02F79" w:rsidRPr="00E17061" w:rsidRDefault="00E02F79" w:rsidP="00E02F79">
                  <w:pPr>
                    <w:rPr>
                      <w:rFonts w:asciiTheme="minorEastAsia" w:eastAsiaTheme="minorEastAsia" w:hAnsiTheme="minorEastAsia"/>
                      <w:szCs w:val="21"/>
                    </w:rPr>
                  </w:pPr>
                  <w:r w:rsidRPr="00E17061">
                    <w:rPr>
                      <w:rFonts w:asciiTheme="minorEastAsia" w:eastAsiaTheme="minorEastAsia" w:hAnsiTheme="minorEastAsia" w:hint="eastAsia"/>
                      <w:szCs w:val="21"/>
                    </w:rPr>
                    <w:t>JZS</w:t>
                  </w:r>
                  <w:r w:rsidRPr="00E17061">
                    <w:rPr>
                      <w:rFonts w:asciiTheme="minorEastAsia" w:eastAsiaTheme="minorEastAsia" w:hAnsiTheme="minorEastAsia"/>
                      <w:szCs w:val="21"/>
                    </w:rPr>
                    <w:t>202100918</w:t>
                  </w:r>
                </w:p>
              </w:tc>
              <w:tc>
                <w:tcPr>
                  <w:tcW w:w="1451" w:type="dxa"/>
                </w:tcPr>
                <w:p w14:paraId="373916A0" w14:textId="1A7C6039" w:rsidR="00E02F79" w:rsidRPr="00E17061" w:rsidRDefault="00E02F79" w:rsidP="00E02F79">
                  <w:pPr>
                    <w:rPr>
                      <w:rFonts w:asciiTheme="minorEastAsia" w:eastAsiaTheme="minorEastAsia" w:hAnsiTheme="minorEastAsia"/>
                      <w:szCs w:val="21"/>
                    </w:rPr>
                  </w:pPr>
                  <w:r w:rsidRPr="00E17061">
                    <w:rPr>
                      <w:rFonts w:asciiTheme="minorEastAsia" w:eastAsiaTheme="minorEastAsia" w:hAnsiTheme="minorEastAsia" w:hint="eastAsia"/>
                      <w:szCs w:val="21"/>
                    </w:rPr>
                    <w:t>2022-04-18</w:t>
                  </w:r>
                </w:p>
              </w:tc>
              <w:tc>
                <w:tcPr>
                  <w:tcW w:w="2923" w:type="dxa"/>
                </w:tcPr>
                <w:p w14:paraId="2425BD23" w14:textId="5AA01F0D" w:rsidR="00E02F79" w:rsidRPr="00E17061" w:rsidRDefault="00E02F79" w:rsidP="00E02F79">
                  <w:pPr>
                    <w:rPr>
                      <w:rFonts w:asciiTheme="minorEastAsia" w:eastAsiaTheme="minorEastAsia" w:hAnsiTheme="minorEastAsia"/>
                      <w:szCs w:val="21"/>
                    </w:rPr>
                  </w:pPr>
                  <w:r w:rsidRPr="00E17061">
                    <w:rPr>
                      <w:rFonts w:asciiTheme="minorEastAsia" w:eastAsiaTheme="minorEastAsia" w:hAnsiTheme="minorEastAsia" w:hint="eastAsia"/>
                      <w:szCs w:val="21"/>
                    </w:rPr>
                    <w:sym w:font="Wingdings" w:char="00FE"/>
                  </w:r>
                  <w:r w:rsidRPr="00E17061">
                    <w:rPr>
                      <w:rFonts w:asciiTheme="minorEastAsia" w:eastAsiaTheme="minorEastAsia" w:hAnsiTheme="minorEastAsia" w:hint="eastAsia"/>
                      <w:szCs w:val="21"/>
                    </w:rPr>
                    <w:t>分拣</w:t>
                  </w:r>
                  <w:r w:rsidRPr="00E17061">
                    <w:rPr>
                      <w:rFonts w:asciiTheme="minorEastAsia" w:eastAsiaTheme="minorEastAsia" w:hAnsiTheme="minorEastAsia"/>
                      <w:szCs w:val="21"/>
                    </w:rPr>
                    <w:t>区</w:t>
                  </w:r>
                  <w:r w:rsidRPr="00E17061">
                    <w:rPr>
                      <w:rFonts w:asciiTheme="minorEastAsia" w:eastAsiaTheme="minorEastAsia" w:hAnsiTheme="minorEastAsia" w:hint="eastAsia"/>
                      <w:szCs w:val="21"/>
                    </w:rPr>
                    <w:t xml:space="preserve"> </w:t>
                  </w:r>
                  <w:r w:rsidRPr="00E17061">
                    <w:rPr>
                      <w:rFonts w:asciiTheme="minorEastAsia" w:eastAsiaTheme="minorEastAsia" w:hAnsiTheme="minorEastAsia" w:hint="eastAsia"/>
                      <w:szCs w:val="21"/>
                    </w:rPr>
                    <w:sym w:font="Wingdings" w:char="00A8"/>
                  </w:r>
                  <w:r w:rsidRPr="00E17061">
                    <w:rPr>
                      <w:rFonts w:asciiTheme="minorEastAsia" w:eastAsiaTheme="minorEastAsia" w:hAnsiTheme="minorEastAsia" w:hint="eastAsia"/>
                      <w:szCs w:val="21"/>
                    </w:rPr>
                    <w:t>仓</w:t>
                  </w:r>
                  <w:r w:rsidRPr="00E17061">
                    <w:rPr>
                      <w:rFonts w:asciiTheme="minorEastAsia" w:eastAsiaTheme="minorEastAsia" w:hAnsiTheme="minorEastAsia"/>
                      <w:szCs w:val="21"/>
                    </w:rPr>
                    <w:t>库</w:t>
                  </w:r>
                </w:p>
              </w:tc>
            </w:tr>
            <w:tr w:rsidR="00E02F79" w14:paraId="2EE78E6E" w14:textId="77777777" w:rsidTr="008B7450">
              <w:tc>
                <w:tcPr>
                  <w:tcW w:w="2394" w:type="dxa"/>
                </w:tcPr>
                <w:p w14:paraId="5D5BC534" w14:textId="235A027C" w:rsidR="00E02F79" w:rsidRPr="00E17061" w:rsidRDefault="00E02F79" w:rsidP="00E02F79">
                  <w:pPr>
                    <w:rPr>
                      <w:rFonts w:asciiTheme="minorEastAsia" w:eastAsiaTheme="minorEastAsia" w:hAnsiTheme="minorEastAsia"/>
                      <w:szCs w:val="21"/>
                    </w:rPr>
                  </w:pPr>
                  <w:r w:rsidRPr="00E17061">
                    <w:rPr>
                      <w:rFonts w:asciiTheme="minorEastAsia" w:eastAsiaTheme="minorEastAsia" w:hAnsiTheme="minorEastAsia" w:hint="eastAsia"/>
                      <w:szCs w:val="21"/>
                    </w:rPr>
                    <w:t>农</w:t>
                  </w:r>
                  <w:r w:rsidRPr="00E17061">
                    <w:rPr>
                      <w:rFonts w:asciiTheme="minorEastAsia" w:eastAsiaTheme="minorEastAsia" w:hAnsiTheme="minorEastAsia"/>
                      <w:szCs w:val="21"/>
                    </w:rPr>
                    <w:t>药残留快速检测仪</w:t>
                  </w:r>
                </w:p>
              </w:tc>
              <w:tc>
                <w:tcPr>
                  <w:tcW w:w="2275" w:type="dxa"/>
                </w:tcPr>
                <w:p w14:paraId="24A9350F" w14:textId="4F1E0DE9" w:rsidR="00E02F79" w:rsidRPr="00E17061" w:rsidRDefault="00E02F79" w:rsidP="00E02F79">
                  <w:pPr>
                    <w:rPr>
                      <w:rFonts w:asciiTheme="minorEastAsia" w:eastAsiaTheme="minorEastAsia" w:hAnsiTheme="minorEastAsia"/>
                      <w:szCs w:val="21"/>
                    </w:rPr>
                  </w:pPr>
                  <w:r w:rsidRPr="00E17061">
                    <w:rPr>
                      <w:rFonts w:asciiTheme="minorEastAsia" w:eastAsiaTheme="minorEastAsia" w:hAnsiTheme="minorEastAsia" w:hint="eastAsia"/>
                      <w:szCs w:val="21"/>
                    </w:rPr>
                    <w:t>215100760</w:t>
                  </w:r>
                </w:p>
              </w:tc>
              <w:tc>
                <w:tcPr>
                  <w:tcW w:w="1451" w:type="dxa"/>
                </w:tcPr>
                <w:p w14:paraId="0A6539C6" w14:textId="4F088CB2" w:rsidR="00E02F79" w:rsidRPr="00E17061" w:rsidRDefault="00E02F79" w:rsidP="00E02F79">
                  <w:pPr>
                    <w:rPr>
                      <w:rFonts w:asciiTheme="minorEastAsia" w:eastAsiaTheme="minorEastAsia" w:hAnsiTheme="minorEastAsia"/>
                      <w:szCs w:val="21"/>
                    </w:rPr>
                  </w:pPr>
                  <w:r w:rsidRPr="00E17061">
                    <w:rPr>
                      <w:rFonts w:asciiTheme="minorEastAsia" w:eastAsiaTheme="minorEastAsia" w:hAnsiTheme="minorEastAsia" w:hint="eastAsia"/>
                      <w:szCs w:val="21"/>
                    </w:rPr>
                    <w:t>2022-05-07</w:t>
                  </w:r>
                </w:p>
              </w:tc>
              <w:tc>
                <w:tcPr>
                  <w:tcW w:w="2923" w:type="dxa"/>
                </w:tcPr>
                <w:p w14:paraId="686612AE" w14:textId="257D970A" w:rsidR="00E02F79" w:rsidRPr="00E17061" w:rsidRDefault="00E02F79" w:rsidP="00E02F79">
                  <w:pPr>
                    <w:rPr>
                      <w:rFonts w:asciiTheme="minorEastAsia" w:eastAsiaTheme="minorEastAsia" w:hAnsiTheme="minorEastAsia"/>
                      <w:szCs w:val="21"/>
                    </w:rPr>
                  </w:pPr>
                  <w:r w:rsidRPr="00E17061">
                    <w:rPr>
                      <w:rFonts w:asciiTheme="minorEastAsia" w:eastAsiaTheme="minorEastAsia" w:hAnsiTheme="minorEastAsia" w:hint="eastAsia"/>
                      <w:szCs w:val="21"/>
                    </w:rPr>
                    <w:sym w:font="Wingdings" w:char="00FE"/>
                  </w:r>
                  <w:r w:rsidRPr="00E17061">
                    <w:rPr>
                      <w:rFonts w:asciiTheme="minorEastAsia" w:eastAsiaTheme="minorEastAsia" w:hAnsiTheme="minorEastAsia" w:hint="eastAsia"/>
                      <w:szCs w:val="21"/>
                    </w:rPr>
                    <w:t>检</w:t>
                  </w:r>
                  <w:r w:rsidRPr="00E17061">
                    <w:rPr>
                      <w:rFonts w:asciiTheme="minorEastAsia" w:eastAsiaTheme="minorEastAsia" w:hAnsiTheme="minorEastAsia"/>
                      <w:szCs w:val="21"/>
                    </w:rPr>
                    <w:t>验室</w:t>
                  </w:r>
                  <w:r w:rsidRPr="00E17061">
                    <w:rPr>
                      <w:rFonts w:asciiTheme="minorEastAsia" w:eastAsiaTheme="minorEastAsia" w:hAnsiTheme="minorEastAsia" w:hint="eastAsia"/>
                      <w:szCs w:val="21"/>
                    </w:rPr>
                    <w:t xml:space="preserve"> </w:t>
                  </w:r>
                  <w:r w:rsidRPr="00E17061">
                    <w:rPr>
                      <w:rFonts w:asciiTheme="minorEastAsia" w:eastAsiaTheme="minorEastAsia" w:hAnsiTheme="minorEastAsia" w:hint="eastAsia"/>
                      <w:szCs w:val="21"/>
                    </w:rPr>
                    <w:sym w:font="Wingdings" w:char="00A8"/>
                  </w:r>
                  <w:r w:rsidRPr="00E17061">
                    <w:rPr>
                      <w:rFonts w:asciiTheme="minorEastAsia" w:eastAsiaTheme="minorEastAsia" w:hAnsiTheme="minorEastAsia" w:hint="eastAsia"/>
                      <w:szCs w:val="21"/>
                    </w:rPr>
                    <w:t>仓</w:t>
                  </w:r>
                  <w:r w:rsidRPr="00E17061">
                    <w:rPr>
                      <w:rFonts w:asciiTheme="minorEastAsia" w:eastAsiaTheme="minorEastAsia" w:hAnsiTheme="minorEastAsia"/>
                      <w:szCs w:val="21"/>
                    </w:rPr>
                    <w:t>库</w:t>
                  </w:r>
                </w:p>
              </w:tc>
            </w:tr>
          </w:tbl>
          <w:p w14:paraId="044FD70C" w14:textId="77777777" w:rsidR="0026660E" w:rsidRDefault="0026660E" w:rsidP="0026660E"/>
          <w:p w14:paraId="05F9ACF9" w14:textId="77777777" w:rsidR="0026660E" w:rsidRDefault="0026660E" w:rsidP="0026660E"/>
          <w:p w14:paraId="566D761E" w14:textId="77777777" w:rsidR="0026660E" w:rsidRDefault="0026660E" w:rsidP="0026660E">
            <w:pPr>
              <w:rPr>
                <w:color w:val="000000" w:themeColor="text1"/>
              </w:rPr>
            </w:pPr>
            <w:r>
              <w:rPr>
                <w:rFonts w:hint="eastAsia"/>
              </w:rPr>
              <w:t>抽查内部校准情况；抽查《内部校准计划》《校准规程》</w:t>
            </w:r>
            <w:r>
              <w:rPr>
                <w:rFonts w:hint="eastAsia"/>
              </w:rPr>
              <w:t xml:space="preserve">  </w:t>
            </w:r>
            <w:r>
              <w:rPr>
                <w:rFonts w:hint="eastAsia"/>
              </w:rPr>
              <w:t>《校准记录》</w:t>
            </w:r>
          </w:p>
          <w:p w14:paraId="40593670" w14:textId="12DC4F0A" w:rsidR="0026660E" w:rsidRPr="00C93CA4" w:rsidRDefault="0026660E" w:rsidP="0026660E">
            <w:pPr>
              <w:rPr>
                <w:color w:val="FF0000"/>
              </w:rPr>
            </w:pPr>
            <w:r w:rsidRPr="00C93CA4">
              <w:rPr>
                <w:rFonts w:hint="eastAsia"/>
                <w:color w:val="FF0000"/>
              </w:rPr>
              <w:t>未有</w:t>
            </w:r>
            <w:r w:rsidRPr="00C93CA4">
              <w:rPr>
                <w:color w:val="FF0000"/>
              </w:rPr>
              <w:t>对</w:t>
            </w:r>
            <w:r w:rsidRPr="00C93CA4">
              <w:rPr>
                <w:rFonts w:hint="eastAsia"/>
                <w:color w:val="FF0000"/>
              </w:rPr>
              <w:t>冷</w:t>
            </w:r>
            <w:r w:rsidRPr="00C93CA4">
              <w:rPr>
                <w:color w:val="FF0000"/>
              </w:rPr>
              <w:t>藏</w:t>
            </w:r>
            <w:r>
              <w:rPr>
                <w:rFonts w:hint="eastAsia"/>
                <w:color w:val="FF0000"/>
              </w:rPr>
              <w:t>柜</w:t>
            </w:r>
            <w:r w:rsidRPr="00C93CA4">
              <w:rPr>
                <w:rFonts w:hint="eastAsia"/>
                <w:color w:val="FF0000"/>
              </w:rPr>
              <w:t>温</w:t>
            </w:r>
            <w:r w:rsidRPr="00C93CA4">
              <w:rPr>
                <w:color w:val="FF0000"/>
              </w:rPr>
              <w:t>度显示</w:t>
            </w:r>
            <w:r w:rsidRPr="00C93CA4">
              <w:rPr>
                <w:rFonts w:hint="eastAsia"/>
                <w:color w:val="FF0000"/>
              </w:rPr>
              <w:t>进</w:t>
            </w:r>
            <w:r w:rsidRPr="00C93CA4">
              <w:rPr>
                <w:color w:val="FF0000"/>
              </w:rPr>
              <w:t>行内部校准，</w:t>
            </w:r>
            <w:r w:rsidRPr="00C93CA4">
              <w:rPr>
                <w:rFonts w:hint="eastAsia"/>
                <w:color w:val="FF0000"/>
              </w:rPr>
              <w:t>已</w:t>
            </w:r>
            <w:r w:rsidRPr="00C93CA4">
              <w:rPr>
                <w:color w:val="FF0000"/>
              </w:rPr>
              <w:t>开不符合项</w:t>
            </w:r>
            <w:r w:rsidRPr="00C93CA4">
              <w:rPr>
                <w:rFonts w:hint="eastAsia"/>
                <w:color w:val="FF0000"/>
              </w:rPr>
              <w:t>整</w:t>
            </w:r>
            <w:r w:rsidRPr="00C93CA4">
              <w:rPr>
                <w:color w:val="FF0000"/>
              </w:rPr>
              <w:t>改。</w:t>
            </w:r>
          </w:p>
          <w:tbl>
            <w:tblPr>
              <w:tblStyle w:val="a9"/>
              <w:tblW w:w="9043" w:type="dxa"/>
              <w:tblLayout w:type="fixed"/>
              <w:tblLook w:val="04A0" w:firstRow="1" w:lastRow="0" w:firstColumn="1" w:lastColumn="0" w:noHBand="0" w:noVBand="1"/>
            </w:tblPr>
            <w:tblGrid>
              <w:gridCol w:w="2133"/>
              <w:gridCol w:w="2941"/>
              <w:gridCol w:w="1933"/>
              <w:gridCol w:w="2036"/>
            </w:tblGrid>
            <w:tr w:rsidR="0026660E" w14:paraId="0403625B" w14:textId="77777777" w:rsidTr="008B7450">
              <w:tc>
                <w:tcPr>
                  <w:tcW w:w="2133" w:type="dxa"/>
                </w:tcPr>
                <w:p w14:paraId="398A42DA" w14:textId="77777777" w:rsidR="0026660E" w:rsidRDefault="0026660E" w:rsidP="0026660E">
                  <w:r>
                    <w:rPr>
                      <w:rFonts w:hint="eastAsia"/>
                    </w:rPr>
                    <w:t>计量器具名称</w:t>
                  </w:r>
                </w:p>
              </w:tc>
              <w:tc>
                <w:tcPr>
                  <w:tcW w:w="2941" w:type="dxa"/>
                </w:tcPr>
                <w:p w14:paraId="083368B6" w14:textId="77777777" w:rsidR="0026660E" w:rsidRDefault="0026660E" w:rsidP="0026660E">
                  <w:r>
                    <w:rPr>
                      <w:rFonts w:hint="eastAsia"/>
                    </w:rPr>
                    <w:t>校准日期</w:t>
                  </w:r>
                </w:p>
              </w:tc>
              <w:tc>
                <w:tcPr>
                  <w:tcW w:w="1933" w:type="dxa"/>
                </w:tcPr>
                <w:p w14:paraId="3744B47B" w14:textId="77777777" w:rsidR="0026660E" w:rsidRDefault="0026660E" w:rsidP="0026660E">
                  <w:r>
                    <w:rPr>
                      <w:rFonts w:hint="eastAsia"/>
                    </w:rPr>
                    <w:t>计划期限至</w:t>
                  </w:r>
                </w:p>
              </w:tc>
              <w:tc>
                <w:tcPr>
                  <w:tcW w:w="2036" w:type="dxa"/>
                </w:tcPr>
                <w:p w14:paraId="61CCAC85" w14:textId="77777777" w:rsidR="0026660E" w:rsidRDefault="0026660E" w:rsidP="0026660E">
                  <w:r>
                    <w:rPr>
                      <w:rFonts w:hint="eastAsia"/>
                    </w:rPr>
                    <w:t>使用场所</w:t>
                  </w:r>
                </w:p>
              </w:tc>
            </w:tr>
            <w:tr w:rsidR="0026660E" w14:paraId="6E9AC154" w14:textId="77777777" w:rsidTr="008B7450">
              <w:tc>
                <w:tcPr>
                  <w:tcW w:w="2133" w:type="dxa"/>
                </w:tcPr>
                <w:p w14:paraId="10E0F017" w14:textId="77777777" w:rsidR="0026660E" w:rsidRDefault="0026660E" w:rsidP="0026660E">
                  <w:r>
                    <w:rPr>
                      <w:rFonts w:hint="eastAsia"/>
                    </w:rPr>
                    <w:t>——</w:t>
                  </w:r>
                </w:p>
              </w:tc>
              <w:tc>
                <w:tcPr>
                  <w:tcW w:w="2941" w:type="dxa"/>
                </w:tcPr>
                <w:p w14:paraId="20674A38" w14:textId="77777777" w:rsidR="0026660E" w:rsidRDefault="0026660E" w:rsidP="0026660E"/>
              </w:tc>
              <w:tc>
                <w:tcPr>
                  <w:tcW w:w="1933" w:type="dxa"/>
                </w:tcPr>
                <w:p w14:paraId="35971219" w14:textId="77777777" w:rsidR="0026660E" w:rsidRDefault="0026660E" w:rsidP="0026660E"/>
              </w:tc>
              <w:tc>
                <w:tcPr>
                  <w:tcW w:w="2036" w:type="dxa"/>
                </w:tcPr>
                <w:p w14:paraId="7F9E150E" w14:textId="77777777" w:rsidR="0026660E" w:rsidRDefault="0026660E" w:rsidP="0026660E">
                  <w:r>
                    <w:sym w:font="Wingdings" w:char="00A8"/>
                  </w:r>
                  <w:r>
                    <w:rPr>
                      <w:rFonts w:hint="eastAsia"/>
                    </w:rPr>
                    <w:t>仓库</w:t>
                  </w:r>
                </w:p>
              </w:tc>
            </w:tr>
            <w:tr w:rsidR="0026660E" w14:paraId="6B2E7C4A" w14:textId="77777777" w:rsidTr="008B7450">
              <w:tc>
                <w:tcPr>
                  <w:tcW w:w="2133" w:type="dxa"/>
                </w:tcPr>
                <w:p w14:paraId="41F7AE79" w14:textId="77777777" w:rsidR="0026660E" w:rsidRDefault="0026660E" w:rsidP="0026660E"/>
              </w:tc>
              <w:tc>
                <w:tcPr>
                  <w:tcW w:w="2941" w:type="dxa"/>
                </w:tcPr>
                <w:p w14:paraId="55ED34A4" w14:textId="77777777" w:rsidR="0026660E" w:rsidRDefault="0026660E" w:rsidP="0026660E"/>
              </w:tc>
              <w:tc>
                <w:tcPr>
                  <w:tcW w:w="1933" w:type="dxa"/>
                </w:tcPr>
                <w:p w14:paraId="08096BDF" w14:textId="77777777" w:rsidR="0026660E" w:rsidRDefault="0026660E" w:rsidP="0026660E"/>
              </w:tc>
              <w:tc>
                <w:tcPr>
                  <w:tcW w:w="2036" w:type="dxa"/>
                </w:tcPr>
                <w:p w14:paraId="6C7BF9E3" w14:textId="77777777" w:rsidR="0026660E" w:rsidRDefault="0026660E" w:rsidP="0026660E">
                  <w:r>
                    <w:sym w:font="Wingdings" w:char="00A8"/>
                  </w:r>
                  <w:r>
                    <w:rPr>
                      <w:rFonts w:hint="eastAsia"/>
                    </w:rPr>
                    <w:t>仓库</w:t>
                  </w:r>
                </w:p>
              </w:tc>
            </w:tr>
            <w:tr w:rsidR="0026660E" w14:paraId="3AC89ABE" w14:textId="77777777" w:rsidTr="008B7450">
              <w:tc>
                <w:tcPr>
                  <w:tcW w:w="2133" w:type="dxa"/>
                </w:tcPr>
                <w:p w14:paraId="7163026A" w14:textId="77777777" w:rsidR="0026660E" w:rsidRDefault="0026660E" w:rsidP="0026660E"/>
              </w:tc>
              <w:tc>
                <w:tcPr>
                  <w:tcW w:w="2941" w:type="dxa"/>
                </w:tcPr>
                <w:p w14:paraId="7E608D1F" w14:textId="77777777" w:rsidR="0026660E" w:rsidRDefault="0026660E" w:rsidP="0026660E"/>
              </w:tc>
              <w:tc>
                <w:tcPr>
                  <w:tcW w:w="1933" w:type="dxa"/>
                </w:tcPr>
                <w:p w14:paraId="5912DEC3" w14:textId="77777777" w:rsidR="0026660E" w:rsidRDefault="0026660E" w:rsidP="0026660E"/>
              </w:tc>
              <w:tc>
                <w:tcPr>
                  <w:tcW w:w="2036" w:type="dxa"/>
                </w:tcPr>
                <w:p w14:paraId="43F8CC76" w14:textId="77777777" w:rsidR="0026660E" w:rsidRDefault="0026660E" w:rsidP="0026660E"/>
              </w:tc>
            </w:tr>
          </w:tbl>
          <w:p w14:paraId="3CE536A0" w14:textId="77777777" w:rsidR="0026660E" w:rsidRDefault="0026660E" w:rsidP="0026660E"/>
          <w:p w14:paraId="406D7C87" w14:textId="77777777" w:rsidR="0026660E" w:rsidRDefault="0026660E" w:rsidP="0026660E">
            <w:pPr>
              <w:rPr>
                <w:color w:val="000000" w:themeColor="text1"/>
              </w:rPr>
            </w:pPr>
            <w:r>
              <w:rPr>
                <w:rFonts w:hint="eastAsia"/>
              </w:rPr>
              <w:t>计</w:t>
            </w:r>
            <w:r>
              <w:rPr>
                <w:rFonts w:hint="eastAsia"/>
                <w:color w:val="000000" w:themeColor="text1"/>
              </w:rPr>
              <w:t>量器具的失效控制：</w:t>
            </w:r>
            <w:r>
              <w:rPr>
                <w:rFonts w:hint="eastAsia"/>
                <w:color w:val="000000" w:themeColor="text1"/>
              </w:rPr>
              <w:sym w:font="Wingdings" w:char="00A8"/>
            </w:r>
            <w:r>
              <w:rPr>
                <w:rFonts w:hint="eastAsia"/>
                <w:color w:val="000000" w:themeColor="text1"/>
              </w:rPr>
              <w:t>未发生</w:t>
            </w:r>
            <w:r>
              <w:rPr>
                <w:rFonts w:hint="eastAsia"/>
                <w:color w:val="000000" w:themeColor="text1"/>
              </w:rPr>
              <w:sym w:font="Wingdings" w:char="00A8"/>
            </w:r>
            <w:r>
              <w:rPr>
                <w:rFonts w:hint="eastAsia"/>
                <w:color w:val="000000" w:themeColor="text1"/>
              </w:rPr>
              <w:t>已发生，</w:t>
            </w:r>
            <w:r>
              <w:rPr>
                <w:rFonts w:hint="eastAsia"/>
                <w:color w:val="000000" w:themeColor="text1"/>
              </w:rPr>
              <w:sym w:font="Wingdings" w:char="00A8"/>
            </w:r>
            <w:r>
              <w:rPr>
                <w:rFonts w:hint="eastAsia"/>
                <w:color w:val="000000" w:themeColor="text1"/>
              </w:rPr>
              <w:t>失效之后</w:t>
            </w:r>
            <w:r>
              <w:rPr>
                <w:color w:val="000000" w:themeColor="text1"/>
              </w:rPr>
              <w:t>如何处理</w:t>
            </w:r>
            <w:r>
              <w:rPr>
                <w:rFonts w:hint="eastAsia"/>
              </w:rPr>
              <w:t>（不涉及）</w:t>
            </w:r>
          </w:p>
          <w:p w14:paraId="434F302B" w14:textId="77777777" w:rsidR="0026660E" w:rsidRDefault="0026660E" w:rsidP="0026660E">
            <w:pPr>
              <w:rPr>
                <w:color w:val="000000" w:themeColor="text1"/>
              </w:rPr>
            </w:pPr>
          </w:p>
          <w:tbl>
            <w:tblPr>
              <w:tblStyle w:val="a9"/>
              <w:tblW w:w="9043" w:type="dxa"/>
              <w:tblLayout w:type="fixed"/>
              <w:tblLook w:val="04A0" w:firstRow="1" w:lastRow="0" w:firstColumn="1" w:lastColumn="0" w:noHBand="0" w:noVBand="1"/>
            </w:tblPr>
            <w:tblGrid>
              <w:gridCol w:w="2133"/>
              <w:gridCol w:w="2248"/>
              <w:gridCol w:w="2626"/>
              <w:gridCol w:w="2036"/>
            </w:tblGrid>
            <w:tr w:rsidR="0026660E" w14:paraId="36DCAF25" w14:textId="77777777" w:rsidTr="008B7450">
              <w:tc>
                <w:tcPr>
                  <w:tcW w:w="2133" w:type="dxa"/>
                </w:tcPr>
                <w:p w14:paraId="4FF7B564" w14:textId="77777777" w:rsidR="0026660E" w:rsidRDefault="0026660E" w:rsidP="0026660E">
                  <w:pPr>
                    <w:rPr>
                      <w:color w:val="000000" w:themeColor="text1"/>
                    </w:rPr>
                  </w:pPr>
                  <w:r>
                    <w:rPr>
                      <w:rFonts w:hint="eastAsia"/>
                      <w:color w:val="000000" w:themeColor="text1"/>
                    </w:rPr>
                    <w:t>失效计量器具名称</w:t>
                  </w:r>
                </w:p>
              </w:tc>
              <w:tc>
                <w:tcPr>
                  <w:tcW w:w="2248" w:type="dxa"/>
                </w:tcPr>
                <w:p w14:paraId="6CF69A03" w14:textId="77777777" w:rsidR="0026660E" w:rsidRDefault="0026660E" w:rsidP="0026660E">
                  <w:pPr>
                    <w:rPr>
                      <w:color w:val="000000" w:themeColor="text1"/>
                    </w:rPr>
                  </w:pPr>
                  <w:r>
                    <w:rPr>
                      <w:rFonts w:hint="eastAsia"/>
                      <w:color w:val="000000" w:themeColor="text1"/>
                    </w:rPr>
                    <w:t>失效情况</w:t>
                  </w:r>
                </w:p>
              </w:tc>
              <w:tc>
                <w:tcPr>
                  <w:tcW w:w="2626" w:type="dxa"/>
                </w:tcPr>
                <w:p w14:paraId="4B7F5961" w14:textId="77777777" w:rsidR="0026660E" w:rsidRDefault="0026660E" w:rsidP="0026660E">
                  <w:pPr>
                    <w:rPr>
                      <w:color w:val="000000" w:themeColor="text1"/>
                    </w:rPr>
                  </w:pPr>
                  <w:r>
                    <w:rPr>
                      <w:rFonts w:hint="eastAsia"/>
                      <w:color w:val="000000" w:themeColor="text1"/>
                    </w:rPr>
                    <w:t>处理</w:t>
                  </w:r>
                </w:p>
              </w:tc>
              <w:tc>
                <w:tcPr>
                  <w:tcW w:w="2036" w:type="dxa"/>
                </w:tcPr>
                <w:p w14:paraId="6F94B47A" w14:textId="77777777" w:rsidR="0026660E" w:rsidRDefault="0026660E" w:rsidP="0026660E">
                  <w:pPr>
                    <w:rPr>
                      <w:color w:val="000000" w:themeColor="text1"/>
                    </w:rPr>
                  </w:pPr>
                  <w:r>
                    <w:rPr>
                      <w:rFonts w:hint="eastAsia"/>
                      <w:color w:val="000000" w:themeColor="text1"/>
                    </w:rPr>
                    <w:t>数据追溯描述</w:t>
                  </w:r>
                </w:p>
              </w:tc>
            </w:tr>
            <w:tr w:rsidR="0026660E" w14:paraId="72AAE985" w14:textId="77777777" w:rsidTr="008B7450">
              <w:tc>
                <w:tcPr>
                  <w:tcW w:w="2133" w:type="dxa"/>
                </w:tcPr>
                <w:p w14:paraId="4B37FDFA" w14:textId="77777777" w:rsidR="0026660E" w:rsidRDefault="0026660E" w:rsidP="0026660E">
                  <w:pPr>
                    <w:rPr>
                      <w:color w:val="000000" w:themeColor="text1"/>
                    </w:rPr>
                  </w:pPr>
                  <w:r>
                    <w:rPr>
                      <w:rFonts w:hint="eastAsia"/>
                      <w:color w:val="000000" w:themeColor="text1"/>
                    </w:rPr>
                    <w:t>——</w:t>
                  </w:r>
                </w:p>
              </w:tc>
              <w:tc>
                <w:tcPr>
                  <w:tcW w:w="2248" w:type="dxa"/>
                </w:tcPr>
                <w:p w14:paraId="3E172A00" w14:textId="77777777" w:rsidR="0026660E" w:rsidRDefault="0026660E" w:rsidP="0026660E">
                  <w:pPr>
                    <w:rPr>
                      <w:color w:val="000000" w:themeColor="text1"/>
                    </w:rPr>
                  </w:pPr>
                </w:p>
              </w:tc>
              <w:tc>
                <w:tcPr>
                  <w:tcW w:w="2626" w:type="dxa"/>
                </w:tcPr>
                <w:p w14:paraId="19B31519" w14:textId="77777777" w:rsidR="0026660E" w:rsidRDefault="0026660E" w:rsidP="0026660E">
                  <w:pPr>
                    <w:rPr>
                      <w:color w:val="000000" w:themeColor="text1"/>
                    </w:rPr>
                  </w:pPr>
                  <w:r>
                    <w:rPr>
                      <w:rFonts w:hint="eastAsia"/>
                      <w:color w:val="000000" w:themeColor="text1"/>
                    </w:rPr>
                    <w:sym w:font="Wingdings" w:char="00A8"/>
                  </w:r>
                  <w:r>
                    <w:rPr>
                      <w:rFonts w:hint="eastAsia"/>
                      <w:color w:val="000000" w:themeColor="text1"/>
                    </w:rPr>
                    <w:t>报废</w:t>
                  </w:r>
                  <w:r>
                    <w:rPr>
                      <w:rFonts w:hint="eastAsia"/>
                      <w:color w:val="000000" w:themeColor="text1"/>
                    </w:rPr>
                    <w:t xml:space="preserve"> </w:t>
                  </w:r>
                  <w:r>
                    <w:rPr>
                      <w:rFonts w:hint="eastAsia"/>
                      <w:color w:val="000000" w:themeColor="text1"/>
                    </w:rPr>
                    <w:sym w:font="Wingdings" w:char="00A8"/>
                  </w:r>
                  <w:r>
                    <w:rPr>
                      <w:rFonts w:hint="eastAsia"/>
                      <w:color w:val="000000" w:themeColor="text1"/>
                    </w:rPr>
                    <w:t>维修</w:t>
                  </w:r>
                  <w:r>
                    <w:rPr>
                      <w:rFonts w:hint="eastAsia"/>
                      <w:color w:val="000000" w:themeColor="text1"/>
                    </w:rPr>
                    <w:t xml:space="preserve"> </w:t>
                  </w:r>
                  <w:r>
                    <w:rPr>
                      <w:rFonts w:hint="eastAsia"/>
                      <w:color w:val="000000" w:themeColor="text1"/>
                    </w:rPr>
                    <w:sym w:font="Wingdings" w:char="00A8"/>
                  </w:r>
                  <w:r>
                    <w:rPr>
                      <w:rFonts w:hint="eastAsia"/>
                      <w:color w:val="000000" w:themeColor="text1"/>
                    </w:rPr>
                    <w:t>再校准</w:t>
                  </w:r>
                </w:p>
              </w:tc>
              <w:tc>
                <w:tcPr>
                  <w:tcW w:w="2036" w:type="dxa"/>
                </w:tcPr>
                <w:p w14:paraId="063D246C" w14:textId="77777777" w:rsidR="0026660E" w:rsidRDefault="0026660E" w:rsidP="0026660E">
                  <w:pPr>
                    <w:rPr>
                      <w:color w:val="000000" w:themeColor="text1"/>
                    </w:rPr>
                  </w:pPr>
                </w:p>
              </w:tc>
            </w:tr>
          </w:tbl>
          <w:p w14:paraId="0211E3EC" w14:textId="77777777" w:rsidR="0026660E" w:rsidRDefault="0026660E" w:rsidP="0026660E"/>
        </w:tc>
        <w:tc>
          <w:tcPr>
            <w:tcW w:w="1247" w:type="dxa"/>
          </w:tcPr>
          <w:p w14:paraId="03619819" w14:textId="77777777" w:rsidR="0026660E" w:rsidRDefault="0026660E" w:rsidP="0026660E"/>
        </w:tc>
      </w:tr>
      <w:tr w:rsidR="0026660E" w14:paraId="2A818BFF" w14:textId="77777777" w:rsidTr="004746FE">
        <w:trPr>
          <w:trHeight w:val="547"/>
        </w:trPr>
        <w:tc>
          <w:tcPr>
            <w:tcW w:w="1413" w:type="dxa"/>
          </w:tcPr>
          <w:p w14:paraId="798C5D07" w14:textId="4E58C25C" w:rsidR="0026660E" w:rsidRDefault="0026660E" w:rsidP="0026660E">
            <w:r>
              <w:rPr>
                <w:rFonts w:hint="eastAsia"/>
              </w:rPr>
              <w:t>标识和追溯</w:t>
            </w:r>
          </w:p>
        </w:tc>
        <w:tc>
          <w:tcPr>
            <w:tcW w:w="1843" w:type="dxa"/>
          </w:tcPr>
          <w:p w14:paraId="18D9D659" w14:textId="06ED729D" w:rsidR="0026660E" w:rsidRDefault="0026660E" w:rsidP="0026660E">
            <w:r>
              <w:rPr>
                <w:rFonts w:asciiTheme="minorEastAsia" w:eastAsiaTheme="minorEastAsia" w:hAnsiTheme="minorEastAsia" w:hint="eastAsia"/>
                <w:color w:val="000000"/>
                <w:szCs w:val="21"/>
              </w:rPr>
              <w:t>H (V1.0)</w:t>
            </w:r>
            <w:r>
              <w:rPr>
                <w:rFonts w:hint="eastAsia"/>
              </w:rPr>
              <w:t>3.7</w:t>
            </w:r>
          </w:p>
        </w:tc>
        <w:tc>
          <w:tcPr>
            <w:tcW w:w="10206" w:type="dxa"/>
          </w:tcPr>
          <w:p w14:paraId="7800D119" w14:textId="2D0E4449" w:rsidR="0026660E" w:rsidRPr="00E770DA" w:rsidRDefault="0026660E" w:rsidP="0026660E">
            <w:pPr>
              <w:rPr>
                <w:rFonts w:asciiTheme="minorEastAsia" w:eastAsiaTheme="minorEastAsia" w:hAnsiTheme="minorEastAsia"/>
                <w:szCs w:val="21"/>
              </w:rPr>
            </w:pPr>
            <w:r>
              <w:rPr>
                <w:rFonts w:hint="eastAsia"/>
              </w:rPr>
              <w:t>如：</w:t>
            </w:r>
            <w:r>
              <w:fldChar w:fldCharType="begin"/>
            </w:r>
            <w:r>
              <w:instrText xml:space="preserve"> eq \o\ac(□,√)</w:instrText>
            </w:r>
            <w:r>
              <w:fldChar w:fldCharType="end"/>
            </w:r>
            <w:r>
              <w:rPr>
                <w:rFonts w:hint="eastAsia"/>
              </w:rPr>
              <w:t>手册第</w:t>
            </w:r>
            <w:r>
              <w:rPr>
                <w:rFonts w:hint="eastAsia"/>
              </w:rPr>
              <w:t>3</w:t>
            </w:r>
            <w:r>
              <w:t>.7</w:t>
            </w:r>
            <w:r>
              <w:rPr>
                <w:rFonts w:hint="eastAsia"/>
              </w:rPr>
              <w:t>条款、</w:t>
            </w:r>
            <w:r>
              <w:rPr>
                <w:rFonts w:hint="eastAsia"/>
              </w:rPr>
              <w:t xml:space="preserve"> </w:t>
            </w:r>
            <w:r>
              <w:rPr>
                <w:rFonts w:hint="eastAsia"/>
              </w:rPr>
              <w:sym w:font="Wingdings" w:char="00A8"/>
            </w:r>
            <w:r>
              <w:rPr>
                <w:rFonts w:hint="eastAsia"/>
                <w:szCs w:val="21"/>
              </w:rPr>
              <w:t>《产品标识</w:t>
            </w:r>
            <w:r>
              <w:rPr>
                <w:rFonts w:hint="eastAsia"/>
              </w:rPr>
              <w:t>和可追溯性</w:t>
            </w:r>
            <w:r>
              <w:rPr>
                <w:rFonts w:hint="eastAsia"/>
                <w:szCs w:val="21"/>
              </w:rPr>
              <w:t>控制程序》</w:t>
            </w:r>
          </w:p>
        </w:tc>
        <w:tc>
          <w:tcPr>
            <w:tcW w:w="1247" w:type="dxa"/>
          </w:tcPr>
          <w:p w14:paraId="4AA06365" w14:textId="77777777" w:rsidR="0026660E" w:rsidRDefault="0026660E" w:rsidP="0026660E">
            <w:r>
              <w:sym w:font="Wingdings" w:char="00FE"/>
            </w:r>
            <w:r>
              <w:rPr>
                <w:rFonts w:hint="eastAsia"/>
              </w:rPr>
              <w:t>符合</w:t>
            </w:r>
          </w:p>
          <w:p w14:paraId="0611F1BD" w14:textId="77777777" w:rsidR="0026660E" w:rsidRDefault="0026660E" w:rsidP="0026660E">
            <w:r>
              <w:sym w:font="Wingdings" w:char="00A8"/>
            </w:r>
            <w:r>
              <w:rPr>
                <w:rFonts w:hint="eastAsia"/>
              </w:rPr>
              <w:t>不符合</w:t>
            </w:r>
          </w:p>
          <w:p w14:paraId="526291D5" w14:textId="77777777" w:rsidR="0026660E" w:rsidRDefault="0026660E" w:rsidP="0026660E">
            <w:pPr>
              <w:rPr>
                <w:sz w:val="28"/>
                <w:szCs w:val="24"/>
              </w:rPr>
            </w:pPr>
          </w:p>
        </w:tc>
      </w:tr>
      <w:tr w:rsidR="0026660E" w14:paraId="45B89FBE" w14:textId="77777777" w:rsidTr="004746FE">
        <w:trPr>
          <w:trHeight w:val="547"/>
        </w:trPr>
        <w:tc>
          <w:tcPr>
            <w:tcW w:w="1413" w:type="dxa"/>
          </w:tcPr>
          <w:p w14:paraId="42C94CD8" w14:textId="77777777" w:rsidR="0026660E" w:rsidRDefault="0026660E" w:rsidP="0026660E"/>
        </w:tc>
        <w:tc>
          <w:tcPr>
            <w:tcW w:w="1843" w:type="dxa"/>
          </w:tcPr>
          <w:p w14:paraId="3F95E28B" w14:textId="5128B374" w:rsidR="0026660E" w:rsidRDefault="0026660E" w:rsidP="0026660E">
            <w:r>
              <w:rPr>
                <w:rFonts w:hint="eastAsia"/>
              </w:rPr>
              <w:t>运行证据</w:t>
            </w:r>
          </w:p>
        </w:tc>
        <w:tc>
          <w:tcPr>
            <w:tcW w:w="10206" w:type="dxa"/>
          </w:tcPr>
          <w:p w14:paraId="3C6DF8E0" w14:textId="77777777" w:rsidR="0026660E" w:rsidRDefault="0026660E" w:rsidP="0026660E">
            <w:pPr>
              <w:rPr>
                <w:szCs w:val="21"/>
              </w:rPr>
            </w:pPr>
            <w:r>
              <w:rPr>
                <w:rFonts w:hint="eastAsia"/>
                <w:szCs w:val="21"/>
              </w:rPr>
              <w:t>应确保具备识别产品及其状态的追溯能力，并应制定实施产品标识和可追溯性计划，至少满足以下要求：</w:t>
            </w:r>
          </w:p>
          <w:p w14:paraId="61F17A12" w14:textId="77777777" w:rsidR="0026660E" w:rsidRDefault="0026660E" w:rsidP="0026660E">
            <w:pPr>
              <w:rPr>
                <w:szCs w:val="21"/>
              </w:rPr>
            </w:pPr>
            <w:r>
              <w:rPr>
                <w:rFonts w:hint="eastAsia"/>
                <w:szCs w:val="21"/>
              </w:rPr>
              <w:t>a</w:t>
            </w:r>
            <w:r>
              <w:rPr>
                <w:rFonts w:hint="eastAsia"/>
                <w:szCs w:val="21"/>
              </w:rPr>
              <w:t>）在食品生产全过程中，使用适宜的方法识别产品并具有可追溯性：</w:t>
            </w:r>
          </w:p>
          <w:p w14:paraId="07E4F66F" w14:textId="77777777" w:rsidR="0026660E" w:rsidRDefault="0026660E" w:rsidP="0026660E">
            <w:pPr>
              <w:rPr>
                <w:color w:val="0000FF"/>
              </w:rPr>
            </w:pPr>
            <w:r>
              <w:rPr>
                <w:rFonts w:hint="eastAsia"/>
                <w:color w:val="0000FF"/>
              </w:rPr>
              <w:t>原材料的唯一性标识方式：</w:t>
            </w:r>
            <w:r>
              <w:rPr>
                <w:rFonts w:hint="eastAsia"/>
                <w:color w:val="0000FF"/>
              </w:rPr>
              <w:t xml:space="preserve"> </w:t>
            </w:r>
          </w:p>
          <w:p w14:paraId="75CEB765" w14:textId="0B60E277" w:rsidR="0026660E" w:rsidRDefault="0026660E" w:rsidP="0026660E">
            <w:pPr>
              <w:rPr>
                <w:color w:val="0000FF"/>
              </w:rPr>
            </w:pPr>
            <w:r>
              <w:fldChar w:fldCharType="begin"/>
            </w:r>
            <w:r>
              <w:instrText xml:space="preserve"> eq \o\ac(□,√)</w:instrText>
            </w:r>
            <w:r>
              <w:fldChar w:fldCharType="end"/>
            </w:r>
            <w:r>
              <w:rPr>
                <w:rFonts w:hint="eastAsia"/>
                <w:color w:val="0000FF"/>
              </w:rPr>
              <w:t>容器编号</w:t>
            </w:r>
            <w:r>
              <w:rPr>
                <w:rFonts w:hint="eastAsia"/>
                <w:color w:val="0000FF"/>
              </w:rPr>
              <w:t xml:space="preserve">  </w:t>
            </w:r>
            <w:r>
              <w:rPr>
                <w:rFonts w:hint="eastAsia"/>
                <w:color w:val="0000FF"/>
              </w:rPr>
              <w:sym w:font="Wingdings" w:char="00A8"/>
            </w:r>
            <w:r>
              <w:rPr>
                <w:rFonts w:hint="eastAsia"/>
                <w:color w:val="0000FF"/>
              </w:rPr>
              <w:t>标牌</w:t>
            </w:r>
            <w:r>
              <w:rPr>
                <w:rFonts w:hint="eastAsia"/>
                <w:color w:val="0000FF"/>
              </w:rPr>
              <w:t xml:space="preserve">  </w:t>
            </w:r>
            <w:r>
              <w:rPr>
                <w:rFonts w:hint="eastAsia"/>
                <w:color w:val="0000FF"/>
              </w:rPr>
              <w:sym w:font="Wingdings" w:char="00A8"/>
            </w:r>
            <w:r>
              <w:rPr>
                <w:rFonts w:hint="eastAsia"/>
                <w:color w:val="0000FF"/>
              </w:rPr>
              <w:t>标签</w:t>
            </w:r>
            <w:r>
              <w:rPr>
                <w:rFonts w:hint="eastAsia"/>
                <w:color w:val="0000FF"/>
              </w:rPr>
              <w:t xml:space="preserve"> </w:t>
            </w:r>
            <w:r>
              <w:fldChar w:fldCharType="begin"/>
            </w:r>
            <w:r>
              <w:instrText xml:space="preserve"> eq \o\ac(□,√)</w:instrText>
            </w:r>
            <w:r>
              <w:fldChar w:fldCharType="end"/>
            </w:r>
            <w:r>
              <w:rPr>
                <w:rFonts w:hint="eastAsia"/>
                <w:color w:val="0000FF"/>
              </w:rPr>
              <w:t>区域</w:t>
            </w:r>
            <w:r>
              <w:fldChar w:fldCharType="begin"/>
            </w:r>
            <w:r>
              <w:instrText xml:space="preserve"> eq \o\ac(□,√)</w:instrText>
            </w:r>
            <w:r>
              <w:fldChar w:fldCharType="end"/>
            </w:r>
            <w:r>
              <w:rPr>
                <w:rFonts w:hint="eastAsia"/>
                <w:color w:val="0000FF"/>
              </w:rPr>
              <w:t>周装箱的颜色</w:t>
            </w:r>
            <w:r>
              <w:rPr>
                <w:rFonts w:hint="eastAsia"/>
                <w:color w:val="0000FF"/>
              </w:rPr>
              <w:t xml:space="preserve">  </w:t>
            </w:r>
            <w:r>
              <w:rPr>
                <w:rFonts w:hint="eastAsia"/>
                <w:color w:val="0000FF"/>
              </w:rPr>
              <w:sym w:font="Wingdings" w:char="00A8"/>
            </w:r>
            <w:r>
              <w:rPr>
                <w:rFonts w:hint="eastAsia"/>
                <w:color w:val="0000FF"/>
              </w:rPr>
              <w:t>批号打码</w:t>
            </w:r>
            <w:r>
              <w:fldChar w:fldCharType="begin"/>
            </w:r>
            <w:r>
              <w:instrText xml:space="preserve"> eq \o\ac(□,√)</w:instrText>
            </w:r>
            <w:r>
              <w:fldChar w:fldCharType="end"/>
            </w:r>
            <w:r>
              <w:rPr>
                <w:rFonts w:hint="eastAsia"/>
                <w:color w:val="0000FF"/>
              </w:rPr>
              <w:t>条形码</w:t>
            </w:r>
            <w:r>
              <w:rPr>
                <w:rFonts w:hint="eastAsia"/>
                <w:color w:val="0000FF"/>
              </w:rPr>
              <w:t xml:space="preserve"> </w:t>
            </w:r>
            <w:r>
              <w:rPr>
                <w:rFonts w:hint="eastAsia"/>
                <w:color w:val="0000FF"/>
              </w:rPr>
              <w:sym w:font="Wingdings" w:char="00A8"/>
            </w:r>
            <w:r>
              <w:rPr>
                <w:rFonts w:hint="eastAsia"/>
                <w:color w:val="0000FF"/>
              </w:rPr>
              <w:t>二维码</w:t>
            </w:r>
            <w:r>
              <w:rPr>
                <w:rFonts w:hint="eastAsia"/>
                <w:color w:val="0000FF"/>
              </w:rPr>
              <w:t xml:space="preserve"> </w:t>
            </w:r>
            <w:r>
              <w:rPr>
                <w:rFonts w:hint="eastAsia"/>
                <w:color w:val="0000FF"/>
              </w:rPr>
              <w:sym w:font="Wingdings" w:char="00A8"/>
            </w:r>
            <w:r>
              <w:rPr>
                <w:rFonts w:hint="eastAsia"/>
                <w:color w:val="0000FF"/>
              </w:rPr>
              <w:t>其他</w:t>
            </w:r>
          </w:p>
          <w:p w14:paraId="165E8AF1" w14:textId="77777777" w:rsidR="0026660E" w:rsidRDefault="0026660E" w:rsidP="0026660E">
            <w:pPr>
              <w:rPr>
                <w:color w:val="0000FF"/>
              </w:rPr>
            </w:pPr>
          </w:p>
          <w:p w14:paraId="4404ECBC" w14:textId="77777777" w:rsidR="0026660E" w:rsidRDefault="0026660E" w:rsidP="0026660E">
            <w:pPr>
              <w:rPr>
                <w:color w:val="0000FF"/>
              </w:rPr>
            </w:pPr>
            <w:r>
              <w:rPr>
                <w:rFonts w:hint="eastAsia"/>
                <w:color w:val="0000FF"/>
              </w:rPr>
              <w:t>半成品的唯一性标识方式：</w:t>
            </w:r>
            <w:r>
              <w:rPr>
                <w:rFonts w:hint="eastAsia"/>
                <w:color w:val="0000FF"/>
              </w:rPr>
              <w:t xml:space="preserve"> </w:t>
            </w:r>
          </w:p>
          <w:p w14:paraId="0BFAB015" w14:textId="58899222" w:rsidR="0026660E" w:rsidRDefault="0026660E" w:rsidP="0026660E">
            <w:pPr>
              <w:rPr>
                <w:color w:val="0000FF"/>
              </w:rPr>
            </w:pPr>
            <w:r>
              <w:fldChar w:fldCharType="begin"/>
            </w:r>
            <w:r>
              <w:instrText xml:space="preserve"> eq \o\ac(□,√)</w:instrText>
            </w:r>
            <w:r>
              <w:fldChar w:fldCharType="end"/>
            </w:r>
            <w:r>
              <w:rPr>
                <w:rFonts w:hint="eastAsia"/>
                <w:color w:val="0000FF"/>
              </w:rPr>
              <w:t>容器编号</w:t>
            </w:r>
            <w:r>
              <w:rPr>
                <w:rFonts w:hint="eastAsia"/>
                <w:color w:val="0000FF"/>
              </w:rPr>
              <w:t xml:space="preserve">  </w:t>
            </w:r>
            <w:r>
              <w:rPr>
                <w:rFonts w:hint="eastAsia"/>
                <w:color w:val="0000FF"/>
              </w:rPr>
              <w:sym w:font="Wingdings" w:char="00A8"/>
            </w:r>
            <w:r>
              <w:rPr>
                <w:rFonts w:hint="eastAsia"/>
                <w:color w:val="0000FF"/>
              </w:rPr>
              <w:t>标牌</w:t>
            </w:r>
            <w:r>
              <w:rPr>
                <w:rFonts w:hint="eastAsia"/>
                <w:color w:val="0000FF"/>
              </w:rPr>
              <w:t xml:space="preserve">  </w:t>
            </w:r>
            <w:r>
              <w:rPr>
                <w:rFonts w:hint="eastAsia"/>
                <w:color w:val="0000FF"/>
              </w:rPr>
              <w:sym w:font="Wingdings" w:char="00A8"/>
            </w:r>
            <w:r>
              <w:rPr>
                <w:rFonts w:hint="eastAsia"/>
                <w:color w:val="0000FF"/>
              </w:rPr>
              <w:t>标签</w:t>
            </w:r>
            <w:r>
              <w:rPr>
                <w:rFonts w:hint="eastAsia"/>
                <w:color w:val="0000FF"/>
              </w:rPr>
              <w:t xml:space="preserve"> </w:t>
            </w:r>
            <w:r>
              <w:fldChar w:fldCharType="begin"/>
            </w:r>
            <w:r>
              <w:instrText xml:space="preserve"> eq \o\ac(□,√)</w:instrText>
            </w:r>
            <w:r>
              <w:fldChar w:fldCharType="end"/>
            </w:r>
            <w:r>
              <w:rPr>
                <w:rFonts w:hint="eastAsia"/>
                <w:color w:val="0000FF"/>
              </w:rPr>
              <w:t>区域</w:t>
            </w:r>
            <w:r>
              <w:rPr>
                <w:rFonts w:hint="eastAsia"/>
                <w:color w:val="0000FF"/>
              </w:rPr>
              <w:t xml:space="preserve"> </w:t>
            </w:r>
            <w:r>
              <w:fldChar w:fldCharType="begin"/>
            </w:r>
            <w:r>
              <w:instrText xml:space="preserve"> eq \o\ac(□,√)</w:instrText>
            </w:r>
            <w:r>
              <w:fldChar w:fldCharType="end"/>
            </w:r>
            <w:r>
              <w:rPr>
                <w:rFonts w:hint="eastAsia"/>
                <w:color w:val="0000FF"/>
              </w:rPr>
              <w:t>周装箱的颜色</w:t>
            </w:r>
            <w:r>
              <w:rPr>
                <w:rFonts w:hint="eastAsia"/>
                <w:color w:val="0000FF"/>
              </w:rPr>
              <w:t xml:space="preserve">  </w:t>
            </w:r>
            <w:r>
              <w:rPr>
                <w:rFonts w:hint="eastAsia"/>
                <w:color w:val="0000FF"/>
              </w:rPr>
              <w:sym w:font="Wingdings" w:char="00A8"/>
            </w:r>
            <w:r>
              <w:rPr>
                <w:rFonts w:hint="eastAsia"/>
                <w:color w:val="0000FF"/>
              </w:rPr>
              <w:t>批号打码</w:t>
            </w:r>
            <w:r>
              <w:rPr>
                <w:rFonts w:hint="eastAsia"/>
                <w:color w:val="0000FF"/>
              </w:rPr>
              <w:t xml:space="preserve"> </w:t>
            </w:r>
            <w:r>
              <w:fldChar w:fldCharType="begin"/>
            </w:r>
            <w:r>
              <w:instrText xml:space="preserve"> eq \o\ac(□,√)</w:instrText>
            </w:r>
            <w:r>
              <w:fldChar w:fldCharType="end"/>
            </w:r>
            <w:r>
              <w:rPr>
                <w:rFonts w:hint="eastAsia"/>
                <w:color w:val="0000FF"/>
              </w:rPr>
              <w:t>条形码</w:t>
            </w:r>
            <w:r>
              <w:rPr>
                <w:rFonts w:hint="eastAsia"/>
                <w:color w:val="0000FF"/>
              </w:rPr>
              <w:t xml:space="preserve"> </w:t>
            </w:r>
            <w:r>
              <w:rPr>
                <w:rFonts w:hint="eastAsia"/>
                <w:color w:val="0000FF"/>
              </w:rPr>
              <w:sym w:font="Wingdings" w:char="00A8"/>
            </w:r>
            <w:r>
              <w:rPr>
                <w:rFonts w:hint="eastAsia"/>
                <w:color w:val="0000FF"/>
              </w:rPr>
              <w:t>二维码</w:t>
            </w:r>
            <w:r>
              <w:rPr>
                <w:rFonts w:hint="eastAsia"/>
                <w:color w:val="0000FF"/>
              </w:rPr>
              <w:t xml:space="preserve"> </w:t>
            </w:r>
            <w:r>
              <w:rPr>
                <w:rFonts w:hint="eastAsia"/>
                <w:color w:val="0000FF"/>
              </w:rPr>
              <w:sym w:font="Wingdings" w:char="00A8"/>
            </w:r>
            <w:r>
              <w:rPr>
                <w:rFonts w:hint="eastAsia"/>
                <w:color w:val="0000FF"/>
              </w:rPr>
              <w:t>其他</w:t>
            </w:r>
          </w:p>
          <w:p w14:paraId="2B41C98E" w14:textId="77777777" w:rsidR="0026660E" w:rsidRDefault="0026660E" w:rsidP="0026660E">
            <w:pPr>
              <w:rPr>
                <w:color w:val="0000FF"/>
              </w:rPr>
            </w:pPr>
          </w:p>
          <w:p w14:paraId="15DE21B5" w14:textId="77777777" w:rsidR="0026660E" w:rsidRDefault="0026660E" w:rsidP="0026660E">
            <w:pPr>
              <w:rPr>
                <w:color w:val="0000FF"/>
              </w:rPr>
            </w:pPr>
            <w:r>
              <w:rPr>
                <w:rFonts w:hint="eastAsia"/>
                <w:color w:val="0000FF"/>
              </w:rPr>
              <w:t>成品的唯一性标识方式：</w:t>
            </w:r>
            <w:r>
              <w:rPr>
                <w:rFonts w:hint="eastAsia"/>
                <w:color w:val="0000FF"/>
              </w:rPr>
              <w:t xml:space="preserve"> </w:t>
            </w:r>
          </w:p>
          <w:p w14:paraId="05BFDD6C" w14:textId="4D358078" w:rsidR="0026660E" w:rsidRDefault="0026660E" w:rsidP="0026660E">
            <w:pPr>
              <w:rPr>
                <w:color w:val="0000FF"/>
              </w:rPr>
            </w:pPr>
            <w:r>
              <w:fldChar w:fldCharType="begin"/>
            </w:r>
            <w:r>
              <w:instrText xml:space="preserve"> eq \o\ac(□,√)</w:instrText>
            </w:r>
            <w:r>
              <w:fldChar w:fldCharType="end"/>
            </w:r>
            <w:r>
              <w:rPr>
                <w:rFonts w:hint="eastAsia"/>
                <w:color w:val="0000FF"/>
              </w:rPr>
              <w:t>容器编号</w:t>
            </w:r>
            <w:r>
              <w:rPr>
                <w:rFonts w:hint="eastAsia"/>
                <w:color w:val="0000FF"/>
              </w:rPr>
              <w:t xml:space="preserve">  </w:t>
            </w:r>
            <w:r>
              <w:rPr>
                <w:rFonts w:hint="eastAsia"/>
                <w:color w:val="0000FF"/>
              </w:rPr>
              <w:sym w:font="Wingdings" w:char="00A8"/>
            </w:r>
            <w:r>
              <w:rPr>
                <w:rFonts w:hint="eastAsia"/>
                <w:color w:val="0000FF"/>
              </w:rPr>
              <w:t>标牌</w:t>
            </w:r>
            <w:r>
              <w:rPr>
                <w:rFonts w:hint="eastAsia"/>
                <w:color w:val="0000FF"/>
              </w:rPr>
              <w:t xml:space="preserve">  </w:t>
            </w:r>
            <w:r>
              <w:rPr>
                <w:rFonts w:hint="eastAsia"/>
                <w:color w:val="0000FF"/>
              </w:rPr>
              <w:sym w:font="Wingdings" w:char="00A8"/>
            </w:r>
            <w:r>
              <w:rPr>
                <w:rFonts w:hint="eastAsia"/>
                <w:color w:val="0000FF"/>
              </w:rPr>
              <w:t>标签</w:t>
            </w:r>
            <w:r>
              <w:rPr>
                <w:rFonts w:hint="eastAsia"/>
                <w:color w:val="0000FF"/>
              </w:rPr>
              <w:t xml:space="preserve"> </w:t>
            </w:r>
            <w:r>
              <w:fldChar w:fldCharType="begin"/>
            </w:r>
            <w:r>
              <w:instrText xml:space="preserve"> eq \o\ac(□,√)</w:instrText>
            </w:r>
            <w:r>
              <w:fldChar w:fldCharType="end"/>
            </w:r>
            <w:r>
              <w:rPr>
                <w:rFonts w:hint="eastAsia"/>
                <w:color w:val="0000FF"/>
              </w:rPr>
              <w:t>区域</w:t>
            </w:r>
            <w:r>
              <w:rPr>
                <w:rFonts w:hint="eastAsia"/>
                <w:color w:val="0000FF"/>
              </w:rPr>
              <w:t xml:space="preserve"> </w:t>
            </w:r>
            <w:r>
              <w:fldChar w:fldCharType="begin"/>
            </w:r>
            <w:r>
              <w:instrText xml:space="preserve"> eq \o\ac(□,√)</w:instrText>
            </w:r>
            <w:r>
              <w:fldChar w:fldCharType="end"/>
            </w:r>
            <w:r>
              <w:rPr>
                <w:rFonts w:hint="eastAsia"/>
                <w:color w:val="0000FF"/>
              </w:rPr>
              <w:t>周装箱的颜色</w:t>
            </w:r>
            <w:r>
              <w:rPr>
                <w:rFonts w:hint="eastAsia"/>
                <w:color w:val="0000FF"/>
              </w:rPr>
              <w:t xml:space="preserve">  </w:t>
            </w:r>
            <w:r>
              <w:rPr>
                <w:rFonts w:hint="eastAsia"/>
                <w:color w:val="0000FF"/>
              </w:rPr>
              <w:sym w:font="Wingdings" w:char="00A8"/>
            </w:r>
            <w:r>
              <w:rPr>
                <w:rFonts w:hint="eastAsia"/>
                <w:color w:val="0000FF"/>
              </w:rPr>
              <w:t>批号打码</w:t>
            </w:r>
            <w:r>
              <w:rPr>
                <w:rFonts w:hint="eastAsia"/>
                <w:color w:val="0000FF"/>
              </w:rPr>
              <w:t xml:space="preserve"> </w:t>
            </w:r>
            <w:r>
              <w:rPr>
                <w:rFonts w:hint="eastAsia"/>
                <w:color w:val="0000FF"/>
              </w:rPr>
              <w:sym w:font="Wingdings" w:char="00A8"/>
            </w:r>
            <w:r>
              <w:rPr>
                <w:rFonts w:hint="eastAsia"/>
                <w:color w:val="0000FF"/>
              </w:rPr>
              <w:t>条形码</w:t>
            </w:r>
            <w:r>
              <w:rPr>
                <w:rFonts w:hint="eastAsia"/>
                <w:color w:val="0000FF"/>
              </w:rPr>
              <w:t xml:space="preserve"> </w:t>
            </w:r>
            <w:r>
              <w:rPr>
                <w:rFonts w:hint="eastAsia"/>
                <w:color w:val="0000FF"/>
              </w:rPr>
              <w:sym w:font="Wingdings" w:char="00A8"/>
            </w:r>
            <w:r>
              <w:rPr>
                <w:rFonts w:hint="eastAsia"/>
                <w:color w:val="0000FF"/>
              </w:rPr>
              <w:t>二维码</w:t>
            </w:r>
            <w:r>
              <w:rPr>
                <w:rFonts w:hint="eastAsia"/>
                <w:color w:val="0000FF"/>
              </w:rPr>
              <w:t xml:space="preserve"> </w:t>
            </w:r>
            <w:r>
              <w:rPr>
                <w:rFonts w:hint="eastAsia"/>
                <w:color w:val="0000FF"/>
              </w:rPr>
              <w:sym w:font="Wingdings" w:char="00A8"/>
            </w:r>
            <w:r>
              <w:rPr>
                <w:rFonts w:hint="eastAsia"/>
                <w:color w:val="0000FF"/>
              </w:rPr>
              <w:t>其他</w:t>
            </w:r>
          </w:p>
          <w:p w14:paraId="2C9E2258" w14:textId="77777777" w:rsidR="0026660E" w:rsidRDefault="0026660E" w:rsidP="0026660E">
            <w:pPr>
              <w:rPr>
                <w:color w:val="0000FF"/>
              </w:rPr>
            </w:pPr>
            <w:r>
              <w:rPr>
                <w:rFonts w:hint="eastAsia"/>
                <w:color w:val="0000FF"/>
              </w:rPr>
              <w:t>b</w:t>
            </w:r>
            <w:r>
              <w:rPr>
                <w:rFonts w:hint="eastAsia"/>
                <w:color w:val="0000FF"/>
              </w:rPr>
              <w:t>）保持产品发运记录，包括：</w:t>
            </w:r>
            <w:r>
              <w:rPr>
                <w:rFonts w:hint="eastAsia"/>
                <w:color w:val="0000FF"/>
              </w:rPr>
              <w:sym w:font="Wingdings" w:char="00A8"/>
            </w:r>
            <w:r>
              <w:rPr>
                <w:rFonts w:hint="eastAsia"/>
                <w:color w:val="0000FF"/>
              </w:rPr>
              <w:t>分销方、</w:t>
            </w:r>
            <w:r>
              <w:rPr>
                <w:rFonts w:hint="eastAsia"/>
                <w:color w:val="0000FF"/>
              </w:rPr>
              <w:sym w:font="Wingdings" w:char="00A8"/>
            </w:r>
            <w:r>
              <w:rPr>
                <w:rFonts w:hint="eastAsia"/>
                <w:color w:val="0000FF"/>
              </w:rPr>
              <w:t>零售商、</w:t>
            </w:r>
            <w:r>
              <w:rPr>
                <w:rFonts w:hint="eastAsia"/>
                <w:color w:val="0000FF"/>
              </w:rPr>
              <w:sym w:font="Wingdings" w:char="00A8"/>
            </w:r>
            <w:r>
              <w:rPr>
                <w:rFonts w:hint="eastAsia"/>
                <w:color w:val="0000FF"/>
              </w:rPr>
              <w:t>顾客</w:t>
            </w:r>
            <w:r>
              <w:rPr>
                <w:rFonts w:hint="eastAsia"/>
                <w:color w:val="0000FF"/>
              </w:rPr>
              <w:t xml:space="preserve">  </w:t>
            </w:r>
            <w:r>
              <w:rPr>
                <w:rFonts w:hint="eastAsia"/>
                <w:color w:val="0000FF"/>
              </w:rPr>
              <w:sym w:font="Wingdings" w:char="00A8"/>
            </w:r>
            <w:r>
              <w:rPr>
                <w:rFonts w:hint="eastAsia"/>
                <w:color w:val="0000FF"/>
              </w:rPr>
              <w:t>消费者</w:t>
            </w:r>
          </w:p>
          <w:p w14:paraId="499866F4" w14:textId="77777777" w:rsidR="0026660E" w:rsidRDefault="0026660E" w:rsidP="0026660E">
            <w:pPr>
              <w:ind w:firstLineChars="100" w:firstLine="210"/>
              <w:rPr>
                <w:color w:val="0000FF"/>
                <w:u w:val="single"/>
              </w:rPr>
            </w:pPr>
            <w:r>
              <w:rPr>
                <w:rFonts w:hint="eastAsia"/>
                <w:color w:val="0000FF"/>
              </w:rPr>
              <w:t>抽查发运记录：</w:t>
            </w:r>
            <w:r>
              <w:rPr>
                <w:rFonts w:hint="eastAsia"/>
                <w:color w:val="0000FF"/>
                <w:u w:val="single"/>
              </w:rPr>
              <w:t xml:space="preserve">                                                 </w:t>
            </w:r>
          </w:p>
          <w:p w14:paraId="76B28870" w14:textId="77777777" w:rsidR="0026660E" w:rsidRDefault="0026660E" w:rsidP="0026660E"/>
          <w:p w14:paraId="3A291CCF" w14:textId="77777777" w:rsidR="0026660E" w:rsidRDefault="0026660E" w:rsidP="0026660E">
            <w:r>
              <w:rPr>
                <w:rFonts w:hint="eastAsia"/>
              </w:rPr>
              <w:t>状态标识包括：</w:t>
            </w:r>
          </w:p>
          <w:p w14:paraId="56430F3C" w14:textId="7B78BFFE" w:rsidR="0026660E" w:rsidRDefault="0026660E" w:rsidP="0026660E">
            <w:pPr>
              <w:rPr>
                <w:color w:val="0000FF"/>
              </w:rPr>
            </w:pPr>
            <w:r>
              <w:rPr>
                <w:rFonts w:hint="eastAsia"/>
                <w:color w:val="0000FF"/>
              </w:rPr>
              <w:sym w:font="Wingdings" w:char="00A8"/>
            </w:r>
            <w:r>
              <w:fldChar w:fldCharType="begin"/>
            </w:r>
            <w:r>
              <w:instrText xml:space="preserve"> eq \o\ac(□,√)</w:instrText>
            </w:r>
            <w:r>
              <w:fldChar w:fldCharType="end"/>
            </w:r>
            <w:r>
              <w:rPr>
                <w:rFonts w:hint="eastAsia"/>
                <w:color w:val="0000FF"/>
              </w:rPr>
              <w:t>合格品</w:t>
            </w:r>
            <w:r>
              <w:rPr>
                <w:rFonts w:hint="eastAsia"/>
                <w:color w:val="0000FF"/>
              </w:rPr>
              <w:t xml:space="preserve">  </w:t>
            </w:r>
            <w:r>
              <w:rPr>
                <w:rFonts w:hint="eastAsia"/>
                <w:color w:val="0000FF"/>
              </w:rPr>
              <w:sym w:font="Wingdings" w:char="00A8"/>
            </w:r>
            <w:r>
              <w:rPr>
                <w:rFonts w:hint="eastAsia"/>
                <w:color w:val="0000FF"/>
              </w:rPr>
              <w:t>待检</w:t>
            </w:r>
            <w:r>
              <w:rPr>
                <w:rFonts w:hint="eastAsia"/>
                <w:color w:val="0000FF"/>
              </w:rPr>
              <w:t xml:space="preserve">  </w:t>
            </w:r>
            <w:r>
              <w:rPr>
                <w:rFonts w:hint="eastAsia"/>
                <w:color w:val="0000FF"/>
              </w:rPr>
              <w:sym w:font="Wingdings" w:char="00A8"/>
            </w:r>
            <w:r>
              <w:rPr>
                <w:rFonts w:hint="eastAsia"/>
                <w:color w:val="0000FF"/>
              </w:rPr>
              <w:t>不合格品</w:t>
            </w:r>
            <w:r>
              <w:rPr>
                <w:rFonts w:hint="eastAsia"/>
                <w:color w:val="0000FF"/>
              </w:rPr>
              <w:t xml:space="preserve">  </w:t>
            </w:r>
            <w:r>
              <w:rPr>
                <w:rFonts w:hint="eastAsia"/>
                <w:color w:val="0000FF"/>
              </w:rPr>
              <w:sym w:font="Wingdings" w:char="00A8"/>
            </w:r>
            <w:r>
              <w:rPr>
                <w:rFonts w:hint="eastAsia"/>
                <w:color w:val="0000FF"/>
              </w:rPr>
              <w:t>返工品</w:t>
            </w:r>
            <w:r>
              <w:rPr>
                <w:rFonts w:hint="eastAsia"/>
                <w:color w:val="0000FF"/>
              </w:rPr>
              <w:t xml:space="preserve">  </w:t>
            </w:r>
            <w:r>
              <w:rPr>
                <w:rFonts w:hint="eastAsia"/>
                <w:color w:val="0000FF"/>
              </w:rPr>
              <w:sym w:font="Wingdings" w:char="00A8"/>
            </w:r>
            <w:r>
              <w:rPr>
                <w:rFonts w:hint="eastAsia"/>
                <w:color w:val="0000FF"/>
              </w:rPr>
              <w:t>顾客处退回品</w:t>
            </w:r>
            <w:r>
              <w:rPr>
                <w:rFonts w:hint="eastAsia"/>
                <w:color w:val="0000FF"/>
              </w:rPr>
              <w:t xml:space="preserve">   </w:t>
            </w:r>
            <w:r>
              <w:rPr>
                <w:rFonts w:hint="eastAsia"/>
                <w:color w:val="0000FF"/>
              </w:rPr>
              <w:sym w:font="Wingdings" w:char="00A8"/>
            </w:r>
          </w:p>
          <w:p w14:paraId="65AC490F" w14:textId="77777777" w:rsidR="0026660E" w:rsidRDefault="0026660E" w:rsidP="0026660E"/>
          <w:p w14:paraId="1D7BC39B" w14:textId="77777777" w:rsidR="0026660E" w:rsidRDefault="0026660E" w:rsidP="0026660E">
            <w:r>
              <w:rPr>
                <w:rFonts w:hint="eastAsia"/>
              </w:rPr>
              <w:t>应对标有产品成分表、致敏物质、识别码和其他关键信息的包装材料进行管理，防止误用的部分：</w:t>
            </w:r>
          </w:p>
          <w:p w14:paraId="300BCE27" w14:textId="21C2697A" w:rsidR="0026660E" w:rsidRDefault="0026660E" w:rsidP="0026660E">
            <w:pPr>
              <w:rPr>
                <w:color w:val="0000FF"/>
              </w:rPr>
            </w:pPr>
            <w:r>
              <w:fldChar w:fldCharType="begin"/>
            </w:r>
            <w:r>
              <w:instrText xml:space="preserve"> eq \o\ac(□,√)</w:instrText>
            </w:r>
            <w:r>
              <w:fldChar w:fldCharType="end"/>
            </w:r>
            <w:r>
              <w:rPr>
                <w:rFonts w:hint="eastAsia"/>
                <w:color w:val="0000FF"/>
              </w:rPr>
              <w:t>专人管理</w:t>
            </w:r>
            <w:r>
              <w:rPr>
                <w:rFonts w:hint="eastAsia"/>
                <w:color w:val="0000FF"/>
              </w:rPr>
              <w:t xml:space="preserve">  </w:t>
            </w:r>
            <w:r>
              <w:rPr>
                <w:rFonts w:hint="eastAsia"/>
                <w:color w:val="0000FF"/>
              </w:rPr>
              <w:sym w:font="Wingdings" w:char="00A8"/>
            </w:r>
            <w:r>
              <w:rPr>
                <w:rFonts w:hint="eastAsia"/>
                <w:color w:val="0000FF"/>
              </w:rPr>
              <w:t>专库管理</w:t>
            </w:r>
            <w:r>
              <w:rPr>
                <w:rFonts w:hint="eastAsia"/>
                <w:color w:val="0000FF"/>
              </w:rPr>
              <w:t xml:space="preserve">  </w:t>
            </w:r>
            <w:r>
              <w:rPr>
                <w:rFonts w:hint="eastAsia"/>
                <w:color w:val="0000FF"/>
              </w:rPr>
              <w:sym w:font="Wingdings" w:char="00A8"/>
            </w:r>
            <w:r>
              <w:rPr>
                <w:rFonts w:hint="eastAsia"/>
                <w:color w:val="0000FF"/>
              </w:rPr>
              <w:t>专线生产</w:t>
            </w:r>
            <w:r>
              <w:rPr>
                <w:rFonts w:hint="eastAsia"/>
                <w:color w:val="0000FF"/>
              </w:rPr>
              <w:t xml:space="preserve"> </w:t>
            </w:r>
            <w:r>
              <w:rPr>
                <w:rFonts w:hint="eastAsia"/>
                <w:color w:val="0000FF"/>
              </w:rPr>
              <w:sym w:font="Wingdings" w:char="00A8"/>
            </w:r>
            <w:r>
              <w:rPr>
                <w:rFonts w:hint="eastAsia"/>
                <w:color w:val="0000FF"/>
              </w:rPr>
              <w:t>按需领用</w:t>
            </w:r>
            <w:r>
              <w:rPr>
                <w:rFonts w:hint="eastAsia"/>
                <w:color w:val="0000FF"/>
              </w:rPr>
              <w:t xml:space="preserve">  </w:t>
            </w:r>
            <w:r>
              <w:rPr>
                <w:rFonts w:hint="eastAsia"/>
                <w:color w:val="0000FF"/>
              </w:rPr>
              <w:sym w:font="Wingdings" w:char="00A8"/>
            </w:r>
            <w:r>
              <w:rPr>
                <w:rFonts w:hint="eastAsia"/>
                <w:color w:val="0000FF"/>
              </w:rPr>
              <w:t>及时清场</w:t>
            </w:r>
            <w:r>
              <w:rPr>
                <w:rFonts w:hint="eastAsia"/>
                <w:color w:val="0000FF"/>
              </w:rPr>
              <w:t xml:space="preserve">  </w:t>
            </w:r>
            <w:r>
              <w:rPr>
                <w:rFonts w:hint="eastAsia"/>
                <w:color w:val="0000FF"/>
              </w:rPr>
              <w:sym w:font="Wingdings" w:char="00A8"/>
            </w:r>
            <w:r>
              <w:rPr>
                <w:rFonts w:hint="eastAsia"/>
                <w:color w:val="0000FF"/>
              </w:rPr>
              <w:t>及时退回剩余标签</w:t>
            </w:r>
            <w:r>
              <w:rPr>
                <w:rFonts w:hint="eastAsia"/>
                <w:color w:val="0000FF"/>
              </w:rPr>
              <w:t xml:space="preserve">  </w:t>
            </w:r>
          </w:p>
          <w:p w14:paraId="4FF07486" w14:textId="77777777" w:rsidR="0026660E" w:rsidRDefault="0026660E" w:rsidP="0026660E">
            <w:pPr>
              <w:rPr>
                <w:highlight w:val="magenta"/>
              </w:rPr>
            </w:pPr>
          </w:p>
          <w:p w14:paraId="56B32806" w14:textId="77777777" w:rsidR="0026660E" w:rsidRDefault="0026660E" w:rsidP="0026660E">
            <w:r>
              <w:rPr>
                <w:rFonts w:hint="eastAsia"/>
              </w:rPr>
              <w:t>当产品未贴标签时，应提供所有有关的产品信息，以确保顾客或消费者安全食用或使用；</w:t>
            </w:r>
          </w:p>
          <w:p w14:paraId="321344DF" w14:textId="4C8631D6" w:rsidR="0026660E" w:rsidRDefault="0026660E" w:rsidP="0026660E">
            <w:pPr>
              <w:rPr>
                <w:highlight w:val="magenta"/>
              </w:rPr>
            </w:pPr>
            <w:r>
              <w:fldChar w:fldCharType="begin"/>
            </w:r>
            <w:r>
              <w:instrText xml:space="preserve"> eq \o\ac(□,√)</w:instrText>
            </w:r>
            <w:r>
              <w:fldChar w:fldCharType="end"/>
            </w:r>
            <w:r>
              <w:rPr>
                <w:rFonts w:hint="eastAsia"/>
                <w:color w:val="0000FF"/>
              </w:rPr>
              <w:sym w:font="Wingdings" w:char="00A8"/>
            </w:r>
            <w:r>
              <w:rPr>
                <w:rFonts w:hint="eastAsia"/>
                <w:color w:val="0000FF"/>
              </w:rPr>
              <w:t>包装箱外标识</w:t>
            </w:r>
            <w:r>
              <w:rPr>
                <w:rFonts w:hint="eastAsia"/>
                <w:color w:val="0000FF"/>
              </w:rPr>
              <w:t xml:space="preserve">  </w:t>
            </w:r>
            <w:r>
              <w:rPr>
                <w:rFonts w:hint="eastAsia"/>
                <w:color w:val="0000FF"/>
              </w:rPr>
              <w:sym w:font="Wingdings" w:char="00A8"/>
            </w:r>
            <w:r>
              <w:rPr>
                <w:rFonts w:hint="eastAsia"/>
                <w:color w:val="0000FF"/>
              </w:rPr>
              <w:t>转移单据标识</w:t>
            </w:r>
            <w:r>
              <w:rPr>
                <w:rFonts w:hint="eastAsia"/>
                <w:color w:val="0000FF"/>
              </w:rPr>
              <w:t xml:space="preserve">  </w:t>
            </w:r>
            <w:r>
              <w:rPr>
                <w:rFonts w:hint="eastAsia"/>
                <w:color w:val="0000FF"/>
              </w:rPr>
              <w:sym w:font="Wingdings" w:char="00A8"/>
            </w:r>
            <w:r>
              <w:rPr>
                <w:rFonts w:hint="eastAsia"/>
                <w:color w:val="0000FF"/>
              </w:rPr>
              <w:t>说明书标识</w:t>
            </w:r>
            <w:r>
              <w:rPr>
                <w:rFonts w:hint="eastAsia"/>
                <w:color w:val="0000FF"/>
              </w:rPr>
              <w:t xml:space="preserve"> </w:t>
            </w:r>
            <w:r>
              <w:rPr>
                <w:rFonts w:hint="eastAsia"/>
                <w:color w:val="0000FF"/>
              </w:rPr>
              <w:sym w:font="Wingdings" w:char="00A8"/>
            </w:r>
            <w:r>
              <w:rPr>
                <w:rFonts w:hint="eastAsia"/>
                <w:color w:val="0000FF"/>
              </w:rPr>
              <w:t>网站说明</w:t>
            </w:r>
            <w:r>
              <w:rPr>
                <w:rFonts w:hint="eastAsia"/>
                <w:color w:val="0000FF"/>
              </w:rPr>
              <w:t xml:space="preserve">  </w:t>
            </w:r>
            <w:r>
              <w:rPr>
                <w:rFonts w:hint="eastAsia"/>
                <w:color w:val="0000FF"/>
              </w:rPr>
              <w:sym w:font="Wingdings" w:char="00A8"/>
            </w:r>
            <w:r>
              <w:rPr>
                <w:rFonts w:hint="eastAsia"/>
                <w:color w:val="0000FF"/>
              </w:rPr>
              <w:t>人员培训</w:t>
            </w:r>
            <w:r>
              <w:rPr>
                <w:rFonts w:hint="eastAsia"/>
                <w:color w:val="0000FF"/>
              </w:rPr>
              <w:t xml:space="preserve">  </w:t>
            </w:r>
            <w:r>
              <w:rPr>
                <w:rFonts w:hint="eastAsia"/>
                <w:color w:val="0000FF"/>
              </w:rPr>
              <w:sym w:font="Wingdings" w:char="00A8"/>
            </w:r>
          </w:p>
          <w:p w14:paraId="2845FEEC" w14:textId="77777777" w:rsidR="0026660E" w:rsidRPr="00334627" w:rsidRDefault="0026660E" w:rsidP="0026660E">
            <w:pPr>
              <w:rPr>
                <w:highlight w:val="magenta"/>
              </w:rPr>
            </w:pPr>
          </w:p>
          <w:p w14:paraId="20516A65" w14:textId="77777777" w:rsidR="0026660E" w:rsidRDefault="0026660E" w:rsidP="0026660E">
            <w:r>
              <w:rPr>
                <w:rFonts w:hint="eastAsia"/>
              </w:rPr>
              <w:t>建立和实施可追溯性系统应考虑：</w:t>
            </w:r>
          </w:p>
          <w:p w14:paraId="6E6B632E" w14:textId="77777777" w:rsidR="0026660E" w:rsidRDefault="0026660E" w:rsidP="0026660E">
            <w:r>
              <w:rPr>
                <w:rFonts w:hint="eastAsia"/>
              </w:rPr>
              <w:sym w:font="Wingdings" w:char="00FE"/>
            </w:r>
            <w:r>
              <w:rPr>
                <w:rFonts w:hint="eastAsia"/>
              </w:rPr>
              <w:t>接收材料、配料和中间产品的批次与终产品的关系；</w:t>
            </w:r>
          </w:p>
          <w:p w14:paraId="28C8C849" w14:textId="77777777" w:rsidR="0026660E" w:rsidRDefault="0026660E" w:rsidP="0026660E">
            <w:r>
              <w:rPr>
                <w:rFonts w:hint="eastAsia"/>
              </w:rPr>
              <w:sym w:font="Wingdings" w:char="00FE"/>
            </w:r>
            <w:r>
              <w:rPr>
                <w:rFonts w:hint="eastAsia"/>
              </w:rPr>
              <w:t>返工的材料</w:t>
            </w:r>
            <w:r>
              <w:rPr>
                <w:rFonts w:hint="eastAsia"/>
              </w:rPr>
              <w:t>/</w:t>
            </w:r>
            <w:r>
              <w:rPr>
                <w:rFonts w:hint="eastAsia"/>
              </w:rPr>
              <w:t>产品；</w:t>
            </w:r>
          </w:p>
          <w:p w14:paraId="39B853A3" w14:textId="60CFC7A4" w:rsidR="0026660E" w:rsidRDefault="0026660E" w:rsidP="0026660E">
            <w:r>
              <w:fldChar w:fldCharType="begin"/>
            </w:r>
            <w:r>
              <w:instrText xml:space="preserve"> eq \o\ac(□,√)</w:instrText>
            </w:r>
            <w:r>
              <w:fldChar w:fldCharType="end"/>
            </w:r>
            <w:r>
              <w:rPr>
                <w:rFonts w:hint="eastAsia"/>
              </w:rPr>
              <w:t>终产品的分销；</w:t>
            </w:r>
            <w:r>
              <w:rPr>
                <w:rFonts w:hint="eastAsia"/>
              </w:rPr>
              <w:t xml:space="preserve"> </w:t>
            </w:r>
          </w:p>
          <w:p w14:paraId="6F6D7A1D" w14:textId="77777777" w:rsidR="0026660E" w:rsidRDefault="0026660E" w:rsidP="0026660E">
            <w:pPr>
              <w:pStyle w:val="31"/>
              <w:tabs>
                <w:tab w:val="left" w:pos="1080"/>
                <w:tab w:val="left" w:pos="1800"/>
                <w:tab w:val="left" w:leader="dot" w:pos="7770"/>
              </w:tabs>
              <w:spacing w:before="0" w:after="0" w:line="240" w:lineRule="atLeast"/>
              <w:ind w:firstLine="0"/>
            </w:pPr>
            <w:r>
              <w:rPr>
                <w:rFonts w:hint="eastAsia"/>
              </w:rPr>
              <w:t xml:space="preserve"> </w:t>
            </w:r>
          </w:p>
          <w:p w14:paraId="55F2ABEF" w14:textId="5356A972" w:rsidR="0026660E" w:rsidRDefault="0026660E" w:rsidP="0026660E">
            <w:r>
              <w:rPr>
                <w:rFonts w:hint="eastAsia"/>
              </w:rPr>
              <w:t>组织</w:t>
            </w:r>
            <w:r w:rsidRPr="00E82044">
              <w:rPr>
                <w:rFonts w:hint="eastAsia"/>
              </w:rPr>
              <w:t>于</w:t>
            </w:r>
            <w:r w:rsidRPr="00E82044">
              <w:rPr>
                <w:rFonts w:hint="eastAsia"/>
                <w:szCs w:val="21"/>
                <w:u w:val="single"/>
              </w:rPr>
              <w:t xml:space="preserve"> </w:t>
            </w:r>
            <w:r w:rsidRPr="00E82044">
              <w:rPr>
                <w:szCs w:val="21"/>
                <w:u w:val="single"/>
              </w:rPr>
              <w:t>2021</w:t>
            </w:r>
            <w:r w:rsidRPr="00E82044">
              <w:rPr>
                <w:rFonts w:hint="eastAsia"/>
                <w:szCs w:val="21"/>
                <w:u w:val="single"/>
              </w:rPr>
              <w:t xml:space="preserve">   </w:t>
            </w:r>
            <w:r w:rsidRPr="00E82044">
              <w:rPr>
                <w:rFonts w:hint="eastAsia"/>
                <w:szCs w:val="21"/>
              </w:rPr>
              <w:t>年</w:t>
            </w:r>
            <w:r w:rsidRPr="00E82044">
              <w:rPr>
                <w:rFonts w:hint="eastAsia"/>
                <w:szCs w:val="21"/>
                <w:u w:val="single"/>
              </w:rPr>
              <w:t xml:space="preserve">  </w:t>
            </w:r>
            <w:r w:rsidR="00FC2683">
              <w:rPr>
                <w:szCs w:val="21"/>
                <w:u w:val="single"/>
              </w:rPr>
              <w:t>9</w:t>
            </w:r>
            <w:r w:rsidRPr="00E82044">
              <w:rPr>
                <w:rFonts w:hint="eastAsia"/>
                <w:szCs w:val="21"/>
                <w:u w:val="single"/>
              </w:rPr>
              <w:t xml:space="preserve"> </w:t>
            </w:r>
            <w:r w:rsidRPr="00E82044">
              <w:rPr>
                <w:rFonts w:hint="eastAsia"/>
                <w:szCs w:val="21"/>
              </w:rPr>
              <w:t>月</w:t>
            </w:r>
            <w:r w:rsidRPr="00E82044">
              <w:rPr>
                <w:rFonts w:hint="eastAsia"/>
                <w:szCs w:val="21"/>
                <w:u w:val="single"/>
              </w:rPr>
              <w:t xml:space="preserve">  </w:t>
            </w:r>
            <w:r w:rsidR="00FC2683">
              <w:rPr>
                <w:szCs w:val="21"/>
                <w:u w:val="single"/>
              </w:rPr>
              <w:t>1</w:t>
            </w:r>
            <w:r w:rsidRPr="00E82044">
              <w:rPr>
                <w:szCs w:val="21"/>
                <w:u w:val="single"/>
              </w:rPr>
              <w:t>0</w:t>
            </w:r>
            <w:r w:rsidRPr="00E82044">
              <w:rPr>
                <w:rFonts w:hint="eastAsia"/>
                <w:szCs w:val="21"/>
                <w:u w:val="single"/>
              </w:rPr>
              <w:t xml:space="preserve">  </w:t>
            </w:r>
            <w:r w:rsidRPr="00E82044">
              <w:rPr>
                <w:rFonts w:hint="eastAsia"/>
                <w:szCs w:val="21"/>
              </w:rPr>
              <w:t>日</w:t>
            </w:r>
            <w:r w:rsidRPr="00E82044">
              <w:rPr>
                <w:rFonts w:hint="eastAsia"/>
              </w:rPr>
              <w:t>验证可追</w:t>
            </w:r>
            <w:r>
              <w:rPr>
                <w:rFonts w:hint="eastAsia"/>
              </w:rPr>
              <w:t>溯性体系的有效性。</w:t>
            </w:r>
          </w:p>
          <w:p w14:paraId="59BAE456" w14:textId="77777777" w:rsidR="0026660E" w:rsidRDefault="0026660E" w:rsidP="0026660E">
            <w:r>
              <w:t>追溯</w:t>
            </w:r>
            <w:r>
              <w:rPr>
                <w:rFonts w:hint="eastAsia"/>
              </w:rPr>
              <w:t>原因：</w:t>
            </w:r>
            <w:r>
              <w:rPr>
                <w:rFonts w:hint="eastAsia"/>
              </w:rPr>
              <w:sym w:font="Wingdings" w:char="00FE"/>
            </w:r>
            <w:r>
              <w:rPr>
                <w:rFonts w:hint="eastAsia"/>
              </w:rPr>
              <w:t>演练</w:t>
            </w:r>
            <w:r>
              <w:rPr>
                <w:rFonts w:hint="eastAsia"/>
              </w:rPr>
              <w:t xml:space="preserve">  </w:t>
            </w:r>
            <w:r>
              <w:rPr>
                <w:rFonts w:hint="eastAsia"/>
              </w:rPr>
              <w:sym w:font="Wingdings" w:char="00A8"/>
            </w:r>
            <w:r>
              <w:rPr>
                <w:rFonts w:hint="eastAsia"/>
              </w:rPr>
              <w:t>食品安全事故</w:t>
            </w:r>
            <w:r>
              <w:rPr>
                <w:rFonts w:hint="eastAsia"/>
              </w:rPr>
              <w:t xml:space="preserve"> </w:t>
            </w:r>
            <w:r>
              <w:rPr>
                <w:rFonts w:hint="eastAsia"/>
              </w:rPr>
              <w:sym w:font="Wingdings" w:char="00A8"/>
            </w:r>
            <w:r>
              <w:rPr>
                <w:rFonts w:hint="eastAsia"/>
              </w:rPr>
              <w:t>顾客投诉</w:t>
            </w:r>
            <w:r>
              <w:rPr>
                <w:rFonts w:hint="eastAsia"/>
              </w:rPr>
              <w:t xml:space="preserve">  </w:t>
            </w:r>
            <w:r>
              <w:rPr>
                <w:rFonts w:hint="eastAsia"/>
              </w:rPr>
              <w:sym w:font="Wingdings" w:char="00A8"/>
            </w:r>
            <w:r>
              <w:rPr>
                <w:rFonts w:hint="eastAsia"/>
              </w:rPr>
              <w:t>市场抽查不合格</w:t>
            </w:r>
            <w:r>
              <w:rPr>
                <w:rFonts w:hint="eastAsia"/>
              </w:rPr>
              <w:t xml:space="preserve"> </w:t>
            </w: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1827"/>
              <w:gridCol w:w="1198"/>
              <w:gridCol w:w="1117"/>
              <w:gridCol w:w="1233"/>
              <w:gridCol w:w="894"/>
              <w:gridCol w:w="2025"/>
            </w:tblGrid>
            <w:tr w:rsidR="0026660E" w14:paraId="52609B03" w14:textId="77777777" w:rsidTr="0001314C">
              <w:trPr>
                <w:trHeight w:val="577"/>
              </w:trPr>
              <w:tc>
                <w:tcPr>
                  <w:tcW w:w="1371" w:type="dxa"/>
                </w:tcPr>
                <w:p w14:paraId="71D6A263" w14:textId="77777777" w:rsidR="0026660E" w:rsidRDefault="0026660E" w:rsidP="0026660E">
                  <w:r>
                    <w:rPr>
                      <w:rFonts w:hint="eastAsia"/>
                    </w:rPr>
                    <w:t>产品批号</w:t>
                  </w:r>
                </w:p>
              </w:tc>
              <w:tc>
                <w:tcPr>
                  <w:tcW w:w="1827" w:type="dxa"/>
                </w:tcPr>
                <w:p w14:paraId="5220A66D" w14:textId="77777777" w:rsidR="0026660E" w:rsidRDefault="0026660E" w:rsidP="0026660E">
                  <w:r>
                    <w:rPr>
                      <w:rFonts w:hint="eastAsia"/>
                    </w:rPr>
                    <w:t>不合格简述</w:t>
                  </w:r>
                </w:p>
              </w:tc>
              <w:tc>
                <w:tcPr>
                  <w:tcW w:w="1198" w:type="dxa"/>
                </w:tcPr>
                <w:p w14:paraId="499D842E" w14:textId="77777777" w:rsidR="0026660E" w:rsidRDefault="0026660E" w:rsidP="0026660E">
                  <w:r>
                    <w:t>生产记录</w:t>
                  </w:r>
                  <w:r>
                    <w:rPr>
                      <w:rFonts w:hint="eastAsia"/>
                    </w:rPr>
                    <w:t>情况</w:t>
                  </w:r>
                </w:p>
              </w:tc>
              <w:tc>
                <w:tcPr>
                  <w:tcW w:w="1117" w:type="dxa"/>
                </w:tcPr>
                <w:p w14:paraId="3AE4B7B8" w14:textId="77777777" w:rsidR="0026660E" w:rsidRDefault="0026660E" w:rsidP="0026660E">
                  <w:r>
                    <w:t>检验记录</w:t>
                  </w:r>
                  <w:r>
                    <w:rPr>
                      <w:rFonts w:hint="eastAsia"/>
                    </w:rPr>
                    <w:t>情况</w:t>
                  </w:r>
                </w:p>
              </w:tc>
              <w:tc>
                <w:tcPr>
                  <w:tcW w:w="1233" w:type="dxa"/>
                </w:tcPr>
                <w:p w14:paraId="7368F3F8" w14:textId="77777777" w:rsidR="0026660E" w:rsidRDefault="0026660E" w:rsidP="0026660E">
                  <w:r>
                    <w:t>采购记录</w:t>
                  </w:r>
                  <w:r>
                    <w:rPr>
                      <w:rFonts w:hint="eastAsia"/>
                    </w:rPr>
                    <w:t>情况</w:t>
                  </w:r>
                </w:p>
              </w:tc>
              <w:tc>
                <w:tcPr>
                  <w:tcW w:w="894" w:type="dxa"/>
                </w:tcPr>
                <w:p w14:paraId="1C64610A" w14:textId="77777777" w:rsidR="0026660E" w:rsidRDefault="0026660E" w:rsidP="0026660E">
                  <w:r>
                    <w:t>产品留样</w:t>
                  </w:r>
                  <w:r>
                    <w:rPr>
                      <w:rFonts w:hint="eastAsia"/>
                    </w:rPr>
                    <w:t>确认</w:t>
                  </w:r>
                </w:p>
              </w:tc>
              <w:tc>
                <w:tcPr>
                  <w:tcW w:w="2025" w:type="dxa"/>
                </w:tcPr>
                <w:p w14:paraId="51EB7E7E" w14:textId="77777777" w:rsidR="0026660E" w:rsidRDefault="0026660E" w:rsidP="0026660E">
                  <w:r>
                    <w:t>销售记录</w:t>
                  </w:r>
                  <w:r>
                    <w:rPr>
                      <w:rFonts w:hint="eastAsia"/>
                    </w:rPr>
                    <w:t>追踪</w:t>
                  </w:r>
                </w:p>
              </w:tc>
            </w:tr>
            <w:tr w:rsidR="00601974" w14:paraId="7FB20D9F" w14:textId="77777777" w:rsidTr="0001314C">
              <w:trPr>
                <w:trHeight w:val="288"/>
              </w:trPr>
              <w:tc>
                <w:tcPr>
                  <w:tcW w:w="1371" w:type="dxa"/>
                </w:tcPr>
                <w:p w14:paraId="5F27A9DD" w14:textId="66AEDED3" w:rsidR="00601974" w:rsidRDefault="00601974" w:rsidP="00601974">
                  <w:r w:rsidRPr="00224FCE">
                    <w:rPr>
                      <w:rFonts w:asciiTheme="minorEastAsia" w:eastAsiaTheme="minorEastAsia" w:hAnsiTheme="minorEastAsia"/>
                      <w:szCs w:val="21"/>
                    </w:rPr>
                    <w:t>2021-09-10</w:t>
                  </w:r>
                </w:p>
              </w:tc>
              <w:tc>
                <w:tcPr>
                  <w:tcW w:w="1827" w:type="dxa"/>
                </w:tcPr>
                <w:p w14:paraId="5DA7344B" w14:textId="77777777" w:rsidR="00601974" w:rsidRPr="00224FCE" w:rsidRDefault="00601974" w:rsidP="00601974">
                  <w:pPr>
                    <w:widowControl/>
                    <w:jc w:val="left"/>
                    <w:rPr>
                      <w:rFonts w:asciiTheme="minorEastAsia" w:eastAsiaTheme="minorEastAsia" w:hAnsiTheme="minorEastAsia"/>
                      <w:bCs/>
                      <w:szCs w:val="21"/>
                    </w:rPr>
                  </w:pPr>
                  <w:r w:rsidRPr="00224FCE">
                    <w:rPr>
                      <w:rFonts w:asciiTheme="minorEastAsia" w:eastAsiaTheme="minorEastAsia" w:hAnsiTheme="minorEastAsia" w:hint="eastAsia"/>
                      <w:bCs/>
                      <w:szCs w:val="21"/>
                    </w:rPr>
                    <w:t>2021年</w:t>
                  </w:r>
                  <w:r w:rsidRPr="00224FCE">
                    <w:rPr>
                      <w:rFonts w:asciiTheme="minorEastAsia" w:eastAsiaTheme="minorEastAsia" w:hAnsiTheme="minorEastAsia"/>
                      <w:bCs/>
                      <w:szCs w:val="21"/>
                    </w:rPr>
                    <w:t>09</w:t>
                  </w:r>
                  <w:r w:rsidRPr="00224FCE">
                    <w:rPr>
                      <w:rFonts w:asciiTheme="minorEastAsia" w:eastAsiaTheme="minorEastAsia" w:hAnsiTheme="minorEastAsia" w:hint="eastAsia"/>
                      <w:bCs/>
                      <w:szCs w:val="21"/>
                    </w:rPr>
                    <w:t>月</w:t>
                  </w:r>
                  <w:r w:rsidRPr="00224FCE">
                    <w:rPr>
                      <w:rFonts w:asciiTheme="minorEastAsia" w:eastAsiaTheme="minorEastAsia" w:hAnsiTheme="minorEastAsia"/>
                      <w:bCs/>
                      <w:szCs w:val="21"/>
                    </w:rPr>
                    <w:t>10</w:t>
                  </w:r>
                  <w:r w:rsidRPr="00224FCE">
                    <w:rPr>
                      <w:rFonts w:asciiTheme="minorEastAsia" w:eastAsiaTheme="minorEastAsia" w:hAnsiTheme="minorEastAsia" w:hint="eastAsia"/>
                      <w:bCs/>
                      <w:szCs w:val="21"/>
                    </w:rPr>
                    <w:t>日12时10分，配</w:t>
                  </w:r>
                  <w:r w:rsidRPr="00224FCE">
                    <w:rPr>
                      <w:rFonts w:asciiTheme="minorEastAsia" w:eastAsiaTheme="minorEastAsia" w:hAnsiTheme="minorEastAsia"/>
                      <w:bCs/>
                      <w:szCs w:val="21"/>
                    </w:rPr>
                    <w:t>送</w:t>
                  </w:r>
                  <w:r w:rsidRPr="00224FCE">
                    <w:rPr>
                      <w:rFonts w:asciiTheme="minorEastAsia" w:eastAsiaTheme="minorEastAsia" w:hAnsiTheme="minorEastAsia" w:hint="eastAsia"/>
                      <w:bCs/>
                      <w:szCs w:val="21"/>
                    </w:rPr>
                    <w:t>部接到江</w:t>
                  </w:r>
                  <w:r w:rsidRPr="00224FCE">
                    <w:rPr>
                      <w:rFonts w:asciiTheme="minorEastAsia" w:eastAsiaTheme="minorEastAsia" w:hAnsiTheme="minorEastAsia"/>
                      <w:bCs/>
                      <w:szCs w:val="21"/>
                    </w:rPr>
                    <w:t>门市</w:t>
                  </w:r>
                  <w:r w:rsidRPr="00224FCE">
                    <w:rPr>
                      <w:rFonts w:asciiTheme="minorEastAsia" w:eastAsiaTheme="minorEastAsia" w:hAnsiTheme="minorEastAsia" w:hint="eastAsia"/>
                      <w:bCs/>
                      <w:szCs w:val="21"/>
                    </w:rPr>
                    <w:t>中心幼儿园的投诉，</w:t>
                  </w:r>
                </w:p>
                <w:p w14:paraId="728E13CF" w14:textId="77777777" w:rsidR="00601974" w:rsidRPr="00224FCE" w:rsidRDefault="00601974" w:rsidP="00601974">
                  <w:pPr>
                    <w:widowControl/>
                    <w:jc w:val="left"/>
                    <w:rPr>
                      <w:rFonts w:asciiTheme="minorEastAsia" w:eastAsiaTheme="minorEastAsia" w:hAnsiTheme="minorEastAsia"/>
                      <w:bCs/>
                      <w:szCs w:val="21"/>
                    </w:rPr>
                  </w:pPr>
                  <w:r w:rsidRPr="00224FCE">
                    <w:rPr>
                      <w:rFonts w:asciiTheme="minorEastAsia" w:eastAsiaTheme="minorEastAsia" w:hAnsiTheme="minorEastAsia" w:hint="eastAsia"/>
                      <w:bCs/>
                      <w:szCs w:val="21"/>
                    </w:rPr>
                    <w:t>反馈当天送的食用</w:t>
                  </w:r>
                  <w:r w:rsidRPr="00224FCE">
                    <w:rPr>
                      <w:rFonts w:asciiTheme="minorEastAsia" w:eastAsiaTheme="minorEastAsia" w:hAnsiTheme="minorEastAsia"/>
                      <w:bCs/>
                      <w:szCs w:val="21"/>
                    </w:rPr>
                    <w:t>油</w:t>
                  </w:r>
                  <w:r w:rsidRPr="00224FCE">
                    <w:rPr>
                      <w:rFonts w:asciiTheme="minorEastAsia" w:eastAsiaTheme="minorEastAsia" w:hAnsiTheme="minorEastAsia" w:hint="eastAsia"/>
                      <w:bCs/>
                      <w:szCs w:val="21"/>
                    </w:rPr>
                    <w:t>保</w:t>
                  </w:r>
                  <w:r w:rsidRPr="00224FCE">
                    <w:rPr>
                      <w:rFonts w:asciiTheme="minorEastAsia" w:eastAsiaTheme="minorEastAsia" w:hAnsiTheme="minorEastAsia"/>
                      <w:bCs/>
                      <w:szCs w:val="21"/>
                    </w:rPr>
                    <w:t>质期已过</w:t>
                  </w:r>
                  <w:r w:rsidRPr="00224FCE">
                    <w:rPr>
                      <w:rFonts w:asciiTheme="minorEastAsia" w:eastAsiaTheme="minorEastAsia" w:hAnsiTheme="minorEastAsia" w:hint="eastAsia"/>
                      <w:bCs/>
                      <w:szCs w:val="21"/>
                    </w:rPr>
                    <w:t>。</w:t>
                  </w:r>
                </w:p>
                <w:p w14:paraId="4F9AE1FC" w14:textId="77777777" w:rsidR="00601974" w:rsidRPr="00224FCE" w:rsidRDefault="00601974" w:rsidP="00601974">
                  <w:pPr>
                    <w:widowControl/>
                    <w:jc w:val="left"/>
                    <w:rPr>
                      <w:rFonts w:asciiTheme="minorEastAsia" w:eastAsiaTheme="minorEastAsia" w:hAnsiTheme="minorEastAsia"/>
                      <w:bCs/>
                      <w:szCs w:val="21"/>
                    </w:rPr>
                  </w:pPr>
                  <w:r w:rsidRPr="00224FCE">
                    <w:rPr>
                      <w:rFonts w:asciiTheme="minorEastAsia" w:eastAsiaTheme="minorEastAsia" w:hAnsiTheme="minorEastAsia" w:hint="eastAsia"/>
                      <w:bCs/>
                      <w:szCs w:val="21"/>
                    </w:rPr>
                    <w:t xml:space="preserve">   </w:t>
                  </w:r>
                </w:p>
                <w:p w14:paraId="0FAC7315" w14:textId="15B817A8" w:rsidR="00601974" w:rsidRDefault="00601974" w:rsidP="00601974">
                  <w:pPr>
                    <w:widowControl/>
                    <w:jc w:val="left"/>
                  </w:pPr>
                </w:p>
              </w:tc>
              <w:tc>
                <w:tcPr>
                  <w:tcW w:w="1198" w:type="dxa"/>
                </w:tcPr>
                <w:p w14:paraId="65C7A067" w14:textId="3A9DB5F2" w:rsidR="00601974" w:rsidRDefault="00601974" w:rsidP="00601974">
                  <w:r w:rsidRPr="00224FCE">
                    <w:rPr>
                      <w:rFonts w:asciiTheme="minorEastAsia" w:eastAsiaTheme="minorEastAsia" w:hAnsiTheme="minorEastAsia" w:hint="eastAsia"/>
                      <w:szCs w:val="21"/>
                    </w:rPr>
                    <w:t>——</w:t>
                  </w:r>
                </w:p>
              </w:tc>
              <w:tc>
                <w:tcPr>
                  <w:tcW w:w="1117" w:type="dxa"/>
                </w:tcPr>
                <w:p w14:paraId="36617CF7" w14:textId="41F7CF7F" w:rsidR="00601974" w:rsidRDefault="00601974" w:rsidP="00601974">
                  <w:r w:rsidRPr="00224FCE">
                    <w:rPr>
                      <w:rFonts w:asciiTheme="minorEastAsia" w:eastAsiaTheme="minorEastAsia" w:hAnsiTheme="minorEastAsia"/>
                      <w:szCs w:val="21"/>
                    </w:rPr>
                    <w:t>2021-9-10</w:t>
                  </w:r>
                </w:p>
              </w:tc>
              <w:tc>
                <w:tcPr>
                  <w:tcW w:w="1233" w:type="dxa"/>
                </w:tcPr>
                <w:p w14:paraId="5503D8A2" w14:textId="634678D5" w:rsidR="00601974" w:rsidRDefault="00601974" w:rsidP="00601974">
                  <w:r w:rsidRPr="00224FCE">
                    <w:rPr>
                      <w:rFonts w:asciiTheme="minorEastAsia" w:eastAsiaTheme="minorEastAsia" w:hAnsiTheme="minorEastAsia"/>
                      <w:szCs w:val="21"/>
                    </w:rPr>
                    <w:t>2021-9-08</w:t>
                  </w:r>
                </w:p>
              </w:tc>
              <w:tc>
                <w:tcPr>
                  <w:tcW w:w="894" w:type="dxa"/>
                </w:tcPr>
                <w:p w14:paraId="0F9AB4F1" w14:textId="244E934E" w:rsidR="00601974" w:rsidRDefault="00601974" w:rsidP="00601974">
                  <w:r w:rsidRPr="00224FCE">
                    <w:rPr>
                      <w:rFonts w:asciiTheme="minorEastAsia" w:eastAsiaTheme="minorEastAsia" w:hAnsiTheme="minorEastAsia" w:hint="eastAsia"/>
                      <w:szCs w:val="21"/>
                    </w:rPr>
                    <w:t>——</w:t>
                  </w:r>
                </w:p>
              </w:tc>
              <w:tc>
                <w:tcPr>
                  <w:tcW w:w="2025" w:type="dxa"/>
                </w:tcPr>
                <w:p w14:paraId="3D1C3F38" w14:textId="46DAB23B" w:rsidR="00601974" w:rsidRDefault="00601974" w:rsidP="00601974">
                  <w:r w:rsidRPr="00224FCE">
                    <w:rPr>
                      <w:rFonts w:asciiTheme="minorEastAsia" w:eastAsiaTheme="minorEastAsia" w:hAnsiTheme="minorEastAsia" w:hint="eastAsia"/>
                      <w:bCs/>
                      <w:szCs w:val="21"/>
                    </w:rPr>
                    <w:t>立即将送往江</w:t>
                  </w:r>
                  <w:r w:rsidRPr="00224FCE">
                    <w:rPr>
                      <w:rFonts w:asciiTheme="minorEastAsia" w:eastAsiaTheme="minorEastAsia" w:hAnsiTheme="minorEastAsia"/>
                      <w:bCs/>
                      <w:szCs w:val="21"/>
                    </w:rPr>
                    <w:t>门市</w:t>
                  </w:r>
                  <w:r w:rsidRPr="00224FCE">
                    <w:rPr>
                      <w:rFonts w:asciiTheme="minorEastAsia" w:eastAsiaTheme="minorEastAsia" w:hAnsiTheme="minorEastAsia" w:hint="eastAsia"/>
                      <w:bCs/>
                      <w:szCs w:val="21"/>
                    </w:rPr>
                    <w:t>中心幼儿园把的食用</w:t>
                  </w:r>
                  <w:r w:rsidRPr="00224FCE">
                    <w:rPr>
                      <w:rFonts w:asciiTheme="minorEastAsia" w:eastAsiaTheme="minorEastAsia" w:hAnsiTheme="minorEastAsia"/>
                      <w:bCs/>
                      <w:szCs w:val="21"/>
                    </w:rPr>
                    <w:t>油</w:t>
                  </w:r>
                  <w:r w:rsidRPr="00224FCE">
                    <w:rPr>
                      <w:rFonts w:asciiTheme="minorEastAsia" w:eastAsiaTheme="minorEastAsia" w:hAnsiTheme="minorEastAsia" w:hint="eastAsia"/>
                      <w:bCs/>
                      <w:szCs w:val="21"/>
                    </w:rPr>
                    <w:t>全部召回，道歉并重新配送新的食</w:t>
                  </w:r>
                  <w:r w:rsidRPr="00224FCE">
                    <w:rPr>
                      <w:rFonts w:asciiTheme="minorEastAsia" w:eastAsiaTheme="minorEastAsia" w:hAnsiTheme="minorEastAsia"/>
                      <w:bCs/>
                      <w:szCs w:val="21"/>
                    </w:rPr>
                    <w:t>用油</w:t>
                  </w:r>
                  <w:r w:rsidRPr="00224FCE">
                    <w:rPr>
                      <w:rFonts w:asciiTheme="minorEastAsia" w:eastAsiaTheme="minorEastAsia" w:hAnsiTheme="minorEastAsia" w:hint="eastAsia"/>
                      <w:bCs/>
                      <w:szCs w:val="21"/>
                    </w:rPr>
                    <w:t>到江</w:t>
                  </w:r>
                  <w:r w:rsidRPr="00224FCE">
                    <w:rPr>
                      <w:rFonts w:asciiTheme="minorEastAsia" w:eastAsiaTheme="minorEastAsia" w:hAnsiTheme="minorEastAsia"/>
                      <w:bCs/>
                      <w:szCs w:val="21"/>
                    </w:rPr>
                    <w:t>门市</w:t>
                  </w:r>
                  <w:r w:rsidRPr="00224FCE">
                    <w:rPr>
                      <w:rFonts w:asciiTheme="minorEastAsia" w:eastAsiaTheme="minorEastAsia" w:hAnsiTheme="minorEastAsia" w:hint="eastAsia"/>
                      <w:bCs/>
                      <w:szCs w:val="21"/>
                    </w:rPr>
                    <w:t>中</w:t>
                  </w:r>
                  <w:r w:rsidRPr="00224FCE">
                    <w:rPr>
                      <w:rFonts w:asciiTheme="minorEastAsia" w:eastAsiaTheme="minorEastAsia" w:hAnsiTheme="minorEastAsia"/>
                      <w:bCs/>
                      <w:szCs w:val="21"/>
                    </w:rPr>
                    <w:t>心</w:t>
                  </w:r>
                  <w:r w:rsidRPr="00224FCE">
                    <w:rPr>
                      <w:rFonts w:asciiTheme="minorEastAsia" w:eastAsiaTheme="minorEastAsia" w:hAnsiTheme="minorEastAsia" w:hint="eastAsia"/>
                      <w:bCs/>
                      <w:szCs w:val="21"/>
                    </w:rPr>
                    <w:t>幼儿园。</w:t>
                  </w:r>
                </w:p>
              </w:tc>
            </w:tr>
          </w:tbl>
          <w:p w14:paraId="4FA60B93" w14:textId="77777777" w:rsidR="0026660E" w:rsidRDefault="0026660E" w:rsidP="0026660E"/>
          <w:p w14:paraId="3016E676" w14:textId="77777777" w:rsidR="0026660E" w:rsidRDefault="0026660E" w:rsidP="0026660E">
            <w:r>
              <w:rPr>
                <w:rFonts w:hint="eastAsia"/>
              </w:rPr>
              <w:t>可追溯性系统证据的保留期限</w:t>
            </w:r>
            <w:r>
              <w:rPr>
                <w:rFonts w:hint="eastAsia"/>
                <w:u w:val="single"/>
              </w:rPr>
              <w:t xml:space="preserve">  24 </w:t>
            </w:r>
            <w:r>
              <w:rPr>
                <w:rFonts w:hint="eastAsia"/>
              </w:rPr>
              <w:t>个月，至少包括产品的保质期</w:t>
            </w:r>
            <w:r>
              <w:rPr>
                <w:rFonts w:hint="eastAsia"/>
                <w:u w:val="single"/>
              </w:rPr>
              <w:t xml:space="preserve">  12 </w:t>
            </w:r>
            <w:r>
              <w:rPr>
                <w:rFonts w:hint="eastAsia"/>
              </w:rPr>
              <w:t>个月。</w:t>
            </w:r>
          </w:p>
          <w:p w14:paraId="79941175" w14:textId="77777777" w:rsidR="0026660E" w:rsidRDefault="0026660E" w:rsidP="0026660E"/>
          <w:p w14:paraId="406EB87B" w14:textId="77777777" w:rsidR="0026660E" w:rsidRDefault="0026660E" w:rsidP="0026660E">
            <w:r>
              <w:rPr>
                <w:rFonts w:hint="eastAsia"/>
              </w:rPr>
              <w:t>产品留样（适用时）：</w:t>
            </w:r>
          </w:p>
          <w:p w14:paraId="72A80DA3" w14:textId="4D05A196" w:rsidR="0026660E" w:rsidRDefault="0026660E" w:rsidP="0026660E">
            <w:r>
              <w:rPr>
                <w:rFonts w:hint="eastAsia"/>
              </w:rPr>
              <w:t>抽查产品留样记录：（</w:t>
            </w:r>
            <w:r>
              <w:t>不适用）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808"/>
              <w:gridCol w:w="1809"/>
              <w:gridCol w:w="1809"/>
              <w:gridCol w:w="1809"/>
            </w:tblGrid>
            <w:tr w:rsidR="0026660E" w14:paraId="0B1D9D26" w14:textId="77777777" w:rsidTr="00C61696">
              <w:tc>
                <w:tcPr>
                  <w:tcW w:w="1808" w:type="dxa"/>
                </w:tcPr>
                <w:p w14:paraId="342026F1" w14:textId="77777777" w:rsidR="0026660E" w:rsidRDefault="0026660E" w:rsidP="0026660E">
                  <w:r>
                    <w:rPr>
                      <w:rFonts w:hint="eastAsia"/>
                    </w:rPr>
                    <w:t>产品名称</w:t>
                  </w:r>
                </w:p>
              </w:tc>
              <w:tc>
                <w:tcPr>
                  <w:tcW w:w="1808" w:type="dxa"/>
                </w:tcPr>
                <w:p w14:paraId="5082C7C9" w14:textId="77777777" w:rsidR="0026660E" w:rsidRDefault="0026660E" w:rsidP="0026660E">
                  <w:r>
                    <w:rPr>
                      <w:rFonts w:hint="eastAsia"/>
                    </w:rPr>
                    <w:t>规格</w:t>
                  </w:r>
                </w:p>
              </w:tc>
              <w:tc>
                <w:tcPr>
                  <w:tcW w:w="1809" w:type="dxa"/>
                </w:tcPr>
                <w:p w14:paraId="44375ADD" w14:textId="77777777" w:rsidR="0026660E" w:rsidRDefault="0026660E" w:rsidP="0026660E">
                  <w:r>
                    <w:rPr>
                      <w:rFonts w:hint="eastAsia"/>
                    </w:rPr>
                    <w:t>生产日期</w:t>
                  </w:r>
                </w:p>
              </w:tc>
              <w:tc>
                <w:tcPr>
                  <w:tcW w:w="1809" w:type="dxa"/>
                </w:tcPr>
                <w:p w14:paraId="1AA598E5" w14:textId="77777777" w:rsidR="0026660E" w:rsidRDefault="0026660E" w:rsidP="0026660E">
                  <w:r>
                    <w:rPr>
                      <w:rFonts w:hint="eastAsia"/>
                    </w:rPr>
                    <w:t>保存期限</w:t>
                  </w:r>
                </w:p>
              </w:tc>
              <w:tc>
                <w:tcPr>
                  <w:tcW w:w="1809" w:type="dxa"/>
                </w:tcPr>
                <w:p w14:paraId="5DE73D0A" w14:textId="77777777" w:rsidR="0026660E" w:rsidRDefault="0026660E" w:rsidP="0026660E">
                  <w:r>
                    <w:rPr>
                      <w:rFonts w:hint="eastAsia"/>
                    </w:rPr>
                    <w:t>保存状态</w:t>
                  </w:r>
                </w:p>
              </w:tc>
            </w:tr>
            <w:tr w:rsidR="0026660E" w14:paraId="196F4D0D" w14:textId="77777777" w:rsidTr="00C61696">
              <w:tc>
                <w:tcPr>
                  <w:tcW w:w="1808" w:type="dxa"/>
                </w:tcPr>
                <w:p w14:paraId="0A227F98" w14:textId="77777777" w:rsidR="0026660E" w:rsidRDefault="0026660E" w:rsidP="0026660E"/>
              </w:tc>
              <w:tc>
                <w:tcPr>
                  <w:tcW w:w="1808" w:type="dxa"/>
                </w:tcPr>
                <w:p w14:paraId="688593F4" w14:textId="77777777" w:rsidR="0026660E" w:rsidRDefault="0026660E" w:rsidP="0026660E"/>
              </w:tc>
              <w:tc>
                <w:tcPr>
                  <w:tcW w:w="1809" w:type="dxa"/>
                </w:tcPr>
                <w:p w14:paraId="6789D825" w14:textId="77777777" w:rsidR="0026660E" w:rsidRDefault="0026660E" w:rsidP="0026660E"/>
              </w:tc>
              <w:tc>
                <w:tcPr>
                  <w:tcW w:w="1809" w:type="dxa"/>
                </w:tcPr>
                <w:p w14:paraId="2E3601D9" w14:textId="77777777" w:rsidR="0026660E" w:rsidRDefault="0026660E" w:rsidP="0026660E"/>
              </w:tc>
              <w:tc>
                <w:tcPr>
                  <w:tcW w:w="1809" w:type="dxa"/>
                </w:tcPr>
                <w:p w14:paraId="68F1A5B7" w14:textId="77777777" w:rsidR="0026660E" w:rsidRDefault="0026660E" w:rsidP="0026660E"/>
              </w:tc>
            </w:tr>
            <w:tr w:rsidR="0026660E" w14:paraId="07BDBC0D" w14:textId="77777777" w:rsidTr="00C61696">
              <w:tc>
                <w:tcPr>
                  <w:tcW w:w="1808" w:type="dxa"/>
                </w:tcPr>
                <w:p w14:paraId="5DEBB0F4" w14:textId="77777777" w:rsidR="0026660E" w:rsidRDefault="0026660E" w:rsidP="0026660E"/>
              </w:tc>
              <w:tc>
                <w:tcPr>
                  <w:tcW w:w="1808" w:type="dxa"/>
                </w:tcPr>
                <w:p w14:paraId="35F07A8D" w14:textId="77777777" w:rsidR="0026660E" w:rsidRDefault="0026660E" w:rsidP="0026660E"/>
              </w:tc>
              <w:tc>
                <w:tcPr>
                  <w:tcW w:w="1809" w:type="dxa"/>
                </w:tcPr>
                <w:p w14:paraId="659A3B01" w14:textId="77777777" w:rsidR="0026660E" w:rsidRDefault="0026660E" w:rsidP="0026660E"/>
              </w:tc>
              <w:tc>
                <w:tcPr>
                  <w:tcW w:w="1809" w:type="dxa"/>
                </w:tcPr>
                <w:p w14:paraId="68D66FA6" w14:textId="77777777" w:rsidR="0026660E" w:rsidRDefault="0026660E" w:rsidP="0026660E"/>
              </w:tc>
              <w:tc>
                <w:tcPr>
                  <w:tcW w:w="1809" w:type="dxa"/>
                </w:tcPr>
                <w:p w14:paraId="05862ECA" w14:textId="77777777" w:rsidR="0026660E" w:rsidRDefault="0026660E" w:rsidP="0026660E"/>
              </w:tc>
            </w:tr>
            <w:tr w:rsidR="0026660E" w14:paraId="51FBF6EA" w14:textId="77777777" w:rsidTr="00C61696">
              <w:tc>
                <w:tcPr>
                  <w:tcW w:w="1808" w:type="dxa"/>
                </w:tcPr>
                <w:p w14:paraId="14E3E8D6" w14:textId="77777777" w:rsidR="0026660E" w:rsidRDefault="0026660E" w:rsidP="0026660E"/>
              </w:tc>
              <w:tc>
                <w:tcPr>
                  <w:tcW w:w="1808" w:type="dxa"/>
                </w:tcPr>
                <w:p w14:paraId="0668105E" w14:textId="77777777" w:rsidR="0026660E" w:rsidRDefault="0026660E" w:rsidP="0026660E"/>
              </w:tc>
              <w:tc>
                <w:tcPr>
                  <w:tcW w:w="1809" w:type="dxa"/>
                </w:tcPr>
                <w:p w14:paraId="6148A995" w14:textId="77777777" w:rsidR="0026660E" w:rsidRDefault="0026660E" w:rsidP="0026660E"/>
              </w:tc>
              <w:tc>
                <w:tcPr>
                  <w:tcW w:w="1809" w:type="dxa"/>
                </w:tcPr>
                <w:p w14:paraId="3B9EA540" w14:textId="77777777" w:rsidR="0026660E" w:rsidRDefault="0026660E" w:rsidP="0026660E"/>
              </w:tc>
              <w:tc>
                <w:tcPr>
                  <w:tcW w:w="1809" w:type="dxa"/>
                </w:tcPr>
                <w:p w14:paraId="50366636" w14:textId="77777777" w:rsidR="0026660E" w:rsidRDefault="0026660E" w:rsidP="0026660E"/>
              </w:tc>
            </w:tr>
          </w:tbl>
          <w:p w14:paraId="4A3C4BEB" w14:textId="77777777" w:rsidR="0026660E" w:rsidRDefault="0026660E" w:rsidP="0026660E"/>
          <w:p w14:paraId="06395935" w14:textId="77777777" w:rsidR="0026660E" w:rsidRDefault="0026660E" w:rsidP="0026660E">
            <w:r>
              <w:rPr>
                <w:rFonts w:hint="eastAsia"/>
                <w:b/>
                <w:bCs/>
              </w:rPr>
              <w:t>系统的验证可使用终产品数量与配料数量的匹配作为有效性的证据</w:t>
            </w:r>
            <w:r>
              <w:rPr>
                <w:rFonts w:hint="eastAsia"/>
              </w:rPr>
              <w:t>。</w:t>
            </w:r>
            <w:r>
              <w:rPr>
                <w:rFonts w:hint="eastAsia"/>
              </w:rPr>
              <w:sym w:font="Wingdings" w:char="00FE"/>
            </w:r>
            <w:r>
              <w:rPr>
                <w:rFonts w:hint="eastAsia"/>
              </w:rPr>
              <w:t>是</w:t>
            </w:r>
            <w:r>
              <w:rPr>
                <w:rFonts w:hint="eastAsia"/>
              </w:rPr>
              <w:t xml:space="preserve"> </w:t>
            </w:r>
            <w:r>
              <w:t xml:space="preserve">   </w:t>
            </w:r>
            <w:r>
              <w:rPr>
                <w:rFonts w:hint="eastAsia"/>
              </w:rPr>
              <w:sym w:font="Wingdings" w:char="00A8"/>
            </w:r>
            <w:r>
              <w:rPr>
                <w:rFonts w:hint="eastAsia"/>
              </w:rPr>
              <w:t>否</w:t>
            </w:r>
          </w:p>
          <w:p w14:paraId="7420D3CC" w14:textId="77777777" w:rsidR="0026660E" w:rsidRDefault="0026660E" w:rsidP="0026660E"/>
        </w:tc>
        <w:tc>
          <w:tcPr>
            <w:tcW w:w="1247" w:type="dxa"/>
          </w:tcPr>
          <w:p w14:paraId="2A6A2921" w14:textId="77777777" w:rsidR="0026660E" w:rsidRDefault="0026660E" w:rsidP="0026660E">
            <w:pPr>
              <w:rPr>
                <w:sz w:val="28"/>
                <w:szCs w:val="24"/>
              </w:rPr>
            </w:pPr>
          </w:p>
        </w:tc>
      </w:tr>
      <w:tr w:rsidR="00786A41" w14:paraId="49F57C37" w14:textId="77777777" w:rsidTr="004746FE">
        <w:trPr>
          <w:trHeight w:val="547"/>
        </w:trPr>
        <w:tc>
          <w:tcPr>
            <w:tcW w:w="1413" w:type="dxa"/>
          </w:tcPr>
          <w:p w14:paraId="6F80B772" w14:textId="185B72F9" w:rsidR="00786A41" w:rsidRDefault="00786A41" w:rsidP="00786A41">
            <w:r>
              <w:rPr>
                <w:rFonts w:hint="eastAsia"/>
              </w:rPr>
              <w:t>基础设施</w:t>
            </w:r>
          </w:p>
          <w:p w14:paraId="0756768E" w14:textId="546F3446" w:rsidR="00786A41" w:rsidRDefault="00786A41" w:rsidP="00786A41">
            <w:r>
              <w:rPr>
                <w:rFonts w:hint="eastAsia"/>
              </w:rPr>
              <w:t>运行环境</w:t>
            </w:r>
          </w:p>
          <w:p w14:paraId="59496136" w14:textId="06A30303" w:rsidR="00786A41" w:rsidRDefault="00786A41" w:rsidP="00786A41">
            <w:r>
              <w:rPr>
                <w:rFonts w:hint="eastAsia"/>
              </w:rPr>
              <w:t>前提方案</w:t>
            </w:r>
          </w:p>
        </w:tc>
        <w:tc>
          <w:tcPr>
            <w:tcW w:w="1843" w:type="dxa"/>
          </w:tcPr>
          <w:p w14:paraId="18EC6C63" w14:textId="46FFF114" w:rsidR="00786A41" w:rsidRDefault="00786A41" w:rsidP="00786A41">
            <w:r>
              <w:t>F7.1.3</w:t>
            </w:r>
          </w:p>
          <w:p w14:paraId="143EB7C8" w14:textId="5C712B8E" w:rsidR="00786A41" w:rsidRDefault="00786A41" w:rsidP="00786A41">
            <w:r>
              <w:t>F7.1.4</w:t>
            </w:r>
          </w:p>
          <w:p w14:paraId="45ADAC8C" w14:textId="7DD85196" w:rsidR="00786A41" w:rsidRDefault="00786A41" w:rsidP="00786A41">
            <w:r>
              <w:t>F8.2</w:t>
            </w:r>
          </w:p>
          <w:p w14:paraId="138DF8F1" w14:textId="77221867" w:rsidR="003A48B8" w:rsidRDefault="003001D3" w:rsidP="00786A41">
            <w:r>
              <w:rPr>
                <w:rFonts w:asciiTheme="minorEastAsia" w:eastAsiaTheme="minorEastAsia" w:hAnsiTheme="minorEastAsia" w:hint="eastAsia"/>
                <w:color w:val="000000"/>
                <w:szCs w:val="21"/>
              </w:rPr>
              <w:t>H (V1.0)</w:t>
            </w:r>
          </w:p>
          <w:p w14:paraId="6F2328C2" w14:textId="50EC191F" w:rsidR="00786A41" w:rsidRDefault="00786A41" w:rsidP="00786A41"/>
        </w:tc>
        <w:tc>
          <w:tcPr>
            <w:tcW w:w="10206" w:type="dxa"/>
          </w:tcPr>
          <w:p w14:paraId="4BA1AAE3" w14:textId="55CFB23D" w:rsidR="00786A41" w:rsidRPr="008A425D" w:rsidRDefault="00786A41" w:rsidP="00786A41">
            <w:pPr>
              <w:rPr>
                <w:rFonts w:ascii="宋体" w:hAnsi="宋体"/>
                <w:szCs w:val="21"/>
              </w:rPr>
            </w:pPr>
            <w:r w:rsidRPr="00C6396E">
              <w:rPr>
                <w:rFonts w:ascii="宋体" w:hAnsi="宋体" w:hint="eastAsia"/>
                <w:szCs w:val="21"/>
              </w:rPr>
              <w:t>公司编</w:t>
            </w:r>
            <w:r w:rsidRPr="00197595">
              <w:rPr>
                <w:rFonts w:asciiTheme="minorEastAsia" w:eastAsiaTheme="minorEastAsia" w:hAnsiTheme="minorEastAsia" w:hint="eastAsia"/>
                <w:szCs w:val="21"/>
              </w:rPr>
              <w:t>制</w:t>
            </w:r>
            <w:r w:rsidRPr="00173C0E">
              <w:rPr>
                <w:rFonts w:asciiTheme="minorEastAsia" w:eastAsiaTheme="minorEastAsia" w:hAnsiTheme="minorEastAsia" w:hint="eastAsia"/>
                <w:szCs w:val="21"/>
              </w:rPr>
              <w:t>了《前提方案》</w:t>
            </w:r>
            <w:r w:rsidR="00173C0E" w:rsidRPr="00173C0E">
              <w:rPr>
                <w:rFonts w:asciiTheme="minorEastAsia" w:eastAsiaTheme="minorEastAsia" w:hAnsiTheme="minorEastAsia" w:hint="eastAsia"/>
                <w:b/>
                <w:bCs/>
                <w:szCs w:val="21"/>
              </w:rPr>
              <w:t>SR</w:t>
            </w:r>
            <w:r w:rsidR="00173C0E" w:rsidRPr="00173C0E">
              <w:rPr>
                <w:rFonts w:asciiTheme="minorEastAsia" w:eastAsiaTheme="minorEastAsia" w:hAnsiTheme="minorEastAsia" w:hint="eastAsia"/>
                <w:color w:val="000000"/>
                <w:szCs w:val="21"/>
              </w:rPr>
              <w:t>-300.1-</w:t>
            </w:r>
            <w:r w:rsidR="00173C0E" w:rsidRPr="00173C0E">
              <w:rPr>
                <w:rFonts w:asciiTheme="minorEastAsia" w:eastAsiaTheme="minorEastAsia" w:hAnsiTheme="minorEastAsia" w:hint="eastAsia"/>
                <w:bCs/>
                <w:szCs w:val="21"/>
              </w:rPr>
              <w:t>2021B/0</w:t>
            </w:r>
            <w:r w:rsidRPr="00197595">
              <w:rPr>
                <w:rFonts w:asciiTheme="minorEastAsia" w:eastAsiaTheme="minorEastAsia" w:hAnsiTheme="minorEastAsia" w:hint="eastAsia"/>
                <w:bCs/>
                <w:szCs w:val="21"/>
              </w:rPr>
              <w:t>，</w:t>
            </w:r>
            <w:r w:rsidRPr="00197595">
              <w:rPr>
                <w:rFonts w:asciiTheme="minorEastAsia" w:eastAsiaTheme="minorEastAsia" w:hAnsiTheme="minorEastAsia"/>
                <w:szCs w:val="21"/>
              </w:rPr>
              <w:t xml:space="preserve"> </w:t>
            </w:r>
            <w:r w:rsidRPr="00C6396E">
              <w:rPr>
                <w:rFonts w:ascii="宋体" w:hAnsi="宋体"/>
                <w:szCs w:val="21"/>
              </w:rPr>
              <w:t xml:space="preserve"> 20</w:t>
            </w:r>
            <w:r w:rsidR="00430FC0">
              <w:rPr>
                <w:rFonts w:ascii="宋体" w:hAnsi="宋体"/>
                <w:szCs w:val="21"/>
              </w:rPr>
              <w:t>21</w:t>
            </w:r>
            <w:r w:rsidRPr="00C6396E">
              <w:rPr>
                <w:rFonts w:ascii="宋体" w:hAnsi="宋体" w:hint="eastAsia"/>
                <w:szCs w:val="21"/>
              </w:rPr>
              <w:t>年</w:t>
            </w:r>
            <w:r w:rsidR="00AD4311">
              <w:rPr>
                <w:rFonts w:ascii="宋体" w:hAnsi="宋体"/>
                <w:szCs w:val="21"/>
              </w:rPr>
              <w:t>08</w:t>
            </w:r>
            <w:r w:rsidRPr="00C6396E">
              <w:rPr>
                <w:rFonts w:ascii="宋体" w:hAnsi="宋体" w:hint="eastAsia"/>
                <w:szCs w:val="21"/>
              </w:rPr>
              <w:t>月</w:t>
            </w:r>
            <w:r w:rsidR="00AD4311">
              <w:rPr>
                <w:rFonts w:ascii="宋体" w:hAnsi="宋体"/>
                <w:szCs w:val="21"/>
              </w:rPr>
              <w:t>01</w:t>
            </w:r>
            <w:r w:rsidRPr="00C6396E">
              <w:rPr>
                <w:rFonts w:ascii="宋体" w:hAnsi="宋体" w:hint="eastAsia"/>
                <w:szCs w:val="21"/>
              </w:rPr>
              <w:t>日实施；现场查看，所处为</w:t>
            </w:r>
            <w:bookmarkStart w:id="0" w:name="生产地址"/>
            <w:r>
              <w:rPr>
                <w:rFonts w:asciiTheme="minorEastAsia" w:eastAsiaTheme="minorEastAsia" w:hAnsiTheme="minorEastAsia"/>
                <w:sz w:val="20"/>
              </w:rPr>
              <w:t>广东省江门市蓬江区永盛二街41号厂区办公室一层</w:t>
            </w:r>
            <w:bookmarkEnd w:id="0"/>
            <w:r w:rsidR="00AC53A8">
              <w:rPr>
                <w:rFonts w:ascii="宋体" w:hAnsi="宋体" w:hint="eastAsia"/>
                <w:szCs w:val="21"/>
              </w:rPr>
              <w:t>，</w:t>
            </w:r>
            <w:r w:rsidR="00AC53A8">
              <w:rPr>
                <w:rFonts w:ascii="宋体" w:hAnsi="宋体"/>
                <w:szCs w:val="21"/>
              </w:rPr>
              <w:t>场面面</w:t>
            </w:r>
            <w:r w:rsidR="00AC53A8">
              <w:rPr>
                <w:rFonts w:ascii="宋体" w:hAnsi="宋体" w:hint="eastAsia"/>
                <w:szCs w:val="21"/>
              </w:rPr>
              <w:t>积</w:t>
            </w:r>
            <w:r w:rsidR="00AC53A8">
              <w:rPr>
                <w:rFonts w:ascii="宋体" w:hAnsi="宋体"/>
                <w:szCs w:val="21"/>
              </w:rPr>
              <w:t>约</w:t>
            </w:r>
            <w:r w:rsidR="00AC53A8">
              <w:rPr>
                <w:rFonts w:ascii="宋体" w:hAnsi="宋体" w:hint="eastAsia"/>
                <w:szCs w:val="21"/>
              </w:rPr>
              <w:t>1200平</w:t>
            </w:r>
            <w:r w:rsidR="00AC53A8">
              <w:rPr>
                <w:rFonts w:ascii="宋体" w:hAnsi="宋体"/>
                <w:szCs w:val="21"/>
              </w:rPr>
              <w:t>方米，</w:t>
            </w:r>
            <w:r w:rsidRPr="00C6396E">
              <w:rPr>
                <w:rFonts w:ascii="宋体" w:hAnsi="宋体" w:hint="eastAsia"/>
                <w:szCs w:val="21"/>
              </w:rPr>
              <w:t>设置</w:t>
            </w:r>
            <w:r>
              <w:rPr>
                <w:rFonts w:ascii="宋体" w:hAnsi="宋体" w:hint="eastAsia"/>
                <w:szCs w:val="21"/>
              </w:rPr>
              <w:t>有常</w:t>
            </w:r>
            <w:r>
              <w:rPr>
                <w:rFonts w:ascii="宋体" w:hAnsi="宋体"/>
                <w:szCs w:val="21"/>
              </w:rPr>
              <w:t>温</w:t>
            </w:r>
            <w:r w:rsidRPr="00C6396E">
              <w:rPr>
                <w:rFonts w:ascii="宋体" w:hAnsi="宋体" w:hint="eastAsia"/>
                <w:szCs w:val="21"/>
              </w:rPr>
              <w:t>配</w:t>
            </w:r>
            <w:r w:rsidRPr="00C6396E">
              <w:rPr>
                <w:rFonts w:ascii="宋体" w:hAnsi="宋体"/>
                <w:szCs w:val="21"/>
              </w:rPr>
              <w:t>送</w:t>
            </w:r>
            <w:r w:rsidRPr="00C6396E">
              <w:rPr>
                <w:rFonts w:ascii="宋体" w:hAnsi="宋体" w:hint="eastAsia"/>
                <w:szCs w:val="21"/>
              </w:rPr>
              <w:t>车辆共有</w:t>
            </w:r>
            <w:r w:rsidR="00285B30">
              <w:rPr>
                <w:rFonts w:hint="eastAsia"/>
                <w:u w:val="single"/>
              </w:rPr>
              <w:t>常</w:t>
            </w:r>
            <w:r w:rsidR="00285B30">
              <w:rPr>
                <w:u w:val="single"/>
              </w:rPr>
              <w:t>温配送车</w:t>
            </w:r>
            <w:r w:rsidR="00285B30">
              <w:rPr>
                <w:rFonts w:hint="eastAsia"/>
                <w:u w:val="single"/>
              </w:rPr>
              <w:t>11</w:t>
            </w:r>
            <w:r w:rsidR="00285B30">
              <w:rPr>
                <w:rFonts w:hint="eastAsia"/>
                <w:u w:val="single"/>
              </w:rPr>
              <w:t>台</w:t>
            </w:r>
            <w:r w:rsidR="00285B30">
              <w:rPr>
                <w:u w:val="single"/>
              </w:rPr>
              <w:t>，冷藏车</w:t>
            </w:r>
            <w:r w:rsidR="00285B30">
              <w:rPr>
                <w:rFonts w:hint="eastAsia"/>
                <w:u w:val="single"/>
              </w:rPr>
              <w:t>4</w:t>
            </w:r>
            <w:r w:rsidR="00285B30">
              <w:rPr>
                <w:rFonts w:hint="eastAsia"/>
                <w:u w:val="single"/>
              </w:rPr>
              <w:t>辆</w:t>
            </w:r>
            <w:r>
              <w:rPr>
                <w:rFonts w:ascii="宋体" w:hAnsi="宋体" w:hint="eastAsia"/>
                <w:szCs w:val="21"/>
              </w:rPr>
              <w:t>，冷</w:t>
            </w:r>
            <w:r>
              <w:rPr>
                <w:rFonts w:ascii="宋体" w:hAnsi="宋体"/>
                <w:szCs w:val="21"/>
              </w:rPr>
              <w:t>藏保鲜</w:t>
            </w:r>
            <w:r>
              <w:rPr>
                <w:rFonts w:ascii="宋体" w:hAnsi="宋体" w:hint="eastAsia"/>
                <w:szCs w:val="21"/>
              </w:rPr>
              <w:t>库1个、</w:t>
            </w:r>
            <w:r w:rsidR="00A63092">
              <w:rPr>
                <w:rFonts w:ascii="宋体" w:hAnsi="宋体" w:hint="eastAsia"/>
                <w:szCs w:val="21"/>
              </w:rPr>
              <w:t>冷</w:t>
            </w:r>
            <w:r w:rsidR="00A63092">
              <w:rPr>
                <w:rFonts w:ascii="宋体" w:hAnsi="宋体"/>
                <w:szCs w:val="21"/>
              </w:rPr>
              <w:t>冻柜</w:t>
            </w:r>
            <w:r w:rsidR="00A63092">
              <w:rPr>
                <w:rFonts w:ascii="宋体" w:hAnsi="宋体" w:hint="eastAsia"/>
                <w:szCs w:val="21"/>
              </w:rPr>
              <w:t>1组</w:t>
            </w:r>
            <w:r w:rsidR="00A63092">
              <w:rPr>
                <w:rFonts w:ascii="宋体" w:hAnsi="宋体"/>
                <w:szCs w:val="21"/>
              </w:rPr>
              <w:t>，</w:t>
            </w:r>
            <w:r>
              <w:rPr>
                <w:rFonts w:ascii="宋体" w:hAnsi="宋体"/>
                <w:szCs w:val="21"/>
              </w:rPr>
              <w:t>常温库</w:t>
            </w:r>
            <w:r>
              <w:rPr>
                <w:rFonts w:ascii="宋体" w:hAnsi="宋体" w:hint="eastAsia"/>
                <w:szCs w:val="21"/>
              </w:rPr>
              <w:t>1个；</w:t>
            </w:r>
            <w:r w:rsidRPr="008A425D">
              <w:rPr>
                <w:rFonts w:ascii="宋体" w:hAnsi="宋体" w:hint="eastAsia"/>
                <w:szCs w:val="21"/>
              </w:rPr>
              <w:t>提供了公司地理位置图、平面图等。</w:t>
            </w:r>
          </w:p>
          <w:p w14:paraId="1425A04F" w14:textId="77777777" w:rsidR="00786A41" w:rsidRDefault="00786A41" w:rsidP="00786A41">
            <w:pPr>
              <w:rPr>
                <w:rFonts w:ascii="宋体" w:hAnsi="宋体"/>
                <w:szCs w:val="21"/>
              </w:rPr>
            </w:pPr>
            <w:r>
              <w:rPr>
                <w:rFonts w:ascii="宋体" w:hAnsi="宋体" w:hint="eastAsia"/>
                <w:szCs w:val="21"/>
              </w:rPr>
              <w:t>预包装食品的销售过程不涉及用水，现场水主要用于清洗车辆、塑料筐等，使用城市管网的供水。</w:t>
            </w:r>
          </w:p>
          <w:p w14:paraId="0283A203" w14:textId="77777777" w:rsidR="00786A41" w:rsidRDefault="00786A41" w:rsidP="00786A41">
            <w:pPr>
              <w:rPr>
                <w:rFonts w:ascii="宋体" w:hAnsi="宋体"/>
                <w:szCs w:val="21"/>
              </w:rPr>
            </w:pPr>
            <w:r>
              <w:rPr>
                <w:rFonts w:ascii="宋体" w:hAnsi="宋体" w:hint="eastAsia"/>
                <w:szCs w:val="21"/>
              </w:rPr>
              <w:t>查设</w:t>
            </w:r>
            <w:r>
              <w:rPr>
                <w:rFonts w:ascii="宋体" w:hAnsi="宋体"/>
                <w:szCs w:val="21"/>
              </w:rPr>
              <w:t>备维保记录：</w:t>
            </w:r>
          </w:p>
          <w:p w14:paraId="0EEB001F" w14:textId="188FA1CD" w:rsidR="00786A41" w:rsidRPr="00223232" w:rsidRDefault="00786A41" w:rsidP="00285B30">
            <w:pPr>
              <w:tabs>
                <w:tab w:val="left" w:pos="8640"/>
              </w:tabs>
              <w:rPr>
                <w:rFonts w:ascii="宋体" w:hAnsi="宋体"/>
                <w:szCs w:val="21"/>
              </w:rPr>
            </w:pPr>
            <w:r w:rsidRPr="00223232">
              <w:rPr>
                <w:rFonts w:hint="eastAsia"/>
              </w:rPr>
              <w:t>查看对设备维保的控制，查有《设备维修清洗保养记录</w:t>
            </w:r>
            <w:r>
              <w:rPr>
                <w:rFonts w:hint="eastAsia"/>
              </w:rPr>
              <w:t>及</w:t>
            </w:r>
            <w:r>
              <w:t>计划</w:t>
            </w:r>
            <w:r w:rsidRPr="00223232">
              <w:rPr>
                <w:rFonts w:hint="eastAsia"/>
              </w:rPr>
              <w:t>》</w:t>
            </w:r>
            <w:r>
              <w:rPr>
                <w:rFonts w:hint="eastAsia"/>
              </w:rPr>
              <w:t>，</w:t>
            </w:r>
            <w:r>
              <w:t>符合要求</w:t>
            </w:r>
            <w:r w:rsidRPr="00223232">
              <w:rPr>
                <w:rFonts w:hint="eastAsia"/>
              </w:rPr>
              <w:t>；</w:t>
            </w:r>
            <w:r w:rsidR="00285B30">
              <w:tab/>
            </w:r>
          </w:p>
          <w:p w14:paraId="68704D20" w14:textId="77777777" w:rsidR="00786A41" w:rsidRDefault="00786A41" w:rsidP="00786A41">
            <w:pPr>
              <w:rPr>
                <w:rFonts w:ascii="宋体" w:hAnsi="宋体"/>
                <w:szCs w:val="21"/>
              </w:rPr>
            </w:pPr>
            <w:r>
              <w:rPr>
                <w:rFonts w:ascii="宋体" w:hAnsi="宋体" w:hint="eastAsia"/>
                <w:szCs w:val="21"/>
              </w:rPr>
              <w:t>询问车辆管理清</w:t>
            </w:r>
            <w:r>
              <w:rPr>
                <w:rFonts w:ascii="宋体" w:hAnsi="宋体"/>
                <w:szCs w:val="21"/>
              </w:rPr>
              <w:t>洁消</w:t>
            </w:r>
            <w:r>
              <w:rPr>
                <w:rFonts w:ascii="宋体" w:hAnsi="宋体" w:hint="eastAsia"/>
                <w:szCs w:val="21"/>
              </w:rPr>
              <w:t>毒情况：</w:t>
            </w:r>
          </w:p>
          <w:p w14:paraId="374BA762" w14:textId="1BAE1F66" w:rsidR="00786A41" w:rsidRPr="0089187E" w:rsidRDefault="00786A41" w:rsidP="00786A41">
            <w:pPr>
              <w:rPr>
                <w:rFonts w:ascii="宋体" w:hAnsi="宋体"/>
                <w:szCs w:val="21"/>
              </w:rPr>
            </w:pPr>
            <w:r w:rsidRPr="0089187E">
              <w:rPr>
                <w:rFonts w:ascii="宋体" w:hAnsi="宋体" w:hint="eastAsia"/>
                <w:szCs w:val="21"/>
              </w:rPr>
              <w:t>主要通过每天清洁，每两天消毒等方式进行管理，抽查</w:t>
            </w:r>
            <w:r w:rsidRPr="0089187E">
              <w:rPr>
                <w:rFonts w:ascii="宋体" w:hAnsi="宋体"/>
                <w:szCs w:val="21"/>
              </w:rPr>
              <w:t>粤</w:t>
            </w:r>
            <w:r w:rsidRPr="0089187E">
              <w:rPr>
                <w:rFonts w:ascii="宋体" w:hAnsi="宋体" w:hint="eastAsia"/>
                <w:szCs w:val="21"/>
              </w:rPr>
              <w:t>J</w:t>
            </w:r>
            <w:r w:rsidR="00C36F11" w:rsidRPr="0089187E">
              <w:rPr>
                <w:rFonts w:ascii="宋体" w:hAnsi="宋体"/>
                <w:szCs w:val="21"/>
              </w:rPr>
              <w:t>X</w:t>
            </w:r>
            <w:r w:rsidR="00C36F11" w:rsidRPr="0089187E">
              <w:rPr>
                <w:rFonts w:ascii="宋体" w:hAnsi="宋体" w:hint="eastAsia"/>
                <w:szCs w:val="21"/>
              </w:rPr>
              <w:t>N517</w:t>
            </w:r>
            <w:r w:rsidRPr="0089187E">
              <w:rPr>
                <w:rFonts w:ascii="宋体" w:hAnsi="宋体" w:hint="eastAsia"/>
                <w:szCs w:val="21"/>
              </w:rPr>
              <w:t>《配送车辆保洁记录》，有每天清洁的记</w:t>
            </w:r>
            <w:r w:rsidRPr="0089187E">
              <w:rPr>
                <w:rFonts w:ascii="宋体" w:hAnsi="宋体"/>
                <w:szCs w:val="21"/>
              </w:rPr>
              <w:t>录</w:t>
            </w:r>
            <w:r w:rsidRPr="0089187E">
              <w:rPr>
                <w:rFonts w:ascii="宋体" w:hAnsi="宋体" w:hint="eastAsia"/>
                <w:szCs w:val="21"/>
              </w:rPr>
              <w:t>，每</w:t>
            </w:r>
            <w:r w:rsidRPr="0089187E">
              <w:rPr>
                <w:rFonts w:ascii="宋体" w:hAnsi="宋体"/>
                <w:szCs w:val="21"/>
              </w:rPr>
              <w:t>周</w:t>
            </w:r>
            <w:r w:rsidRPr="0089187E">
              <w:rPr>
                <w:rFonts w:ascii="宋体" w:hAnsi="宋体" w:hint="eastAsia"/>
                <w:szCs w:val="21"/>
              </w:rPr>
              <w:t>进行一次消毒（8</w:t>
            </w:r>
            <w:r w:rsidRPr="0089187E">
              <w:rPr>
                <w:rFonts w:ascii="宋体" w:hAnsi="宋体"/>
                <w:szCs w:val="21"/>
              </w:rPr>
              <w:t>4</w:t>
            </w:r>
            <w:r w:rsidRPr="0089187E">
              <w:rPr>
                <w:rFonts w:ascii="宋体" w:hAnsi="宋体" w:hint="eastAsia"/>
                <w:szCs w:val="21"/>
              </w:rPr>
              <w:t>消毒液），和2</w:t>
            </w:r>
            <w:r w:rsidR="00C36F11" w:rsidRPr="0089187E">
              <w:rPr>
                <w:rFonts w:ascii="宋体" w:hAnsi="宋体"/>
                <w:szCs w:val="21"/>
              </w:rPr>
              <w:t>021</w:t>
            </w:r>
            <w:r w:rsidRPr="0089187E">
              <w:rPr>
                <w:rFonts w:ascii="宋体" w:hAnsi="宋体"/>
                <w:szCs w:val="21"/>
              </w:rPr>
              <w:t>.</w:t>
            </w:r>
            <w:r w:rsidR="00C36F11" w:rsidRPr="0089187E">
              <w:rPr>
                <w:rFonts w:ascii="宋体" w:hAnsi="宋体"/>
                <w:szCs w:val="21"/>
              </w:rPr>
              <w:t>12</w:t>
            </w:r>
            <w:r w:rsidRPr="0089187E">
              <w:rPr>
                <w:rFonts w:ascii="宋体" w:hAnsi="宋体"/>
                <w:szCs w:val="21"/>
              </w:rPr>
              <w:t>.</w:t>
            </w:r>
            <w:r w:rsidR="00C52BB2" w:rsidRPr="0089187E">
              <w:rPr>
                <w:rFonts w:ascii="宋体" w:hAnsi="宋体"/>
                <w:szCs w:val="21"/>
              </w:rPr>
              <w:t>20</w:t>
            </w:r>
            <w:r w:rsidRPr="0089187E">
              <w:rPr>
                <w:rFonts w:ascii="宋体" w:hAnsi="宋体" w:hint="eastAsia"/>
                <w:szCs w:val="21"/>
              </w:rPr>
              <w:t xml:space="preserve"> </w:t>
            </w:r>
            <w:r w:rsidRPr="0089187E">
              <w:rPr>
                <w:rFonts w:ascii="宋体" w:hAnsi="宋体"/>
                <w:szCs w:val="21"/>
              </w:rPr>
              <w:t>8</w:t>
            </w:r>
            <w:r w:rsidRPr="0089187E">
              <w:rPr>
                <w:rFonts w:ascii="宋体" w:hAnsi="宋体" w:hint="eastAsia"/>
                <w:szCs w:val="21"/>
              </w:rPr>
              <w:t>:</w:t>
            </w:r>
            <w:r w:rsidRPr="0089187E">
              <w:rPr>
                <w:rFonts w:ascii="宋体" w:hAnsi="宋体"/>
                <w:szCs w:val="21"/>
              </w:rPr>
              <w:t>00</w:t>
            </w:r>
            <w:r w:rsidRPr="0089187E">
              <w:rPr>
                <w:rFonts w:ascii="宋体" w:hAnsi="宋体" w:hint="eastAsia"/>
                <w:szCs w:val="21"/>
              </w:rPr>
              <w:t>进行清洁，1</w:t>
            </w:r>
            <w:r w:rsidRPr="0089187E">
              <w:rPr>
                <w:rFonts w:ascii="宋体" w:hAnsi="宋体"/>
                <w:szCs w:val="21"/>
              </w:rPr>
              <w:t>4</w:t>
            </w:r>
            <w:r w:rsidRPr="0089187E">
              <w:rPr>
                <w:rFonts w:ascii="宋体" w:hAnsi="宋体" w:hint="eastAsia"/>
                <w:szCs w:val="21"/>
              </w:rPr>
              <w:t>:</w:t>
            </w:r>
            <w:r w:rsidRPr="0089187E">
              <w:rPr>
                <w:rFonts w:ascii="宋体" w:hAnsi="宋体"/>
                <w:szCs w:val="21"/>
              </w:rPr>
              <w:t>30</w:t>
            </w:r>
            <w:r w:rsidRPr="0089187E">
              <w:rPr>
                <w:rFonts w:ascii="宋体" w:hAnsi="宋体" w:hint="eastAsia"/>
                <w:szCs w:val="21"/>
              </w:rPr>
              <w:t>进行消毒，清消人员为</w:t>
            </w:r>
            <w:r w:rsidR="00C52BB2" w:rsidRPr="0089187E">
              <w:rPr>
                <w:rFonts w:ascii="宋体" w:hAnsi="宋体" w:hint="eastAsia"/>
                <w:szCs w:val="21"/>
              </w:rPr>
              <w:t>陈</w:t>
            </w:r>
            <w:r w:rsidR="00C52BB2" w:rsidRPr="0089187E">
              <w:rPr>
                <w:rFonts w:ascii="宋体" w:hAnsi="宋体"/>
                <w:szCs w:val="21"/>
              </w:rPr>
              <w:t>明</w:t>
            </w:r>
            <w:r w:rsidRPr="0089187E">
              <w:rPr>
                <w:rFonts w:ascii="宋体" w:hAnsi="宋体" w:hint="eastAsia"/>
                <w:szCs w:val="21"/>
              </w:rPr>
              <w:t xml:space="preserve">，也未提供配制记录，现场沟通。 </w:t>
            </w:r>
          </w:p>
          <w:p w14:paraId="64B60C4B" w14:textId="78651D7F" w:rsidR="00786A41" w:rsidRPr="00C36F11" w:rsidRDefault="00786A41" w:rsidP="00C52BB2">
            <w:pPr>
              <w:rPr>
                <w:rFonts w:ascii="宋体" w:hAnsi="宋体"/>
                <w:szCs w:val="21"/>
              </w:rPr>
            </w:pPr>
            <w:r w:rsidRPr="00C36F11">
              <w:rPr>
                <w:rFonts w:ascii="宋体" w:hAnsi="宋体"/>
                <w:color w:val="FF0000"/>
                <w:szCs w:val="21"/>
              </w:rPr>
              <w:t xml:space="preserve"> </w:t>
            </w:r>
            <w:r w:rsidRPr="00C36F11">
              <w:rPr>
                <w:rFonts w:ascii="宋体" w:hAnsi="宋体" w:hint="eastAsia"/>
                <w:szCs w:val="21"/>
              </w:rPr>
              <w:t>配送部为租赁厂房，路面全部硬化，平整，绿化，材质，结构，建筑物，门窗，基本符合，配</w:t>
            </w:r>
            <w:r w:rsidRPr="00C36F11">
              <w:rPr>
                <w:rFonts w:ascii="宋体" w:hAnsi="宋体"/>
                <w:szCs w:val="21"/>
              </w:rPr>
              <w:t>送产品均有离场离地；</w:t>
            </w:r>
            <w:r w:rsidRPr="00C36F11">
              <w:rPr>
                <w:rFonts w:ascii="宋体" w:hAnsi="宋体" w:hint="eastAsia"/>
                <w:szCs w:val="21"/>
              </w:rPr>
              <w:t>对干</w:t>
            </w:r>
            <w:r w:rsidRPr="00C36F11">
              <w:rPr>
                <w:rFonts w:ascii="宋体" w:hAnsi="宋体"/>
                <w:szCs w:val="21"/>
              </w:rPr>
              <w:t>货、瓜果、蔬菜、干货存储分拣均有清晰标识及区分</w:t>
            </w:r>
            <w:r w:rsidRPr="00C36F11">
              <w:rPr>
                <w:rFonts w:ascii="宋体" w:hAnsi="宋体" w:hint="eastAsia"/>
                <w:szCs w:val="21"/>
              </w:rPr>
              <w:t>。</w:t>
            </w:r>
          </w:p>
          <w:p w14:paraId="3702940E" w14:textId="2AB297C5" w:rsidR="00786A41" w:rsidRDefault="00786A41" w:rsidP="00786A41">
            <w:pPr>
              <w:ind w:firstLineChars="150" w:firstLine="315"/>
              <w:rPr>
                <w:rFonts w:ascii="宋体" w:hAnsi="宋体"/>
                <w:szCs w:val="21"/>
              </w:rPr>
            </w:pPr>
            <w:r>
              <w:rPr>
                <w:rFonts w:ascii="宋体" w:hAnsi="宋体" w:hint="eastAsia"/>
                <w:szCs w:val="21"/>
              </w:rPr>
              <w:t>虫鼠害防治主要通过灭蝇灯，捕鼠</w:t>
            </w:r>
            <w:r>
              <w:rPr>
                <w:rFonts w:ascii="宋体" w:hAnsi="宋体"/>
                <w:szCs w:val="21"/>
              </w:rPr>
              <w:t>笼</w:t>
            </w:r>
            <w:r>
              <w:rPr>
                <w:rFonts w:ascii="宋体" w:hAnsi="宋体" w:hint="eastAsia"/>
                <w:szCs w:val="21"/>
              </w:rPr>
              <w:t>等进行防控和管理，但</w:t>
            </w:r>
            <w:r>
              <w:rPr>
                <w:rFonts w:ascii="宋体" w:hAnsi="宋体"/>
                <w:szCs w:val="21"/>
              </w:rPr>
              <w:t>现场查</w:t>
            </w:r>
            <w:r>
              <w:rPr>
                <w:rFonts w:ascii="宋体" w:hAnsi="宋体" w:hint="eastAsia"/>
                <w:szCs w:val="21"/>
              </w:rPr>
              <w:t>部</w:t>
            </w:r>
            <w:r>
              <w:rPr>
                <w:rFonts w:ascii="宋体" w:hAnsi="宋体"/>
                <w:szCs w:val="21"/>
              </w:rPr>
              <w:t>分灭</w:t>
            </w:r>
            <w:r>
              <w:rPr>
                <w:rFonts w:ascii="宋体" w:hAnsi="宋体" w:hint="eastAsia"/>
                <w:szCs w:val="21"/>
              </w:rPr>
              <w:t>蝇</w:t>
            </w:r>
            <w:r>
              <w:rPr>
                <w:rFonts w:ascii="宋体" w:hAnsi="宋体"/>
                <w:szCs w:val="21"/>
              </w:rPr>
              <w:t>灯没有正常</w:t>
            </w:r>
            <w:r>
              <w:rPr>
                <w:rFonts w:ascii="宋体" w:hAnsi="宋体" w:hint="eastAsia"/>
                <w:szCs w:val="21"/>
              </w:rPr>
              <w:t>启</w:t>
            </w:r>
            <w:r>
              <w:rPr>
                <w:rFonts w:ascii="宋体" w:hAnsi="宋体"/>
                <w:szCs w:val="21"/>
              </w:rPr>
              <w:t>用，</w:t>
            </w:r>
            <w:r>
              <w:rPr>
                <w:rFonts w:ascii="宋体" w:hAnsi="宋体" w:hint="eastAsia"/>
                <w:szCs w:val="21"/>
              </w:rPr>
              <w:t>已</w:t>
            </w:r>
            <w:r>
              <w:rPr>
                <w:rFonts w:ascii="宋体" w:hAnsi="宋体"/>
                <w:szCs w:val="21"/>
              </w:rPr>
              <w:t>进行</w:t>
            </w:r>
            <w:r>
              <w:rPr>
                <w:rFonts w:ascii="宋体" w:hAnsi="宋体" w:hint="eastAsia"/>
                <w:szCs w:val="21"/>
              </w:rPr>
              <w:t>纠</w:t>
            </w:r>
            <w:r>
              <w:rPr>
                <w:rFonts w:ascii="宋体" w:hAnsi="宋体"/>
                <w:szCs w:val="21"/>
              </w:rPr>
              <w:t>正；虫害</w:t>
            </w:r>
            <w:r>
              <w:rPr>
                <w:rFonts w:ascii="宋体" w:hAnsi="宋体" w:hint="eastAsia"/>
                <w:szCs w:val="21"/>
              </w:rPr>
              <w:t>防</w:t>
            </w:r>
            <w:r>
              <w:rPr>
                <w:rFonts w:ascii="宋体" w:hAnsi="宋体"/>
                <w:szCs w:val="21"/>
              </w:rPr>
              <w:t>治外包</w:t>
            </w:r>
            <w:r>
              <w:rPr>
                <w:rFonts w:ascii="宋体" w:hAnsi="宋体" w:hint="eastAsia"/>
                <w:szCs w:val="21"/>
              </w:rPr>
              <w:t xml:space="preserve"> ；外</w:t>
            </w:r>
            <w:r>
              <w:rPr>
                <w:rFonts w:ascii="宋体" w:hAnsi="宋体"/>
                <w:szCs w:val="21"/>
              </w:rPr>
              <w:t>包</w:t>
            </w:r>
            <w:r>
              <w:rPr>
                <w:rFonts w:ascii="宋体" w:hAnsi="宋体" w:hint="eastAsia"/>
                <w:szCs w:val="21"/>
              </w:rPr>
              <w:t>方</w:t>
            </w:r>
            <w:r>
              <w:rPr>
                <w:rFonts w:ascii="宋体" w:hAnsi="宋体"/>
                <w:szCs w:val="21"/>
              </w:rPr>
              <w:t>：江门市联卫白蚁</w:t>
            </w:r>
            <w:r>
              <w:rPr>
                <w:rFonts w:ascii="宋体" w:hAnsi="宋体" w:hint="eastAsia"/>
                <w:szCs w:val="21"/>
              </w:rPr>
              <w:t>防</w:t>
            </w:r>
            <w:r>
              <w:rPr>
                <w:rFonts w:ascii="宋体" w:hAnsi="宋体"/>
                <w:szCs w:val="21"/>
              </w:rPr>
              <w:t>治有限公司，</w:t>
            </w:r>
            <w:r>
              <w:rPr>
                <w:rFonts w:ascii="宋体" w:hAnsi="宋体" w:hint="eastAsia"/>
                <w:szCs w:val="21"/>
              </w:rPr>
              <w:t>服</w:t>
            </w:r>
            <w:r>
              <w:rPr>
                <w:rFonts w:ascii="宋体" w:hAnsi="宋体"/>
                <w:szCs w:val="21"/>
              </w:rPr>
              <w:t>务项目：防虫防鼠；</w:t>
            </w:r>
            <w:r w:rsidR="003001D3">
              <w:rPr>
                <w:rFonts w:ascii="宋体" w:hAnsi="宋体" w:hint="eastAsia"/>
                <w:szCs w:val="21"/>
              </w:rPr>
              <w:t>提</w:t>
            </w:r>
            <w:r w:rsidR="003001D3">
              <w:rPr>
                <w:rFonts w:ascii="宋体" w:hAnsi="宋体"/>
                <w:szCs w:val="21"/>
              </w:rPr>
              <w:t>供有</w:t>
            </w:r>
            <w:r w:rsidR="003001D3">
              <w:rPr>
                <w:rFonts w:ascii="宋体" w:hAnsi="宋体" w:hint="eastAsia"/>
                <w:szCs w:val="21"/>
              </w:rPr>
              <w:t>2021年8月11日虫</w:t>
            </w:r>
            <w:r w:rsidR="003001D3">
              <w:rPr>
                <w:rFonts w:ascii="宋体" w:hAnsi="宋体"/>
                <w:szCs w:val="21"/>
              </w:rPr>
              <w:t>控服务</w:t>
            </w:r>
            <w:r w:rsidR="003001D3">
              <w:rPr>
                <w:rFonts w:ascii="宋体" w:hAnsi="宋体" w:hint="eastAsia"/>
                <w:szCs w:val="21"/>
              </w:rPr>
              <w:t>施录</w:t>
            </w:r>
            <w:r w:rsidR="003001D3">
              <w:rPr>
                <w:rFonts w:ascii="宋体" w:hAnsi="宋体"/>
                <w:szCs w:val="21"/>
              </w:rPr>
              <w:t>表：</w:t>
            </w:r>
            <w:r w:rsidR="003001D3">
              <w:rPr>
                <w:rFonts w:ascii="宋体" w:hAnsi="宋体" w:hint="eastAsia"/>
                <w:szCs w:val="21"/>
              </w:rPr>
              <w:t>记录</w:t>
            </w:r>
            <w:r w:rsidR="003001D3">
              <w:rPr>
                <w:rFonts w:ascii="宋体" w:hAnsi="宋体"/>
                <w:szCs w:val="21"/>
              </w:rPr>
              <w:t>有防治</w:t>
            </w:r>
            <w:r w:rsidR="003001D3">
              <w:rPr>
                <w:rFonts w:ascii="宋体" w:hAnsi="宋体" w:hint="eastAsia"/>
                <w:szCs w:val="21"/>
              </w:rPr>
              <w:t>区</w:t>
            </w:r>
            <w:r w:rsidR="003001D3">
              <w:rPr>
                <w:rFonts w:ascii="宋体" w:hAnsi="宋体"/>
                <w:szCs w:val="21"/>
              </w:rPr>
              <w:t>域：绿诚农副产品室内全部范围、使用药物量：</w:t>
            </w:r>
            <w:r w:rsidR="003001D3">
              <w:rPr>
                <w:rFonts w:ascii="宋体" w:hAnsi="宋体" w:hint="eastAsia"/>
                <w:szCs w:val="21"/>
              </w:rPr>
              <w:t>达豪</w:t>
            </w:r>
            <w:r w:rsidR="003001D3">
              <w:rPr>
                <w:rFonts w:ascii="宋体" w:hAnsi="宋体"/>
                <w:szCs w:val="21"/>
              </w:rPr>
              <w:t>粘鼠板、杀</w:t>
            </w:r>
            <w:r w:rsidR="003001D3">
              <w:rPr>
                <w:rFonts w:ascii="宋体" w:hAnsi="宋体" w:hint="eastAsia"/>
                <w:szCs w:val="21"/>
              </w:rPr>
              <w:t>它仗</w:t>
            </w:r>
            <w:r w:rsidR="003001D3">
              <w:rPr>
                <w:rFonts w:ascii="宋体" w:hAnsi="宋体"/>
                <w:szCs w:val="21"/>
              </w:rPr>
              <w:t>等</w:t>
            </w:r>
            <w:r w:rsidR="003001D3">
              <w:rPr>
                <w:rFonts w:ascii="宋体" w:hAnsi="宋体" w:hint="eastAsia"/>
                <w:szCs w:val="21"/>
              </w:rPr>
              <w:t>，虫</w:t>
            </w:r>
            <w:r w:rsidR="003001D3">
              <w:rPr>
                <w:rFonts w:ascii="宋体" w:hAnsi="宋体"/>
                <w:szCs w:val="21"/>
              </w:rPr>
              <w:t>害控制符</w:t>
            </w:r>
            <w:r w:rsidR="003001D3">
              <w:rPr>
                <w:rFonts w:ascii="宋体" w:hAnsi="宋体" w:hint="eastAsia"/>
                <w:szCs w:val="21"/>
              </w:rPr>
              <w:t>合</w:t>
            </w:r>
            <w:r w:rsidR="003001D3">
              <w:rPr>
                <w:rFonts w:ascii="宋体" w:hAnsi="宋体"/>
                <w:szCs w:val="21"/>
              </w:rPr>
              <w:t>要求</w:t>
            </w:r>
            <w:r w:rsidR="003001D3">
              <w:rPr>
                <w:rFonts w:ascii="宋体" w:hAnsi="宋体" w:hint="eastAsia"/>
                <w:szCs w:val="21"/>
              </w:rPr>
              <w:t>;</w:t>
            </w:r>
          </w:p>
          <w:p w14:paraId="468DC3EE" w14:textId="6B2FEB00" w:rsidR="003001D3" w:rsidRDefault="003001D3" w:rsidP="00786A41">
            <w:pPr>
              <w:ind w:firstLineChars="150" w:firstLine="315"/>
              <w:rPr>
                <w:rFonts w:ascii="宋体" w:hAnsi="宋体"/>
                <w:szCs w:val="21"/>
              </w:rPr>
            </w:pPr>
          </w:p>
          <w:p w14:paraId="32DF9A01" w14:textId="774DA2C9" w:rsidR="00786A41" w:rsidRPr="00D25F95" w:rsidRDefault="00786A41" w:rsidP="00786A41">
            <w:pPr>
              <w:ind w:firstLineChars="150" w:firstLine="315"/>
              <w:rPr>
                <w:rFonts w:ascii="宋体" w:hAnsi="宋体"/>
                <w:b/>
                <w:szCs w:val="21"/>
                <w:u w:val="single"/>
              </w:rPr>
            </w:pPr>
            <w:r>
              <w:rPr>
                <w:rFonts w:ascii="宋体" w:hAnsi="宋体" w:hint="eastAsia"/>
                <w:szCs w:val="21"/>
              </w:rPr>
              <w:t>配送场所内临时分装产品，当天分装分</w:t>
            </w:r>
            <w:r>
              <w:rPr>
                <w:rFonts w:ascii="宋体" w:hAnsi="宋体"/>
                <w:szCs w:val="21"/>
              </w:rPr>
              <w:t>拣</w:t>
            </w:r>
            <w:r>
              <w:rPr>
                <w:rFonts w:ascii="宋体" w:hAnsi="宋体" w:hint="eastAsia"/>
                <w:szCs w:val="21"/>
              </w:rPr>
              <w:t>当</w:t>
            </w:r>
            <w:r>
              <w:rPr>
                <w:rFonts w:ascii="宋体" w:hAnsi="宋体"/>
                <w:szCs w:val="21"/>
              </w:rPr>
              <w:t>天</w:t>
            </w:r>
            <w:r>
              <w:rPr>
                <w:rFonts w:ascii="宋体" w:hAnsi="宋体" w:hint="eastAsia"/>
                <w:szCs w:val="21"/>
              </w:rPr>
              <w:t>直</w:t>
            </w:r>
            <w:r>
              <w:rPr>
                <w:rFonts w:ascii="宋体" w:hAnsi="宋体"/>
                <w:szCs w:val="21"/>
              </w:rPr>
              <w:t>接配送到</w:t>
            </w:r>
            <w:r>
              <w:rPr>
                <w:rFonts w:ascii="宋体" w:hAnsi="宋体" w:hint="eastAsia"/>
                <w:szCs w:val="21"/>
              </w:rPr>
              <w:t>指</w:t>
            </w:r>
            <w:r>
              <w:rPr>
                <w:rFonts w:ascii="宋体" w:hAnsi="宋体"/>
                <w:szCs w:val="21"/>
              </w:rPr>
              <w:t>定客户仓库，</w:t>
            </w:r>
            <w:r>
              <w:rPr>
                <w:rFonts w:ascii="宋体" w:hAnsi="宋体" w:hint="eastAsia"/>
                <w:szCs w:val="21"/>
              </w:rPr>
              <w:t>少部分</w:t>
            </w:r>
            <w:r>
              <w:rPr>
                <w:rFonts w:ascii="宋体" w:hAnsi="宋体"/>
                <w:szCs w:val="21"/>
              </w:rPr>
              <w:t>果蔬</w:t>
            </w:r>
            <w:r>
              <w:rPr>
                <w:rFonts w:ascii="宋体" w:hAnsi="宋体" w:hint="eastAsia"/>
                <w:szCs w:val="21"/>
              </w:rPr>
              <w:t>品</w:t>
            </w:r>
            <w:r>
              <w:rPr>
                <w:rFonts w:ascii="宋体" w:hAnsi="宋体"/>
                <w:szCs w:val="21"/>
              </w:rPr>
              <w:t>临时</w:t>
            </w:r>
            <w:r>
              <w:rPr>
                <w:rFonts w:ascii="宋体" w:hAnsi="宋体" w:hint="eastAsia"/>
                <w:szCs w:val="21"/>
              </w:rPr>
              <w:t>放入保</w:t>
            </w:r>
            <w:r>
              <w:rPr>
                <w:rFonts w:ascii="宋体" w:hAnsi="宋体"/>
                <w:szCs w:val="21"/>
              </w:rPr>
              <w:t>鲜</w:t>
            </w:r>
            <w:r>
              <w:rPr>
                <w:rFonts w:ascii="宋体" w:hAnsi="宋体" w:hint="eastAsia"/>
                <w:szCs w:val="21"/>
              </w:rPr>
              <w:t>库</w:t>
            </w:r>
            <w:r w:rsidR="00C36F11">
              <w:rPr>
                <w:rFonts w:ascii="宋体" w:hAnsi="宋体" w:hint="eastAsia"/>
                <w:szCs w:val="21"/>
              </w:rPr>
              <w:t>，</w:t>
            </w:r>
            <w:r w:rsidR="00C36F11">
              <w:rPr>
                <w:rFonts w:ascii="宋体" w:hAnsi="宋体"/>
                <w:szCs w:val="21"/>
              </w:rPr>
              <w:t>现场显示</w:t>
            </w:r>
            <w:r w:rsidR="00C36F11">
              <w:rPr>
                <w:rFonts w:ascii="宋体" w:hAnsi="宋体" w:hint="eastAsia"/>
                <w:szCs w:val="21"/>
              </w:rPr>
              <w:t>0.5℃</w:t>
            </w:r>
            <w:r>
              <w:rPr>
                <w:rFonts w:ascii="宋体" w:hAnsi="宋体" w:hint="eastAsia"/>
                <w:szCs w:val="21"/>
              </w:rPr>
              <w:t>，冻</w:t>
            </w:r>
            <w:r>
              <w:rPr>
                <w:rFonts w:ascii="宋体" w:hAnsi="宋体"/>
                <w:szCs w:val="21"/>
              </w:rPr>
              <w:t>品由</w:t>
            </w:r>
            <w:r>
              <w:rPr>
                <w:rFonts w:ascii="宋体" w:hAnsi="宋体" w:hint="eastAsia"/>
                <w:szCs w:val="21"/>
              </w:rPr>
              <w:t>冷</w:t>
            </w:r>
            <w:r>
              <w:rPr>
                <w:rFonts w:ascii="宋体" w:hAnsi="宋体"/>
                <w:szCs w:val="21"/>
              </w:rPr>
              <w:t>冻</w:t>
            </w:r>
            <w:r>
              <w:rPr>
                <w:rFonts w:ascii="宋体" w:hAnsi="宋体" w:hint="eastAsia"/>
                <w:szCs w:val="21"/>
              </w:rPr>
              <w:t>库</w:t>
            </w:r>
            <w:r>
              <w:rPr>
                <w:rFonts w:ascii="宋体" w:hAnsi="宋体"/>
                <w:szCs w:val="21"/>
              </w:rPr>
              <w:t>保存，</w:t>
            </w:r>
            <w:r>
              <w:rPr>
                <w:rFonts w:ascii="宋体" w:hAnsi="宋体" w:hint="eastAsia"/>
                <w:szCs w:val="21"/>
              </w:rPr>
              <w:t>现场显</w:t>
            </w:r>
            <w:r>
              <w:rPr>
                <w:rFonts w:ascii="宋体" w:hAnsi="宋体"/>
                <w:szCs w:val="21"/>
              </w:rPr>
              <w:t>示</w:t>
            </w:r>
            <w:r w:rsidR="00C36F11">
              <w:rPr>
                <w:rFonts w:ascii="宋体" w:hAnsi="宋体"/>
                <w:szCs w:val="21"/>
              </w:rPr>
              <w:t>-24</w:t>
            </w:r>
            <w:r>
              <w:rPr>
                <w:rFonts w:ascii="宋体" w:hAnsi="宋体" w:hint="eastAsia"/>
                <w:szCs w:val="21"/>
              </w:rPr>
              <w:t>℃，有</w:t>
            </w:r>
            <w:r>
              <w:rPr>
                <w:rFonts w:ascii="宋体" w:hAnsi="宋体"/>
                <w:szCs w:val="21"/>
              </w:rPr>
              <w:t>温控记录；</w:t>
            </w:r>
            <w:r>
              <w:rPr>
                <w:rFonts w:ascii="宋体" w:hAnsi="宋体" w:hint="eastAsia"/>
                <w:szCs w:val="21"/>
              </w:rPr>
              <w:t>涉及的有毒有害物质主要是8</w:t>
            </w:r>
            <w:r>
              <w:rPr>
                <w:rFonts w:ascii="宋体" w:hAnsi="宋体"/>
                <w:szCs w:val="21"/>
              </w:rPr>
              <w:t>4</w:t>
            </w:r>
            <w:r>
              <w:rPr>
                <w:rFonts w:ascii="宋体" w:hAnsi="宋体" w:hint="eastAsia"/>
                <w:szCs w:val="21"/>
              </w:rPr>
              <w:t>消毒液和7</w:t>
            </w:r>
            <w:r>
              <w:rPr>
                <w:rFonts w:ascii="宋体" w:hAnsi="宋体"/>
                <w:szCs w:val="21"/>
              </w:rPr>
              <w:t>5</w:t>
            </w:r>
            <w:r>
              <w:rPr>
                <w:rFonts w:ascii="宋体" w:hAnsi="宋体" w:hint="eastAsia"/>
                <w:szCs w:val="21"/>
              </w:rPr>
              <w:t>%酒精，由配送部管理，设有卫生间，原材料卫生，管理制度，个人卫生健康，健康证要求。人员健康管理详见行政</w:t>
            </w:r>
            <w:r>
              <w:rPr>
                <w:rFonts w:ascii="宋体" w:hAnsi="宋体"/>
                <w:szCs w:val="21"/>
              </w:rPr>
              <w:t>部</w:t>
            </w:r>
            <w:r>
              <w:rPr>
                <w:rFonts w:ascii="宋体" w:hAnsi="宋体" w:hint="eastAsia"/>
                <w:szCs w:val="21"/>
              </w:rPr>
              <w:t>审核记录。</w:t>
            </w:r>
          </w:p>
        </w:tc>
        <w:tc>
          <w:tcPr>
            <w:tcW w:w="1247" w:type="dxa"/>
          </w:tcPr>
          <w:p w14:paraId="31B69D82" w14:textId="77777777" w:rsidR="00786A41" w:rsidRDefault="00786A41" w:rsidP="00786A41">
            <w:r>
              <w:sym w:font="Wingdings" w:char="00FE"/>
            </w:r>
            <w:r>
              <w:rPr>
                <w:rFonts w:hint="eastAsia"/>
              </w:rPr>
              <w:t>符合</w:t>
            </w:r>
          </w:p>
          <w:p w14:paraId="45C55D64" w14:textId="77777777" w:rsidR="00786A41" w:rsidRDefault="00786A41" w:rsidP="00786A41">
            <w:r>
              <w:sym w:font="Wingdings" w:char="00A8"/>
            </w:r>
            <w:r>
              <w:rPr>
                <w:rFonts w:hint="eastAsia"/>
              </w:rPr>
              <w:t>不符合</w:t>
            </w:r>
          </w:p>
          <w:p w14:paraId="4723F832" w14:textId="650FFF00" w:rsidR="00786A41" w:rsidRDefault="00786A41" w:rsidP="00786A41"/>
        </w:tc>
      </w:tr>
      <w:tr w:rsidR="00786A41" w14:paraId="634BA410" w14:textId="77777777" w:rsidTr="004746FE">
        <w:trPr>
          <w:trHeight w:val="689"/>
        </w:trPr>
        <w:tc>
          <w:tcPr>
            <w:tcW w:w="1413" w:type="dxa"/>
          </w:tcPr>
          <w:p w14:paraId="41D9511D" w14:textId="77777777" w:rsidR="00786A41" w:rsidRDefault="00786A41" w:rsidP="00786A41">
            <w:pPr>
              <w:rPr>
                <w:rFonts w:ascii="宋体" w:hAnsi="宋体"/>
                <w:szCs w:val="21"/>
              </w:rPr>
            </w:pPr>
            <w:r>
              <w:rPr>
                <w:rFonts w:ascii="宋体" w:hAnsi="宋体" w:hint="eastAsia"/>
                <w:szCs w:val="21"/>
              </w:rPr>
              <w:t>安全产品实现</w:t>
            </w:r>
          </w:p>
          <w:p w14:paraId="102B8EE9" w14:textId="77777777" w:rsidR="00786A41" w:rsidRDefault="00786A41" w:rsidP="00786A41">
            <w:pPr>
              <w:rPr>
                <w:rFonts w:ascii="宋体" w:hAnsi="宋体"/>
                <w:szCs w:val="21"/>
              </w:rPr>
            </w:pPr>
          </w:p>
          <w:p w14:paraId="5CA8CF17" w14:textId="77777777" w:rsidR="00786A41" w:rsidRDefault="00786A41" w:rsidP="00786A41">
            <w:pPr>
              <w:rPr>
                <w:rFonts w:ascii="宋体" w:hAnsi="宋体"/>
                <w:szCs w:val="21"/>
              </w:rPr>
            </w:pPr>
          </w:p>
          <w:p w14:paraId="30F28CD1" w14:textId="390533EE" w:rsidR="00786A41" w:rsidRDefault="00786A41" w:rsidP="00786A41">
            <w:pPr>
              <w:rPr>
                <w:rFonts w:ascii="宋体" w:hAnsi="宋体"/>
                <w:szCs w:val="21"/>
              </w:rPr>
            </w:pPr>
          </w:p>
          <w:p w14:paraId="17A6078E" w14:textId="577CA11C" w:rsidR="00786A41" w:rsidRDefault="00786A41" w:rsidP="00786A41">
            <w:pPr>
              <w:rPr>
                <w:rFonts w:ascii="宋体" w:hAnsi="宋体"/>
                <w:szCs w:val="21"/>
              </w:rPr>
            </w:pPr>
          </w:p>
          <w:p w14:paraId="633D96CC" w14:textId="4CCEF1F7" w:rsidR="00786A41" w:rsidRDefault="00786A41" w:rsidP="00786A41">
            <w:pPr>
              <w:rPr>
                <w:rFonts w:ascii="宋体" w:hAnsi="宋体"/>
                <w:szCs w:val="21"/>
              </w:rPr>
            </w:pPr>
          </w:p>
          <w:p w14:paraId="3A25731D" w14:textId="49BDE5F8" w:rsidR="00786A41" w:rsidRDefault="00786A41" w:rsidP="00786A41">
            <w:pPr>
              <w:rPr>
                <w:rFonts w:ascii="宋体" w:hAnsi="宋体"/>
                <w:szCs w:val="21"/>
              </w:rPr>
            </w:pPr>
          </w:p>
          <w:p w14:paraId="152C2B0C" w14:textId="5A7C1791" w:rsidR="00786A41" w:rsidRDefault="00786A41" w:rsidP="00786A41">
            <w:pPr>
              <w:rPr>
                <w:rFonts w:ascii="宋体" w:hAnsi="宋体"/>
                <w:szCs w:val="21"/>
              </w:rPr>
            </w:pPr>
          </w:p>
          <w:p w14:paraId="65A0F5F5" w14:textId="28791C68" w:rsidR="00786A41" w:rsidRDefault="00786A41" w:rsidP="00786A41">
            <w:pPr>
              <w:rPr>
                <w:rFonts w:ascii="宋体" w:hAnsi="宋体"/>
                <w:szCs w:val="21"/>
              </w:rPr>
            </w:pPr>
          </w:p>
          <w:p w14:paraId="49438F55" w14:textId="3FDE89A5" w:rsidR="00786A41" w:rsidRDefault="00786A41" w:rsidP="00786A41">
            <w:pPr>
              <w:rPr>
                <w:rFonts w:ascii="宋体" w:hAnsi="宋体"/>
                <w:szCs w:val="21"/>
              </w:rPr>
            </w:pPr>
          </w:p>
          <w:p w14:paraId="575349A5" w14:textId="313D1C74" w:rsidR="00786A41" w:rsidRDefault="00786A41" w:rsidP="00786A41">
            <w:pPr>
              <w:rPr>
                <w:rFonts w:ascii="宋体" w:hAnsi="宋体"/>
                <w:szCs w:val="21"/>
              </w:rPr>
            </w:pPr>
          </w:p>
          <w:p w14:paraId="10795BFF" w14:textId="1ACAEE8D" w:rsidR="00786A41" w:rsidRDefault="00786A41" w:rsidP="00786A41">
            <w:pPr>
              <w:rPr>
                <w:rFonts w:ascii="宋体" w:hAnsi="宋体"/>
                <w:szCs w:val="21"/>
              </w:rPr>
            </w:pPr>
          </w:p>
          <w:p w14:paraId="7ABECB3B" w14:textId="77777777" w:rsidR="00786A41" w:rsidRDefault="00786A41" w:rsidP="00786A41">
            <w:pPr>
              <w:rPr>
                <w:rFonts w:ascii="宋体" w:hAnsi="宋体"/>
                <w:szCs w:val="21"/>
              </w:rPr>
            </w:pPr>
          </w:p>
          <w:p w14:paraId="1BCC0B7C" w14:textId="5B482BA2" w:rsidR="00786A41" w:rsidRDefault="00786A41" w:rsidP="00786A41">
            <w:pPr>
              <w:rPr>
                <w:rFonts w:ascii="宋体" w:hAnsi="宋体"/>
                <w:szCs w:val="21"/>
              </w:rPr>
            </w:pPr>
            <w:r>
              <w:rPr>
                <w:rFonts w:ascii="宋体" w:hAnsi="宋体" w:hint="eastAsia"/>
                <w:szCs w:val="21"/>
              </w:rPr>
              <w:t>追溯性系统</w:t>
            </w:r>
          </w:p>
          <w:p w14:paraId="3D79A5B9" w14:textId="7BFA2DC0" w:rsidR="00786A41" w:rsidRDefault="00786A41" w:rsidP="00786A41">
            <w:pPr>
              <w:rPr>
                <w:rFonts w:ascii="宋体" w:hAnsi="宋体"/>
                <w:szCs w:val="21"/>
              </w:rPr>
            </w:pPr>
            <w:r>
              <w:rPr>
                <w:rFonts w:ascii="宋体" w:hAnsi="宋体" w:hint="eastAsia"/>
                <w:szCs w:val="21"/>
              </w:rPr>
              <w:t>P</w:t>
            </w:r>
            <w:r>
              <w:rPr>
                <w:rFonts w:ascii="宋体" w:hAnsi="宋体"/>
                <w:szCs w:val="21"/>
              </w:rPr>
              <w:t>RP</w:t>
            </w:r>
          </w:p>
          <w:p w14:paraId="487EFCC4" w14:textId="75F17A95" w:rsidR="00786A41" w:rsidRDefault="00786A41" w:rsidP="00786A41">
            <w:pPr>
              <w:rPr>
                <w:rFonts w:ascii="宋体" w:hAnsi="宋体"/>
                <w:szCs w:val="21"/>
              </w:rPr>
            </w:pPr>
            <w:r>
              <w:rPr>
                <w:rFonts w:ascii="宋体" w:hAnsi="宋体" w:hint="eastAsia"/>
                <w:szCs w:val="21"/>
              </w:rPr>
              <w:t>O</w:t>
            </w:r>
            <w:r>
              <w:rPr>
                <w:rFonts w:ascii="宋体" w:hAnsi="宋体"/>
                <w:szCs w:val="21"/>
              </w:rPr>
              <w:t>PRP</w:t>
            </w:r>
          </w:p>
          <w:p w14:paraId="4BF89EC3" w14:textId="1BEF89C4" w:rsidR="00786A41" w:rsidRDefault="00786A41" w:rsidP="00786A41">
            <w:pPr>
              <w:rPr>
                <w:rFonts w:ascii="宋体" w:hAnsi="宋体"/>
                <w:szCs w:val="21"/>
              </w:rPr>
            </w:pPr>
          </w:p>
          <w:p w14:paraId="4F84DF65" w14:textId="377B1290" w:rsidR="00786A41" w:rsidRDefault="00786A41" w:rsidP="00786A41">
            <w:pPr>
              <w:rPr>
                <w:rFonts w:ascii="宋体" w:hAnsi="宋体"/>
                <w:szCs w:val="21"/>
              </w:rPr>
            </w:pPr>
          </w:p>
          <w:p w14:paraId="0783F53C" w14:textId="6C63A6E2" w:rsidR="00786A41" w:rsidRDefault="00786A41" w:rsidP="00786A41">
            <w:pPr>
              <w:rPr>
                <w:rFonts w:ascii="宋体" w:hAnsi="宋体"/>
                <w:szCs w:val="21"/>
              </w:rPr>
            </w:pPr>
          </w:p>
          <w:p w14:paraId="46060CC2" w14:textId="7124549A" w:rsidR="00786A41" w:rsidRDefault="00786A41" w:rsidP="00786A41">
            <w:pPr>
              <w:rPr>
                <w:rFonts w:ascii="宋体" w:hAnsi="宋体"/>
                <w:szCs w:val="21"/>
              </w:rPr>
            </w:pPr>
          </w:p>
          <w:p w14:paraId="19CE87E4" w14:textId="233FF7B1" w:rsidR="00786A41" w:rsidRDefault="00786A41" w:rsidP="00786A41">
            <w:pPr>
              <w:rPr>
                <w:rFonts w:ascii="宋体" w:hAnsi="宋体"/>
                <w:szCs w:val="21"/>
              </w:rPr>
            </w:pPr>
          </w:p>
          <w:p w14:paraId="680E0E2D" w14:textId="7E42BC1F" w:rsidR="00786A41" w:rsidRDefault="00786A41" w:rsidP="00786A41">
            <w:pPr>
              <w:rPr>
                <w:rFonts w:ascii="宋体" w:hAnsi="宋体"/>
                <w:szCs w:val="21"/>
              </w:rPr>
            </w:pPr>
          </w:p>
          <w:p w14:paraId="6137E10E" w14:textId="37C1B03A" w:rsidR="00786A41" w:rsidRDefault="00786A41" w:rsidP="00786A41">
            <w:pPr>
              <w:rPr>
                <w:rFonts w:ascii="宋体" w:hAnsi="宋体"/>
                <w:szCs w:val="21"/>
              </w:rPr>
            </w:pPr>
          </w:p>
          <w:p w14:paraId="5F927881" w14:textId="274E76CE" w:rsidR="00786A41" w:rsidRDefault="00786A41" w:rsidP="00786A41">
            <w:pPr>
              <w:rPr>
                <w:rFonts w:ascii="宋体" w:hAnsi="宋体"/>
                <w:szCs w:val="21"/>
              </w:rPr>
            </w:pPr>
            <w:r>
              <w:rPr>
                <w:rFonts w:ascii="宋体" w:hAnsi="宋体" w:hint="eastAsia"/>
                <w:szCs w:val="21"/>
              </w:rPr>
              <w:t>H</w:t>
            </w:r>
            <w:r>
              <w:rPr>
                <w:rFonts w:ascii="宋体" w:hAnsi="宋体"/>
                <w:szCs w:val="21"/>
              </w:rPr>
              <w:t>ACCP</w:t>
            </w:r>
            <w:r>
              <w:rPr>
                <w:rFonts w:ascii="宋体" w:hAnsi="宋体" w:hint="eastAsia"/>
                <w:szCs w:val="21"/>
              </w:rPr>
              <w:t>计划</w:t>
            </w:r>
          </w:p>
        </w:tc>
        <w:tc>
          <w:tcPr>
            <w:tcW w:w="1843" w:type="dxa"/>
          </w:tcPr>
          <w:p w14:paraId="48CC96A5" w14:textId="4D183AD7" w:rsidR="00786A41" w:rsidRDefault="00786A41" w:rsidP="00786A41">
            <w:pPr>
              <w:rPr>
                <w:rFonts w:ascii="宋体" w:hAnsi="宋体"/>
                <w:szCs w:val="21"/>
              </w:rPr>
            </w:pPr>
            <w:r>
              <w:rPr>
                <w:rFonts w:ascii="宋体" w:hAnsi="宋体"/>
                <w:szCs w:val="21"/>
              </w:rPr>
              <w:t>F8.1</w:t>
            </w:r>
          </w:p>
          <w:p w14:paraId="550C83B8" w14:textId="04877E10" w:rsidR="00786A41" w:rsidRDefault="00786A41" w:rsidP="00786A41">
            <w:pPr>
              <w:rPr>
                <w:rFonts w:ascii="宋体" w:hAnsi="宋体"/>
                <w:szCs w:val="21"/>
              </w:rPr>
            </w:pPr>
          </w:p>
          <w:p w14:paraId="5CFBE761" w14:textId="46E85D96" w:rsidR="00786A41" w:rsidRDefault="00786A41" w:rsidP="00786A41">
            <w:pPr>
              <w:rPr>
                <w:rFonts w:ascii="宋体" w:hAnsi="宋体"/>
                <w:szCs w:val="21"/>
              </w:rPr>
            </w:pPr>
          </w:p>
          <w:p w14:paraId="5B5B2C2A" w14:textId="6146DB86" w:rsidR="00786A41" w:rsidRDefault="00786A41" w:rsidP="00786A41">
            <w:pPr>
              <w:rPr>
                <w:rFonts w:ascii="宋体" w:hAnsi="宋体"/>
                <w:szCs w:val="21"/>
              </w:rPr>
            </w:pPr>
          </w:p>
          <w:p w14:paraId="76609977" w14:textId="72EC58BF" w:rsidR="00786A41" w:rsidRDefault="00786A41" w:rsidP="00786A41">
            <w:pPr>
              <w:rPr>
                <w:rFonts w:ascii="宋体" w:hAnsi="宋体"/>
                <w:szCs w:val="21"/>
              </w:rPr>
            </w:pPr>
          </w:p>
          <w:p w14:paraId="70159497" w14:textId="06F252C7" w:rsidR="00786A41" w:rsidRDefault="00786A41" w:rsidP="00786A41">
            <w:pPr>
              <w:rPr>
                <w:rFonts w:ascii="宋体" w:hAnsi="宋体"/>
                <w:szCs w:val="21"/>
              </w:rPr>
            </w:pPr>
          </w:p>
          <w:p w14:paraId="195E61C1" w14:textId="54D8EB33" w:rsidR="00786A41" w:rsidRDefault="00786A41" w:rsidP="00786A41">
            <w:pPr>
              <w:rPr>
                <w:rFonts w:ascii="宋体" w:hAnsi="宋体"/>
                <w:szCs w:val="21"/>
              </w:rPr>
            </w:pPr>
          </w:p>
          <w:p w14:paraId="20C3E550" w14:textId="1A8EF759" w:rsidR="00786A41" w:rsidRDefault="00786A41" w:rsidP="00786A41">
            <w:pPr>
              <w:rPr>
                <w:rFonts w:ascii="宋体" w:hAnsi="宋体"/>
                <w:szCs w:val="21"/>
              </w:rPr>
            </w:pPr>
          </w:p>
          <w:p w14:paraId="79B3C3AE" w14:textId="0066ECD1" w:rsidR="00786A41" w:rsidRDefault="00786A41" w:rsidP="00786A41">
            <w:pPr>
              <w:rPr>
                <w:rFonts w:ascii="宋体" w:hAnsi="宋体"/>
                <w:szCs w:val="21"/>
              </w:rPr>
            </w:pPr>
          </w:p>
          <w:p w14:paraId="0797B21F" w14:textId="6198F879" w:rsidR="00786A41" w:rsidRDefault="00786A41" w:rsidP="00786A41">
            <w:pPr>
              <w:rPr>
                <w:rFonts w:ascii="宋体" w:hAnsi="宋体"/>
                <w:szCs w:val="21"/>
              </w:rPr>
            </w:pPr>
          </w:p>
          <w:p w14:paraId="44811E6D" w14:textId="77777777" w:rsidR="00786A41" w:rsidRDefault="00786A41" w:rsidP="00786A41">
            <w:pPr>
              <w:rPr>
                <w:rFonts w:ascii="宋体" w:hAnsi="宋体"/>
                <w:szCs w:val="21"/>
              </w:rPr>
            </w:pPr>
          </w:p>
          <w:p w14:paraId="52559A17" w14:textId="77777777" w:rsidR="00786A41" w:rsidRDefault="00786A41" w:rsidP="00786A41">
            <w:pPr>
              <w:rPr>
                <w:rFonts w:ascii="宋体" w:hAnsi="宋体"/>
                <w:szCs w:val="21"/>
              </w:rPr>
            </w:pPr>
          </w:p>
          <w:p w14:paraId="2AE73BF7" w14:textId="03F43E69" w:rsidR="00786A41" w:rsidRDefault="00786A41" w:rsidP="00786A41">
            <w:pPr>
              <w:rPr>
                <w:rFonts w:ascii="宋体" w:hAnsi="宋体"/>
                <w:szCs w:val="21"/>
              </w:rPr>
            </w:pPr>
          </w:p>
          <w:p w14:paraId="413B1C07" w14:textId="48D4C799" w:rsidR="00786A41" w:rsidRDefault="00786A41" w:rsidP="00786A41">
            <w:pPr>
              <w:rPr>
                <w:rFonts w:ascii="宋体" w:hAnsi="宋体"/>
                <w:szCs w:val="21"/>
              </w:rPr>
            </w:pPr>
            <w:r>
              <w:rPr>
                <w:rFonts w:ascii="宋体" w:hAnsi="宋体"/>
                <w:szCs w:val="21"/>
              </w:rPr>
              <w:t>F 8.3</w:t>
            </w:r>
          </w:p>
          <w:p w14:paraId="7EF52F24" w14:textId="5D7D8B5F" w:rsidR="00786A41" w:rsidRDefault="00786A41" w:rsidP="00786A41">
            <w:pPr>
              <w:rPr>
                <w:rFonts w:ascii="宋体" w:hAnsi="宋体"/>
                <w:szCs w:val="21"/>
              </w:rPr>
            </w:pPr>
            <w:r>
              <w:rPr>
                <w:rFonts w:ascii="宋体" w:hAnsi="宋体"/>
                <w:szCs w:val="21"/>
              </w:rPr>
              <w:t>F8.2</w:t>
            </w:r>
          </w:p>
          <w:p w14:paraId="1D69A039" w14:textId="004BFB1A" w:rsidR="00786A41" w:rsidRDefault="00786A41" w:rsidP="00786A41">
            <w:pPr>
              <w:rPr>
                <w:rFonts w:ascii="宋体" w:hAnsi="宋体"/>
                <w:szCs w:val="21"/>
              </w:rPr>
            </w:pPr>
            <w:r>
              <w:rPr>
                <w:rFonts w:ascii="宋体" w:hAnsi="宋体"/>
                <w:szCs w:val="21"/>
              </w:rPr>
              <w:t>F8.5</w:t>
            </w:r>
            <w:r>
              <w:rPr>
                <w:rFonts w:ascii="宋体" w:hAnsi="宋体" w:hint="eastAsia"/>
                <w:szCs w:val="21"/>
              </w:rPr>
              <w:t>.</w:t>
            </w:r>
            <w:r>
              <w:rPr>
                <w:rFonts w:ascii="宋体" w:hAnsi="宋体"/>
                <w:szCs w:val="21"/>
              </w:rPr>
              <w:t>4</w:t>
            </w:r>
          </w:p>
          <w:p w14:paraId="00358246" w14:textId="5D00A5C6" w:rsidR="00786A41" w:rsidRDefault="00786A41" w:rsidP="00786A41">
            <w:pPr>
              <w:rPr>
                <w:rFonts w:ascii="宋体" w:hAnsi="宋体"/>
                <w:szCs w:val="21"/>
              </w:rPr>
            </w:pPr>
            <w:r>
              <w:rPr>
                <w:rFonts w:asciiTheme="minorEastAsia" w:eastAsiaTheme="minorEastAsia" w:hAnsiTheme="minorEastAsia" w:hint="eastAsia"/>
                <w:color w:val="000000"/>
                <w:szCs w:val="21"/>
              </w:rPr>
              <w:t>H (V1.0)</w:t>
            </w:r>
            <w:r>
              <w:rPr>
                <w:rFonts w:ascii="宋体" w:hAnsi="宋体" w:hint="eastAsia"/>
                <w:szCs w:val="21"/>
              </w:rPr>
              <w:t>4.3.4</w:t>
            </w:r>
          </w:p>
          <w:p w14:paraId="29C14143" w14:textId="77777777" w:rsidR="00786A41" w:rsidRDefault="00786A41" w:rsidP="00786A41">
            <w:pPr>
              <w:rPr>
                <w:rFonts w:ascii="宋体" w:hAnsi="宋体"/>
                <w:szCs w:val="21"/>
              </w:rPr>
            </w:pPr>
          </w:p>
          <w:p w14:paraId="1125DB03" w14:textId="422E2EA3" w:rsidR="00786A41" w:rsidRDefault="00786A41" w:rsidP="00786A41">
            <w:pPr>
              <w:rPr>
                <w:rFonts w:ascii="宋体" w:hAnsi="宋体"/>
                <w:szCs w:val="21"/>
              </w:rPr>
            </w:pPr>
          </w:p>
        </w:tc>
        <w:tc>
          <w:tcPr>
            <w:tcW w:w="10206" w:type="dxa"/>
          </w:tcPr>
          <w:p w14:paraId="396E3DEE" w14:textId="77777777" w:rsidR="00275281" w:rsidRDefault="00275281" w:rsidP="00275281">
            <w:pPr>
              <w:ind w:firstLineChars="100" w:firstLine="210"/>
              <w:rPr>
                <w:rFonts w:ascii="宋体" w:hAnsi="宋体"/>
                <w:szCs w:val="21"/>
              </w:rPr>
            </w:pPr>
            <w:r>
              <w:rPr>
                <w:rFonts w:ascii="宋体" w:hAnsi="宋体" w:hint="eastAsia"/>
                <w:szCs w:val="21"/>
              </w:rPr>
              <w:t>配</w:t>
            </w:r>
            <w:r>
              <w:rPr>
                <w:rFonts w:ascii="宋体" w:hAnsi="宋体"/>
                <w:szCs w:val="21"/>
              </w:rPr>
              <w:t>送部</w:t>
            </w:r>
            <w:r>
              <w:rPr>
                <w:rFonts w:ascii="宋体" w:hAnsi="宋体" w:hint="eastAsia"/>
                <w:szCs w:val="21"/>
              </w:rPr>
              <w:t>提供了</w:t>
            </w:r>
            <w:r w:rsidRPr="00465FB6">
              <w:rPr>
                <w:rFonts w:ascii="宋体" w:hAnsi="宋体" w:hint="eastAsia"/>
                <w:szCs w:val="21"/>
              </w:rPr>
              <w:t>《产品标识、追溯和召回程序》</w:t>
            </w:r>
            <w:r>
              <w:rPr>
                <w:rFonts w:ascii="宋体" w:hAnsi="宋体" w:hint="eastAsia"/>
                <w:szCs w:val="21"/>
              </w:rPr>
              <w:t>、《操作性前提方案》，实施时间为</w:t>
            </w:r>
            <w:r>
              <w:rPr>
                <w:rFonts w:ascii="宋体" w:hAnsi="宋体"/>
                <w:szCs w:val="21"/>
              </w:rPr>
              <w:t>2019.7.18</w:t>
            </w:r>
            <w:r>
              <w:rPr>
                <w:rFonts w:ascii="宋体" w:hAnsi="宋体" w:hint="eastAsia"/>
                <w:szCs w:val="21"/>
              </w:rPr>
              <w:t>日。包括水，接触面，人员健康，车辆，运输过程管理等环节。</w:t>
            </w:r>
          </w:p>
          <w:p w14:paraId="554AAF06" w14:textId="303B85D4" w:rsidR="00275281" w:rsidRDefault="00275281" w:rsidP="00275281">
            <w:pPr>
              <w:ind w:firstLineChars="100" w:firstLine="210"/>
              <w:rPr>
                <w:rFonts w:ascii="宋体" w:hAnsi="宋体"/>
                <w:szCs w:val="21"/>
              </w:rPr>
            </w:pPr>
            <w:r>
              <w:rPr>
                <w:rFonts w:ascii="宋体" w:hAnsi="宋体" w:hint="eastAsia"/>
                <w:szCs w:val="21"/>
              </w:rPr>
              <w:t>经询问负</w:t>
            </w:r>
            <w:r>
              <w:rPr>
                <w:rFonts w:ascii="宋体" w:hAnsi="宋体"/>
                <w:szCs w:val="21"/>
              </w:rPr>
              <w:t>责人</w:t>
            </w:r>
            <w:r>
              <w:rPr>
                <w:rFonts w:hint="eastAsia"/>
                <w:szCs w:val="21"/>
              </w:rPr>
              <w:t>王</w:t>
            </w:r>
            <w:r>
              <w:rPr>
                <w:szCs w:val="21"/>
              </w:rPr>
              <w:t>泽</w:t>
            </w:r>
            <w:r>
              <w:rPr>
                <w:rFonts w:hint="eastAsia"/>
                <w:szCs w:val="21"/>
              </w:rPr>
              <w:t>玮</w:t>
            </w:r>
            <w:r>
              <w:rPr>
                <w:rFonts w:ascii="宋体" w:hAnsi="宋体" w:hint="eastAsia"/>
                <w:szCs w:val="21"/>
              </w:rPr>
              <w:t>，</w:t>
            </w:r>
            <w:r w:rsidR="00BE7ACF">
              <w:rPr>
                <w:rFonts w:ascii="宋体" w:hAnsi="宋体" w:hint="eastAsia"/>
                <w:szCs w:val="21"/>
              </w:rPr>
              <w:t>反馈</w:t>
            </w:r>
            <w:r>
              <w:rPr>
                <w:rFonts w:ascii="宋体" w:hAnsi="宋体" w:hint="eastAsia"/>
                <w:szCs w:val="21"/>
              </w:rPr>
              <w:t>送</w:t>
            </w:r>
            <w:r>
              <w:rPr>
                <w:rFonts w:ascii="宋体" w:hAnsi="宋体"/>
                <w:szCs w:val="21"/>
              </w:rPr>
              <w:t>货</w:t>
            </w:r>
            <w:r>
              <w:rPr>
                <w:rFonts w:ascii="宋体" w:hAnsi="宋体" w:hint="eastAsia"/>
                <w:szCs w:val="21"/>
              </w:rPr>
              <w:t>时</w:t>
            </w:r>
            <w:r>
              <w:rPr>
                <w:rFonts w:ascii="宋体" w:hAnsi="宋体"/>
                <w:szCs w:val="21"/>
              </w:rPr>
              <w:t>间</w:t>
            </w:r>
            <w:r>
              <w:rPr>
                <w:rFonts w:ascii="宋体" w:hAnsi="宋体" w:hint="eastAsia"/>
                <w:szCs w:val="21"/>
              </w:rPr>
              <w:t>通</w:t>
            </w:r>
            <w:r>
              <w:rPr>
                <w:rFonts w:ascii="宋体" w:hAnsi="宋体"/>
                <w:szCs w:val="21"/>
              </w:rPr>
              <w:t>常为</w:t>
            </w:r>
            <w:r w:rsidR="00BC5A88">
              <w:rPr>
                <w:rFonts w:ascii="宋体" w:hAnsi="宋体"/>
                <w:szCs w:val="21"/>
              </w:rPr>
              <w:t>1</w:t>
            </w:r>
            <w:r>
              <w:rPr>
                <w:rFonts w:ascii="宋体" w:hAnsi="宋体" w:hint="eastAsia"/>
                <w:szCs w:val="21"/>
              </w:rPr>
              <w:t>小钟以</w:t>
            </w:r>
            <w:r>
              <w:rPr>
                <w:rFonts w:ascii="宋体" w:hAnsi="宋体"/>
                <w:szCs w:val="21"/>
              </w:rPr>
              <w:t>内的近距离</w:t>
            </w:r>
            <w:r>
              <w:rPr>
                <w:rFonts w:ascii="宋体" w:hAnsi="宋体" w:hint="eastAsia"/>
                <w:szCs w:val="21"/>
              </w:rPr>
              <w:t>配</w:t>
            </w:r>
            <w:r>
              <w:rPr>
                <w:rFonts w:ascii="宋体" w:hAnsi="宋体"/>
                <w:szCs w:val="21"/>
              </w:rPr>
              <w:t>送，</w:t>
            </w:r>
            <w:r w:rsidRPr="009251A3">
              <w:rPr>
                <w:rFonts w:ascii="宋体" w:hAnsi="宋体" w:hint="eastAsia"/>
                <w:szCs w:val="21"/>
              </w:rPr>
              <w:t>采购</w:t>
            </w:r>
            <w:r>
              <w:rPr>
                <w:rFonts w:ascii="宋体" w:hAnsi="宋体" w:hint="eastAsia"/>
                <w:szCs w:val="21"/>
              </w:rPr>
              <w:t>验收合格</w:t>
            </w:r>
            <w:r w:rsidRPr="009251A3">
              <w:rPr>
                <w:rFonts w:ascii="宋体" w:hAnsi="宋体" w:hint="eastAsia"/>
                <w:szCs w:val="21"/>
              </w:rPr>
              <w:t>后在公司按照各客户的需求情况进行分拣</w:t>
            </w:r>
            <w:r>
              <w:rPr>
                <w:rFonts w:ascii="宋体" w:hAnsi="宋体" w:hint="eastAsia"/>
                <w:szCs w:val="21"/>
              </w:rPr>
              <w:t>（一般以预包装食品独立包装为单位进行）</w:t>
            </w:r>
            <w:r w:rsidRPr="009251A3">
              <w:rPr>
                <w:rFonts w:ascii="宋体" w:hAnsi="宋体" w:hint="eastAsia"/>
                <w:szCs w:val="21"/>
              </w:rPr>
              <w:t>，原则上不在公司存放，如果需存放则对采购合格的产品分门别类进行储存，认证范围涉及的预包装产品以常温保存为主，对部分产品为确保质量</w:t>
            </w:r>
            <w:r>
              <w:rPr>
                <w:rFonts w:ascii="宋体" w:hAnsi="宋体" w:hint="eastAsia"/>
                <w:szCs w:val="21"/>
              </w:rPr>
              <w:t>安全的</w:t>
            </w:r>
            <w:r w:rsidRPr="009251A3">
              <w:rPr>
                <w:rFonts w:ascii="宋体" w:hAnsi="宋体" w:hint="eastAsia"/>
                <w:szCs w:val="21"/>
              </w:rPr>
              <w:t>，</w:t>
            </w:r>
            <w:r>
              <w:rPr>
                <w:rFonts w:ascii="宋体" w:hAnsi="宋体" w:hint="eastAsia"/>
                <w:szCs w:val="21"/>
              </w:rPr>
              <w:t>主动采用冷</w:t>
            </w:r>
            <w:r>
              <w:rPr>
                <w:rFonts w:ascii="宋体" w:hAnsi="宋体"/>
                <w:szCs w:val="21"/>
              </w:rPr>
              <w:t>藏</w:t>
            </w:r>
            <w:r w:rsidRPr="009251A3">
              <w:rPr>
                <w:rFonts w:ascii="宋体" w:hAnsi="宋体" w:hint="eastAsia"/>
                <w:szCs w:val="21"/>
              </w:rPr>
              <w:t>库</w:t>
            </w:r>
            <w:r>
              <w:rPr>
                <w:rFonts w:ascii="宋体" w:hAnsi="宋体" w:hint="eastAsia"/>
                <w:szCs w:val="21"/>
              </w:rPr>
              <w:t>短</w:t>
            </w:r>
            <w:r>
              <w:rPr>
                <w:rFonts w:ascii="宋体" w:hAnsi="宋体"/>
                <w:szCs w:val="21"/>
              </w:rPr>
              <w:t>暂</w:t>
            </w:r>
            <w:r w:rsidRPr="009251A3">
              <w:rPr>
                <w:rFonts w:ascii="宋体" w:hAnsi="宋体" w:hint="eastAsia"/>
                <w:szCs w:val="21"/>
              </w:rPr>
              <w:t>保存</w:t>
            </w:r>
            <w:r w:rsidR="009C5B88">
              <w:rPr>
                <w:rFonts w:ascii="宋体" w:hAnsi="宋体" w:hint="eastAsia"/>
                <w:szCs w:val="21"/>
              </w:rPr>
              <w:t>。</w:t>
            </w:r>
            <w:r w:rsidR="009C5B88">
              <w:rPr>
                <w:rFonts w:ascii="宋体" w:hAnsi="宋体"/>
                <w:szCs w:val="21"/>
              </w:rPr>
              <w:t xml:space="preserve"> </w:t>
            </w:r>
          </w:p>
          <w:p w14:paraId="19FD1144" w14:textId="42BD63EC" w:rsidR="00786A41" w:rsidRPr="007F6B02" w:rsidRDefault="00786A41" w:rsidP="00786A41">
            <w:pPr>
              <w:ind w:firstLineChars="100" w:firstLine="210"/>
              <w:rPr>
                <w:rFonts w:ascii="宋体" w:hAnsi="宋体"/>
                <w:szCs w:val="21"/>
              </w:rPr>
            </w:pPr>
            <w:r w:rsidRPr="007F6B02">
              <w:rPr>
                <w:rFonts w:ascii="宋体" w:hAnsi="宋体" w:hint="eastAsia"/>
                <w:szCs w:val="21"/>
              </w:rPr>
              <w:t>H</w:t>
            </w:r>
            <w:r w:rsidRPr="007F6B02">
              <w:rPr>
                <w:rFonts w:ascii="宋体" w:hAnsi="宋体"/>
                <w:szCs w:val="21"/>
              </w:rPr>
              <w:t>ACCP</w:t>
            </w:r>
            <w:r w:rsidRPr="007F6B02">
              <w:rPr>
                <w:rFonts w:ascii="宋体" w:hAnsi="宋体" w:hint="eastAsia"/>
                <w:szCs w:val="21"/>
              </w:rPr>
              <w:t>组成:针对</w:t>
            </w:r>
            <w:r>
              <w:rPr>
                <w:rFonts w:ascii="宋体" w:hAnsi="宋体"/>
                <w:szCs w:val="21"/>
              </w:rPr>
              <w:t>3</w:t>
            </w:r>
            <w:r w:rsidRPr="007F6B02">
              <w:rPr>
                <w:rFonts w:ascii="宋体" w:hAnsi="宋体" w:hint="eastAsia"/>
                <w:szCs w:val="21"/>
              </w:rPr>
              <w:t>类危害</w:t>
            </w:r>
            <w:r>
              <w:rPr>
                <w:rFonts w:ascii="宋体" w:hAnsi="宋体" w:hint="eastAsia"/>
                <w:szCs w:val="21"/>
              </w:rPr>
              <w:t>：原料</w:t>
            </w:r>
            <w:r>
              <w:rPr>
                <w:rFonts w:ascii="宋体" w:hAnsi="宋体"/>
                <w:szCs w:val="21"/>
              </w:rPr>
              <w:t>验收</w:t>
            </w:r>
            <w:r w:rsidRPr="007F6B02">
              <w:rPr>
                <w:rFonts w:ascii="宋体" w:hAnsi="宋体" w:hint="eastAsia"/>
                <w:szCs w:val="21"/>
              </w:rPr>
              <w:t>制定了</w:t>
            </w:r>
            <w:r>
              <w:rPr>
                <w:rFonts w:ascii="宋体" w:hAnsi="宋体"/>
                <w:szCs w:val="21"/>
              </w:rPr>
              <w:t>1</w:t>
            </w:r>
            <w:r w:rsidRPr="007F6B02">
              <w:rPr>
                <w:rFonts w:ascii="宋体" w:hAnsi="宋体" w:hint="eastAsia"/>
                <w:szCs w:val="21"/>
              </w:rPr>
              <w:t>个</w:t>
            </w:r>
            <w:r>
              <w:rPr>
                <w:rFonts w:ascii="宋体" w:hAnsi="宋体" w:hint="eastAsia"/>
                <w:szCs w:val="21"/>
              </w:rPr>
              <w:t>ORRP</w:t>
            </w:r>
            <w:r w:rsidRPr="007F6B02">
              <w:rPr>
                <w:rFonts w:ascii="宋体" w:hAnsi="宋体" w:hint="eastAsia"/>
                <w:szCs w:val="21"/>
              </w:rPr>
              <w:t>计划</w:t>
            </w:r>
            <w:r w:rsidR="00601974">
              <w:rPr>
                <w:rFonts w:ascii="宋体" w:hAnsi="宋体" w:hint="eastAsia"/>
                <w:szCs w:val="21"/>
              </w:rPr>
              <w:t>：原</w:t>
            </w:r>
            <w:r w:rsidR="00601974">
              <w:rPr>
                <w:rFonts w:ascii="宋体" w:hAnsi="宋体"/>
                <w:szCs w:val="21"/>
              </w:rPr>
              <w:t>料验收</w:t>
            </w:r>
            <w:r>
              <w:rPr>
                <w:rFonts w:ascii="宋体" w:hAnsi="宋体" w:hint="eastAsia"/>
                <w:szCs w:val="21"/>
              </w:rPr>
              <w:t>及2个CCP点</w:t>
            </w:r>
            <w:r>
              <w:rPr>
                <w:rFonts w:ascii="宋体" w:hAnsi="宋体"/>
                <w:szCs w:val="21"/>
              </w:rPr>
              <w:t>：</w:t>
            </w:r>
            <w:r>
              <w:rPr>
                <w:rFonts w:ascii="宋体" w:hAnsi="宋体" w:hint="eastAsia"/>
                <w:szCs w:val="21"/>
              </w:rPr>
              <w:t>冷藏</w:t>
            </w:r>
            <w:r>
              <w:rPr>
                <w:rFonts w:ascii="宋体" w:hAnsi="宋体"/>
                <w:szCs w:val="21"/>
              </w:rPr>
              <w:t>保</w:t>
            </w:r>
            <w:r>
              <w:rPr>
                <w:rFonts w:ascii="宋体" w:hAnsi="宋体" w:hint="eastAsia"/>
                <w:szCs w:val="21"/>
              </w:rPr>
              <w:t>鲜</w:t>
            </w:r>
            <w:r>
              <w:rPr>
                <w:rFonts w:ascii="宋体" w:hAnsi="宋体"/>
                <w:szCs w:val="21"/>
              </w:rPr>
              <w:t>、</w:t>
            </w:r>
            <w:r>
              <w:rPr>
                <w:rFonts w:ascii="宋体" w:hAnsi="宋体" w:hint="eastAsia"/>
                <w:szCs w:val="21"/>
              </w:rPr>
              <w:t>冷冻</w:t>
            </w:r>
            <w:r w:rsidR="00C44917">
              <w:rPr>
                <w:rFonts w:ascii="宋体" w:hAnsi="宋体" w:hint="eastAsia"/>
                <w:szCs w:val="21"/>
              </w:rPr>
              <w:t>，</w:t>
            </w:r>
            <w:r w:rsidRPr="007F6B02">
              <w:rPr>
                <w:rFonts w:ascii="宋体" w:hAnsi="宋体" w:hint="eastAsia"/>
                <w:szCs w:val="21"/>
              </w:rPr>
              <w:t>同时明确了监控的对象、方法、频次、人员、纠偏措</w:t>
            </w:r>
            <w:r w:rsidRPr="007F6B02">
              <w:rPr>
                <w:rFonts w:ascii="宋体" w:hAnsi="宋体"/>
                <w:szCs w:val="21"/>
              </w:rPr>
              <w:t>施</w:t>
            </w:r>
            <w:r w:rsidRPr="007F6B02">
              <w:rPr>
                <w:rFonts w:ascii="宋体" w:hAnsi="宋体" w:hint="eastAsia"/>
                <w:szCs w:val="21"/>
              </w:rPr>
              <w:t>、验证、记录等内容，基本符合要求</w:t>
            </w:r>
            <w:r w:rsidR="00C44917">
              <w:rPr>
                <w:rFonts w:ascii="宋体" w:hAnsi="宋体" w:hint="eastAsia"/>
                <w:szCs w:val="21"/>
              </w:rPr>
              <w:t>。</w:t>
            </w:r>
          </w:p>
          <w:p w14:paraId="05775307" w14:textId="77777777" w:rsidR="00786A41" w:rsidRPr="00242688" w:rsidRDefault="00786A41" w:rsidP="00786A41">
            <w:pPr>
              <w:rPr>
                <w:rFonts w:ascii="宋体" w:hAnsi="宋体"/>
                <w:szCs w:val="21"/>
              </w:rPr>
            </w:pPr>
          </w:p>
          <w:tbl>
            <w:tblPr>
              <w:tblW w:w="877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21"/>
              <w:gridCol w:w="1134"/>
              <w:gridCol w:w="1276"/>
              <w:gridCol w:w="1244"/>
              <w:gridCol w:w="1448"/>
              <w:gridCol w:w="1035"/>
              <w:gridCol w:w="1420"/>
            </w:tblGrid>
            <w:tr w:rsidR="00C5454F" w:rsidRPr="00E16275" w14:paraId="1CAC4EA4" w14:textId="77777777" w:rsidTr="00BA50A7">
              <w:trPr>
                <w:trHeight w:val="444"/>
                <w:tblHeader/>
              </w:trPr>
              <w:tc>
                <w:tcPr>
                  <w:tcW w:w="1221" w:type="dxa"/>
                </w:tcPr>
                <w:p w14:paraId="7ECF826B" w14:textId="77777777" w:rsidR="00C5454F" w:rsidRPr="00E16275" w:rsidRDefault="00C5454F" w:rsidP="00C5454F">
                  <w:pPr>
                    <w:pStyle w:val="Header9ptTableCentered"/>
                    <w:jc w:val="both"/>
                    <w:rPr>
                      <w:rFonts w:asciiTheme="minorEastAsia" w:eastAsiaTheme="minorEastAsia" w:hAnsiTheme="minorEastAsia"/>
                      <w:sz w:val="21"/>
                      <w:szCs w:val="21"/>
                      <w:lang w:eastAsia="zh-CN"/>
                    </w:rPr>
                  </w:pPr>
                  <w:r w:rsidRPr="00E16275">
                    <w:rPr>
                      <w:rFonts w:asciiTheme="minorEastAsia" w:eastAsiaTheme="minorEastAsia" w:hAnsiTheme="minorEastAsia" w:hint="eastAsia"/>
                      <w:sz w:val="21"/>
                      <w:szCs w:val="21"/>
                      <w:lang w:eastAsia="zh-CN"/>
                    </w:rPr>
                    <w:t>序号</w:t>
                  </w:r>
                </w:p>
              </w:tc>
              <w:tc>
                <w:tcPr>
                  <w:tcW w:w="6137" w:type="dxa"/>
                  <w:gridSpan w:val="5"/>
                </w:tcPr>
                <w:p w14:paraId="79CB3A3B" w14:textId="77777777" w:rsidR="00C5454F" w:rsidRPr="00E16275" w:rsidRDefault="00C5454F" w:rsidP="00C5454F">
                  <w:pPr>
                    <w:pStyle w:val="Header9ptTableCentered"/>
                    <w:rPr>
                      <w:rFonts w:asciiTheme="minorEastAsia" w:eastAsiaTheme="minorEastAsia" w:hAnsiTheme="minorEastAsia"/>
                      <w:sz w:val="21"/>
                      <w:szCs w:val="21"/>
                      <w:lang w:val="en-US" w:eastAsia="zh-CN"/>
                    </w:rPr>
                  </w:pPr>
                  <w:r w:rsidRPr="00E16275">
                    <w:rPr>
                      <w:rFonts w:asciiTheme="minorEastAsia" w:eastAsiaTheme="minorEastAsia" w:hAnsiTheme="minorEastAsia" w:hint="eastAsia"/>
                      <w:sz w:val="21"/>
                      <w:szCs w:val="21"/>
                      <w:lang w:eastAsia="zh-CN"/>
                    </w:rPr>
                    <w:t>监控措施</w:t>
                  </w:r>
                </w:p>
              </w:tc>
              <w:tc>
                <w:tcPr>
                  <w:tcW w:w="1420" w:type="dxa"/>
                </w:tcPr>
                <w:p w14:paraId="0485D0EA" w14:textId="77777777" w:rsidR="00C5454F" w:rsidRPr="00E16275" w:rsidRDefault="00C5454F" w:rsidP="00C5454F">
                  <w:pPr>
                    <w:pStyle w:val="Header9ptTableCentered"/>
                    <w:jc w:val="both"/>
                    <w:rPr>
                      <w:rFonts w:asciiTheme="minorEastAsia" w:eastAsiaTheme="minorEastAsia" w:hAnsiTheme="minorEastAsia"/>
                      <w:sz w:val="21"/>
                      <w:szCs w:val="21"/>
                      <w:lang w:val="en-US" w:eastAsia="zh-CN"/>
                    </w:rPr>
                  </w:pPr>
                  <w:r w:rsidRPr="00E16275">
                    <w:rPr>
                      <w:rFonts w:asciiTheme="minorEastAsia" w:eastAsiaTheme="minorEastAsia" w:hAnsiTheme="minorEastAsia" w:hint="eastAsia"/>
                      <w:sz w:val="21"/>
                      <w:szCs w:val="21"/>
                      <w:lang w:val="en-US" w:eastAsia="zh-CN"/>
                    </w:rPr>
                    <w:t>相关记录名称</w:t>
                  </w:r>
                </w:p>
              </w:tc>
            </w:tr>
            <w:tr w:rsidR="00C5454F" w:rsidRPr="00E16275" w14:paraId="45364553" w14:textId="77777777" w:rsidTr="00BA50A7">
              <w:trPr>
                <w:trHeight w:val="444"/>
                <w:tblHeader/>
              </w:trPr>
              <w:tc>
                <w:tcPr>
                  <w:tcW w:w="1221" w:type="dxa"/>
                </w:tcPr>
                <w:p w14:paraId="1951B4CF" w14:textId="77777777" w:rsidR="00C5454F" w:rsidRDefault="00C5454F" w:rsidP="00C5454F">
                  <w:pPr>
                    <w:pStyle w:val="Header9ptTableCentered"/>
                    <w:tabs>
                      <w:tab w:val="center" w:pos="333"/>
                    </w:tabs>
                    <w:jc w:val="both"/>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OPRP计</w:t>
                  </w:r>
                  <w:r>
                    <w:rPr>
                      <w:rFonts w:asciiTheme="minorEastAsia" w:eastAsiaTheme="minorEastAsia" w:hAnsiTheme="minorEastAsia"/>
                      <w:sz w:val="21"/>
                      <w:szCs w:val="21"/>
                      <w:lang w:eastAsia="zh-CN"/>
                    </w:rPr>
                    <w:t>划</w:t>
                  </w:r>
                  <w:r>
                    <w:rPr>
                      <w:rFonts w:asciiTheme="minorEastAsia" w:eastAsiaTheme="minorEastAsia" w:hAnsiTheme="minorEastAsia" w:hint="eastAsia"/>
                      <w:sz w:val="21"/>
                      <w:szCs w:val="21"/>
                      <w:lang w:eastAsia="zh-CN"/>
                    </w:rPr>
                    <w:t>/</w:t>
                  </w:r>
                </w:p>
                <w:p w14:paraId="6E922AC2" w14:textId="77777777" w:rsidR="00C5454F" w:rsidRPr="00E16275" w:rsidRDefault="00C5454F" w:rsidP="00C5454F">
                  <w:pPr>
                    <w:pStyle w:val="Header9ptTableCentered"/>
                    <w:tabs>
                      <w:tab w:val="center" w:pos="333"/>
                    </w:tabs>
                    <w:jc w:val="both"/>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ab/>
                  </w:r>
                  <w:r w:rsidRPr="00E16275">
                    <w:rPr>
                      <w:rFonts w:asciiTheme="minorEastAsia" w:eastAsiaTheme="minorEastAsia" w:hAnsiTheme="minorEastAsia" w:hint="eastAsia"/>
                      <w:sz w:val="21"/>
                      <w:szCs w:val="21"/>
                      <w:lang w:eastAsia="zh-CN"/>
                    </w:rPr>
                    <w:t>C</w:t>
                  </w:r>
                  <w:r w:rsidRPr="00E16275">
                    <w:rPr>
                      <w:rFonts w:asciiTheme="minorEastAsia" w:eastAsiaTheme="minorEastAsia" w:hAnsiTheme="minorEastAsia"/>
                      <w:sz w:val="21"/>
                      <w:szCs w:val="21"/>
                      <w:lang w:eastAsia="zh-CN"/>
                    </w:rPr>
                    <w:t>CP</w:t>
                  </w:r>
                  <w:r w:rsidRPr="00E16275">
                    <w:rPr>
                      <w:rFonts w:asciiTheme="minorEastAsia" w:eastAsiaTheme="minorEastAsia" w:hAnsiTheme="minorEastAsia" w:hint="eastAsia"/>
                      <w:sz w:val="21"/>
                      <w:szCs w:val="21"/>
                      <w:lang w:eastAsia="zh-CN"/>
                    </w:rPr>
                    <w:t>点</w:t>
                  </w:r>
                </w:p>
              </w:tc>
              <w:tc>
                <w:tcPr>
                  <w:tcW w:w="1134" w:type="dxa"/>
                </w:tcPr>
                <w:p w14:paraId="787F5234" w14:textId="77777777" w:rsidR="00C5454F" w:rsidRPr="00E16275" w:rsidRDefault="00C5454F" w:rsidP="00C5454F">
                  <w:pPr>
                    <w:pStyle w:val="Header9ptTableCentered"/>
                    <w:rPr>
                      <w:rFonts w:asciiTheme="minorEastAsia" w:eastAsiaTheme="minorEastAsia" w:hAnsiTheme="minorEastAsia"/>
                      <w:sz w:val="21"/>
                      <w:szCs w:val="21"/>
                      <w:lang w:eastAsia="zh-CN"/>
                    </w:rPr>
                  </w:pPr>
                  <w:r w:rsidRPr="00E16275">
                    <w:rPr>
                      <w:rFonts w:asciiTheme="minorEastAsia" w:eastAsiaTheme="minorEastAsia" w:hAnsiTheme="minorEastAsia" w:hint="eastAsia"/>
                      <w:sz w:val="21"/>
                      <w:szCs w:val="21"/>
                      <w:lang w:eastAsia="zh-CN"/>
                    </w:rPr>
                    <w:t>监控对象</w:t>
                  </w:r>
                </w:p>
              </w:tc>
              <w:tc>
                <w:tcPr>
                  <w:tcW w:w="1276" w:type="dxa"/>
                </w:tcPr>
                <w:p w14:paraId="47818D4D" w14:textId="77777777" w:rsidR="00C5454F" w:rsidRPr="00E16275" w:rsidRDefault="00C5454F" w:rsidP="00C5454F">
                  <w:pPr>
                    <w:pStyle w:val="Header9ptTableCentered"/>
                    <w:rPr>
                      <w:rFonts w:asciiTheme="minorEastAsia" w:eastAsiaTheme="minorEastAsia" w:hAnsiTheme="minorEastAsia"/>
                      <w:sz w:val="21"/>
                      <w:szCs w:val="21"/>
                      <w:lang w:val="en-US" w:eastAsia="zh-CN"/>
                    </w:rPr>
                  </w:pPr>
                  <w:r w:rsidRPr="00E16275">
                    <w:rPr>
                      <w:rFonts w:asciiTheme="minorEastAsia" w:eastAsiaTheme="minorEastAsia" w:hAnsiTheme="minorEastAsia"/>
                      <w:sz w:val="21"/>
                      <w:szCs w:val="21"/>
                      <w:lang w:eastAsia="zh-CN"/>
                    </w:rPr>
                    <w:t>CL</w:t>
                  </w:r>
                </w:p>
              </w:tc>
              <w:tc>
                <w:tcPr>
                  <w:tcW w:w="1244" w:type="dxa"/>
                </w:tcPr>
                <w:p w14:paraId="501698EA" w14:textId="77777777" w:rsidR="00C5454F" w:rsidRPr="00E16275" w:rsidRDefault="00C5454F" w:rsidP="00C5454F">
                  <w:pPr>
                    <w:pStyle w:val="Header9ptTableCentered"/>
                    <w:rPr>
                      <w:rFonts w:asciiTheme="minorEastAsia" w:eastAsiaTheme="minorEastAsia" w:hAnsiTheme="minorEastAsia"/>
                      <w:sz w:val="21"/>
                      <w:szCs w:val="21"/>
                      <w:lang w:val="en-US" w:eastAsia="zh-CN"/>
                    </w:rPr>
                  </w:pPr>
                  <w:r w:rsidRPr="00E16275">
                    <w:rPr>
                      <w:rFonts w:asciiTheme="minorEastAsia" w:eastAsiaTheme="minorEastAsia" w:hAnsiTheme="minorEastAsia" w:hint="eastAsia"/>
                      <w:sz w:val="21"/>
                      <w:szCs w:val="21"/>
                      <w:lang w:val="en-US" w:eastAsia="zh-CN"/>
                    </w:rPr>
                    <w:t>监控方法</w:t>
                  </w:r>
                </w:p>
              </w:tc>
              <w:tc>
                <w:tcPr>
                  <w:tcW w:w="1448" w:type="dxa"/>
                </w:tcPr>
                <w:p w14:paraId="0DF52FF6" w14:textId="77777777" w:rsidR="00C5454F" w:rsidRPr="00E16275" w:rsidRDefault="00C5454F" w:rsidP="00C5454F">
                  <w:pPr>
                    <w:pStyle w:val="Header9ptTableCentered"/>
                    <w:rPr>
                      <w:rFonts w:asciiTheme="minorEastAsia" w:eastAsiaTheme="minorEastAsia" w:hAnsiTheme="minorEastAsia"/>
                      <w:sz w:val="21"/>
                      <w:szCs w:val="21"/>
                      <w:lang w:val="en-US" w:eastAsia="zh-CN"/>
                    </w:rPr>
                  </w:pPr>
                  <w:r w:rsidRPr="00E16275">
                    <w:rPr>
                      <w:rFonts w:asciiTheme="minorEastAsia" w:eastAsiaTheme="minorEastAsia" w:hAnsiTheme="minorEastAsia" w:hint="eastAsia"/>
                      <w:sz w:val="21"/>
                      <w:szCs w:val="21"/>
                      <w:lang w:val="en-US" w:eastAsia="zh-CN"/>
                    </w:rPr>
                    <w:t>监控频率</w:t>
                  </w:r>
                </w:p>
              </w:tc>
              <w:tc>
                <w:tcPr>
                  <w:tcW w:w="1035" w:type="dxa"/>
                </w:tcPr>
                <w:p w14:paraId="123DB9E0" w14:textId="77777777" w:rsidR="00C5454F" w:rsidRPr="00E16275" w:rsidRDefault="00C5454F" w:rsidP="00C5454F">
                  <w:pPr>
                    <w:pStyle w:val="Header9ptTableCentered"/>
                    <w:rPr>
                      <w:rFonts w:asciiTheme="minorEastAsia" w:eastAsiaTheme="minorEastAsia" w:hAnsiTheme="minorEastAsia"/>
                      <w:sz w:val="21"/>
                      <w:szCs w:val="21"/>
                      <w:lang w:val="en-US" w:eastAsia="zh-CN"/>
                    </w:rPr>
                  </w:pPr>
                  <w:r w:rsidRPr="00E16275">
                    <w:rPr>
                      <w:rFonts w:asciiTheme="minorEastAsia" w:eastAsiaTheme="minorEastAsia" w:hAnsiTheme="minorEastAsia" w:hint="eastAsia"/>
                      <w:sz w:val="21"/>
                      <w:szCs w:val="21"/>
                      <w:lang w:val="en-US" w:eastAsia="zh-CN"/>
                    </w:rPr>
                    <w:t>监控人员</w:t>
                  </w:r>
                </w:p>
              </w:tc>
              <w:tc>
                <w:tcPr>
                  <w:tcW w:w="1420" w:type="dxa"/>
                </w:tcPr>
                <w:p w14:paraId="6510811E" w14:textId="77777777" w:rsidR="00C5454F" w:rsidRPr="00E16275" w:rsidRDefault="00C5454F" w:rsidP="00C5454F">
                  <w:pPr>
                    <w:pStyle w:val="Header9ptTableCentered"/>
                    <w:jc w:val="both"/>
                    <w:rPr>
                      <w:rFonts w:asciiTheme="minorEastAsia" w:eastAsiaTheme="minorEastAsia" w:hAnsiTheme="minorEastAsia"/>
                      <w:sz w:val="21"/>
                      <w:szCs w:val="21"/>
                      <w:lang w:val="en-US" w:eastAsia="zh-CN"/>
                    </w:rPr>
                  </w:pPr>
                </w:p>
              </w:tc>
            </w:tr>
            <w:tr w:rsidR="00C5454F" w:rsidRPr="00E16275" w14:paraId="756B03E3" w14:textId="77777777" w:rsidTr="00BA50A7">
              <w:trPr>
                <w:trHeight w:val="458"/>
              </w:trPr>
              <w:tc>
                <w:tcPr>
                  <w:tcW w:w="1221" w:type="dxa"/>
                  <w:tcBorders>
                    <w:top w:val="single" w:sz="4" w:space="0" w:color="auto"/>
                    <w:left w:val="single" w:sz="4" w:space="0" w:color="auto"/>
                    <w:bottom w:val="single" w:sz="4" w:space="0" w:color="auto"/>
                    <w:right w:val="single" w:sz="4" w:space="0" w:color="auto"/>
                  </w:tcBorders>
                </w:tcPr>
                <w:p w14:paraId="6321C4A1" w14:textId="77777777" w:rsidR="00C5454F" w:rsidRDefault="00C5454F" w:rsidP="00C5454F">
                  <w:pPr>
                    <w:jc w:val="center"/>
                    <w:rPr>
                      <w:rFonts w:asciiTheme="minorEastAsia" w:eastAsiaTheme="minorEastAsia" w:hAnsiTheme="minorEastAsia"/>
                      <w:color w:val="0000FF"/>
                      <w:szCs w:val="21"/>
                    </w:rPr>
                  </w:pPr>
                  <w:r w:rsidRPr="00E16275">
                    <w:rPr>
                      <w:rFonts w:asciiTheme="minorEastAsia" w:eastAsiaTheme="minorEastAsia" w:hAnsiTheme="minorEastAsia" w:hint="eastAsia"/>
                      <w:color w:val="0000FF"/>
                      <w:szCs w:val="21"/>
                    </w:rPr>
                    <w:t>OPRP</w:t>
                  </w:r>
                </w:p>
                <w:p w14:paraId="4E0E4A6F" w14:textId="75BB76F7" w:rsidR="00D466C3" w:rsidRPr="00E16275" w:rsidRDefault="00D466C3" w:rsidP="00C5454F">
                  <w:pPr>
                    <w:jc w:val="center"/>
                    <w:rPr>
                      <w:rFonts w:asciiTheme="minorEastAsia" w:eastAsiaTheme="minorEastAsia" w:hAnsiTheme="minorEastAsia"/>
                      <w:color w:val="0000FF"/>
                      <w:szCs w:val="21"/>
                    </w:rPr>
                  </w:pPr>
                  <w:r>
                    <w:rPr>
                      <w:rFonts w:asciiTheme="minorEastAsia" w:eastAsiaTheme="minorEastAsia" w:hAnsiTheme="minorEastAsia" w:hint="eastAsia"/>
                      <w:color w:val="0000FF"/>
                      <w:szCs w:val="21"/>
                    </w:rPr>
                    <w:t>原材料</w:t>
                  </w:r>
                  <w:r>
                    <w:rPr>
                      <w:rFonts w:asciiTheme="minorEastAsia" w:eastAsiaTheme="minorEastAsia" w:hAnsiTheme="minorEastAsia"/>
                      <w:color w:val="0000FF"/>
                      <w:szCs w:val="21"/>
                    </w:rPr>
                    <w:t>验收</w:t>
                  </w:r>
                </w:p>
              </w:tc>
              <w:tc>
                <w:tcPr>
                  <w:tcW w:w="1134" w:type="dxa"/>
                  <w:tcBorders>
                    <w:top w:val="single" w:sz="4" w:space="0" w:color="auto"/>
                    <w:left w:val="single" w:sz="4" w:space="0" w:color="auto"/>
                    <w:bottom w:val="single" w:sz="4" w:space="0" w:color="auto"/>
                    <w:right w:val="single" w:sz="4" w:space="0" w:color="auto"/>
                  </w:tcBorders>
                </w:tcPr>
                <w:p w14:paraId="154A5087" w14:textId="77777777" w:rsidR="00C5454F" w:rsidRPr="00E16275" w:rsidRDefault="00C5454F" w:rsidP="00C5454F">
                  <w:pPr>
                    <w:jc w:val="left"/>
                    <w:rPr>
                      <w:rFonts w:asciiTheme="minorEastAsia" w:eastAsiaTheme="minorEastAsia" w:hAnsiTheme="minorEastAsia"/>
                      <w:w w:val="90"/>
                      <w:szCs w:val="21"/>
                    </w:rPr>
                  </w:pPr>
                  <w:r w:rsidRPr="00E16275">
                    <w:rPr>
                      <w:rFonts w:asciiTheme="minorEastAsia" w:eastAsiaTheme="minorEastAsia" w:hAnsiTheme="minorEastAsia" w:hint="eastAsia"/>
                      <w:w w:val="90"/>
                      <w:szCs w:val="21"/>
                    </w:rPr>
                    <w:t>监控SC证、定期检测报告</w:t>
                  </w:r>
                </w:p>
                <w:p w14:paraId="5F001A77" w14:textId="77777777" w:rsidR="00C5454F" w:rsidRPr="00E16275" w:rsidRDefault="00C5454F" w:rsidP="00C5454F">
                  <w:pPr>
                    <w:jc w:val="left"/>
                    <w:rPr>
                      <w:rFonts w:asciiTheme="minorEastAsia" w:eastAsiaTheme="minorEastAsia" w:hAnsiTheme="minorEastAsia"/>
                      <w:w w:val="90"/>
                      <w:szCs w:val="21"/>
                    </w:rPr>
                  </w:pPr>
                  <w:r w:rsidRPr="00E16275">
                    <w:rPr>
                      <w:rFonts w:asciiTheme="minorEastAsia" w:eastAsiaTheme="minorEastAsia" w:hAnsiTheme="minorEastAsia" w:hint="eastAsia"/>
                      <w:w w:val="90"/>
                      <w:szCs w:val="21"/>
                    </w:rPr>
                    <w:t>拟制率、农残测试纸检测呈阴性</w:t>
                  </w:r>
                </w:p>
                <w:p w14:paraId="220435C0" w14:textId="77777777" w:rsidR="00C5454F" w:rsidRPr="00E16275" w:rsidRDefault="00C5454F" w:rsidP="00C5454F">
                  <w:pPr>
                    <w:jc w:val="left"/>
                    <w:rPr>
                      <w:rFonts w:asciiTheme="minorEastAsia" w:eastAsiaTheme="minorEastAsia" w:hAnsiTheme="minorEastAsia"/>
                      <w:color w:val="0000FF"/>
                      <w:szCs w:val="21"/>
                      <w:lang w:val="fr-FR"/>
                    </w:rPr>
                  </w:pPr>
                  <w:r w:rsidRPr="00E16275">
                    <w:rPr>
                      <w:rFonts w:asciiTheme="minorEastAsia" w:eastAsiaTheme="minorEastAsia" w:hAnsiTheme="minorEastAsia" w:hint="eastAsia"/>
                      <w:w w:val="90"/>
                      <w:szCs w:val="21"/>
                    </w:rPr>
                    <w:t>供方检测报告</w:t>
                  </w:r>
                </w:p>
              </w:tc>
              <w:tc>
                <w:tcPr>
                  <w:tcW w:w="1276" w:type="dxa"/>
                  <w:tcBorders>
                    <w:top w:val="single" w:sz="4" w:space="0" w:color="auto"/>
                    <w:left w:val="single" w:sz="4" w:space="0" w:color="auto"/>
                    <w:bottom w:val="single" w:sz="4" w:space="0" w:color="auto"/>
                    <w:right w:val="single" w:sz="4" w:space="0" w:color="auto"/>
                  </w:tcBorders>
                </w:tcPr>
                <w:p w14:paraId="168EDD85" w14:textId="77777777" w:rsidR="00C5454F" w:rsidRPr="00E16275" w:rsidRDefault="00C5454F" w:rsidP="00C5454F">
                  <w:pPr>
                    <w:snapToGrid w:val="0"/>
                    <w:ind w:firstLineChars="100" w:firstLine="189"/>
                    <w:jc w:val="left"/>
                    <w:rPr>
                      <w:rFonts w:asciiTheme="minorEastAsia" w:eastAsiaTheme="minorEastAsia" w:hAnsiTheme="minorEastAsia" w:cs="宋体"/>
                      <w:w w:val="90"/>
                      <w:szCs w:val="21"/>
                    </w:rPr>
                  </w:pPr>
                  <w:r w:rsidRPr="00E16275">
                    <w:rPr>
                      <w:rFonts w:asciiTheme="minorEastAsia" w:eastAsiaTheme="minorEastAsia" w:hAnsiTheme="minorEastAsia" w:cs="宋体" w:hint="eastAsia"/>
                      <w:w w:val="90"/>
                      <w:szCs w:val="21"/>
                    </w:rPr>
                    <w:t>合格供方、供方提供合格检测报告，符合国家国标准要求</w:t>
                  </w:r>
                  <w:r w:rsidRPr="00E16275">
                    <w:rPr>
                      <w:rFonts w:asciiTheme="minorEastAsia" w:eastAsiaTheme="minorEastAsia" w:hAnsiTheme="minorEastAsia" w:cs="宋体"/>
                      <w:w w:val="90"/>
                      <w:szCs w:val="21"/>
                    </w:rPr>
                    <w:t>;</w:t>
                  </w:r>
                </w:p>
                <w:p w14:paraId="01D4F7D5" w14:textId="77777777" w:rsidR="00C5454F" w:rsidRPr="00E16275" w:rsidRDefault="00C5454F" w:rsidP="00C5454F">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szCs w:val="21"/>
                    </w:rPr>
                    <w:t xml:space="preserve">    </w:t>
                  </w:r>
                  <w:r w:rsidRPr="00E16275">
                    <w:rPr>
                      <w:rFonts w:asciiTheme="minorEastAsia" w:eastAsiaTheme="minorEastAsia" w:hAnsiTheme="minorEastAsia" w:hint="eastAsia"/>
                      <w:w w:val="90"/>
                      <w:szCs w:val="21"/>
                    </w:rPr>
                    <w:t>蔬菜、水果、公司每批进行农残检测</w:t>
                  </w:r>
                  <w:r w:rsidRPr="00E16275">
                    <w:rPr>
                      <w:rFonts w:asciiTheme="minorEastAsia" w:eastAsiaTheme="minorEastAsia" w:hAnsiTheme="minorEastAsia"/>
                      <w:szCs w:val="21"/>
                    </w:rPr>
                    <w:t xml:space="preserve">  </w:t>
                  </w:r>
                </w:p>
              </w:tc>
              <w:tc>
                <w:tcPr>
                  <w:tcW w:w="1244" w:type="dxa"/>
                  <w:tcBorders>
                    <w:top w:val="single" w:sz="4" w:space="0" w:color="auto"/>
                    <w:left w:val="single" w:sz="4" w:space="0" w:color="auto"/>
                    <w:bottom w:val="single" w:sz="4" w:space="0" w:color="auto"/>
                    <w:right w:val="single" w:sz="4" w:space="0" w:color="auto"/>
                  </w:tcBorders>
                </w:tcPr>
                <w:p w14:paraId="623468EA" w14:textId="77777777" w:rsidR="00C5454F" w:rsidRPr="00E16275" w:rsidRDefault="00C5454F" w:rsidP="00C5454F">
                  <w:pPr>
                    <w:jc w:val="left"/>
                    <w:rPr>
                      <w:rFonts w:asciiTheme="minorEastAsia" w:eastAsiaTheme="minorEastAsia" w:hAnsiTheme="minorEastAsia"/>
                      <w:w w:val="90"/>
                      <w:szCs w:val="21"/>
                    </w:rPr>
                  </w:pPr>
                  <w:r w:rsidRPr="00E16275">
                    <w:rPr>
                      <w:rFonts w:asciiTheme="minorEastAsia" w:eastAsiaTheme="minorEastAsia" w:hAnsiTheme="minorEastAsia"/>
                      <w:w w:val="90"/>
                      <w:szCs w:val="21"/>
                    </w:rPr>
                    <w:t>对供应商提供的合格检验报告或相关证明的验证和管</w:t>
                  </w:r>
                </w:p>
                <w:p w14:paraId="0FA9BE3E" w14:textId="77777777" w:rsidR="00C5454F" w:rsidRPr="00E16275" w:rsidRDefault="00C5454F" w:rsidP="00C5454F">
                  <w:pPr>
                    <w:jc w:val="left"/>
                    <w:rPr>
                      <w:rFonts w:asciiTheme="minorEastAsia" w:eastAsiaTheme="minorEastAsia" w:hAnsiTheme="minorEastAsia" w:cs="宋体"/>
                      <w:w w:val="90"/>
                      <w:szCs w:val="21"/>
                    </w:rPr>
                  </w:pPr>
                  <w:r w:rsidRPr="00E16275">
                    <w:rPr>
                      <w:rFonts w:asciiTheme="minorEastAsia" w:eastAsiaTheme="minorEastAsia" w:hAnsiTheme="minorEastAsia" w:hint="eastAsia"/>
                      <w:w w:val="90"/>
                      <w:szCs w:val="21"/>
                    </w:rPr>
                    <w:t>农残每批检验、</w:t>
                  </w:r>
                  <w:r w:rsidRPr="00E16275">
                    <w:rPr>
                      <w:rFonts w:asciiTheme="minorEastAsia" w:eastAsiaTheme="minorEastAsia" w:hAnsiTheme="minorEastAsia" w:cs="宋体" w:hint="eastAsia"/>
                      <w:w w:val="90"/>
                      <w:szCs w:val="21"/>
                    </w:rPr>
                    <w:t>农残测试纸检测</w:t>
                  </w:r>
                </w:p>
                <w:p w14:paraId="7DF403D9" w14:textId="77777777" w:rsidR="00C5454F" w:rsidRPr="00E16275" w:rsidRDefault="00C5454F" w:rsidP="00C5454F">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w w:val="90"/>
                      <w:szCs w:val="21"/>
                    </w:rPr>
                    <w:t>对供应商提供的合格检验报告或相关证明的验证和管理</w:t>
                  </w:r>
                </w:p>
                <w:p w14:paraId="154485EF" w14:textId="77777777" w:rsidR="00C5454F" w:rsidRPr="00E16275" w:rsidRDefault="00C5454F" w:rsidP="00C5454F">
                  <w:pPr>
                    <w:jc w:val="left"/>
                    <w:rPr>
                      <w:rFonts w:asciiTheme="minorEastAsia" w:eastAsiaTheme="minorEastAsia" w:hAnsiTheme="minorEastAsia"/>
                      <w:color w:val="0000FF"/>
                      <w:szCs w:val="21"/>
                      <w:highlight w:val="yellow"/>
                    </w:rPr>
                  </w:pPr>
                </w:p>
                <w:p w14:paraId="00D2DD19" w14:textId="77777777" w:rsidR="00C5454F" w:rsidRPr="00E16275" w:rsidRDefault="00C5454F" w:rsidP="00C5454F">
                  <w:pPr>
                    <w:jc w:val="left"/>
                    <w:rPr>
                      <w:rFonts w:asciiTheme="minorEastAsia" w:eastAsiaTheme="minorEastAsia" w:hAnsiTheme="minorEastAsia"/>
                      <w:color w:val="0000FF"/>
                      <w:szCs w:val="21"/>
                      <w:highlight w:val="yellow"/>
                    </w:rPr>
                  </w:pPr>
                </w:p>
              </w:tc>
              <w:tc>
                <w:tcPr>
                  <w:tcW w:w="1448" w:type="dxa"/>
                  <w:tcBorders>
                    <w:top w:val="single" w:sz="4" w:space="0" w:color="auto"/>
                    <w:left w:val="single" w:sz="4" w:space="0" w:color="auto"/>
                    <w:bottom w:val="single" w:sz="4" w:space="0" w:color="auto"/>
                    <w:right w:val="single" w:sz="4" w:space="0" w:color="auto"/>
                  </w:tcBorders>
                </w:tcPr>
                <w:p w14:paraId="3478AF32" w14:textId="77777777" w:rsidR="00C5454F" w:rsidRPr="00E16275" w:rsidRDefault="00C5454F" w:rsidP="00C5454F">
                  <w:pPr>
                    <w:jc w:val="left"/>
                    <w:rPr>
                      <w:rFonts w:asciiTheme="minorEastAsia" w:eastAsiaTheme="minorEastAsia" w:hAnsiTheme="minorEastAsia"/>
                      <w:w w:val="90"/>
                      <w:szCs w:val="21"/>
                    </w:rPr>
                  </w:pPr>
                  <w:r w:rsidRPr="00E16275">
                    <w:rPr>
                      <w:rFonts w:asciiTheme="minorEastAsia" w:eastAsiaTheme="minorEastAsia" w:hAnsiTheme="minorEastAsia"/>
                      <w:w w:val="90"/>
                      <w:szCs w:val="21"/>
                    </w:rPr>
                    <w:t>每</w:t>
                  </w:r>
                  <w:r w:rsidRPr="00E16275">
                    <w:rPr>
                      <w:rFonts w:asciiTheme="minorEastAsia" w:eastAsiaTheme="minorEastAsia" w:hAnsiTheme="minorEastAsia" w:hint="eastAsia"/>
                      <w:w w:val="90"/>
                      <w:szCs w:val="21"/>
                    </w:rPr>
                    <w:t>年一次</w:t>
                  </w:r>
                </w:p>
                <w:p w14:paraId="14E5E3F7" w14:textId="77777777" w:rsidR="00C5454F" w:rsidRPr="00E16275" w:rsidRDefault="00C5454F" w:rsidP="00C5454F">
                  <w:pPr>
                    <w:jc w:val="left"/>
                    <w:rPr>
                      <w:rFonts w:asciiTheme="minorEastAsia" w:eastAsiaTheme="minorEastAsia" w:hAnsiTheme="minorEastAsia"/>
                      <w:w w:val="90"/>
                      <w:szCs w:val="21"/>
                    </w:rPr>
                  </w:pPr>
                  <w:r w:rsidRPr="00E16275">
                    <w:rPr>
                      <w:rFonts w:asciiTheme="minorEastAsia" w:eastAsiaTheme="minorEastAsia" w:hAnsiTheme="minorEastAsia" w:hint="eastAsia"/>
                      <w:w w:val="90"/>
                      <w:szCs w:val="21"/>
                    </w:rPr>
                    <w:t>蔬菜、水果公司每批进行农残检测</w:t>
                  </w:r>
                </w:p>
                <w:p w14:paraId="52672EB1" w14:textId="77777777" w:rsidR="00C5454F" w:rsidRPr="00E16275" w:rsidRDefault="00C5454F" w:rsidP="00C5454F">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hint="eastAsia"/>
                      <w:w w:val="90"/>
                      <w:szCs w:val="21"/>
                    </w:rPr>
                    <w:t>鲜、冻畜肉</w:t>
                  </w:r>
                  <w:r w:rsidRPr="00E16275">
                    <w:rPr>
                      <w:rFonts w:asciiTheme="minorEastAsia" w:eastAsiaTheme="minorEastAsia" w:hAnsiTheme="minorEastAsia"/>
                      <w:w w:val="90"/>
                      <w:szCs w:val="21"/>
                    </w:rPr>
                    <w:t>每批进货</w:t>
                  </w:r>
                </w:p>
              </w:tc>
              <w:tc>
                <w:tcPr>
                  <w:tcW w:w="1035" w:type="dxa"/>
                  <w:tcBorders>
                    <w:top w:val="single" w:sz="4" w:space="0" w:color="auto"/>
                    <w:left w:val="single" w:sz="4" w:space="0" w:color="auto"/>
                    <w:bottom w:val="single" w:sz="4" w:space="0" w:color="auto"/>
                    <w:right w:val="single" w:sz="4" w:space="0" w:color="auto"/>
                  </w:tcBorders>
                </w:tcPr>
                <w:p w14:paraId="5B772815" w14:textId="77777777" w:rsidR="00C5454F" w:rsidRPr="00E16275" w:rsidRDefault="00C5454F" w:rsidP="00C5454F">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hint="eastAsia"/>
                      <w:w w:val="90"/>
                      <w:szCs w:val="21"/>
                    </w:rPr>
                    <w:t>采购员、检验员</w:t>
                  </w:r>
                </w:p>
              </w:tc>
              <w:tc>
                <w:tcPr>
                  <w:tcW w:w="1420" w:type="dxa"/>
                  <w:tcBorders>
                    <w:top w:val="single" w:sz="4" w:space="0" w:color="auto"/>
                    <w:left w:val="single" w:sz="4" w:space="0" w:color="auto"/>
                    <w:bottom w:val="single" w:sz="4" w:space="0" w:color="auto"/>
                    <w:right w:val="single" w:sz="4" w:space="0" w:color="auto"/>
                  </w:tcBorders>
                </w:tcPr>
                <w:p w14:paraId="0549A5D1" w14:textId="6B795F14" w:rsidR="00C5454F" w:rsidRPr="00E16275" w:rsidRDefault="00C5454F" w:rsidP="00C5454F">
                  <w:pPr>
                    <w:jc w:val="left"/>
                    <w:rPr>
                      <w:rFonts w:asciiTheme="minorEastAsia" w:eastAsiaTheme="minorEastAsia" w:hAnsiTheme="minorEastAsia"/>
                      <w:color w:val="0000FF"/>
                      <w:szCs w:val="21"/>
                      <w:highlight w:val="yellow"/>
                    </w:rPr>
                  </w:pPr>
                  <w:r>
                    <w:rPr>
                      <w:rFonts w:asciiTheme="minorEastAsia" w:eastAsiaTheme="minorEastAsia" w:hAnsiTheme="minorEastAsia" w:hint="eastAsia"/>
                      <w:w w:val="90"/>
                      <w:szCs w:val="21"/>
                    </w:rPr>
                    <w:t>采购</w:t>
                  </w:r>
                  <w:r>
                    <w:rPr>
                      <w:rFonts w:asciiTheme="minorEastAsia" w:eastAsiaTheme="minorEastAsia" w:hAnsiTheme="minorEastAsia"/>
                      <w:w w:val="90"/>
                      <w:szCs w:val="21"/>
                    </w:rPr>
                    <w:t>部</w:t>
                  </w:r>
                  <w:r w:rsidRPr="00E16275">
                    <w:rPr>
                      <w:rFonts w:asciiTheme="minorEastAsia" w:eastAsiaTheme="minorEastAsia" w:hAnsiTheme="minorEastAsia" w:hint="eastAsia"/>
                      <w:w w:val="90"/>
                      <w:szCs w:val="21"/>
                    </w:rPr>
                    <w:t>每批、每年审查检测报告、供应商评定记录、每周检查验收记录</w:t>
                  </w:r>
                </w:p>
              </w:tc>
            </w:tr>
            <w:tr w:rsidR="00C5454F" w:rsidRPr="00E16275" w14:paraId="2B9EC3E9" w14:textId="77777777" w:rsidTr="00BA50A7">
              <w:trPr>
                <w:trHeight w:val="458"/>
              </w:trPr>
              <w:tc>
                <w:tcPr>
                  <w:tcW w:w="1221" w:type="dxa"/>
                  <w:tcBorders>
                    <w:top w:val="single" w:sz="4" w:space="0" w:color="auto"/>
                    <w:left w:val="single" w:sz="4" w:space="0" w:color="auto"/>
                    <w:bottom w:val="single" w:sz="4" w:space="0" w:color="auto"/>
                    <w:right w:val="single" w:sz="4" w:space="0" w:color="auto"/>
                  </w:tcBorders>
                </w:tcPr>
                <w:p w14:paraId="54F80089" w14:textId="77777777" w:rsidR="00C5454F" w:rsidRDefault="00C5454F" w:rsidP="00C5454F">
                  <w:pPr>
                    <w:jc w:val="center"/>
                    <w:rPr>
                      <w:rFonts w:asciiTheme="minorEastAsia" w:eastAsiaTheme="minorEastAsia" w:hAnsiTheme="minorEastAsia"/>
                      <w:color w:val="0000FF"/>
                      <w:szCs w:val="21"/>
                    </w:rPr>
                  </w:pPr>
                  <w:r w:rsidRPr="00E16275">
                    <w:rPr>
                      <w:rFonts w:asciiTheme="minorEastAsia" w:eastAsiaTheme="minorEastAsia" w:hAnsiTheme="minorEastAsia" w:hint="eastAsia"/>
                      <w:color w:val="0000FF"/>
                      <w:szCs w:val="21"/>
                    </w:rPr>
                    <w:t>CCP1</w:t>
                  </w:r>
                </w:p>
                <w:p w14:paraId="258107D0" w14:textId="679EAF30" w:rsidR="00470B63" w:rsidRPr="00E16275" w:rsidRDefault="00470B63" w:rsidP="00C5454F">
                  <w:pPr>
                    <w:jc w:val="center"/>
                    <w:rPr>
                      <w:rFonts w:asciiTheme="minorEastAsia" w:eastAsiaTheme="minorEastAsia" w:hAnsiTheme="minorEastAsia"/>
                      <w:color w:val="0000FF"/>
                      <w:szCs w:val="21"/>
                    </w:rPr>
                  </w:pPr>
                  <w:r>
                    <w:rPr>
                      <w:rFonts w:asciiTheme="minorEastAsia" w:eastAsiaTheme="minorEastAsia" w:hAnsiTheme="minorEastAsia" w:hint="eastAsia"/>
                      <w:color w:val="0000FF"/>
                      <w:szCs w:val="21"/>
                    </w:rPr>
                    <w:t>冷</w:t>
                  </w:r>
                  <w:r>
                    <w:rPr>
                      <w:rFonts w:asciiTheme="minorEastAsia" w:eastAsiaTheme="minorEastAsia" w:hAnsiTheme="minorEastAsia"/>
                      <w:color w:val="0000FF"/>
                      <w:szCs w:val="21"/>
                    </w:rPr>
                    <w:t>藏</w:t>
                  </w:r>
                </w:p>
              </w:tc>
              <w:tc>
                <w:tcPr>
                  <w:tcW w:w="1134" w:type="dxa"/>
                  <w:tcBorders>
                    <w:top w:val="single" w:sz="4" w:space="0" w:color="auto"/>
                    <w:left w:val="single" w:sz="4" w:space="0" w:color="auto"/>
                    <w:bottom w:val="single" w:sz="4" w:space="0" w:color="auto"/>
                    <w:right w:val="single" w:sz="4" w:space="0" w:color="auto"/>
                  </w:tcBorders>
                </w:tcPr>
                <w:p w14:paraId="62158336" w14:textId="77777777" w:rsidR="00C5454F" w:rsidRPr="00E16275" w:rsidRDefault="00C5454F" w:rsidP="00C5454F">
                  <w:pPr>
                    <w:jc w:val="left"/>
                    <w:rPr>
                      <w:rFonts w:asciiTheme="minorEastAsia" w:eastAsiaTheme="minorEastAsia" w:hAnsiTheme="minorEastAsia"/>
                      <w:color w:val="0000FF"/>
                      <w:szCs w:val="21"/>
                    </w:rPr>
                  </w:pPr>
                  <w:r w:rsidRPr="00E16275">
                    <w:rPr>
                      <w:rFonts w:asciiTheme="minorEastAsia" w:eastAsiaTheme="minorEastAsia" w:hAnsiTheme="minorEastAsia" w:hint="eastAsia"/>
                      <w:w w:val="90"/>
                      <w:szCs w:val="21"/>
                    </w:rPr>
                    <w:t>冷藏</w:t>
                  </w:r>
                  <w:r w:rsidRPr="00E16275">
                    <w:rPr>
                      <w:rFonts w:asciiTheme="minorEastAsia" w:eastAsiaTheme="minorEastAsia" w:hAnsiTheme="minorEastAsia"/>
                      <w:w w:val="90"/>
                      <w:szCs w:val="21"/>
                    </w:rPr>
                    <w:t>柜</w:t>
                  </w:r>
                  <w:r w:rsidRPr="00E16275">
                    <w:rPr>
                      <w:rFonts w:asciiTheme="minorEastAsia" w:eastAsiaTheme="minorEastAsia" w:hAnsiTheme="minorEastAsia" w:hint="eastAsia"/>
                      <w:w w:val="90"/>
                      <w:szCs w:val="21"/>
                    </w:rPr>
                    <w:t>内温度</w:t>
                  </w:r>
                </w:p>
              </w:tc>
              <w:tc>
                <w:tcPr>
                  <w:tcW w:w="1276" w:type="dxa"/>
                  <w:tcBorders>
                    <w:top w:val="single" w:sz="4" w:space="0" w:color="auto"/>
                    <w:left w:val="single" w:sz="4" w:space="0" w:color="auto"/>
                    <w:bottom w:val="single" w:sz="4" w:space="0" w:color="auto"/>
                    <w:right w:val="single" w:sz="4" w:space="0" w:color="auto"/>
                  </w:tcBorders>
                </w:tcPr>
                <w:p w14:paraId="6E57A7D9" w14:textId="77777777" w:rsidR="00C5454F" w:rsidRPr="00E16275" w:rsidRDefault="00C5454F" w:rsidP="00C5454F">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hint="eastAsia"/>
                      <w:w w:val="90"/>
                      <w:szCs w:val="21"/>
                    </w:rPr>
                    <w:t>冷藏温度0-</w:t>
                  </w:r>
                  <w:r w:rsidRPr="00E16275">
                    <w:rPr>
                      <w:rFonts w:asciiTheme="minorEastAsia" w:eastAsiaTheme="minorEastAsia" w:hAnsiTheme="minorEastAsia"/>
                      <w:w w:val="90"/>
                      <w:szCs w:val="21"/>
                    </w:rPr>
                    <w:t>10</w:t>
                  </w:r>
                  <w:r w:rsidRPr="00E16275">
                    <w:rPr>
                      <w:rFonts w:asciiTheme="minorEastAsia" w:eastAsiaTheme="minorEastAsia" w:hAnsiTheme="minorEastAsia" w:hint="eastAsia"/>
                      <w:w w:val="90"/>
                      <w:szCs w:val="21"/>
                    </w:rPr>
                    <w:t>℃</w:t>
                  </w:r>
                </w:p>
              </w:tc>
              <w:tc>
                <w:tcPr>
                  <w:tcW w:w="1244" w:type="dxa"/>
                  <w:tcBorders>
                    <w:top w:val="single" w:sz="4" w:space="0" w:color="auto"/>
                    <w:left w:val="single" w:sz="4" w:space="0" w:color="auto"/>
                    <w:bottom w:val="single" w:sz="4" w:space="0" w:color="auto"/>
                    <w:right w:val="single" w:sz="4" w:space="0" w:color="auto"/>
                  </w:tcBorders>
                </w:tcPr>
                <w:p w14:paraId="33CF2BFD" w14:textId="77777777" w:rsidR="00C5454F" w:rsidRPr="00E16275" w:rsidRDefault="00C5454F" w:rsidP="00C5454F">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w w:val="90"/>
                      <w:szCs w:val="21"/>
                    </w:rPr>
                    <w:t>仪表连续测控</w:t>
                  </w:r>
                </w:p>
              </w:tc>
              <w:tc>
                <w:tcPr>
                  <w:tcW w:w="1448" w:type="dxa"/>
                  <w:tcBorders>
                    <w:top w:val="single" w:sz="4" w:space="0" w:color="auto"/>
                    <w:left w:val="single" w:sz="4" w:space="0" w:color="auto"/>
                    <w:bottom w:val="single" w:sz="4" w:space="0" w:color="auto"/>
                    <w:right w:val="single" w:sz="4" w:space="0" w:color="auto"/>
                  </w:tcBorders>
                </w:tcPr>
                <w:p w14:paraId="2DD76200" w14:textId="77777777" w:rsidR="00C5454F" w:rsidRPr="00E16275" w:rsidRDefault="00C5454F" w:rsidP="00C5454F">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hint="eastAsia"/>
                      <w:w w:val="90"/>
                      <w:szCs w:val="21"/>
                    </w:rPr>
                    <w:t>每天/次</w:t>
                  </w:r>
                </w:p>
              </w:tc>
              <w:tc>
                <w:tcPr>
                  <w:tcW w:w="1035" w:type="dxa"/>
                  <w:tcBorders>
                    <w:top w:val="single" w:sz="4" w:space="0" w:color="auto"/>
                    <w:left w:val="single" w:sz="4" w:space="0" w:color="auto"/>
                    <w:bottom w:val="single" w:sz="4" w:space="0" w:color="auto"/>
                    <w:right w:val="single" w:sz="4" w:space="0" w:color="auto"/>
                  </w:tcBorders>
                </w:tcPr>
                <w:p w14:paraId="3AD772B7" w14:textId="77777777" w:rsidR="00C5454F" w:rsidRPr="00E16275" w:rsidRDefault="00C5454F" w:rsidP="00C5454F">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hint="eastAsia"/>
                      <w:w w:val="90"/>
                      <w:szCs w:val="21"/>
                    </w:rPr>
                    <w:t>仓库</w:t>
                  </w:r>
                  <w:r w:rsidRPr="00E16275">
                    <w:rPr>
                      <w:rFonts w:asciiTheme="minorEastAsia" w:eastAsiaTheme="minorEastAsia" w:hAnsiTheme="minorEastAsia"/>
                      <w:w w:val="90"/>
                      <w:szCs w:val="21"/>
                    </w:rPr>
                    <w:t>员工</w:t>
                  </w:r>
                </w:p>
              </w:tc>
              <w:tc>
                <w:tcPr>
                  <w:tcW w:w="1420" w:type="dxa"/>
                  <w:tcBorders>
                    <w:top w:val="single" w:sz="4" w:space="0" w:color="auto"/>
                    <w:left w:val="single" w:sz="4" w:space="0" w:color="auto"/>
                    <w:bottom w:val="single" w:sz="4" w:space="0" w:color="auto"/>
                    <w:right w:val="single" w:sz="4" w:space="0" w:color="auto"/>
                  </w:tcBorders>
                </w:tcPr>
                <w:p w14:paraId="7658B2B7" w14:textId="77777777" w:rsidR="00C5454F" w:rsidRPr="00E16275" w:rsidRDefault="00C5454F" w:rsidP="00C5454F">
                  <w:pPr>
                    <w:snapToGrid w:val="0"/>
                    <w:jc w:val="center"/>
                    <w:rPr>
                      <w:rFonts w:asciiTheme="minorEastAsia" w:eastAsiaTheme="minorEastAsia" w:hAnsiTheme="minorEastAsia"/>
                      <w:w w:val="90"/>
                      <w:szCs w:val="21"/>
                    </w:rPr>
                  </w:pPr>
                  <w:r w:rsidRPr="00E16275">
                    <w:rPr>
                      <w:rFonts w:asciiTheme="minorEastAsia" w:eastAsiaTheme="minorEastAsia" w:hAnsiTheme="minorEastAsia" w:hint="eastAsia"/>
                      <w:w w:val="90"/>
                      <w:szCs w:val="21"/>
                    </w:rPr>
                    <w:t>仪表每年监测</w:t>
                  </w:r>
                </w:p>
                <w:p w14:paraId="43CD0753" w14:textId="77777777" w:rsidR="00C5454F" w:rsidRPr="00E16275" w:rsidRDefault="00C5454F" w:rsidP="00C5454F">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hint="eastAsia"/>
                      <w:w w:val="90"/>
                      <w:szCs w:val="21"/>
                    </w:rPr>
                    <w:t>温度记录</w:t>
                  </w:r>
                </w:p>
              </w:tc>
            </w:tr>
            <w:tr w:rsidR="00C5454F" w:rsidRPr="00E16275" w14:paraId="576EE231" w14:textId="77777777" w:rsidTr="00BA50A7">
              <w:trPr>
                <w:trHeight w:val="298"/>
              </w:trPr>
              <w:tc>
                <w:tcPr>
                  <w:tcW w:w="1221" w:type="dxa"/>
                  <w:tcBorders>
                    <w:top w:val="single" w:sz="4" w:space="0" w:color="auto"/>
                    <w:left w:val="single" w:sz="4" w:space="0" w:color="auto"/>
                    <w:bottom w:val="single" w:sz="4" w:space="0" w:color="auto"/>
                    <w:right w:val="single" w:sz="4" w:space="0" w:color="auto"/>
                  </w:tcBorders>
                </w:tcPr>
                <w:p w14:paraId="04CE836F" w14:textId="77777777" w:rsidR="00C5454F" w:rsidRPr="00E16275" w:rsidRDefault="00C5454F" w:rsidP="00C5454F">
                  <w:pPr>
                    <w:jc w:val="center"/>
                    <w:rPr>
                      <w:rFonts w:asciiTheme="minorEastAsia" w:eastAsiaTheme="minorEastAsia" w:hAnsiTheme="minorEastAsia"/>
                      <w:color w:val="0000FF"/>
                      <w:szCs w:val="21"/>
                    </w:rPr>
                  </w:pPr>
                  <w:r w:rsidRPr="00E16275">
                    <w:rPr>
                      <w:rFonts w:asciiTheme="minorEastAsia" w:eastAsiaTheme="minorEastAsia" w:hAnsiTheme="minorEastAsia" w:hint="eastAsia"/>
                      <w:color w:val="0000FF"/>
                      <w:szCs w:val="21"/>
                    </w:rPr>
                    <w:t>CCP2</w:t>
                  </w:r>
                </w:p>
                <w:p w14:paraId="0194FF3D" w14:textId="2B3D2C29" w:rsidR="00C5454F" w:rsidRPr="00E16275" w:rsidRDefault="00470B63" w:rsidP="00C5454F">
                  <w:pPr>
                    <w:jc w:val="center"/>
                    <w:rPr>
                      <w:rFonts w:asciiTheme="minorEastAsia" w:eastAsiaTheme="minorEastAsia" w:hAnsiTheme="minorEastAsia"/>
                      <w:color w:val="0000FF"/>
                      <w:szCs w:val="21"/>
                    </w:rPr>
                  </w:pPr>
                  <w:r>
                    <w:rPr>
                      <w:rFonts w:asciiTheme="minorEastAsia" w:eastAsiaTheme="minorEastAsia" w:hAnsiTheme="minorEastAsia" w:hint="eastAsia"/>
                      <w:color w:val="0000FF"/>
                      <w:szCs w:val="21"/>
                    </w:rPr>
                    <w:t>冷</w:t>
                  </w:r>
                  <w:r>
                    <w:rPr>
                      <w:rFonts w:asciiTheme="minorEastAsia" w:eastAsiaTheme="minorEastAsia" w:hAnsiTheme="minorEastAsia"/>
                      <w:color w:val="0000FF"/>
                      <w:szCs w:val="21"/>
                    </w:rPr>
                    <w:t>冻</w:t>
                  </w:r>
                </w:p>
              </w:tc>
              <w:tc>
                <w:tcPr>
                  <w:tcW w:w="1134" w:type="dxa"/>
                  <w:tcBorders>
                    <w:top w:val="single" w:sz="4" w:space="0" w:color="auto"/>
                    <w:left w:val="single" w:sz="4" w:space="0" w:color="auto"/>
                    <w:bottom w:val="single" w:sz="4" w:space="0" w:color="auto"/>
                    <w:right w:val="single" w:sz="4" w:space="0" w:color="auto"/>
                  </w:tcBorders>
                </w:tcPr>
                <w:p w14:paraId="4C106654" w14:textId="77777777" w:rsidR="00C5454F" w:rsidRPr="00E16275" w:rsidRDefault="00C5454F" w:rsidP="00C5454F">
                  <w:pPr>
                    <w:jc w:val="left"/>
                    <w:rPr>
                      <w:rFonts w:asciiTheme="minorEastAsia" w:eastAsiaTheme="minorEastAsia" w:hAnsiTheme="minorEastAsia"/>
                      <w:color w:val="0000FF"/>
                      <w:szCs w:val="21"/>
                    </w:rPr>
                  </w:pPr>
                  <w:r w:rsidRPr="00E16275">
                    <w:rPr>
                      <w:rFonts w:asciiTheme="minorEastAsia" w:eastAsiaTheme="minorEastAsia" w:hAnsiTheme="minorEastAsia" w:hint="eastAsia"/>
                      <w:w w:val="90"/>
                      <w:szCs w:val="21"/>
                    </w:rPr>
                    <w:t>冷库温度</w:t>
                  </w:r>
                </w:p>
              </w:tc>
              <w:tc>
                <w:tcPr>
                  <w:tcW w:w="1276" w:type="dxa"/>
                  <w:tcBorders>
                    <w:top w:val="single" w:sz="4" w:space="0" w:color="auto"/>
                    <w:left w:val="single" w:sz="4" w:space="0" w:color="auto"/>
                    <w:bottom w:val="single" w:sz="4" w:space="0" w:color="auto"/>
                    <w:right w:val="single" w:sz="4" w:space="0" w:color="auto"/>
                  </w:tcBorders>
                </w:tcPr>
                <w:p w14:paraId="2C3293F0" w14:textId="77777777" w:rsidR="00C5454F" w:rsidRPr="00E16275" w:rsidRDefault="00C5454F" w:rsidP="00C5454F">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hint="eastAsia"/>
                      <w:w w:val="90"/>
                      <w:szCs w:val="21"/>
                    </w:rPr>
                    <w:t>肉类储藏温度≤-18℃</w:t>
                  </w:r>
                </w:p>
              </w:tc>
              <w:tc>
                <w:tcPr>
                  <w:tcW w:w="1244" w:type="dxa"/>
                  <w:tcBorders>
                    <w:top w:val="single" w:sz="4" w:space="0" w:color="auto"/>
                    <w:left w:val="single" w:sz="4" w:space="0" w:color="auto"/>
                    <w:bottom w:val="single" w:sz="4" w:space="0" w:color="auto"/>
                    <w:right w:val="single" w:sz="4" w:space="0" w:color="auto"/>
                  </w:tcBorders>
                </w:tcPr>
                <w:p w14:paraId="2B6220F3" w14:textId="77777777" w:rsidR="00C5454F" w:rsidRPr="00E16275" w:rsidRDefault="00C5454F" w:rsidP="00C5454F">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hint="eastAsia"/>
                      <w:w w:val="90"/>
                      <w:szCs w:val="21"/>
                    </w:rPr>
                    <w:t>仪表连续测控</w:t>
                  </w:r>
                </w:p>
              </w:tc>
              <w:tc>
                <w:tcPr>
                  <w:tcW w:w="1448" w:type="dxa"/>
                  <w:tcBorders>
                    <w:top w:val="single" w:sz="4" w:space="0" w:color="auto"/>
                    <w:left w:val="single" w:sz="4" w:space="0" w:color="auto"/>
                    <w:bottom w:val="single" w:sz="4" w:space="0" w:color="auto"/>
                    <w:right w:val="single" w:sz="4" w:space="0" w:color="auto"/>
                  </w:tcBorders>
                </w:tcPr>
                <w:p w14:paraId="6E96DE0B" w14:textId="77777777" w:rsidR="00C5454F" w:rsidRPr="00E16275" w:rsidRDefault="00C5454F" w:rsidP="00C5454F">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hint="eastAsia"/>
                      <w:w w:val="90"/>
                      <w:szCs w:val="21"/>
                    </w:rPr>
                    <w:t>每天/次</w:t>
                  </w:r>
                </w:p>
              </w:tc>
              <w:tc>
                <w:tcPr>
                  <w:tcW w:w="1035" w:type="dxa"/>
                  <w:tcBorders>
                    <w:top w:val="single" w:sz="4" w:space="0" w:color="auto"/>
                    <w:left w:val="single" w:sz="4" w:space="0" w:color="auto"/>
                    <w:bottom w:val="single" w:sz="4" w:space="0" w:color="auto"/>
                    <w:right w:val="single" w:sz="4" w:space="0" w:color="auto"/>
                  </w:tcBorders>
                </w:tcPr>
                <w:p w14:paraId="2CD14F0C" w14:textId="77777777" w:rsidR="00C5454F" w:rsidRPr="00E16275" w:rsidRDefault="00C5454F" w:rsidP="00C5454F">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hint="eastAsia"/>
                      <w:w w:val="90"/>
                      <w:szCs w:val="21"/>
                    </w:rPr>
                    <w:t>仓库</w:t>
                  </w:r>
                  <w:r w:rsidRPr="00E16275">
                    <w:rPr>
                      <w:rFonts w:asciiTheme="minorEastAsia" w:eastAsiaTheme="minorEastAsia" w:hAnsiTheme="minorEastAsia"/>
                      <w:w w:val="90"/>
                      <w:szCs w:val="21"/>
                    </w:rPr>
                    <w:t>员工</w:t>
                  </w:r>
                </w:p>
              </w:tc>
              <w:tc>
                <w:tcPr>
                  <w:tcW w:w="1420" w:type="dxa"/>
                  <w:tcBorders>
                    <w:top w:val="single" w:sz="4" w:space="0" w:color="auto"/>
                    <w:left w:val="single" w:sz="4" w:space="0" w:color="auto"/>
                    <w:bottom w:val="single" w:sz="4" w:space="0" w:color="auto"/>
                    <w:right w:val="single" w:sz="4" w:space="0" w:color="auto"/>
                  </w:tcBorders>
                </w:tcPr>
                <w:p w14:paraId="74D24D5B" w14:textId="77777777" w:rsidR="00C5454F" w:rsidRPr="00E16275" w:rsidRDefault="00C5454F" w:rsidP="00C5454F">
                  <w:pPr>
                    <w:snapToGrid w:val="0"/>
                    <w:jc w:val="center"/>
                    <w:rPr>
                      <w:rFonts w:asciiTheme="minorEastAsia" w:eastAsiaTheme="minorEastAsia" w:hAnsiTheme="minorEastAsia"/>
                      <w:w w:val="90"/>
                      <w:szCs w:val="21"/>
                    </w:rPr>
                  </w:pPr>
                  <w:r w:rsidRPr="00E16275">
                    <w:rPr>
                      <w:rFonts w:asciiTheme="minorEastAsia" w:eastAsiaTheme="minorEastAsia" w:hAnsiTheme="minorEastAsia" w:hint="eastAsia"/>
                      <w:w w:val="90"/>
                      <w:szCs w:val="21"/>
                    </w:rPr>
                    <w:t>仪表每年监测</w:t>
                  </w:r>
                </w:p>
                <w:p w14:paraId="42EE9FA2" w14:textId="77777777" w:rsidR="00C5454F" w:rsidRPr="00E16275" w:rsidRDefault="00C5454F" w:rsidP="00C5454F">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hint="eastAsia"/>
                      <w:w w:val="90"/>
                      <w:szCs w:val="21"/>
                    </w:rPr>
                    <w:t>温度记录</w:t>
                  </w:r>
                </w:p>
              </w:tc>
            </w:tr>
          </w:tbl>
          <w:p w14:paraId="7BA672CC" w14:textId="77777777" w:rsidR="00786A41" w:rsidRPr="00C5454F" w:rsidRDefault="00786A41" w:rsidP="00786A41">
            <w:pPr>
              <w:rPr>
                <w:rFonts w:ascii="宋体" w:hAnsi="宋体"/>
                <w:szCs w:val="21"/>
              </w:rPr>
            </w:pPr>
          </w:p>
          <w:p w14:paraId="4BDD0C13" w14:textId="51DF394F" w:rsidR="00786A41" w:rsidRDefault="00786A41" w:rsidP="00786A41">
            <w:pPr>
              <w:rPr>
                <w:rFonts w:ascii="宋体" w:hAnsi="宋体"/>
                <w:szCs w:val="21"/>
              </w:rPr>
            </w:pPr>
            <w:r>
              <w:rPr>
                <w:rFonts w:ascii="宋体" w:hAnsi="宋体" w:hint="eastAsia"/>
                <w:szCs w:val="21"/>
              </w:rPr>
              <w:t>抽查订单，按照追溯思路审核销售服务过程控制：</w:t>
            </w:r>
          </w:p>
          <w:p w14:paraId="05EBFF3A" w14:textId="2F236B1D" w:rsidR="00786A41" w:rsidRDefault="00786A41" w:rsidP="00786A41">
            <w:pPr>
              <w:rPr>
                <w:rFonts w:ascii="宋体" w:hAnsi="宋体"/>
                <w:szCs w:val="21"/>
              </w:rPr>
            </w:pPr>
            <w:r w:rsidRPr="00213425">
              <w:rPr>
                <w:rFonts w:hint="eastAsia"/>
              </w:rPr>
              <w:t>抽查</w:t>
            </w:r>
            <w:r>
              <w:rPr>
                <w:rFonts w:hint="eastAsia"/>
              </w:rPr>
              <w:t>客</w:t>
            </w:r>
            <w:r>
              <w:t>户</w:t>
            </w:r>
            <w:r>
              <w:rPr>
                <w:rFonts w:hint="eastAsia"/>
              </w:rPr>
              <w:t>1</w:t>
            </w:r>
            <w:r>
              <w:rPr>
                <w:rFonts w:hint="eastAsia"/>
              </w:rPr>
              <w:t>：</w:t>
            </w:r>
            <w:r w:rsidR="009C5B88">
              <w:rPr>
                <w:rFonts w:hint="eastAsia"/>
              </w:rPr>
              <w:t>中</w:t>
            </w:r>
            <w:r w:rsidR="009C5B88">
              <w:t>共</w:t>
            </w:r>
            <w:r w:rsidR="009C5B88">
              <w:rPr>
                <w:rFonts w:hint="eastAsia"/>
              </w:rPr>
              <w:t>江</w:t>
            </w:r>
            <w:r w:rsidR="009C5B88">
              <w:t>门党校</w:t>
            </w:r>
            <w:r w:rsidRPr="00213425">
              <w:rPr>
                <w:rFonts w:ascii="宋体" w:hAnsi="宋体" w:hint="eastAsia"/>
                <w:szCs w:val="21"/>
              </w:rPr>
              <w:t>的</w:t>
            </w:r>
            <w:r w:rsidRPr="00213425">
              <w:rPr>
                <w:rFonts w:hint="eastAsia"/>
              </w:rPr>
              <w:t>2021</w:t>
            </w:r>
            <w:r w:rsidRPr="00213425">
              <w:rPr>
                <w:rFonts w:hint="eastAsia"/>
              </w:rPr>
              <w:t>年</w:t>
            </w:r>
            <w:r>
              <w:rPr>
                <w:rFonts w:hint="eastAsia"/>
              </w:rPr>
              <w:t>销</w:t>
            </w:r>
            <w:r>
              <w:t>售合</w:t>
            </w:r>
            <w:r>
              <w:rPr>
                <w:rFonts w:hint="eastAsia"/>
              </w:rPr>
              <w:t>同及订</w:t>
            </w:r>
            <w:r>
              <w:t>单情况，</w:t>
            </w:r>
            <w:r>
              <w:rPr>
                <w:rFonts w:hint="eastAsia"/>
              </w:rPr>
              <w:t>提供</w:t>
            </w:r>
            <w:r w:rsidR="009C5B88">
              <w:rPr>
                <w:rFonts w:hint="eastAsia"/>
              </w:rPr>
              <w:t>中</w:t>
            </w:r>
            <w:r w:rsidR="009C5B88">
              <w:t>共</w:t>
            </w:r>
            <w:r w:rsidR="009C5B88">
              <w:rPr>
                <w:rFonts w:hint="eastAsia"/>
              </w:rPr>
              <w:t>江</w:t>
            </w:r>
            <w:r w:rsidR="009C5B88">
              <w:t>门党校</w:t>
            </w:r>
            <w:r>
              <w:t>的</w:t>
            </w:r>
            <w:r w:rsidR="009C5B88">
              <w:rPr>
                <w:rFonts w:hint="eastAsia"/>
              </w:rPr>
              <w:t>2021</w:t>
            </w:r>
            <w:r w:rsidR="009C5B88">
              <w:rPr>
                <w:rFonts w:hint="eastAsia"/>
              </w:rPr>
              <w:t>年</w:t>
            </w:r>
            <w:r w:rsidR="009C5B88">
              <w:rPr>
                <w:rFonts w:hint="eastAsia"/>
              </w:rPr>
              <w:t>11</w:t>
            </w:r>
            <w:r w:rsidRPr="00213425">
              <w:rPr>
                <w:rFonts w:ascii="宋体" w:hAnsi="宋体" w:hint="eastAsia"/>
                <w:szCs w:val="21"/>
              </w:rPr>
              <w:t>月</w:t>
            </w:r>
            <w:r w:rsidR="009C5B88">
              <w:rPr>
                <w:rFonts w:ascii="宋体" w:hAnsi="宋体" w:hint="eastAsia"/>
                <w:szCs w:val="21"/>
              </w:rPr>
              <w:t>02</w:t>
            </w:r>
            <w:r>
              <w:rPr>
                <w:rFonts w:ascii="宋体" w:hAnsi="宋体" w:hint="eastAsia"/>
                <w:szCs w:val="21"/>
              </w:rPr>
              <w:t>日销</w:t>
            </w:r>
            <w:r>
              <w:rPr>
                <w:rFonts w:ascii="宋体" w:hAnsi="宋体"/>
                <w:szCs w:val="21"/>
              </w:rPr>
              <w:t>售</w:t>
            </w:r>
            <w:r w:rsidRPr="00213425">
              <w:rPr>
                <w:rFonts w:ascii="宋体" w:hAnsi="宋体"/>
                <w:szCs w:val="21"/>
              </w:rPr>
              <w:t>单及</w:t>
            </w:r>
            <w:r w:rsidRPr="00213425">
              <w:rPr>
                <w:rFonts w:ascii="宋体" w:hAnsi="宋体" w:hint="eastAsia"/>
                <w:szCs w:val="21"/>
              </w:rPr>
              <w:t>所涉及产品的验收情况</w:t>
            </w:r>
            <w:r>
              <w:rPr>
                <w:rFonts w:ascii="宋体" w:hAnsi="宋体" w:hint="eastAsia"/>
                <w:szCs w:val="21"/>
              </w:rPr>
              <w:t>:</w:t>
            </w:r>
          </w:p>
          <w:p w14:paraId="0FBF2606" w14:textId="3486CD77" w:rsidR="00786A41" w:rsidRDefault="009C5B88" w:rsidP="00786A41">
            <w:pPr>
              <w:rPr>
                <w:rFonts w:ascii="宋体" w:hAnsi="宋体"/>
                <w:szCs w:val="21"/>
              </w:rPr>
            </w:pPr>
            <w:r>
              <w:rPr>
                <w:rFonts w:hint="eastAsia"/>
              </w:rPr>
              <w:t>中</w:t>
            </w:r>
            <w:r>
              <w:t>共</w:t>
            </w:r>
            <w:r>
              <w:rPr>
                <w:rFonts w:hint="eastAsia"/>
              </w:rPr>
              <w:t>江</w:t>
            </w:r>
            <w:r>
              <w:t>门党校</w:t>
            </w:r>
            <w:r w:rsidR="00786A41">
              <w:rPr>
                <w:rFonts w:ascii="宋体" w:hAnsi="宋体"/>
                <w:szCs w:val="21"/>
              </w:rPr>
              <w:t>：</w:t>
            </w:r>
            <w:r w:rsidR="00786A41">
              <w:rPr>
                <w:rFonts w:ascii="宋体" w:hAnsi="宋体" w:hint="eastAsia"/>
                <w:szCs w:val="21"/>
              </w:rPr>
              <w:t>配送销</w:t>
            </w:r>
            <w:r w:rsidR="00786A41">
              <w:rPr>
                <w:rFonts w:ascii="宋体" w:hAnsi="宋体"/>
                <w:szCs w:val="21"/>
              </w:rPr>
              <w:t>售</w:t>
            </w:r>
            <w:r w:rsidR="00786A41">
              <w:rPr>
                <w:rFonts w:ascii="宋体" w:hAnsi="宋体" w:hint="eastAsia"/>
                <w:szCs w:val="21"/>
              </w:rPr>
              <w:t>单2021-</w:t>
            </w:r>
            <w:r>
              <w:rPr>
                <w:rFonts w:ascii="宋体" w:hAnsi="宋体"/>
                <w:szCs w:val="21"/>
              </w:rPr>
              <w:t>1</w:t>
            </w:r>
            <w:r w:rsidR="00B67687">
              <w:rPr>
                <w:rFonts w:ascii="宋体" w:hAnsi="宋体"/>
                <w:szCs w:val="21"/>
              </w:rPr>
              <w:t>1</w:t>
            </w:r>
            <w:r>
              <w:rPr>
                <w:rFonts w:ascii="宋体" w:hAnsi="宋体" w:hint="eastAsia"/>
                <w:szCs w:val="21"/>
              </w:rPr>
              <w:t>-02</w:t>
            </w:r>
          </w:p>
          <w:p w14:paraId="29EBC563" w14:textId="0F7C6BCE" w:rsidR="00786A41" w:rsidRDefault="00786A41" w:rsidP="00786A41">
            <w:pPr>
              <w:rPr>
                <w:rFonts w:ascii="宋体" w:hAnsi="宋体"/>
                <w:szCs w:val="21"/>
              </w:rPr>
            </w:pPr>
            <w:r w:rsidRPr="00457C8C">
              <w:rPr>
                <w:rFonts w:ascii="宋体" w:hAnsi="宋体" w:hint="eastAsia"/>
                <w:szCs w:val="21"/>
              </w:rPr>
              <w:t>提供了销售单：包括提供</w:t>
            </w:r>
            <w:r w:rsidR="009C5B88">
              <w:rPr>
                <w:rFonts w:ascii="宋体" w:hAnsi="宋体" w:hint="eastAsia"/>
                <w:szCs w:val="21"/>
              </w:rPr>
              <w:t>穗嘉丰</w:t>
            </w:r>
            <w:r w:rsidR="009C5B88">
              <w:rPr>
                <w:rFonts w:ascii="宋体" w:hAnsi="宋体"/>
                <w:szCs w:val="21"/>
              </w:rPr>
              <w:t>水包粉</w:t>
            </w:r>
            <w:r w:rsidR="009C5B88">
              <w:rPr>
                <w:rFonts w:ascii="宋体" w:hAnsi="宋体" w:hint="eastAsia"/>
                <w:szCs w:val="21"/>
              </w:rPr>
              <w:t>25</w:t>
            </w:r>
            <w:r w:rsidR="009C5B88">
              <w:rPr>
                <w:rFonts w:ascii="宋体" w:hAnsi="宋体"/>
                <w:szCs w:val="21"/>
              </w:rPr>
              <w:t>kg</w:t>
            </w:r>
            <w:r>
              <w:rPr>
                <w:rFonts w:ascii="宋体" w:hAnsi="宋体" w:hint="eastAsia"/>
                <w:szCs w:val="21"/>
              </w:rPr>
              <w:t>、</w:t>
            </w:r>
            <w:r w:rsidR="009C5B88">
              <w:rPr>
                <w:rFonts w:ascii="宋体" w:hAnsi="宋体" w:hint="eastAsia"/>
                <w:szCs w:val="21"/>
              </w:rPr>
              <w:t>卡士配</w:t>
            </w:r>
            <w:r w:rsidR="009C5B88">
              <w:rPr>
                <w:rFonts w:ascii="宋体" w:hAnsi="宋体"/>
                <w:szCs w:val="21"/>
              </w:rPr>
              <w:t>餐奶</w:t>
            </w:r>
            <w:r w:rsidR="009C5B88">
              <w:rPr>
                <w:rFonts w:ascii="宋体" w:hAnsi="宋体" w:hint="eastAsia"/>
                <w:szCs w:val="21"/>
              </w:rPr>
              <w:t>100</w:t>
            </w:r>
            <w:r w:rsidR="009C5B88">
              <w:rPr>
                <w:rFonts w:ascii="宋体" w:hAnsi="宋体"/>
                <w:szCs w:val="21"/>
              </w:rPr>
              <w:t>g</w:t>
            </w:r>
            <w:r>
              <w:rPr>
                <w:rFonts w:ascii="宋体" w:hAnsi="宋体" w:hint="eastAsia"/>
                <w:szCs w:val="21"/>
              </w:rPr>
              <w:t>、</w:t>
            </w:r>
            <w:r w:rsidR="009C5B88">
              <w:rPr>
                <w:rFonts w:ascii="宋体" w:hAnsi="宋体" w:hint="eastAsia"/>
                <w:szCs w:val="21"/>
              </w:rPr>
              <w:t>白壳</w:t>
            </w:r>
            <w:r w:rsidR="009C5B88">
              <w:rPr>
                <w:rFonts w:ascii="宋体" w:hAnsi="宋体"/>
                <w:szCs w:val="21"/>
              </w:rPr>
              <w:t>鲜鸡蛋</w:t>
            </w:r>
            <w:r w:rsidR="009C5B88">
              <w:rPr>
                <w:rFonts w:ascii="宋体" w:hAnsi="宋体" w:hint="eastAsia"/>
                <w:szCs w:val="21"/>
              </w:rPr>
              <w:t>5板</w:t>
            </w:r>
            <w:r w:rsidR="009C5B88">
              <w:rPr>
                <w:rFonts w:ascii="宋体" w:hAnsi="宋体"/>
                <w:szCs w:val="21"/>
              </w:rPr>
              <w:t>、</w:t>
            </w:r>
            <w:r w:rsidR="009C5B88">
              <w:rPr>
                <w:rFonts w:ascii="宋体" w:hAnsi="宋体" w:hint="eastAsia"/>
                <w:szCs w:val="21"/>
              </w:rPr>
              <w:t>红</w:t>
            </w:r>
            <w:r w:rsidR="009C5B88">
              <w:rPr>
                <w:rFonts w:ascii="宋体" w:hAnsi="宋体"/>
                <w:szCs w:val="21"/>
              </w:rPr>
              <w:t>心番薯仔</w:t>
            </w:r>
            <w:r w:rsidR="009C5B88">
              <w:rPr>
                <w:rFonts w:ascii="宋体" w:hAnsi="宋体" w:hint="eastAsia"/>
                <w:szCs w:val="21"/>
              </w:rPr>
              <w:t>28斤</w:t>
            </w:r>
            <w:r>
              <w:rPr>
                <w:rFonts w:ascii="宋体" w:hAnsi="宋体" w:hint="eastAsia"/>
                <w:szCs w:val="21"/>
              </w:rPr>
              <w:t xml:space="preserve"> 合</w:t>
            </w:r>
            <w:r>
              <w:rPr>
                <w:rFonts w:ascii="宋体" w:hAnsi="宋体"/>
                <w:szCs w:val="21"/>
              </w:rPr>
              <w:t>计</w:t>
            </w:r>
            <w:r w:rsidR="009C5B88">
              <w:rPr>
                <w:rFonts w:ascii="宋体" w:hAnsi="宋体" w:hint="eastAsia"/>
                <w:szCs w:val="21"/>
              </w:rPr>
              <w:t>6038.4</w:t>
            </w:r>
            <w:r>
              <w:rPr>
                <w:rFonts w:ascii="宋体" w:hAnsi="宋体" w:hint="eastAsia"/>
                <w:szCs w:val="21"/>
              </w:rPr>
              <w:t>元</w:t>
            </w:r>
            <w:r w:rsidRPr="00213425">
              <w:rPr>
                <w:rFonts w:ascii="宋体" w:hAnsi="宋体" w:hint="eastAsia"/>
                <w:szCs w:val="21"/>
              </w:rPr>
              <w:t>；</w:t>
            </w:r>
          </w:p>
          <w:p w14:paraId="37DCF99D" w14:textId="68E4060D" w:rsidR="00786A41" w:rsidRPr="00457C8C" w:rsidRDefault="00786A41" w:rsidP="00786A41">
            <w:pPr>
              <w:rPr>
                <w:rFonts w:ascii="宋体" w:hAnsi="宋体"/>
                <w:szCs w:val="21"/>
              </w:rPr>
            </w:pPr>
            <w:r w:rsidRPr="00457C8C">
              <w:rPr>
                <w:rFonts w:ascii="宋体" w:hAnsi="宋体" w:hint="eastAsia"/>
                <w:szCs w:val="21"/>
              </w:rPr>
              <w:t>提供了</w:t>
            </w:r>
            <w:r w:rsidR="009C5B88">
              <w:rPr>
                <w:rFonts w:hint="eastAsia"/>
              </w:rPr>
              <w:t>中</w:t>
            </w:r>
            <w:r w:rsidR="009C5B88">
              <w:t>共</w:t>
            </w:r>
            <w:r w:rsidR="009C5B88">
              <w:rPr>
                <w:rFonts w:hint="eastAsia"/>
              </w:rPr>
              <w:t>江</w:t>
            </w:r>
            <w:r w:rsidR="009C5B88">
              <w:t>门党校</w:t>
            </w:r>
            <w:r w:rsidRPr="00457C8C">
              <w:rPr>
                <w:rFonts w:ascii="宋体" w:hAnsi="宋体" w:hint="eastAsia"/>
                <w:szCs w:val="21"/>
              </w:rPr>
              <w:t>的订单记</w:t>
            </w:r>
            <w:r w:rsidRPr="00457C8C">
              <w:rPr>
                <w:rFonts w:ascii="宋体" w:hAnsi="宋体"/>
                <w:szCs w:val="21"/>
              </w:rPr>
              <w:t>录</w:t>
            </w:r>
            <w:r w:rsidRPr="00457C8C">
              <w:rPr>
                <w:rFonts w:ascii="宋体" w:hAnsi="宋体" w:hint="eastAsia"/>
                <w:szCs w:val="21"/>
              </w:rPr>
              <w:t>信息，包括上述需求信息；</w:t>
            </w:r>
          </w:p>
          <w:p w14:paraId="3360DCFE" w14:textId="4160F45D" w:rsidR="00786A41" w:rsidRPr="00457C8C" w:rsidRDefault="00786A41" w:rsidP="00786A41">
            <w:pPr>
              <w:rPr>
                <w:rFonts w:ascii="宋体" w:hAnsi="宋体"/>
                <w:szCs w:val="21"/>
              </w:rPr>
            </w:pPr>
            <w:r w:rsidRPr="00457C8C">
              <w:rPr>
                <w:rFonts w:ascii="宋体" w:hAnsi="宋体"/>
                <w:szCs w:val="21"/>
              </w:rPr>
              <w:fldChar w:fldCharType="begin"/>
            </w:r>
            <w:r w:rsidRPr="00457C8C">
              <w:rPr>
                <w:rFonts w:ascii="宋体" w:hAnsi="宋体"/>
                <w:szCs w:val="21"/>
              </w:rPr>
              <w:instrText xml:space="preserve"> </w:instrText>
            </w:r>
            <w:r w:rsidRPr="00457C8C">
              <w:rPr>
                <w:rFonts w:ascii="宋体" w:hAnsi="宋体" w:hint="eastAsia"/>
                <w:szCs w:val="21"/>
              </w:rPr>
              <w:instrText>= 2 \* GB3</w:instrText>
            </w:r>
            <w:r w:rsidRPr="00457C8C">
              <w:rPr>
                <w:rFonts w:ascii="宋体" w:hAnsi="宋体"/>
                <w:szCs w:val="21"/>
              </w:rPr>
              <w:instrText xml:space="preserve"> </w:instrText>
            </w:r>
            <w:r w:rsidRPr="00457C8C">
              <w:rPr>
                <w:rFonts w:ascii="宋体" w:hAnsi="宋体"/>
                <w:szCs w:val="21"/>
              </w:rPr>
              <w:fldChar w:fldCharType="separate"/>
            </w:r>
            <w:r w:rsidRPr="00457C8C">
              <w:rPr>
                <w:rFonts w:ascii="宋体" w:hAnsi="宋体" w:hint="eastAsia"/>
                <w:noProof/>
                <w:szCs w:val="21"/>
              </w:rPr>
              <w:t>②</w:t>
            </w:r>
            <w:r w:rsidRPr="00457C8C">
              <w:rPr>
                <w:rFonts w:ascii="宋体" w:hAnsi="宋体"/>
                <w:szCs w:val="21"/>
              </w:rPr>
              <w:fldChar w:fldCharType="end"/>
            </w:r>
            <w:r w:rsidRPr="00457C8C">
              <w:rPr>
                <w:rFonts w:ascii="宋体" w:hAnsi="宋体" w:hint="eastAsia"/>
                <w:szCs w:val="21"/>
              </w:rPr>
              <w:t>提供了公司采购单，有上述产品；</w:t>
            </w:r>
          </w:p>
          <w:p w14:paraId="260AD7C3" w14:textId="0E213001" w:rsidR="00786A41" w:rsidRPr="00457C8C" w:rsidRDefault="00786A41" w:rsidP="00786A41">
            <w:pPr>
              <w:rPr>
                <w:rFonts w:ascii="宋体" w:hAnsi="宋体"/>
                <w:szCs w:val="21"/>
              </w:rPr>
            </w:pPr>
            <w:r w:rsidRPr="00457C8C">
              <w:rPr>
                <w:rFonts w:ascii="宋体" w:hAnsi="宋体"/>
                <w:szCs w:val="21"/>
              </w:rPr>
              <w:fldChar w:fldCharType="begin"/>
            </w:r>
            <w:r w:rsidRPr="00457C8C">
              <w:rPr>
                <w:rFonts w:ascii="宋体" w:hAnsi="宋体"/>
                <w:szCs w:val="21"/>
              </w:rPr>
              <w:instrText xml:space="preserve"> </w:instrText>
            </w:r>
            <w:r w:rsidRPr="00457C8C">
              <w:rPr>
                <w:rFonts w:ascii="宋体" w:hAnsi="宋体" w:hint="eastAsia"/>
                <w:szCs w:val="21"/>
              </w:rPr>
              <w:instrText>= 3 \* GB3</w:instrText>
            </w:r>
            <w:r w:rsidRPr="00457C8C">
              <w:rPr>
                <w:rFonts w:ascii="宋体" w:hAnsi="宋体"/>
                <w:szCs w:val="21"/>
              </w:rPr>
              <w:instrText xml:space="preserve"> </w:instrText>
            </w:r>
            <w:r w:rsidRPr="00457C8C">
              <w:rPr>
                <w:rFonts w:ascii="宋体" w:hAnsi="宋体"/>
                <w:szCs w:val="21"/>
              </w:rPr>
              <w:fldChar w:fldCharType="separate"/>
            </w:r>
            <w:r w:rsidRPr="00457C8C">
              <w:rPr>
                <w:rFonts w:ascii="宋体" w:hAnsi="宋体" w:hint="eastAsia"/>
                <w:noProof/>
                <w:szCs w:val="21"/>
              </w:rPr>
              <w:t>③</w:t>
            </w:r>
            <w:r w:rsidRPr="00457C8C">
              <w:rPr>
                <w:rFonts w:ascii="宋体" w:hAnsi="宋体"/>
                <w:szCs w:val="21"/>
              </w:rPr>
              <w:fldChar w:fldCharType="end"/>
            </w:r>
            <w:r w:rsidRPr="00457C8C">
              <w:rPr>
                <w:rFonts w:ascii="宋体" w:hAnsi="宋体" w:hint="eastAsia"/>
                <w:szCs w:val="21"/>
              </w:rPr>
              <w:t>分拣/配货人员根据销售单配货，提供了《公司配送中心（进货验收记录）》，有上述产品的进货数量，验收项目包括感官检验、及</w:t>
            </w:r>
            <w:r>
              <w:rPr>
                <w:rFonts w:ascii="宋体" w:hAnsi="宋体" w:hint="eastAsia"/>
                <w:szCs w:val="21"/>
              </w:rPr>
              <w:t>企业检</w:t>
            </w:r>
            <w:r>
              <w:rPr>
                <w:rFonts w:ascii="宋体" w:hAnsi="宋体"/>
                <w:szCs w:val="21"/>
              </w:rPr>
              <w:t>测报告</w:t>
            </w:r>
            <w:r w:rsidRPr="00457C8C">
              <w:rPr>
                <w:rFonts w:ascii="宋体" w:hAnsi="宋体" w:hint="eastAsia"/>
                <w:szCs w:val="21"/>
              </w:rPr>
              <w:t>及</w:t>
            </w:r>
            <w:r>
              <w:rPr>
                <w:rFonts w:ascii="宋体" w:hAnsi="宋体" w:hint="eastAsia"/>
                <w:szCs w:val="21"/>
              </w:rPr>
              <w:t>蔬</w:t>
            </w:r>
            <w:r>
              <w:rPr>
                <w:rFonts w:ascii="宋体" w:hAnsi="宋体"/>
                <w:szCs w:val="21"/>
              </w:rPr>
              <w:t>菜</w:t>
            </w:r>
            <w:r>
              <w:rPr>
                <w:rFonts w:ascii="宋体" w:hAnsi="宋体" w:hint="eastAsia"/>
                <w:szCs w:val="21"/>
              </w:rPr>
              <w:t>、肉</w:t>
            </w:r>
            <w:r>
              <w:rPr>
                <w:rFonts w:ascii="宋体" w:hAnsi="宋体"/>
                <w:szCs w:val="21"/>
              </w:rPr>
              <w:t>品</w:t>
            </w:r>
            <w:r w:rsidRPr="00457C8C">
              <w:rPr>
                <w:rFonts w:ascii="宋体" w:hAnsi="宋体"/>
                <w:szCs w:val="21"/>
              </w:rPr>
              <w:t>动物检疫检验证明</w:t>
            </w:r>
            <w:r w:rsidRPr="00457C8C">
              <w:rPr>
                <w:rFonts w:ascii="宋体" w:hAnsi="宋体" w:hint="eastAsia"/>
                <w:szCs w:val="21"/>
              </w:rPr>
              <w:t>，检验结果为 合格</w:t>
            </w:r>
            <w:r>
              <w:rPr>
                <w:rFonts w:ascii="宋体" w:hAnsi="宋体" w:hint="eastAsia"/>
                <w:szCs w:val="21"/>
              </w:rPr>
              <w:t>;</w:t>
            </w:r>
          </w:p>
          <w:p w14:paraId="0904255E" w14:textId="6CDB5F27" w:rsidR="00786A41" w:rsidRDefault="00786A41" w:rsidP="00786A41">
            <w:pPr>
              <w:rPr>
                <w:rFonts w:ascii="宋体" w:hAnsi="宋体"/>
                <w:szCs w:val="21"/>
              </w:rPr>
            </w:pPr>
            <w:r w:rsidRPr="00457C8C">
              <w:rPr>
                <w:rFonts w:ascii="宋体" w:hAnsi="宋体"/>
                <w:szCs w:val="21"/>
              </w:rPr>
              <w:fldChar w:fldCharType="begin"/>
            </w:r>
            <w:r w:rsidRPr="00457C8C">
              <w:rPr>
                <w:rFonts w:ascii="宋体" w:hAnsi="宋体"/>
                <w:szCs w:val="21"/>
              </w:rPr>
              <w:instrText xml:space="preserve"> </w:instrText>
            </w:r>
            <w:r w:rsidRPr="00457C8C">
              <w:rPr>
                <w:rFonts w:ascii="宋体" w:hAnsi="宋体" w:hint="eastAsia"/>
                <w:szCs w:val="21"/>
              </w:rPr>
              <w:instrText>= 4 \* GB3</w:instrText>
            </w:r>
            <w:r w:rsidRPr="00457C8C">
              <w:rPr>
                <w:rFonts w:ascii="宋体" w:hAnsi="宋体"/>
                <w:szCs w:val="21"/>
              </w:rPr>
              <w:instrText xml:space="preserve"> </w:instrText>
            </w:r>
            <w:r w:rsidRPr="00457C8C">
              <w:rPr>
                <w:rFonts w:ascii="宋体" w:hAnsi="宋体"/>
                <w:szCs w:val="21"/>
              </w:rPr>
              <w:fldChar w:fldCharType="separate"/>
            </w:r>
            <w:r w:rsidRPr="00457C8C">
              <w:rPr>
                <w:rFonts w:ascii="宋体" w:hAnsi="宋体" w:hint="eastAsia"/>
                <w:noProof/>
                <w:szCs w:val="21"/>
              </w:rPr>
              <w:t>④</w:t>
            </w:r>
            <w:r w:rsidRPr="00457C8C">
              <w:rPr>
                <w:rFonts w:ascii="宋体" w:hAnsi="宋体"/>
                <w:szCs w:val="21"/>
              </w:rPr>
              <w:fldChar w:fldCharType="end"/>
            </w:r>
            <w:r w:rsidRPr="00457C8C">
              <w:rPr>
                <w:rFonts w:ascii="宋体" w:hAnsi="宋体" w:hint="eastAsia"/>
                <w:szCs w:val="21"/>
              </w:rPr>
              <w:t>提供了</w:t>
            </w:r>
            <w:r>
              <w:rPr>
                <w:rFonts w:ascii="宋体" w:hAnsi="宋体" w:hint="eastAsia"/>
                <w:szCs w:val="21"/>
              </w:rPr>
              <w:t>2021.</w:t>
            </w:r>
            <w:r w:rsidR="00C56C67">
              <w:rPr>
                <w:rFonts w:ascii="宋体" w:hAnsi="宋体"/>
                <w:szCs w:val="21"/>
              </w:rPr>
              <w:t>11</w:t>
            </w:r>
            <w:r w:rsidR="00C56C67">
              <w:rPr>
                <w:rFonts w:ascii="宋体" w:hAnsi="宋体" w:hint="eastAsia"/>
                <w:szCs w:val="21"/>
              </w:rPr>
              <w:t>.2</w:t>
            </w:r>
            <w:r w:rsidR="00C56C67">
              <w:rPr>
                <w:rFonts w:hint="eastAsia"/>
              </w:rPr>
              <w:t>中</w:t>
            </w:r>
            <w:r w:rsidR="00C56C67">
              <w:t>共</w:t>
            </w:r>
            <w:r w:rsidR="00C56C67">
              <w:rPr>
                <w:rFonts w:hint="eastAsia"/>
              </w:rPr>
              <w:t>江</w:t>
            </w:r>
            <w:r w:rsidR="00C56C67">
              <w:t>门党校</w:t>
            </w:r>
            <w:r w:rsidRPr="00457C8C">
              <w:rPr>
                <w:rFonts w:ascii="宋体" w:hAnsi="宋体" w:hint="eastAsia"/>
                <w:szCs w:val="21"/>
              </w:rPr>
              <w:t>，出货数量一致；包括上述范围，</w:t>
            </w:r>
            <w:r>
              <w:rPr>
                <w:rFonts w:ascii="宋体" w:hAnsi="宋体" w:hint="eastAsia"/>
                <w:szCs w:val="21"/>
              </w:rPr>
              <w:t>配送人：林</w:t>
            </w:r>
            <w:r w:rsidR="00C56C67">
              <w:rPr>
                <w:rFonts w:ascii="宋体" w:hAnsi="宋体" w:hint="eastAsia"/>
                <w:szCs w:val="21"/>
              </w:rPr>
              <w:t>维均</w:t>
            </w:r>
            <w:r w:rsidR="00661A0B">
              <w:rPr>
                <w:rFonts w:ascii="宋体" w:hAnsi="宋体" w:hint="eastAsia"/>
                <w:szCs w:val="21"/>
              </w:rPr>
              <w:t>，签</w:t>
            </w:r>
            <w:r w:rsidR="00661A0B">
              <w:rPr>
                <w:rFonts w:ascii="宋体" w:hAnsi="宋体"/>
                <w:szCs w:val="21"/>
              </w:rPr>
              <w:t>收人：</w:t>
            </w:r>
            <w:r w:rsidR="00661A0B">
              <w:rPr>
                <w:rFonts w:ascii="宋体" w:hAnsi="宋体" w:hint="eastAsia"/>
                <w:szCs w:val="21"/>
              </w:rPr>
              <w:t>陈</w:t>
            </w:r>
            <w:r w:rsidR="00661A0B">
              <w:rPr>
                <w:rFonts w:ascii="宋体" w:hAnsi="宋体"/>
                <w:szCs w:val="21"/>
              </w:rPr>
              <w:t>艳</w:t>
            </w:r>
            <w:r w:rsidR="00661A0B">
              <w:rPr>
                <w:rFonts w:ascii="宋体" w:hAnsi="宋体" w:hint="eastAsia"/>
                <w:szCs w:val="21"/>
              </w:rPr>
              <w:t>娜</w:t>
            </w:r>
          </w:p>
          <w:p w14:paraId="18D84DA0" w14:textId="7ABE0849" w:rsidR="00786A41" w:rsidRDefault="00786A41" w:rsidP="00786A41"/>
          <w:p w14:paraId="24CCE2DD" w14:textId="43FED625" w:rsidR="00786A41" w:rsidRDefault="00786A41" w:rsidP="00786A41">
            <w:pPr>
              <w:rPr>
                <w:rFonts w:ascii="宋体" w:hAnsi="宋体"/>
                <w:szCs w:val="21"/>
              </w:rPr>
            </w:pPr>
            <w:r w:rsidRPr="00213425">
              <w:rPr>
                <w:rFonts w:hint="eastAsia"/>
              </w:rPr>
              <w:t>抽查</w:t>
            </w:r>
            <w:r>
              <w:rPr>
                <w:rFonts w:hint="eastAsia"/>
              </w:rPr>
              <w:t>客</w:t>
            </w:r>
            <w:r>
              <w:t>户</w:t>
            </w:r>
            <w:r>
              <w:rPr>
                <w:rFonts w:hint="eastAsia"/>
              </w:rPr>
              <w:t>2</w:t>
            </w:r>
            <w:r>
              <w:rPr>
                <w:rFonts w:hint="eastAsia"/>
              </w:rPr>
              <w:t>：</w:t>
            </w:r>
            <w:r w:rsidR="00661A0B">
              <w:rPr>
                <w:rFonts w:hint="eastAsia"/>
              </w:rPr>
              <w:t>江门</w:t>
            </w:r>
            <w:r w:rsidR="00661A0B">
              <w:t>市体育运动学校</w:t>
            </w:r>
            <w:r w:rsidRPr="00213425">
              <w:rPr>
                <w:rFonts w:ascii="宋体" w:hAnsi="宋体" w:hint="eastAsia"/>
                <w:szCs w:val="21"/>
              </w:rPr>
              <w:t>的</w:t>
            </w:r>
            <w:r w:rsidRPr="00213425">
              <w:rPr>
                <w:rFonts w:hint="eastAsia"/>
              </w:rPr>
              <w:t>2021</w:t>
            </w:r>
            <w:r w:rsidRPr="00213425">
              <w:rPr>
                <w:rFonts w:hint="eastAsia"/>
              </w:rPr>
              <w:t>年</w:t>
            </w:r>
            <w:r>
              <w:rPr>
                <w:rFonts w:hint="eastAsia"/>
              </w:rPr>
              <w:t>销</w:t>
            </w:r>
            <w:r>
              <w:t>售合</w:t>
            </w:r>
            <w:r>
              <w:rPr>
                <w:rFonts w:hint="eastAsia"/>
              </w:rPr>
              <w:t>同及订</w:t>
            </w:r>
            <w:r>
              <w:t>单情况，</w:t>
            </w:r>
            <w:r>
              <w:rPr>
                <w:rFonts w:hint="eastAsia"/>
              </w:rPr>
              <w:t>提供</w:t>
            </w:r>
            <w:r w:rsidR="00661A0B">
              <w:rPr>
                <w:rFonts w:hint="eastAsia"/>
              </w:rPr>
              <w:t>江门</w:t>
            </w:r>
            <w:r w:rsidR="00661A0B">
              <w:t>市体育运动学校</w:t>
            </w:r>
            <w:r>
              <w:t>的</w:t>
            </w:r>
            <w:r w:rsidR="00661A0B">
              <w:rPr>
                <w:rFonts w:hint="eastAsia"/>
              </w:rPr>
              <w:t>2021</w:t>
            </w:r>
            <w:r w:rsidR="00661A0B">
              <w:rPr>
                <w:rFonts w:hint="eastAsia"/>
              </w:rPr>
              <w:t>年</w:t>
            </w:r>
            <w:r w:rsidR="00661A0B">
              <w:rPr>
                <w:rFonts w:hint="eastAsia"/>
              </w:rPr>
              <w:t>1</w:t>
            </w:r>
            <w:r w:rsidR="00661A0B">
              <w:t>0</w:t>
            </w:r>
            <w:r w:rsidRPr="00213425">
              <w:rPr>
                <w:rFonts w:ascii="宋体" w:hAnsi="宋体" w:hint="eastAsia"/>
                <w:szCs w:val="21"/>
              </w:rPr>
              <w:t>月</w:t>
            </w:r>
            <w:r w:rsidR="00661A0B">
              <w:rPr>
                <w:rFonts w:ascii="宋体" w:hAnsi="宋体" w:hint="eastAsia"/>
                <w:szCs w:val="21"/>
              </w:rPr>
              <w:t>12</w:t>
            </w:r>
            <w:r>
              <w:rPr>
                <w:rFonts w:ascii="宋体" w:hAnsi="宋体" w:hint="eastAsia"/>
                <w:szCs w:val="21"/>
              </w:rPr>
              <w:t>日销</w:t>
            </w:r>
            <w:r>
              <w:rPr>
                <w:rFonts w:ascii="宋体" w:hAnsi="宋体"/>
                <w:szCs w:val="21"/>
              </w:rPr>
              <w:t>售</w:t>
            </w:r>
            <w:r w:rsidRPr="00213425">
              <w:rPr>
                <w:rFonts w:ascii="宋体" w:hAnsi="宋体"/>
                <w:szCs w:val="21"/>
              </w:rPr>
              <w:t>单及</w:t>
            </w:r>
            <w:r w:rsidRPr="00213425">
              <w:rPr>
                <w:rFonts w:ascii="宋体" w:hAnsi="宋体" w:hint="eastAsia"/>
                <w:szCs w:val="21"/>
              </w:rPr>
              <w:t>所涉及产品的验收情况</w:t>
            </w:r>
            <w:r>
              <w:rPr>
                <w:rFonts w:ascii="宋体" w:hAnsi="宋体" w:hint="eastAsia"/>
                <w:szCs w:val="21"/>
              </w:rPr>
              <w:t>:</w:t>
            </w:r>
          </w:p>
          <w:p w14:paraId="6327FEF1" w14:textId="0B54B2C5" w:rsidR="00786A41" w:rsidRDefault="00661A0B" w:rsidP="00786A41">
            <w:pPr>
              <w:rPr>
                <w:rFonts w:ascii="宋体" w:hAnsi="宋体"/>
                <w:szCs w:val="21"/>
              </w:rPr>
            </w:pPr>
            <w:r>
              <w:rPr>
                <w:rFonts w:hint="eastAsia"/>
              </w:rPr>
              <w:t>江门</w:t>
            </w:r>
            <w:r>
              <w:t>市体育运动学校</w:t>
            </w:r>
            <w:r w:rsidR="00786A41">
              <w:rPr>
                <w:rFonts w:ascii="宋体" w:hAnsi="宋体"/>
                <w:szCs w:val="21"/>
              </w:rPr>
              <w:t>：</w:t>
            </w:r>
            <w:r w:rsidR="00786A41">
              <w:rPr>
                <w:rFonts w:ascii="宋体" w:hAnsi="宋体" w:hint="eastAsia"/>
                <w:szCs w:val="21"/>
              </w:rPr>
              <w:t>配送销</w:t>
            </w:r>
            <w:r w:rsidR="00786A41">
              <w:rPr>
                <w:rFonts w:ascii="宋体" w:hAnsi="宋体"/>
                <w:szCs w:val="21"/>
              </w:rPr>
              <w:t>售</w:t>
            </w:r>
            <w:r w:rsidR="00786A41">
              <w:rPr>
                <w:rFonts w:ascii="宋体" w:hAnsi="宋体" w:hint="eastAsia"/>
                <w:szCs w:val="21"/>
              </w:rPr>
              <w:t>单</w:t>
            </w:r>
            <w:r>
              <w:rPr>
                <w:rFonts w:ascii="宋体" w:hAnsi="宋体" w:hint="eastAsia"/>
                <w:szCs w:val="21"/>
              </w:rPr>
              <w:t>2021-10-12</w:t>
            </w:r>
          </w:p>
          <w:p w14:paraId="106C4868" w14:textId="403737A7" w:rsidR="00786A41" w:rsidRDefault="00786A41" w:rsidP="00786A41">
            <w:pPr>
              <w:rPr>
                <w:rFonts w:ascii="宋体" w:hAnsi="宋体"/>
                <w:szCs w:val="21"/>
              </w:rPr>
            </w:pPr>
            <w:r w:rsidRPr="00457C8C">
              <w:rPr>
                <w:rFonts w:ascii="宋体" w:hAnsi="宋体" w:hint="eastAsia"/>
                <w:szCs w:val="21"/>
              </w:rPr>
              <w:t>提供了销售单：包括提供</w:t>
            </w:r>
            <w:r w:rsidR="00661A0B">
              <w:rPr>
                <w:rFonts w:ascii="宋体" w:hAnsi="宋体" w:hint="eastAsia"/>
                <w:szCs w:val="21"/>
              </w:rPr>
              <w:t xml:space="preserve"> 香</w:t>
            </w:r>
            <w:r w:rsidR="00661A0B">
              <w:rPr>
                <w:rFonts w:ascii="宋体" w:hAnsi="宋体"/>
                <w:szCs w:val="21"/>
              </w:rPr>
              <w:t>菜</w:t>
            </w:r>
            <w:r w:rsidR="00661A0B">
              <w:rPr>
                <w:rFonts w:ascii="宋体" w:hAnsi="宋体" w:hint="eastAsia"/>
                <w:szCs w:val="21"/>
              </w:rPr>
              <w:t>2斤</w:t>
            </w:r>
            <w:r>
              <w:rPr>
                <w:rFonts w:ascii="宋体" w:hAnsi="宋体" w:hint="eastAsia"/>
                <w:szCs w:val="21"/>
              </w:rPr>
              <w:t>、</w:t>
            </w:r>
            <w:r w:rsidR="00661A0B">
              <w:rPr>
                <w:rFonts w:ascii="宋体" w:hAnsi="宋体" w:hint="eastAsia"/>
                <w:szCs w:val="21"/>
              </w:rPr>
              <w:t>青椒6斤、马</w:t>
            </w:r>
            <w:r w:rsidR="00661A0B">
              <w:rPr>
                <w:rFonts w:ascii="宋体" w:hAnsi="宋体"/>
                <w:szCs w:val="21"/>
              </w:rPr>
              <w:t>蹄肉</w:t>
            </w:r>
            <w:r w:rsidR="00661A0B">
              <w:rPr>
                <w:rFonts w:ascii="宋体" w:hAnsi="宋体" w:hint="eastAsia"/>
                <w:szCs w:val="21"/>
              </w:rPr>
              <w:t>20</w:t>
            </w:r>
            <w:r>
              <w:rPr>
                <w:rFonts w:ascii="宋体" w:hAnsi="宋体" w:hint="eastAsia"/>
                <w:szCs w:val="21"/>
              </w:rPr>
              <w:t>斤</w:t>
            </w:r>
            <w:r>
              <w:rPr>
                <w:rFonts w:ascii="宋体" w:hAnsi="宋体"/>
                <w:szCs w:val="21"/>
              </w:rPr>
              <w:t>等</w:t>
            </w:r>
            <w:r>
              <w:rPr>
                <w:rFonts w:ascii="宋体" w:hAnsi="宋体" w:hint="eastAsia"/>
                <w:szCs w:val="21"/>
              </w:rPr>
              <w:t xml:space="preserve"> 合</w:t>
            </w:r>
            <w:r>
              <w:rPr>
                <w:rFonts w:ascii="宋体" w:hAnsi="宋体"/>
                <w:szCs w:val="21"/>
              </w:rPr>
              <w:t>计</w:t>
            </w:r>
            <w:r w:rsidR="00661A0B">
              <w:rPr>
                <w:rFonts w:ascii="宋体" w:hAnsi="宋体"/>
                <w:szCs w:val="21"/>
              </w:rPr>
              <w:t>1725</w:t>
            </w:r>
            <w:r>
              <w:rPr>
                <w:rFonts w:ascii="宋体" w:hAnsi="宋体" w:hint="eastAsia"/>
                <w:szCs w:val="21"/>
              </w:rPr>
              <w:t>元</w:t>
            </w:r>
            <w:r w:rsidRPr="00213425">
              <w:rPr>
                <w:rFonts w:ascii="宋体" w:hAnsi="宋体" w:hint="eastAsia"/>
                <w:szCs w:val="21"/>
              </w:rPr>
              <w:t>；</w:t>
            </w:r>
          </w:p>
          <w:p w14:paraId="252283FE" w14:textId="2C07C1DB" w:rsidR="00786A41" w:rsidRPr="00457C8C" w:rsidRDefault="00786A41" w:rsidP="00786A41">
            <w:pPr>
              <w:rPr>
                <w:rFonts w:ascii="宋体" w:hAnsi="宋体"/>
                <w:szCs w:val="21"/>
              </w:rPr>
            </w:pPr>
            <w:r w:rsidRPr="00457C8C">
              <w:rPr>
                <w:rFonts w:ascii="宋体" w:hAnsi="宋体" w:hint="eastAsia"/>
                <w:szCs w:val="21"/>
              </w:rPr>
              <w:t>提供了</w:t>
            </w:r>
            <w:r>
              <w:rPr>
                <w:rFonts w:hint="eastAsia"/>
              </w:rPr>
              <w:t>石狮</w:t>
            </w:r>
            <w:r>
              <w:t>市永宁</w:t>
            </w:r>
            <w:r>
              <w:rPr>
                <w:rFonts w:hint="eastAsia"/>
              </w:rPr>
              <w:t>镇</w:t>
            </w:r>
            <w:r>
              <w:t>中心</w:t>
            </w:r>
            <w:r>
              <w:rPr>
                <w:rFonts w:hint="eastAsia"/>
              </w:rPr>
              <w:t>幼儿园霞</w:t>
            </w:r>
            <w:r>
              <w:t>泽分</w:t>
            </w:r>
            <w:r>
              <w:rPr>
                <w:rFonts w:hint="eastAsia"/>
              </w:rPr>
              <w:t>园</w:t>
            </w:r>
            <w:r w:rsidRPr="00457C8C">
              <w:rPr>
                <w:rFonts w:ascii="宋体" w:hAnsi="宋体" w:hint="eastAsia"/>
                <w:szCs w:val="21"/>
              </w:rPr>
              <w:t>的订单记</w:t>
            </w:r>
            <w:r w:rsidRPr="00457C8C">
              <w:rPr>
                <w:rFonts w:ascii="宋体" w:hAnsi="宋体"/>
                <w:szCs w:val="21"/>
              </w:rPr>
              <w:t>录</w:t>
            </w:r>
            <w:r w:rsidRPr="00457C8C">
              <w:rPr>
                <w:rFonts w:ascii="宋体" w:hAnsi="宋体" w:hint="eastAsia"/>
                <w:szCs w:val="21"/>
              </w:rPr>
              <w:t>信息，包括上述需求信息；</w:t>
            </w:r>
          </w:p>
          <w:p w14:paraId="382E6251" w14:textId="77777777" w:rsidR="00786A41" w:rsidRPr="00457C8C" w:rsidRDefault="00786A41" w:rsidP="00786A41">
            <w:pPr>
              <w:rPr>
                <w:rFonts w:ascii="宋体" w:hAnsi="宋体"/>
                <w:szCs w:val="21"/>
              </w:rPr>
            </w:pPr>
            <w:r w:rsidRPr="00457C8C">
              <w:rPr>
                <w:rFonts w:ascii="宋体" w:hAnsi="宋体"/>
                <w:szCs w:val="21"/>
              </w:rPr>
              <w:fldChar w:fldCharType="begin"/>
            </w:r>
            <w:r w:rsidRPr="00457C8C">
              <w:rPr>
                <w:rFonts w:ascii="宋体" w:hAnsi="宋体"/>
                <w:szCs w:val="21"/>
              </w:rPr>
              <w:instrText xml:space="preserve"> </w:instrText>
            </w:r>
            <w:r w:rsidRPr="00457C8C">
              <w:rPr>
                <w:rFonts w:ascii="宋体" w:hAnsi="宋体" w:hint="eastAsia"/>
                <w:szCs w:val="21"/>
              </w:rPr>
              <w:instrText>= 2 \* GB3</w:instrText>
            </w:r>
            <w:r w:rsidRPr="00457C8C">
              <w:rPr>
                <w:rFonts w:ascii="宋体" w:hAnsi="宋体"/>
                <w:szCs w:val="21"/>
              </w:rPr>
              <w:instrText xml:space="preserve"> </w:instrText>
            </w:r>
            <w:r w:rsidRPr="00457C8C">
              <w:rPr>
                <w:rFonts w:ascii="宋体" w:hAnsi="宋体"/>
                <w:szCs w:val="21"/>
              </w:rPr>
              <w:fldChar w:fldCharType="separate"/>
            </w:r>
            <w:r w:rsidRPr="00457C8C">
              <w:rPr>
                <w:rFonts w:ascii="宋体" w:hAnsi="宋体" w:hint="eastAsia"/>
                <w:noProof/>
                <w:szCs w:val="21"/>
              </w:rPr>
              <w:t>②</w:t>
            </w:r>
            <w:r w:rsidRPr="00457C8C">
              <w:rPr>
                <w:rFonts w:ascii="宋体" w:hAnsi="宋体"/>
                <w:szCs w:val="21"/>
              </w:rPr>
              <w:fldChar w:fldCharType="end"/>
            </w:r>
            <w:r w:rsidRPr="00457C8C">
              <w:rPr>
                <w:rFonts w:ascii="宋体" w:hAnsi="宋体" w:hint="eastAsia"/>
                <w:szCs w:val="21"/>
              </w:rPr>
              <w:t>提供了公司采购单，有上述产品；</w:t>
            </w:r>
          </w:p>
          <w:p w14:paraId="667E9C5C" w14:textId="442332CF" w:rsidR="00786A41" w:rsidRPr="00457C8C" w:rsidRDefault="00786A41" w:rsidP="00786A41">
            <w:pPr>
              <w:rPr>
                <w:rFonts w:ascii="宋体" w:hAnsi="宋体"/>
                <w:szCs w:val="21"/>
              </w:rPr>
            </w:pPr>
            <w:r w:rsidRPr="00457C8C">
              <w:rPr>
                <w:rFonts w:ascii="宋体" w:hAnsi="宋体"/>
                <w:szCs w:val="21"/>
              </w:rPr>
              <w:fldChar w:fldCharType="begin"/>
            </w:r>
            <w:r w:rsidRPr="00457C8C">
              <w:rPr>
                <w:rFonts w:ascii="宋体" w:hAnsi="宋体"/>
                <w:szCs w:val="21"/>
              </w:rPr>
              <w:instrText xml:space="preserve"> </w:instrText>
            </w:r>
            <w:r w:rsidRPr="00457C8C">
              <w:rPr>
                <w:rFonts w:ascii="宋体" w:hAnsi="宋体" w:hint="eastAsia"/>
                <w:szCs w:val="21"/>
              </w:rPr>
              <w:instrText>= 3 \* GB3</w:instrText>
            </w:r>
            <w:r w:rsidRPr="00457C8C">
              <w:rPr>
                <w:rFonts w:ascii="宋体" w:hAnsi="宋体"/>
                <w:szCs w:val="21"/>
              </w:rPr>
              <w:instrText xml:space="preserve"> </w:instrText>
            </w:r>
            <w:r w:rsidRPr="00457C8C">
              <w:rPr>
                <w:rFonts w:ascii="宋体" w:hAnsi="宋体"/>
                <w:szCs w:val="21"/>
              </w:rPr>
              <w:fldChar w:fldCharType="separate"/>
            </w:r>
            <w:r w:rsidRPr="00457C8C">
              <w:rPr>
                <w:rFonts w:ascii="宋体" w:hAnsi="宋体" w:hint="eastAsia"/>
                <w:noProof/>
                <w:szCs w:val="21"/>
              </w:rPr>
              <w:t>③</w:t>
            </w:r>
            <w:r w:rsidRPr="00457C8C">
              <w:rPr>
                <w:rFonts w:ascii="宋体" w:hAnsi="宋体"/>
                <w:szCs w:val="21"/>
              </w:rPr>
              <w:fldChar w:fldCharType="end"/>
            </w:r>
            <w:r w:rsidRPr="00457C8C">
              <w:rPr>
                <w:rFonts w:ascii="宋体" w:hAnsi="宋体" w:hint="eastAsia"/>
                <w:szCs w:val="21"/>
              </w:rPr>
              <w:t>分拣/配货人员根据销售单配货，提供了《公司配送中心（进货验收记录）》，有上述产品的进货数量，验收项目包括感官检验、及</w:t>
            </w:r>
            <w:r>
              <w:rPr>
                <w:rFonts w:ascii="宋体" w:hAnsi="宋体" w:hint="eastAsia"/>
                <w:szCs w:val="21"/>
              </w:rPr>
              <w:t>企业检</w:t>
            </w:r>
            <w:r>
              <w:rPr>
                <w:rFonts w:ascii="宋体" w:hAnsi="宋体"/>
                <w:szCs w:val="21"/>
              </w:rPr>
              <w:t>测报告</w:t>
            </w:r>
            <w:r w:rsidRPr="00457C8C">
              <w:rPr>
                <w:rFonts w:ascii="宋体" w:hAnsi="宋体" w:hint="eastAsia"/>
                <w:szCs w:val="21"/>
              </w:rPr>
              <w:t>及</w:t>
            </w:r>
            <w:r>
              <w:rPr>
                <w:rFonts w:ascii="宋体" w:hAnsi="宋体" w:hint="eastAsia"/>
                <w:szCs w:val="21"/>
              </w:rPr>
              <w:t>蔬</w:t>
            </w:r>
            <w:r>
              <w:rPr>
                <w:rFonts w:ascii="宋体" w:hAnsi="宋体"/>
                <w:szCs w:val="21"/>
              </w:rPr>
              <w:t>菜</w:t>
            </w:r>
            <w:r>
              <w:rPr>
                <w:rFonts w:ascii="宋体" w:hAnsi="宋体" w:hint="eastAsia"/>
                <w:szCs w:val="21"/>
              </w:rPr>
              <w:t>、肉</w:t>
            </w:r>
            <w:r>
              <w:rPr>
                <w:rFonts w:ascii="宋体" w:hAnsi="宋体"/>
                <w:szCs w:val="21"/>
              </w:rPr>
              <w:t>品</w:t>
            </w:r>
            <w:r w:rsidRPr="00457C8C">
              <w:rPr>
                <w:rFonts w:ascii="宋体" w:hAnsi="宋体"/>
                <w:szCs w:val="21"/>
              </w:rPr>
              <w:t>动物检疫检验证明</w:t>
            </w:r>
            <w:r w:rsidRPr="00457C8C">
              <w:rPr>
                <w:rFonts w:ascii="宋体" w:hAnsi="宋体" w:hint="eastAsia"/>
                <w:szCs w:val="21"/>
              </w:rPr>
              <w:t>，检验结果为 合格</w:t>
            </w:r>
            <w:r>
              <w:rPr>
                <w:rFonts w:ascii="宋体" w:hAnsi="宋体" w:hint="eastAsia"/>
                <w:szCs w:val="21"/>
              </w:rPr>
              <w:t>;</w:t>
            </w:r>
          </w:p>
          <w:p w14:paraId="22415495" w14:textId="2C32D380" w:rsidR="00786A41" w:rsidRDefault="00786A41" w:rsidP="00786A41">
            <w:pPr>
              <w:rPr>
                <w:rFonts w:ascii="宋体" w:hAnsi="宋体"/>
                <w:szCs w:val="21"/>
              </w:rPr>
            </w:pPr>
            <w:r w:rsidRPr="00457C8C">
              <w:rPr>
                <w:rFonts w:ascii="宋体" w:hAnsi="宋体"/>
                <w:szCs w:val="21"/>
              </w:rPr>
              <w:fldChar w:fldCharType="begin"/>
            </w:r>
            <w:r w:rsidRPr="00457C8C">
              <w:rPr>
                <w:rFonts w:ascii="宋体" w:hAnsi="宋体"/>
                <w:szCs w:val="21"/>
              </w:rPr>
              <w:instrText xml:space="preserve"> </w:instrText>
            </w:r>
            <w:r w:rsidRPr="00457C8C">
              <w:rPr>
                <w:rFonts w:ascii="宋体" w:hAnsi="宋体" w:hint="eastAsia"/>
                <w:szCs w:val="21"/>
              </w:rPr>
              <w:instrText>= 4 \* GB3</w:instrText>
            </w:r>
            <w:r w:rsidRPr="00457C8C">
              <w:rPr>
                <w:rFonts w:ascii="宋体" w:hAnsi="宋体"/>
                <w:szCs w:val="21"/>
              </w:rPr>
              <w:instrText xml:space="preserve"> </w:instrText>
            </w:r>
            <w:r w:rsidRPr="00457C8C">
              <w:rPr>
                <w:rFonts w:ascii="宋体" w:hAnsi="宋体"/>
                <w:szCs w:val="21"/>
              </w:rPr>
              <w:fldChar w:fldCharType="separate"/>
            </w:r>
            <w:r w:rsidRPr="00457C8C">
              <w:rPr>
                <w:rFonts w:ascii="宋体" w:hAnsi="宋体" w:hint="eastAsia"/>
                <w:noProof/>
                <w:szCs w:val="21"/>
              </w:rPr>
              <w:t>④</w:t>
            </w:r>
            <w:r w:rsidRPr="00457C8C">
              <w:rPr>
                <w:rFonts w:ascii="宋体" w:hAnsi="宋体"/>
                <w:szCs w:val="21"/>
              </w:rPr>
              <w:fldChar w:fldCharType="end"/>
            </w:r>
            <w:r w:rsidRPr="00457C8C">
              <w:rPr>
                <w:rFonts w:ascii="宋体" w:hAnsi="宋体" w:hint="eastAsia"/>
                <w:szCs w:val="21"/>
              </w:rPr>
              <w:t>提供了</w:t>
            </w:r>
            <w:r>
              <w:rPr>
                <w:rFonts w:ascii="宋体" w:hAnsi="宋体" w:hint="eastAsia"/>
                <w:szCs w:val="21"/>
              </w:rPr>
              <w:t>2021.10.</w:t>
            </w:r>
            <w:r w:rsidR="00A63A47">
              <w:rPr>
                <w:rFonts w:ascii="宋体" w:hAnsi="宋体"/>
                <w:szCs w:val="21"/>
              </w:rPr>
              <w:t>12</w:t>
            </w:r>
            <w:r w:rsidR="00A63A47">
              <w:rPr>
                <w:rFonts w:hint="eastAsia"/>
              </w:rPr>
              <w:t>江门</w:t>
            </w:r>
            <w:r w:rsidR="00A63A47">
              <w:t>市体育运动学</w:t>
            </w:r>
            <w:r w:rsidR="00A63A47">
              <w:rPr>
                <w:rFonts w:hint="eastAsia"/>
              </w:rPr>
              <w:t>送</w:t>
            </w:r>
            <w:r w:rsidR="00A63A47">
              <w:t>货单</w:t>
            </w:r>
            <w:r w:rsidRPr="00457C8C">
              <w:rPr>
                <w:rFonts w:ascii="宋体" w:hAnsi="宋体" w:hint="eastAsia"/>
                <w:szCs w:val="21"/>
              </w:rPr>
              <w:t>，出货数量一致；包括上述范围，</w:t>
            </w:r>
            <w:r w:rsidR="00661A0B">
              <w:rPr>
                <w:rFonts w:ascii="宋体" w:hAnsi="宋体" w:hint="eastAsia"/>
                <w:szCs w:val="21"/>
              </w:rPr>
              <w:t>配送人：章</w:t>
            </w:r>
            <w:r w:rsidR="00661A0B">
              <w:rPr>
                <w:rFonts w:ascii="宋体" w:hAnsi="宋体"/>
                <w:szCs w:val="21"/>
              </w:rPr>
              <w:t>学</w:t>
            </w:r>
            <w:r w:rsidR="00661A0B">
              <w:rPr>
                <w:rFonts w:ascii="宋体" w:hAnsi="宋体" w:hint="eastAsia"/>
                <w:szCs w:val="21"/>
              </w:rPr>
              <w:t>均</w:t>
            </w:r>
            <w:r w:rsidR="00AE7583">
              <w:rPr>
                <w:rFonts w:ascii="宋体" w:hAnsi="宋体" w:hint="eastAsia"/>
                <w:szCs w:val="21"/>
              </w:rPr>
              <w:t>，签</w:t>
            </w:r>
            <w:r w:rsidR="00AE7583">
              <w:rPr>
                <w:rFonts w:ascii="宋体" w:hAnsi="宋体"/>
                <w:szCs w:val="21"/>
              </w:rPr>
              <w:t>收人：</w:t>
            </w:r>
            <w:r w:rsidR="00AE7583">
              <w:rPr>
                <w:rFonts w:ascii="宋体" w:hAnsi="宋体" w:hint="eastAsia"/>
                <w:szCs w:val="21"/>
              </w:rPr>
              <w:t>朱</w:t>
            </w:r>
            <w:r w:rsidR="00AE7583">
              <w:rPr>
                <w:rFonts w:ascii="宋体" w:hAnsi="宋体"/>
                <w:szCs w:val="21"/>
              </w:rPr>
              <w:t>国</w:t>
            </w:r>
            <w:r w:rsidR="00AE7583">
              <w:rPr>
                <w:rFonts w:ascii="宋体" w:hAnsi="宋体" w:hint="eastAsia"/>
                <w:szCs w:val="21"/>
              </w:rPr>
              <w:t>祥</w:t>
            </w:r>
            <w:r w:rsidRPr="00457C8C">
              <w:rPr>
                <w:rFonts w:ascii="宋体" w:hAnsi="宋体" w:hint="eastAsia"/>
                <w:szCs w:val="21"/>
              </w:rPr>
              <w:t>。</w:t>
            </w:r>
          </w:p>
          <w:p w14:paraId="74972CF2" w14:textId="3CC3C7A9" w:rsidR="00786A41" w:rsidRPr="00EE6573" w:rsidRDefault="00786A41" w:rsidP="00786A41">
            <w:pPr>
              <w:rPr>
                <w:rFonts w:ascii="宋体" w:hAnsi="宋体"/>
                <w:szCs w:val="21"/>
              </w:rPr>
            </w:pPr>
          </w:p>
          <w:p w14:paraId="7F066F5A" w14:textId="77777777" w:rsidR="00786A41" w:rsidRDefault="00786A41" w:rsidP="00786A41">
            <w:pPr>
              <w:rPr>
                <w:szCs w:val="21"/>
              </w:rPr>
            </w:pPr>
            <w:r>
              <w:rPr>
                <w:rFonts w:hint="eastAsia"/>
                <w:szCs w:val="21"/>
              </w:rPr>
              <w:t>O</w:t>
            </w:r>
            <w:r>
              <w:rPr>
                <w:szCs w:val="21"/>
              </w:rPr>
              <w:t>PRP</w:t>
            </w:r>
            <w:r>
              <w:rPr>
                <w:rFonts w:hint="eastAsia"/>
                <w:szCs w:val="21"/>
              </w:rPr>
              <w:t>控制情况（粮油类、调味品类验收）</w:t>
            </w:r>
          </w:p>
          <w:p w14:paraId="34EABAEB" w14:textId="77777777" w:rsidR="00786A41" w:rsidRDefault="00786A41" w:rsidP="00786A41">
            <w:pPr>
              <w:ind w:firstLineChars="200" w:firstLine="420"/>
              <w:rPr>
                <w:szCs w:val="21"/>
              </w:rPr>
            </w:pPr>
            <w:r>
              <w:rPr>
                <w:rFonts w:hint="eastAsia"/>
                <w:szCs w:val="21"/>
              </w:rPr>
              <w:t>查原</w:t>
            </w:r>
            <w:r>
              <w:rPr>
                <w:szCs w:val="21"/>
              </w:rPr>
              <w:t>料</w:t>
            </w:r>
            <w:r>
              <w:rPr>
                <w:rFonts w:hint="eastAsia"/>
                <w:szCs w:val="21"/>
              </w:rPr>
              <w:t>验</w:t>
            </w:r>
            <w:r>
              <w:rPr>
                <w:szCs w:val="21"/>
              </w:rPr>
              <w:t>收</w:t>
            </w:r>
            <w:r>
              <w:rPr>
                <w:rFonts w:hint="eastAsia"/>
                <w:szCs w:val="21"/>
              </w:rPr>
              <w:t>食品验</w:t>
            </w:r>
            <w:r>
              <w:rPr>
                <w:szCs w:val="21"/>
              </w:rPr>
              <w:t>收记录情况</w:t>
            </w:r>
            <w:r>
              <w:rPr>
                <w:rFonts w:hint="eastAsia"/>
                <w:szCs w:val="21"/>
              </w:rPr>
              <w:t>：</w:t>
            </w:r>
          </w:p>
          <w:p w14:paraId="2C11A084" w14:textId="1ED02A5E" w:rsidR="00786A41" w:rsidRPr="000D1B58" w:rsidRDefault="00786A41" w:rsidP="00786A41">
            <w:pPr>
              <w:rPr>
                <w:rFonts w:asciiTheme="minorEastAsia" w:eastAsiaTheme="minorEastAsia" w:hAnsiTheme="minorEastAsia"/>
                <w:szCs w:val="21"/>
              </w:rPr>
            </w:pPr>
            <w:r w:rsidRPr="000D1B58">
              <w:rPr>
                <w:rFonts w:asciiTheme="minorEastAsia" w:eastAsiaTheme="minorEastAsia" w:hAnsiTheme="minorEastAsia" w:hint="eastAsia"/>
                <w:szCs w:val="21"/>
              </w:rPr>
              <w:t>抽</w:t>
            </w:r>
            <w:r w:rsidRPr="000D1B58">
              <w:rPr>
                <w:rFonts w:hint="eastAsia"/>
              </w:rPr>
              <w:t>查</w:t>
            </w:r>
            <w:r w:rsidRPr="000D1B58">
              <w:rPr>
                <w:rFonts w:hint="eastAsia"/>
              </w:rPr>
              <w:t xml:space="preserve">  </w:t>
            </w:r>
            <w:r w:rsidR="00DD7D35" w:rsidRPr="0021389B">
              <w:rPr>
                <w:rFonts w:hint="eastAsia"/>
                <w:szCs w:val="21"/>
              </w:rPr>
              <w:t>纯</w:t>
            </w:r>
            <w:r w:rsidR="00DD7D35" w:rsidRPr="0021389B">
              <w:rPr>
                <w:szCs w:val="21"/>
              </w:rPr>
              <w:t>正小农粘米</w:t>
            </w:r>
            <w:r w:rsidRPr="000D1B58">
              <w:rPr>
                <w:rFonts w:hint="eastAsia"/>
              </w:rPr>
              <w:t>，报告编号：</w:t>
            </w:r>
            <w:r>
              <w:rPr>
                <w:rFonts w:hint="eastAsia"/>
              </w:rPr>
              <w:t xml:space="preserve"> </w:t>
            </w:r>
            <w:r w:rsidR="00AC58F7">
              <w:t>CTT21080503210</w:t>
            </w:r>
            <w:r w:rsidRPr="000D1B58">
              <w:t xml:space="preserve"> ,</w:t>
            </w:r>
            <w:r w:rsidRPr="000D1B58">
              <w:rPr>
                <w:rFonts w:hint="eastAsia"/>
              </w:rPr>
              <w:t>检测项目</w:t>
            </w:r>
            <w:r w:rsidR="00AC58F7">
              <w:rPr>
                <w:rFonts w:hint="eastAsia"/>
              </w:rPr>
              <w:t>铅</w:t>
            </w:r>
            <w:r w:rsidR="00AC58F7">
              <w:t>、镉、总汞</w:t>
            </w:r>
            <w:r w:rsidRPr="000D1B58">
              <w:rPr>
                <w:rFonts w:hint="eastAsia"/>
              </w:rPr>
              <w:t>；检测单位名称：</w:t>
            </w:r>
            <w:r w:rsidR="00AC58F7">
              <w:rPr>
                <w:rFonts w:hint="eastAsia"/>
              </w:rPr>
              <w:t>深圳</w:t>
            </w:r>
            <w:r w:rsidR="00AC58F7">
              <w:t>中鼎检</w:t>
            </w:r>
            <w:r w:rsidR="00AC58F7">
              <w:rPr>
                <w:rFonts w:hint="eastAsia"/>
              </w:rPr>
              <w:t>测</w:t>
            </w:r>
            <w:r w:rsidR="00AC58F7">
              <w:t>技术有限公司</w:t>
            </w:r>
            <w:r w:rsidRPr="000D1B58">
              <w:rPr>
                <w:rFonts w:hint="eastAsia"/>
              </w:rPr>
              <w:t>;</w:t>
            </w:r>
            <w:r w:rsidRPr="000D1B58">
              <w:rPr>
                <w:rFonts w:hint="eastAsia"/>
              </w:rPr>
              <w:t>报告日期：</w:t>
            </w:r>
            <w:r w:rsidRPr="000D1B58">
              <w:rPr>
                <w:rFonts w:hint="eastAsia"/>
              </w:rPr>
              <w:t>2021-0</w:t>
            </w:r>
            <w:r w:rsidR="00AC58F7">
              <w:t>8</w:t>
            </w:r>
            <w:r w:rsidR="00AC58F7">
              <w:rPr>
                <w:rFonts w:hint="eastAsia"/>
              </w:rPr>
              <w:t>-06</w:t>
            </w:r>
            <w:r w:rsidRPr="000D1B58">
              <w:rPr>
                <w:rFonts w:hint="eastAsia"/>
              </w:rPr>
              <w:t>，结论：符合要求。</w:t>
            </w:r>
          </w:p>
          <w:p w14:paraId="3B47A4F2" w14:textId="77777777" w:rsidR="00786A41" w:rsidRPr="00AC58F7" w:rsidRDefault="00786A41" w:rsidP="00786A41">
            <w:pPr>
              <w:rPr>
                <w:rFonts w:asciiTheme="minorEastAsia" w:eastAsiaTheme="minorEastAsia" w:hAnsiTheme="minorEastAsia"/>
                <w:szCs w:val="21"/>
              </w:rPr>
            </w:pPr>
          </w:p>
          <w:p w14:paraId="468FAC35" w14:textId="4647159B" w:rsidR="00786A41" w:rsidRPr="000D1B58" w:rsidRDefault="00786A41" w:rsidP="00786A41">
            <w:pPr>
              <w:pStyle w:val="2"/>
              <w:ind w:firstLineChars="0" w:firstLine="0"/>
            </w:pPr>
            <w:r w:rsidRPr="000D1B58">
              <w:rPr>
                <w:rFonts w:hint="eastAsia"/>
                <w:szCs w:val="20"/>
              </w:rPr>
              <w:t>抽</w:t>
            </w:r>
            <w:r>
              <w:rPr>
                <w:rFonts w:hint="eastAsia"/>
                <w:szCs w:val="20"/>
              </w:rPr>
              <w:t xml:space="preserve"> </w:t>
            </w:r>
            <w:r w:rsidR="0056755C">
              <w:rPr>
                <w:rFonts w:hint="eastAsia"/>
                <w:szCs w:val="20"/>
              </w:rPr>
              <w:t>金龙</w:t>
            </w:r>
            <w:r w:rsidR="0056755C">
              <w:rPr>
                <w:szCs w:val="20"/>
              </w:rPr>
              <w:t>鱼</w:t>
            </w:r>
            <w:r w:rsidR="004D7269">
              <w:rPr>
                <w:szCs w:val="20"/>
              </w:rPr>
              <w:t>浓香花生油</w:t>
            </w:r>
            <w:r w:rsidR="004D7269">
              <w:rPr>
                <w:rFonts w:hint="eastAsia"/>
                <w:szCs w:val="20"/>
              </w:rPr>
              <w:t xml:space="preserve"> </w:t>
            </w:r>
            <w:r w:rsidR="004D7269">
              <w:rPr>
                <w:szCs w:val="20"/>
              </w:rPr>
              <w:t xml:space="preserve">  </w:t>
            </w:r>
            <w:r w:rsidR="004D7269">
              <w:rPr>
                <w:rFonts w:hint="eastAsia"/>
                <w:szCs w:val="20"/>
              </w:rPr>
              <w:t xml:space="preserve"> 报</w:t>
            </w:r>
            <w:r w:rsidR="004D7269">
              <w:rPr>
                <w:szCs w:val="20"/>
              </w:rPr>
              <w:t>告编</w:t>
            </w:r>
            <w:r w:rsidRPr="000D1B58">
              <w:rPr>
                <w:rFonts w:hint="eastAsia"/>
              </w:rPr>
              <w:t>号：</w:t>
            </w:r>
            <w:r w:rsidR="004D7269">
              <w:rPr>
                <w:rFonts w:hint="eastAsia"/>
              </w:rPr>
              <w:t>WT10</w:t>
            </w:r>
            <w:r w:rsidR="004D7269">
              <w:t>103210006176WT1</w:t>
            </w:r>
            <w:r w:rsidRPr="000D1B58">
              <w:rPr>
                <w:rFonts w:hint="eastAsia"/>
              </w:rPr>
              <w:t>；检测单位名称：</w:t>
            </w:r>
            <w:r w:rsidR="004D7269">
              <w:rPr>
                <w:rFonts w:hint="eastAsia"/>
              </w:rPr>
              <w:t>深</w:t>
            </w:r>
            <w:r w:rsidR="004D7269">
              <w:t>圳</w:t>
            </w:r>
            <w:r w:rsidR="004D7269">
              <w:rPr>
                <w:rFonts w:hint="eastAsia"/>
              </w:rPr>
              <w:t>市</w:t>
            </w:r>
            <w:r w:rsidR="004D7269">
              <w:t>计量质量检测研究院</w:t>
            </w:r>
            <w:r w:rsidRPr="000D1B58">
              <w:rPr>
                <w:rFonts w:hint="eastAsia"/>
              </w:rPr>
              <w:t>检测项目：</w:t>
            </w:r>
            <w:r w:rsidR="0056755C">
              <w:rPr>
                <w:rFonts w:hint="eastAsia"/>
              </w:rPr>
              <w:t>酸</w:t>
            </w:r>
            <w:r w:rsidR="0056755C">
              <w:t>价、过氧化值、溶剂残留</w:t>
            </w:r>
            <w:r w:rsidR="0056755C">
              <w:rPr>
                <w:rFonts w:hint="eastAsia"/>
              </w:rPr>
              <w:t>量</w:t>
            </w:r>
            <w:r w:rsidRPr="000D1B58">
              <w:rPr>
                <w:rFonts w:hint="eastAsia"/>
              </w:rPr>
              <w:t>；检测报告日期：</w:t>
            </w:r>
            <w:r w:rsidR="0056755C">
              <w:rPr>
                <w:rFonts w:hint="eastAsia"/>
              </w:rPr>
              <w:t>2021-</w:t>
            </w:r>
            <w:r w:rsidR="00A9420F">
              <w:t>01</w:t>
            </w:r>
            <w:r w:rsidRPr="000D1B58">
              <w:rPr>
                <w:rFonts w:hint="eastAsia"/>
              </w:rPr>
              <w:t>-</w:t>
            </w:r>
            <w:r w:rsidR="00A9420F">
              <w:t>27</w:t>
            </w:r>
            <w:r w:rsidRPr="000D1B58">
              <w:rPr>
                <w:rFonts w:hint="eastAsia"/>
              </w:rPr>
              <w:t>；检测结论：符合要求</w:t>
            </w:r>
          </w:p>
          <w:p w14:paraId="10CE545C" w14:textId="0281F6E4" w:rsidR="00786A41" w:rsidRPr="000D1B58" w:rsidRDefault="00786A41" w:rsidP="00786A41">
            <w:pPr>
              <w:pStyle w:val="2"/>
              <w:ind w:firstLineChars="0" w:firstLine="0"/>
            </w:pPr>
            <w:r>
              <w:rPr>
                <w:rFonts w:hint="eastAsia"/>
              </w:rPr>
              <w:t xml:space="preserve">    </w:t>
            </w:r>
          </w:p>
          <w:p w14:paraId="5686FE80" w14:textId="7DFD9752" w:rsidR="00786A41" w:rsidRPr="000D1B58" w:rsidRDefault="00786A41" w:rsidP="00786A41">
            <w:pPr>
              <w:pStyle w:val="2"/>
              <w:ind w:firstLineChars="0" w:firstLine="0"/>
            </w:pPr>
            <w:r w:rsidRPr="000D1B58">
              <w:rPr>
                <w:rFonts w:hint="eastAsia"/>
              </w:rPr>
              <w:t>抽产品名称：</w:t>
            </w:r>
            <w:r w:rsidR="006F5FB7">
              <w:rPr>
                <w:rFonts w:hint="eastAsia"/>
                <w:szCs w:val="21"/>
              </w:rPr>
              <w:t>海天</w:t>
            </w:r>
            <w:r w:rsidR="006F5FB7">
              <w:rPr>
                <w:szCs w:val="21"/>
              </w:rPr>
              <w:t>上等</w:t>
            </w:r>
            <w:r w:rsidR="006F5FB7">
              <w:rPr>
                <w:rFonts w:hint="eastAsia"/>
                <w:szCs w:val="21"/>
              </w:rPr>
              <w:t>耗</w:t>
            </w:r>
            <w:r w:rsidR="006F5FB7">
              <w:rPr>
                <w:szCs w:val="21"/>
              </w:rPr>
              <w:t>油</w:t>
            </w:r>
            <w:r w:rsidRPr="000D1B58">
              <w:rPr>
                <w:rFonts w:hint="eastAsia"/>
              </w:rPr>
              <w:t>；产品检测报告编号：</w:t>
            </w:r>
            <w:r w:rsidR="003A3BBB">
              <w:rPr>
                <w:rFonts w:hint="eastAsia"/>
              </w:rPr>
              <w:t>（2021）SP字WS类第0106号</w:t>
            </w:r>
            <w:r w:rsidRPr="000D1B58">
              <w:rPr>
                <w:rFonts w:hint="eastAsia"/>
              </w:rPr>
              <w:t xml:space="preserve"> ；检测单位名称：</w:t>
            </w:r>
            <w:r w:rsidR="003A3BBB">
              <w:rPr>
                <w:rFonts w:hint="eastAsia"/>
              </w:rPr>
              <w:t>宿迁</w:t>
            </w:r>
            <w:r w:rsidR="003A3BBB">
              <w:t>市产品</w:t>
            </w:r>
            <w:r w:rsidR="003A3BBB">
              <w:rPr>
                <w:rFonts w:hint="eastAsia"/>
              </w:rPr>
              <w:t>质量监</w:t>
            </w:r>
            <w:r w:rsidR="003A3BBB">
              <w:t>督</w:t>
            </w:r>
            <w:r w:rsidR="003A3BBB">
              <w:rPr>
                <w:rFonts w:hint="eastAsia"/>
              </w:rPr>
              <w:t>检</w:t>
            </w:r>
            <w:r w:rsidR="003A3BBB">
              <w:t>验所</w:t>
            </w:r>
            <w:r w:rsidRPr="000D1B58">
              <w:rPr>
                <w:rFonts w:hint="eastAsia"/>
              </w:rPr>
              <w:t>；检测项目：</w:t>
            </w:r>
            <w:r w:rsidR="006F5FB7">
              <w:rPr>
                <w:rFonts w:hint="eastAsia"/>
              </w:rPr>
              <w:t>氨</w:t>
            </w:r>
            <w:r w:rsidR="006F5FB7">
              <w:t>基酸</w:t>
            </w:r>
            <w:r w:rsidR="006F5FB7">
              <w:rPr>
                <w:rFonts w:hint="eastAsia"/>
              </w:rPr>
              <w:t>态</w:t>
            </w:r>
            <w:r w:rsidR="006F5FB7">
              <w:t>氮、</w:t>
            </w:r>
            <w:r w:rsidR="006F5FB7">
              <w:rPr>
                <w:rFonts w:hint="eastAsia"/>
              </w:rPr>
              <w:t>菌落</w:t>
            </w:r>
            <w:r w:rsidR="006F5FB7">
              <w:t>总数、大肠杆菌</w:t>
            </w:r>
            <w:r w:rsidRPr="000D1B58">
              <w:rPr>
                <w:rFonts w:hint="eastAsia"/>
              </w:rPr>
              <w:t>等；检测报告日期：202</w:t>
            </w:r>
            <w:r w:rsidRPr="000D1B58">
              <w:t>1</w:t>
            </w:r>
            <w:r w:rsidR="006F5FB7">
              <w:rPr>
                <w:rFonts w:hint="eastAsia"/>
              </w:rPr>
              <w:t>-</w:t>
            </w:r>
            <w:r w:rsidR="003A3BBB">
              <w:t>01</w:t>
            </w:r>
            <w:r w:rsidR="006F5FB7">
              <w:rPr>
                <w:rFonts w:hint="eastAsia"/>
              </w:rPr>
              <w:t>-</w:t>
            </w:r>
            <w:r w:rsidR="003A3BBB">
              <w:t>26</w:t>
            </w:r>
            <w:r w:rsidRPr="000D1B58">
              <w:rPr>
                <w:rFonts w:hint="eastAsia"/>
              </w:rPr>
              <w:t>；检测结论：符合要求</w:t>
            </w:r>
          </w:p>
          <w:p w14:paraId="33D67048" w14:textId="77777777" w:rsidR="00786A41" w:rsidRPr="00C333CD" w:rsidRDefault="00786A41" w:rsidP="00786A41">
            <w:pPr>
              <w:pStyle w:val="2"/>
              <w:ind w:firstLineChars="500" w:firstLine="1050"/>
              <w:rPr>
                <w:szCs w:val="21"/>
              </w:rPr>
            </w:pPr>
          </w:p>
          <w:p w14:paraId="54021DC3" w14:textId="206F4C45" w:rsidR="00786A41" w:rsidRDefault="00786A41" w:rsidP="00786A41">
            <w:pPr>
              <w:pStyle w:val="2"/>
              <w:ind w:firstLineChars="0" w:firstLine="0"/>
            </w:pPr>
            <w:r w:rsidRPr="000D1B58">
              <w:rPr>
                <w:rFonts w:hint="eastAsia"/>
              </w:rPr>
              <w:t>抽</w:t>
            </w:r>
            <w:r w:rsidRPr="000D1B58">
              <w:t>产品：</w:t>
            </w:r>
            <w:r w:rsidR="009F292C">
              <w:rPr>
                <w:rFonts w:hint="eastAsia"/>
              </w:rPr>
              <w:t>鸡</w:t>
            </w:r>
            <w:r w:rsidRPr="000D1B58">
              <w:t>胴体</w:t>
            </w:r>
            <w:r w:rsidRPr="000D1B58">
              <w:rPr>
                <w:rFonts w:hint="eastAsia"/>
              </w:rPr>
              <w:t>;动</w:t>
            </w:r>
            <w:r w:rsidRPr="000D1B58">
              <w:t>物</w:t>
            </w:r>
            <w:r w:rsidRPr="000D1B58">
              <w:rPr>
                <w:rFonts w:hint="eastAsia"/>
              </w:rPr>
              <w:t>检</w:t>
            </w:r>
            <w:r w:rsidRPr="000D1B58">
              <w:t>验检疫</w:t>
            </w:r>
            <w:r w:rsidRPr="000D1B58">
              <w:rPr>
                <w:rFonts w:hint="eastAsia"/>
              </w:rPr>
              <w:t>证</w:t>
            </w:r>
            <w:r w:rsidRPr="000D1B58">
              <w:t>明编号：</w:t>
            </w:r>
            <w:r w:rsidRPr="000D1B58">
              <w:rPr>
                <w:rFonts w:cs="宋体" w:hint="eastAsia"/>
                <w:b/>
                <w:szCs w:val="21"/>
                <w:u w:val="single"/>
              </w:rPr>
              <w:t xml:space="preserve">NO </w:t>
            </w:r>
            <w:r w:rsidR="009F292C">
              <w:rPr>
                <w:rFonts w:cs="宋体"/>
                <w:b/>
                <w:szCs w:val="21"/>
                <w:u w:val="single"/>
              </w:rPr>
              <w:t>44100484347</w:t>
            </w:r>
            <w:r w:rsidRPr="000D1B58">
              <w:t xml:space="preserve"> </w:t>
            </w:r>
            <w:r w:rsidRPr="000D1B58">
              <w:rPr>
                <w:rFonts w:hint="eastAsia"/>
              </w:rPr>
              <w:t xml:space="preserve"> 检</w:t>
            </w:r>
            <w:r w:rsidRPr="000D1B58">
              <w:t>测</w:t>
            </w:r>
            <w:r w:rsidRPr="000D1B58">
              <w:rPr>
                <w:rFonts w:hint="eastAsia"/>
              </w:rPr>
              <w:t>机构</w:t>
            </w:r>
            <w:r w:rsidRPr="000D1B58">
              <w:t>：</w:t>
            </w:r>
            <w:r w:rsidR="009F292C">
              <w:rPr>
                <w:rFonts w:hint="eastAsia"/>
              </w:rPr>
              <w:t>江门</w:t>
            </w:r>
            <w:r w:rsidR="009F292C">
              <w:t>市</w:t>
            </w:r>
            <w:r w:rsidR="009F292C">
              <w:rPr>
                <w:rFonts w:hint="eastAsia"/>
              </w:rPr>
              <w:t>蓬</w:t>
            </w:r>
            <w:r w:rsidR="009F292C">
              <w:t>江区</w:t>
            </w:r>
            <w:r w:rsidRPr="000D1B58">
              <w:t>动物卫生监督所</w:t>
            </w:r>
            <w:r w:rsidRPr="000D1B58">
              <w:rPr>
                <w:rFonts w:hint="eastAsia"/>
              </w:rPr>
              <w:t xml:space="preserve"> ，检</w:t>
            </w:r>
            <w:r w:rsidRPr="000D1B58">
              <w:t>测时间：</w:t>
            </w:r>
            <w:r w:rsidRPr="000D1B58">
              <w:rPr>
                <w:rFonts w:hint="eastAsia"/>
              </w:rPr>
              <w:t>2021.1</w:t>
            </w:r>
            <w:r w:rsidR="009F292C">
              <w:t>2</w:t>
            </w:r>
            <w:r w:rsidR="009F292C">
              <w:rPr>
                <w:rFonts w:hint="eastAsia"/>
              </w:rPr>
              <w:t>.20</w:t>
            </w:r>
            <w:r w:rsidRPr="000D1B58">
              <w:t>检</w:t>
            </w:r>
            <w:r w:rsidRPr="000D1B58">
              <w:rPr>
                <w:rFonts w:hint="eastAsia"/>
              </w:rPr>
              <w:t>测</w:t>
            </w:r>
            <w:r w:rsidRPr="000D1B58">
              <w:t>结</w:t>
            </w:r>
            <w:r w:rsidRPr="000D1B58">
              <w:rPr>
                <w:rFonts w:hint="eastAsia"/>
              </w:rPr>
              <w:t>论</w:t>
            </w:r>
            <w:r w:rsidRPr="000D1B58">
              <w:t>：合格</w:t>
            </w:r>
          </w:p>
          <w:p w14:paraId="68CDB4A0" w14:textId="200469D3" w:rsidR="009F292C" w:rsidRDefault="009F292C" w:rsidP="00786A41">
            <w:pPr>
              <w:pStyle w:val="2"/>
              <w:ind w:firstLineChars="0" w:firstLine="0"/>
            </w:pPr>
          </w:p>
          <w:p w14:paraId="2ED99D9C" w14:textId="239DF802" w:rsidR="009F292C" w:rsidRDefault="009F292C" w:rsidP="009F292C">
            <w:pPr>
              <w:pStyle w:val="2"/>
              <w:ind w:firstLineChars="0" w:firstLine="0"/>
            </w:pPr>
            <w:r w:rsidRPr="000D1B58">
              <w:rPr>
                <w:rFonts w:hint="eastAsia"/>
              </w:rPr>
              <w:t>抽</w:t>
            </w:r>
            <w:r w:rsidRPr="000D1B58">
              <w:t>产品：</w:t>
            </w:r>
            <w:r>
              <w:rPr>
                <w:rFonts w:hint="eastAsia"/>
              </w:rPr>
              <w:t>猪</w:t>
            </w:r>
            <w:r w:rsidRPr="000D1B58">
              <w:t>胴体</w:t>
            </w:r>
            <w:r w:rsidRPr="000D1B58">
              <w:rPr>
                <w:rFonts w:hint="eastAsia"/>
              </w:rPr>
              <w:t>;动</w:t>
            </w:r>
            <w:r w:rsidRPr="000D1B58">
              <w:t>物</w:t>
            </w:r>
            <w:r w:rsidRPr="000D1B58">
              <w:rPr>
                <w:rFonts w:hint="eastAsia"/>
              </w:rPr>
              <w:t>检</w:t>
            </w:r>
            <w:r w:rsidRPr="000D1B58">
              <w:t>验检疫</w:t>
            </w:r>
            <w:r w:rsidRPr="000D1B58">
              <w:rPr>
                <w:rFonts w:hint="eastAsia"/>
              </w:rPr>
              <w:t>证</w:t>
            </w:r>
            <w:r w:rsidRPr="000D1B58">
              <w:t>明编号：</w:t>
            </w:r>
            <w:r w:rsidRPr="000D1B58">
              <w:rPr>
                <w:rFonts w:cs="宋体" w:hint="eastAsia"/>
                <w:b/>
                <w:szCs w:val="21"/>
                <w:u w:val="single"/>
              </w:rPr>
              <w:t xml:space="preserve">NO </w:t>
            </w:r>
            <w:r>
              <w:rPr>
                <w:rFonts w:cs="宋体"/>
                <w:b/>
                <w:szCs w:val="21"/>
                <w:u w:val="single"/>
              </w:rPr>
              <w:t>4483483344251</w:t>
            </w:r>
            <w:r w:rsidRPr="000D1B58">
              <w:t xml:space="preserve"> </w:t>
            </w:r>
            <w:r w:rsidRPr="000D1B58">
              <w:rPr>
                <w:rFonts w:hint="eastAsia"/>
              </w:rPr>
              <w:t xml:space="preserve"> 检</w:t>
            </w:r>
            <w:r w:rsidRPr="000D1B58">
              <w:t>测</w:t>
            </w:r>
            <w:r w:rsidRPr="000D1B58">
              <w:rPr>
                <w:rFonts w:hint="eastAsia"/>
              </w:rPr>
              <w:t>机构</w:t>
            </w:r>
            <w:r w:rsidRPr="000D1B58">
              <w:t>：</w:t>
            </w:r>
            <w:r>
              <w:rPr>
                <w:rFonts w:hint="eastAsia"/>
              </w:rPr>
              <w:t>江门</w:t>
            </w:r>
            <w:r>
              <w:t>市</w:t>
            </w:r>
            <w:r>
              <w:rPr>
                <w:rFonts w:hint="eastAsia"/>
              </w:rPr>
              <w:t>蓬</w:t>
            </w:r>
            <w:r>
              <w:t>江区</w:t>
            </w:r>
            <w:r w:rsidRPr="000D1B58">
              <w:t>动物卫生监督所</w:t>
            </w:r>
            <w:r w:rsidRPr="000D1B58">
              <w:rPr>
                <w:rFonts w:hint="eastAsia"/>
              </w:rPr>
              <w:t xml:space="preserve"> ，检</w:t>
            </w:r>
            <w:r w:rsidRPr="000D1B58">
              <w:t>测时间：</w:t>
            </w:r>
            <w:r w:rsidRPr="000D1B58">
              <w:rPr>
                <w:rFonts w:hint="eastAsia"/>
              </w:rPr>
              <w:t>2021.1</w:t>
            </w:r>
            <w:r>
              <w:t>2</w:t>
            </w:r>
            <w:r>
              <w:rPr>
                <w:rFonts w:hint="eastAsia"/>
              </w:rPr>
              <w:t>.</w:t>
            </w:r>
            <w:r>
              <w:t>16</w:t>
            </w:r>
            <w:r w:rsidRPr="000D1B58">
              <w:t>检</w:t>
            </w:r>
            <w:r w:rsidRPr="000D1B58">
              <w:rPr>
                <w:rFonts w:hint="eastAsia"/>
              </w:rPr>
              <w:t>测</w:t>
            </w:r>
            <w:r w:rsidRPr="000D1B58">
              <w:t>结</w:t>
            </w:r>
            <w:r w:rsidRPr="000D1B58">
              <w:rPr>
                <w:rFonts w:hint="eastAsia"/>
              </w:rPr>
              <w:t>论</w:t>
            </w:r>
            <w:r w:rsidRPr="000D1B58">
              <w:t>：合格</w:t>
            </w:r>
          </w:p>
          <w:p w14:paraId="645C8091" w14:textId="77777777" w:rsidR="009F292C" w:rsidRPr="009F292C" w:rsidRDefault="009F292C" w:rsidP="00786A41">
            <w:pPr>
              <w:pStyle w:val="2"/>
              <w:ind w:firstLineChars="0" w:firstLine="0"/>
            </w:pPr>
          </w:p>
          <w:p w14:paraId="6E205BB5" w14:textId="32EBA568" w:rsidR="00786A41" w:rsidRPr="000D1B58" w:rsidRDefault="00786A41" w:rsidP="00786A41">
            <w:pPr>
              <w:pStyle w:val="2"/>
              <w:ind w:firstLineChars="0" w:firstLine="0"/>
            </w:pPr>
            <w:r w:rsidRPr="000D1B58">
              <w:rPr>
                <w:rFonts w:hint="eastAsia"/>
              </w:rPr>
              <w:t xml:space="preserve">       </w:t>
            </w:r>
          </w:p>
          <w:p w14:paraId="618DA8A9" w14:textId="67C139FF" w:rsidR="00786A41" w:rsidRPr="000D1B58" w:rsidRDefault="00786A41" w:rsidP="00786A41">
            <w:pPr>
              <w:pStyle w:val="2"/>
              <w:ind w:firstLineChars="0" w:firstLine="0"/>
            </w:pPr>
            <w:r w:rsidRPr="000D1B58">
              <w:rPr>
                <w:rFonts w:hint="eastAsia"/>
              </w:rPr>
              <w:t>抽产</w:t>
            </w:r>
            <w:r w:rsidRPr="000D1B58">
              <w:t>品</w:t>
            </w:r>
            <w:r w:rsidRPr="000D1B58">
              <w:rPr>
                <w:rFonts w:hint="eastAsia"/>
              </w:rPr>
              <w:t>：蔬</w:t>
            </w:r>
            <w:r w:rsidRPr="000D1B58">
              <w:t>菜（</w:t>
            </w:r>
            <w:r w:rsidR="00690E18">
              <w:rPr>
                <w:rFonts w:hint="eastAsia"/>
              </w:rPr>
              <w:t>鲜</w:t>
            </w:r>
            <w:r w:rsidR="00690E18">
              <w:t>平</w:t>
            </w:r>
            <w:r w:rsidR="00690E18">
              <w:rPr>
                <w:rFonts w:hint="eastAsia"/>
              </w:rPr>
              <w:t>菇</w:t>
            </w:r>
            <w:r w:rsidR="00690E18">
              <w:t>、平包菜、京包菜</w:t>
            </w:r>
            <w:r w:rsidRPr="000D1B58">
              <w:t>等）</w:t>
            </w:r>
            <w:r w:rsidRPr="000D1B58">
              <w:rPr>
                <w:rFonts w:hint="eastAsia"/>
              </w:rPr>
              <w:t>;农残检</w:t>
            </w:r>
            <w:r w:rsidRPr="000D1B58">
              <w:t>测报告</w:t>
            </w:r>
            <w:r w:rsidRPr="000D1B58">
              <w:rPr>
                <w:rFonts w:hint="eastAsia"/>
              </w:rPr>
              <w:t>:</w:t>
            </w:r>
            <w:r w:rsidRPr="000D1B58">
              <w:t xml:space="preserve"> </w:t>
            </w:r>
            <w:r w:rsidRPr="000D1B58">
              <w:rPr>
                <w:rFonts w:hint="eastAsia"/>
              </w:rPr>
              <w:t>检</w:t>
            </w:r>
            <w:r w:rsidRPr="000D1B58">
              <w:t>测机构：</w:t>
            </w:r>
            <w:r>
              <w:rPr>
                <w:rFonts w:hint="eastAsia"/>
              </w:rPr>
              <w:t>公</w:t>
            </w:r>
            <w:r>
              <w:t>司</w:t>
            </w:r>
            <w:r>
              <w:rPr>
                <w:rFonts w:hint="eastAsia"/>
              </w:rPr>
              <w:t>快</w:t>
            </w:r>
            <w:r>
              <w:t>速检</w:t>
            </w:r>
            <w:r>
              <w:rPr>
                <w:rFonts w:hint="eastAsia"/>
              </w:rPr>
              <w:t>测 样品</w:t>
            </w:r>
            <w:r>
              <w:t>编码：</w:t>
            </w:r>
            <w:r w:rsidR="00690E18">
              <w:t>CK211201-8559</w:t>
            </w:r>
            <w:r>
              <w:rPr>
                <w:rFonts w:hint="eastAsia"/>
              </w:rPr>
              <w:t xml:space="preserve">  </w:t>
            </w:r>
            <w:r w:rsidR="00690E18">
              <w:rPr>
                <w:rFonts w:hint="eastAsia"/>
              </w:rPr>
              <w:t>抽</w:t>
            </w:r>
            <w:r w:rsidR="00690E18">
              <w:t>样数量：</w:t>
            </w:r>
            <w:r w:rsidR="00690E18">
              <w:rPr>
                <w:rFonts w:hint="eastAsia"/>
              </w:rPr>
              <w:t>10</w:t>
            </w:r>
            <w:r w:rsidR="00690E18">
              <w:t xml:space="preserve">g </w:t>
            </w:r>
            <w:r w:rsidRPr="000D1B58">
              <w:t>项目：</w:t>
            </w:r>
            <w:r w:rsidRPr="000D1B58">
              <w:rPr>
                <w:rFonts w:hint="eastAsia"/>
              </w:rPr>
              <w:t>农残</w:t>
            </w:r>
            <w:r w:rsidRPr="000D1B58">
              <w:t>，</w:t>
            </w:r>
            <w:r w:rsidRPr="000D1B58">
              <w:rPr>
                <w:rFonts w:hint="eastAsia"/>
              </w:rPr>
              <w:t>检测结论：抑</w:t>
            </w:r>
            <w:r w:rsidRPr="000D1B58">
              <w:t>制</w:t>
            </w:r>
            <w:r w:rsidRPr="000D1B58">
              <w:rPr>
                <w:rFonts w:hint="eastAsia"/>
              </w:rPr>
              <w:t>率 阴</w:t>
            </w:r>
            <w:r w:rsidRPr="000D1B58">
              <w:t>性</w:t>
            </w:r>
            <w:r w:rsidRPr="000D1B58">
              <w:rPr>
                <w:rFonts w:hint="eastAsia"/>
              </w:rPr>
              <w:t xml:space="preserve"> 检验</w:t>
            </w:r>
            <w:r w:rsidR="00690E18">
              <w:rPr>
                <w:rFonts w:hint="eastAsia"/>
              </w:rPr>
              <w:t>机构</w:t>
            </w:r>
            <w:r w:rsidR="00690E18">
              <w:t>：</w:t>
            </w:r>
            <w:r w:rsidR="00690E18">
              <w:rPr>
                <w:rFonts w:hint="eastAsia"/>
              </w:rPr>
              <w:t>江</w:t>
            </w:r>
            <w:r w:rsidR="00690E18">
              <w:t>门市绿诚农副产品</w:t>
            </w:r>
            <w:r w:rsidR="00690E18">
              <w:rPr>
                <w:rFonts w:hint="eastAsia"/>
              </w:rPr>
              <w:t>有</w:t>
            </w:r>
            <w:r w:rsidR="00690E18">
              <w:t>限公司</w:t>
            </w:r>
            <w:r w:rsidRPr="000D1B58">
              <w:rPr>
                <w:rFonts w:hint="eastAsia"/>
              </w:rPr>
              <w:t xml:space="preserve"> 符合要求 </w:t>
            </w:r>
          </w:p>
          <w:p w14:paraId="290B315B" w14:textId="657217F3" w:rsidR="00786A41" w:rsidRPr="000D1B58" w:rsidRDefault="00786A41" w:rsidP="00786A41">
            <w:pPr>
              <w:pStyle w:val="2"/>
              <w:ind w:firstLineChars="0" w:firstLine="0"/>
            </w:pPr>
          </w:p>
          <w:p w14:paraId="67DAB060" w14:textId="77777777" w:rsidR="00307FE2" w:rsidRPr="00145527" w:rsidRDefault="00786A41" w:rsidP="00307FE2">
            <w:pPr>
              <w:rPr>
                <w:rFonts w:ascii="宋体" w:hAnsi="宋体"/>
                <w:szCs w:val="21"/>
              </w:rPr>
            </w:pPr>
            <w:r w:rsidRPr="00292AD2">
              <w:rPr>
                <w:rFonts w:ascii="宋体" w:hAnsi="宋体" w:hint="eastAsia"/>
                <w:szCs w:val="21"/>
              </w:rPr>
              <w:t>查</w:t>
            </w:r>
            <w:r w:rsidR="008F3641" w:rsidRPr="00292AD2">
              <w:rPr>
                <w:rFonts w:ascii="宋体" w:hAnsi="宋体"/>
                <w:szCs w:val="21"/>
              </w:rPr>
              <w:t>看冷</w:t>
            </w:r>
            <w:r w:rsidR="008F3641" w:rsidRPr="00292AD2">
              <w:rPr>
                <w:rFonts w:ascii="宋体" w:hAnsi="宋体" w:hint="eastAsia"/>
                <w:szCs w:val="21"/>
              </w:rPr>
              <w:t>藏及冷</w:t>
            </w:r>
            <w:r w:rsidR="008F3641" w:rsidRPr="00292AD2">
              <w:rPr>
                <w:rFonts w:ascii="宋体" w:hAnsi="宋体"/>
                <w:szCs w:val="21"/>
              </w:rPr>
              <w:t>冻</w:t>
            </w:r>
            <w:r w:rsidR="008F3641" w:rsidRPr="00292AD2">
              <w:rPr>
                <w:rFonts w:ascii="宋体" w:hAnsi="宋体" w:hint="eastAsia"/>
                <w:szCs w:val="21"/>
              </w:rPr>
              <w:t>库</w:t>
            </w:r>
            <w:r w:rsidRPr="00292AD2">
              <w:rPr>
                <w:rFonts w:ascii="宋体" w:hAnsi="宋体"/>
                <w:szCs w:val="21"/>
              </w:rPr>
              <w:t>情况</w:t>
            </w:r>
            <w:r w:rsidRPr="00292AD2">
              <w:rPr>
                <w:rFonts w:ascii="宋体" w:hAnsi="宋体" w:cs="宋体" w:hint="eastAsia"/>
                <w:szCs w:val="21"/>
              </w:rPr>
              <w:t>，冷藏库内摆放的以</w:t>
            </w:r>
            <w:r w:rsidR="008F3641" w:rsidRPr="00292AD2">
              <w:rPr>
                <w:rFonts w:ascii="宋体" w:hAnsi="宋体" w:cs="宋体" w:hint="eastAsia"/>
                <w:szCs w:val="21"/>
              </w:rPr>
              <w:t>果鲜</w:t>
            </w:r>
            <w:r w:rsidRPr="00292AD2">
              <w:rPr>
                <w:rFonts w:ascii="宋体" w:hAnsi="宋体" w:cs="宋体"/>
                <w:szCs w:val="21"/>
              </w:rPr>
              <w:t>类</w:t>
            </w:r>
            <w:r w:rsidR="008F3641" w:rsidRPr="00292AD2">
              <w:rPr>
                <w:rFonts w:ascii="宋体" w:hAnsi="宋体" w:cs="宋体" w:hint="eastAsia"/>
                <w:szCs w:val="21"/>
              </w:rPr>
              <w:t>短</w:t>
            </w:r>
            <w:r w:rsidR="008F3641" w:rsidRPr="00292AD2">
              <w:rPr>
                <w:rFonts w:ascii="宋体" w:hAnsi="宋体" w:cs="宋体"/>
                <w:szCs w:val="21"/>
              </w:rPr>
              <w:t>暂仓</w:t>
            </w:r>
            <w:r w:rsidR="008F3641" w:rsidRPr="00292AD2">
              <w:rPr>
                <w:rFonts w:ascii="宋体" w:hAnsi="宋体" w:cs="宋体" w:hint="eastAsia"/>
                <w:szCs w:val="21"/>
              </w:rPr>
              <w:t>储</w:t>
            </w:r>
            <w:r w:rsidRPr="00292AD2">
              <w:rPr>
                <w:rFonts w:ascii="宋体" w:hAnsi="宋体" w:cs="宋体" w:hint="eastAsia"/>
                <w:szCs w:val="21"/>
              </w:rPr>
              <w:t>为</w:t>
            </w:r>
            <w:r w:rsidRPr="00292AD2">
              <w:rPr>
                <w:rFonts w:ascii="宋体" w:hAnsi="宋体" w:cs="宋体"/>
                <w:szCs w:val="21"/>
              </w:rPr>
              <w:t>主</w:t>
            </w:r>
            <w:r w:rsidRPr="00292AD2">
              <w:rPr>
                <w:rFonts w:ascii="宋体" w:hAnsi="宋体" w:cs="宋体" w:hint="eastAsia"/>
                <w:szCs w:val="21"/>
              </w:rPr>
              <w:t>，</w:t>
            </w:r>
            <w:r w:rsidR="006F1E0C" w:rsidRPr="00292AD2">
              <w:rPr>
                <w:rFonts w:ascii="宋体" w:hAnsi="宋体" w:cs="宋体" w:hint="eastAsia"/>
                <w:szCs w:val="21"/>
              </w:rPr>
              <w:t>冷库</w:t>
            </w:r>
            <w:r w:rsidR="006F1E0C" w:rsidRPr="00292AD2">
              <w:rPr>
                <w:rFonts w:ascii="宋体" w:hAnsi="宋体" w:cs="宋体"/>
                <w:szCs w:val="21"/>
              </w:rPr>
              <w:t>内摆放少量</w:t>
            </w:r>
            <w:r w:rsidR="006F1E0C" w:rsidRPr="00292AD2">
              <w:rPr>
                <w:rFonts w:ascii="宋体" w:hAnsi="宋体" w:cs="宋体" w:hint="eastAsia"/>
                <w:szCs w:val="21"/>
              </w:rPr>
              <w:t>冻</w:t>
            </w:r>
            <w:r w:rsidR="006F1E0C" w:rsidRPr="00292AD2">
              <w:rPr>
                <w:rFonts w:ascii="宋体" w:hAnsi="宋体" w:cs="宋体"/>
                <w:szCs w:val="21"/>
              </w:rPr>
              <w:t>品，</w:t>
            </w:r>
            <w:r w:rsidR="00307FE2" w:rsidRPr="00145527">
              <w:rPr>
                <w:rFonts w:ascii="宋体" w:hAnsi="宋体" w:hint="eastAsia"/>
                <w:szCs w:val="21"/>
              </w:rPr>
              <w:t>询问得知，冷冻品一般根据订单采购，客</w:t>
            </w:r>
            <w:r w:rsidR="00307FE2" w:rsidRPr="00145527">
              <w:rPr>
                <w:rFonts w:ascii="宋体" w:hAnsi="宋体"/>
                <w:szCs w:val="21"/>
              </w:rPr>
              <w:t>户主要以</w:t>
            </w:r>
            <w:r w:rsidR="00307FE2" w:rsidRPr="00145527">
              <w:rPr>
                <w:rFonts w:ascii="宋体" w:hAnsi="宋体" w:hint="eastAsia"/>
                <w:szCs w:val="21"/>
              </w:rPr>
              <w:t>学</w:t>
            </w:r>
            <w:r w:rsidR="00307FE2" w:rsidRPr="00145527">
              <w:rPr>
                <w:rFonts w:ascii="宋体" w:hAnsi="宋体"/>
                <w:szCs w:val="21"/>
              </w:rPr>
              <w:t>校及</w:t>
            </w:r>
            <w:r w:rsidR="00307FE2">
              <w:rPr>
                <w:rFonts w:ascii="宋体" w:hAnsi="宋体" w:hint="eastAsia"/>
                <w:szCs w:val="21"/>
              </w:rPr>
              <w:t>政</w:t>
            </w:r>
            <w:r w:rsidR="00307FE2">
              <w:rPr>
                <w:rFonts w:ascii="宋体" w:hAnsi="宋体"/>
                <w:szCs w:val="21"/>
              </w:rPr>
              <w:t>府机关及大型企业食堂</w:t>
            </w:r>
            <w:r w:rsidR="00307FE2" w:rsidRPr="00145527">
              <w:rPr>
                <w:rFonts w:ascii="宋体" w:hAnsi="宋体"/>
                <w:szCs w:val="21"/>
              </w:rPr>
              <w:t>，对水产及</w:t>
            </w:r>
            <w:r w:rsidR="00307FE2" w:rsidRPr="00145527">
              <w:rPr>
                <w:rFonts w:ascii="宋体" w:hAnsi="宋体" w:hint="eastAsia"/>
                <w:szCs w:val="21"/>
              </w:rPr>
              <w:t>冻</w:t>
            </w:r>
            <w:r w:rsidR="00307FE2" w:rsidRPr="00145527">
              <w:rPr>
                <w:rFonts w:ascii="宋体" w:hAnsi="宋体"/>
                <w:szCs w:val="21"/>
              </w:rPr>
              <w:t>肉</w:t>
            </w:r>
            <w:r w:rsidR="00307FE2" w:rsidRPr="00145527">
              <w:rPr>
                <w:rFonts w:ascii="宋体" w:hAnsi="宋体" w:hint="eastAsia"/>
                <w:szCs w:val="21"/>
              </w:rPr>
              <w:t>类</w:t>
            </w:r>
            <w:r w:rsidR="00307FE2" w:rsidRPr="00145527">
              <w:rPr>
                <w:rFonts w:ascii="宋体" w:hAnsi="宋体"/>
                <w:szCs w:val="21"/>
              </w:rPr>
              <w:t>产品</w:t>
            </w:r>
            <w:r w:rsidR="00307FE2" w:rsidRPr="00145527">
              <w:rPr>
                <w:rFonts w:ascii="宋体" w:hAnsi="宋体" w:hint="eastAsia"/>
                <w:szCs w:val="21"/>
              </w:rPr>
              <w:t>需</w:t>
            </w:r>
            <w:r w:rsidR="00307FE2" w:rsidRPr="00145527">
              <w:rPr>
                <w:rFonts w:ascii="宋体" w:hAnsi="宋体"/>
                <w:szCs w:val="21"/>
              </w:rPr>
              <w:t>求量很少，</w:t>
            </w:r>
            <w:r w:rsidR="00307FE2" w:rsidRPr="00145527">
              <w:rPr>
                <w:rFonts w:ascii="宋体" w:hAnsi="宋体" w:hint="eastAsia"/>
                <w:szCs w:val="21"/>
              </w:rPr>
              <w:t>尽量控制存货量，减少积压，降低食品安全风险。</w:t>
            </w:r>
          </w:p>
          <w:p w14:paraId="59CFABA2" w14:textId="2CBB5B62" w:rsidR="00786A41" w:rsidRDefault="00786A41" w:rsidP="00292AD2">
            <w:pPr>
              <w:adjustRightInd w:val="0"/>
              <w:spacing w:before="120" w:line="340" w:lineRule="exact"/>
              <w:ind w:firstLineChars="100" w:firstLine="210"/>
              <w:textAlignment w:val="baseline"/>
              <w:rPr>
                <w:rFonts w:ascii="宋体" w:hAnsi="宋体" w:cs="宋体"/>
                <w:szCs w:val="21"/>
              </w:rPr>
            </w:pPr>
            <w:r w:rsidRPr="00292AD2">
              <w:rPr>
                <w:rFonts w:ascii="宋体" w:hAnsi="宋体" w:cs="宋体" w:hint="eastAsia"/>
                <w:szCs w:val="21"/>
              </w:rPr>
              <w:t>提供了冷藏</w:t>
            </w:r>
            <w:r w:rsidR="001A2785" w:rsidRPr="00292AD2">
              <w:rPr>
                <w:rFonts w:ascii="宋体" w:hAnsi="宋体" w:cs="宋体" w:hint="eastAsia"/>
                <w:szCs w:val="21"/>
              </w:rPr>
              <w:t>冷</w:t>
            </w:r>
            <w:r w:rsidR="001A2785" w:rsidRPr="00292AD2">
              <w:rPr>
                <w:rFonts w:ascii="宋体" w:hAnsi="宋体" w:cs="宋体"/>
                <w:szCs w:val="21"/>
              </w:rPr>
              <w:t>冻</w:t>
            </w:r>
            <w:r w:rsidR="001A2785" w:rsidRPr="00292AD2">
              <w:rPr>
                <w:rFonts w:ascii="宋体" w:hAnsi="宋体" w:cs="宋体" w:hint="eastAsia"/>
                <w:szCs w:val="21"/>
              </w:rPr>
              <w:t>库</w:t>
            </w:r>
            <w:r w:rsidR="006F3502" w:rsidRPr="00292AD2">
              <w:rPr>
                <w:rFonts w:ascii="宋体" w:hAnsi="宋体" w:cs="宋体" w:hint="eastAsia"/>
                <w:szCs w:val="21"/>
              </w:rPr>
              <w:t>管</w:t>
            </w:r>
            <w:r w:rsidR="006F3502" w:rsidRPr="00292AD2">
              <w:rPr>
                <w:rFonts w:ascii="宋体" w:hAnsi="宋体" w:cs="宋体"/>
                <w:szCs w:val="21"/>
              </w:rPr>
              <w:t>理</w:t>
            </w:r>
            <w:r w:rsidRPr="00292AD2">
              <w:rPr>
                <w:rFonts w:ascii="宋体" w:hAnsi="宋体" w:cs="宋体" w:hint="eastAsia"/>
                <w:szCs w:val="21"/>
              </w:rPr>
              <w:t>规定，抽冷藏要求（0-8度），每天记录</w:t>
            </w:r>
            <w:r w:rsidRPr="00292AD2">
              <w:rPr>
                <w:rFonts w:ascii="宋体" w:hAnsi="宋体" w:cs="宋体"/>
                <w:szCs w:val="21"/>
              </w:rPr>
              <w:t>1</w:t>
            </w:r>
            <w:r w:rsidRPr="00292AD2">
              <w:rPr>
                <w:rFonts w:ascii="宋体" w:hAnsi="宋体" w:cs="宋体" w:hint="eastAsia"/>
                <w:szCs w:val="21"/>
              </w:rPr>
              <w:t>次，测量</w:t>
            </w:r>
            <w:r w:rsidRPr="00292AD2">
              <w:rPr>
                <w:rFonts w:ascii="宋体" w:hAnsi="宋体" w:cs="宋体"/>
                <w:szCs w:val="21"/>
              </w:rPr>
              <w:t>时段：</w:t>
            </w:r>
            <w:r w:rsidRPr="00292AD2">
              <w:rPr>
                <w:rFonts w:ascii="宋体" w:hAnsi="宋体" w:cs="宋体" w:hint="eastAsia"/>
                <w:szCs w:val="21"/>
              </w:rPr>
              <w:t>早</w:t>
            </w:r>
            <w:r w:rsidRPr="00292AD2">
              <w:rPr>
                <w:rFonts w:ascii="宋体" w:hAnsi="宋体" w:cs="宋体"/>
                <w:szCs w:val="21"/>
              </w:rPr>
              <w:t>9</w:t>
            </w:r>
            <w:r w:rsidRPr="00292AD2">
              <w:rPr>
                <w:rFonts w:ascii="宋体" w:hAnsi="宋体" w:cs="宋体" w:hint="eastAsia"/>
                <w:szCs w:val="21"/>
              </w:rPr>
              <w:t>点</w:t>
            </w:r>
            <w:r w:rsidRPr="00292AD2">
              <w:rPr>
                <w:rFonts w:ascii="宋体" w:hAnsi="宋体" w:cs="宋体"/>
                <w:szCs w:val="21"/>
              </w:rPr>
              <w:t>，</w:t>
            </w:r>
            <w:r w:rsidRPr="00292AD2">
              <w:rPr>
                <w:rFonts w:ascii="宋体" w:hAnsi="宋体" w:cs="宋体" w:hint="eastAsia"/>
                <w:szCs w:val="21"/>
              </w:rPr>
              <w:t>抽202</w:t>
            </w:r>
            <w:r w:rsidRPr="00292AD2">
              <w:rPr>
                <w:rFonts w:ascii="宋体" w:hAnsi="宋体" w:cs="宋体"/>
                <w:szCs w:val="21"/>
              </w:rPr>
              <w:t>1</w:t>
            </w:r>
            <w:r w:rsidRPr="00292AD2">
              <w:rPr>
                <w:rFonts w:ascii="宋体" w:hAnsi="宋体" w:cs="宋体" w:hint="eastAsia"/>
                <w:szCs w:val="21"/>
              </w:rPr>
              <w:t>.</w:t>
            </w:r>
            <w:r w:rsidR="00292AD2" w:rsidRPr="00292AD2">
              <w:rPr>
                <w:rFonts w:ascii="宋体" w:hAnsi="宋体" w:cs="宋体"/>
                <w:szCs w:val="21"/>
              </w:rPr>
              <w:t>12</w:t>
            </w:r>
            <w:r w:rsidR="00292AD2" w:rsidRPr="00292AD2">
              <w:rPr>
                <w:rFonts w:ascii="宋体" w:hAnsi="宋体" w:cs="宋体" w:hint="eastAsia"/>
                <w:szCs w:val="21"/>
              </w:rPr>
              <w:t>.20</w:t>
            </w:r>
            <w:r w:rsidRPr="00292AD2">
              <w:rPr>
                <w:rFonts w:ascii="宋体" w:hAnsi="宋体" w:cs="宋体" w:hint="eastAsia"/>
                <w:szCs w:val="21"/>
              </w:rPr>
              <w:t>，早</w:t>
            </w:r>
            <w:r w:rsidRPr="00292AD2">
              <w:rPr>
                <w:rFonts w:ascii="宋体" w:hAnsi="宋体" w:cs="宋体"/>
                <w:szCs w:val="21"/>
              </w:rPr>
              <w:t>9</w:t>
            </w:r>
            <w:r w:rsidRPr="00292AD2">
              <w:rPr>
                <w:rFonts w:ascii="宋体" w:hAnsi="宋体" w:cs="宋体" w:hint="eastAsia"/>
                <w:szCs w:val="21"/>
              </w:rPr>
              <w:t>：00，</w:t>
            </w:r>
            <w:r w:rsidR="00292AD2" w:rsidRPr="00292AD2">
              <w:rPr>
                <w:rFonts w:ascii="宋体" w:hAnsi="宋体" w:cs="宋体"/>
                <w:szCs w:val="21"/>
              </w:rPr>
              <w:t>5</w:t>
            </w:r>
            <w:r w:rsidRPr="00292AD2">
              <w:rPr>
                <w:rFonts w:ascii="宋体" w:hAnsi="宋体" w:hint="eastAsia"/>
                <w:szCs w:val="21"/>
              </w:rPr>
              <w:t>℃</w:t>
            </w:r>
            <w:r w:rsidRPr="00292AD2">
              <w:rPr>
                <w:rFonts w:ascii="宋体" w:hAnsi="宋体" w:cs="宋体" w:hint="eastAsia"/>
                <w:szCs w:val="21"/>
              </w:rPr>
              <w:t>，2021.</w:t>
            </w:r>
            <w:r w:rsidR="00292AD2" w:rsidRPr="00292AD2">
              <w:rPr>
                <w:rFonts w:ascii="宋体" w:hAnsi="宋体" w:cs="宋体"/>
                <w:szCs w:val="21"/>
              </w:rPr>
              <w:t>11</w:t>
            </w:r>
            <w:r w:rsidRPr="00292AD2">
              <w:rPr>
                <w:rFonts w:ascii="宋体" w:hAnsi="宋体" w:cs="宋体" w:hint="eastAsia"/>
                <w:szCs w:val="21"/>
              </w:rPr>
              <w:t>.</w:t>
            </w:r>
            <w:r w:rsidR="00292AD2" w:rsidRPr="00292AD2">
              <w:rPr>
                <w:rFonts w:ascii="宋体" w:hAnsi="宋体" w:cs="宋体"/>
                <w:szCs w:val="21"/>
              </w:rPr>
              <w:t>29</w:t>
            </w:r>
            <w:r w:rsidRPr="00292AD2">
              <w:rPr>
                <w:rFonts w:ascii="宋体" w:hAnsi="宋体" w:cs="宋体" w:hint="eastAsia"/>
                <w:szCs w:val="21"/>
              </w:rPr>
              <w:t>，温度早</w:t>
            </w:r>
            <w:r w:rsidRPr="00292AD2">
              <w:rPr>
                <w:rFonts w:ascii="宋体" w:hAnsi="宋体" w:cs="宋体"/>
                <w:szCs w:val="21"/>
              </w:rPr>
              <w:t>9</w:t>
            </w:r>
            <w:r w:rsidRPr="00292AD2">
              <w:rPr>
                <w:rFonts w:ascii="宋体" w:hAnsi="宋体" w:cs="宋体" w:hint="eastAsia"/>
                <w:szCs w:val="21"/>
              </w:rPr>
              <w:t>：00，</w:t>
            </w:r>
            <w:r w:rsidR="00292AD2" w:rsidRPr="00292AD2">
              <w:rPr>
                <w:rFonts w:ascii="宋体" w:hAnsi="宋体" w:cs="宋体"/>
                <w:szCs w:val="21"/>
              </w:rPr>
              <w:t>2</w:t>
            </w:r>
            <w:r w:rsidRPr="00292AD2">
              <w:rPr>
                <w:rFonts w:ascii="宋体" w:hAnsi="宋体" w:hint="eastAsia"/>
                <w:szCs w:val="21"/>
              </w:rPr>
              <w:t>℃</w:t>
            </w:r>
            <w:r w:rsidRPr="00292AD2">
              <w:rPr>
                <w:rFonts w:ascii="宋体" w:hAnsi="宋体" w:cs="宋体" w:hint="eastAsia"/>
                <w:szCs w:val="21"/>
              </w:rPr>
              <w:t>；记录人：</w:t>
            </w:r>
            <w:r w:rsidR="009C243C" w:rsidRPr="00292AD2">
              <w:rPr>
                <w:rFonts w:ascii="宋体" w:hAnsi="宋体" w:cs="宋体" w:hint="eastAsia"/>
                <w:szCs w:val="21"/>
              </w:rPr>
              <w:t xml:space="preserve"> </w:t>
            </w:r>
            <w:r w:rsidR="00292AD2" w:rsidRPr="00292AD2">
              <w:rPr>
                <w:rFonts w:ascii="宋体" w:hAnsi="宋体" w:cs="宋体" w:hint="eastAsia"/>
                <w:szCs w:val="21"/>
              </w:rPr>
              <w:t>王</w:t>
            </w:r>
            <w:r w:rsidR="00292AD2" w:rsidRPr="00292AD2">
              <w:rPr>
                <w:rFonts w:ascii="宋体" w:hAnsi="宋体" w:cs="宋体"/>
                <w:szCs w:val="21"/>
              </w:rPr>
              <w:t>伟，</w:t>
            </w:r>
            <w:r w:rsidRPr="00292AD2">
              <w:rPr>
                <w:rFonts w:ascii="宋体" w:hAnsi="宋体"/>
                <w:szCs w:val="21"/>
              </w:rPr>
              <w:t>符合CCP</w:t>
            </w:r>
            <w:r w:rsidRPr="00292AD2">
              <w:rPr>
                <w:rFonts w:ascii="宋体" w:hAnsi="宋体" w:hint="eastAsia"/>
                <w:szCs w:val="21"/>
              </w:rPr>
              <w:t>1关</w:t>
            </w:r>
            <w:r w:rsidRPr="00292AD2">
              <w:rPr>
                <w:rFonts w:ascii="宋体" w:hAnsi="宋体"/>
                <w:szCs w:val="21"/>
              </w:rPr>
              <w:t>键控制点要求</w:t>
            </w:r>
            <w:r w:rsidRPr="00292AD2">
              <w:rPr>
                <w:rFonts w:ascii="宋体" w:hAnsi="宋体" w:cs="宋体" w:hint="eastAsia"/>
                <w:szCs w:val="21"/>
              </w:rPr>
              <w:t>。</w:t>
            </w:r>
            <w:r w:rsidR="00AD2AC5" w:rsidRPr="00292AD2">
              <w:rPr>
                <w:rFonts w:ascii="宋体" w:hAnsi="宋体" w:cs="宋体" w:hint="eastAsia"/>
                <w:szCs w:val="21"/>
              </w:rPr>
              <w:t>冷</w:t>
            </w:r>
            <w:r w:rsidR="00AD2AC5" w:rsidRPr="00292AD2">
              <w:rPr>
                <w:rFonts w:ascii="宋体" w:hAnsi="宋体" w:cs="宋体"/>
                <w:szCs w:val="21"/>
              </w:rPr>
              <w:t>冻要求（</w:t>
            </w:r>
            <w:r w:rsidR="00AD2AC5" w:rsidRPr="00292AD2">
              <w:rPr>
                <w:rFonts w:ascii="宋体" w:hAnsi="宋体" w:cs="宋体" w:hint="eastAsia"/>
                <w:szCs w:val="21"/>
              </w:rPr>
              <w:t>0-</w:t>
            </w:r>
            <w:r w:rsidR="00AD2AC5" w:rsidRPr="00292AD2">
              <w:rPr>
                <w:rFonts w:ascii="宋体" w:hAnsi="宋体" w:cs="宋体"/>
                <w:szCs w:val="21"/>
              </w:rPr>
              <w:t>-</w:t>
            </w:r>
            <w:r w:rsidR="00AD2AC5" w:rsidRPr="00292AD2">
              <w:rPr>
                <w:rFonts w:ascii="宋体" w:hAnsi="宋体" w:cs="宋体" w:hint="eastAsia"/>
                <w:szCs w:val="21"/>
              </w:rPr>
              <w:t>18</w:t>
            </w:r>
            <w:r w:rsidR="00AD2AC5" w:rsidRPr="00292AD2">
              <w:rPr>
                <w:rFonts w:ascii="宋体" w:hAnsi="宋体" w:hint="eastAsia"/>
                <w:szCs w:val="21"/>
              </w:rPr>
              <w:t>℃）</w:t>
            </w:r>
            <w:r w:rsidR="00AD2AC5">
              <w:rPr>
                <w:rFonts w:ascii="宋体" w:hAnsi="宋体" w:cs="宋体" w:hint="eastAsia"/>
                <w:szCs w:val="21"/>
              </w:rPr>
              <w:t>提供冷冻库</w:t>
            </w:r>
            <w:r w:rsidR="00AD2AC5">
              <w:rPr>
                <w:rFonts w:ascii="宋体" w:hAnsi="宋体" w:cs="宋体"/>
                <w:szCs w:val="21"/>
              </w:rPr>
              <w:t>记</w:t>
            </w:r>
            <w:r w:rsidR="00AD2AC5" w:rsidRPr="00292AD2">
              <w:rPr>
                <w:rFonts w:ascii="宋体" w:hAnsi="宋体" w:cs="宋体" w:hint="eastAsia"/>
                <w:szCs w:val="21"/>
              </w:rPr>
              <w:t>录，每天记录</w:t>
            </w:r>
            <w:r w:rsidR="00AD2AC5" w:rsidRPr="00292AD2">
              <w:rPr>
                <w:rFonts w:ascii="宋体" w:hAnsi="宋体" w:cs="宋体"/>
                <w:szCs w:val="21"/>
              </w:rPr>
              <w:t>1</w:t>
            </w:r>
            <w:r w:rsidR="00AD2AC5" w:rsidRPr="00292AD2">
              <w:rPr>
                <w:rFonts w:ascii="宋体" w:hAnsi="宋体" w:cs="宋体" w:hint="eastAsia"/>
                <w:szCs w:val="21"/>
              </w:rPr>
              <w:t>次，测量</w:t>
            </w:r>
            <w:r w:rsidR="00AD2AC5" w:rsidRPr="00292AD2">
              <w:rPr>
                <w:rFonts w:ascii="宋体" w:hAnsi="宋体" w:cs="宋体"/>
                <w:szCs w:val="21"/>
              </w:rPr>
              <w:t>时段：</w:t>
            </w:r>
            <w:r w:rsidR="00AD2AC5" w:rsidRPr="00292AD2">
              <w:rPr>
                <w:rFonts w:ascii="宋体" w:hAnsi="宋体" w:cs="宋体" w:hint="eastAsia"/>
                <w:szCs w:val="21"/>
              </w:rPr>
              <w:t>早</w:t>
            </w:r>
            <w:r w:rsidR="00AD2AC5" w:rsidRPr="00292AD2">
              <w:rPr>
                <w:rFonts w:ascii="宋体" w:hAnsi="宋体" w:cs="宋体"/>
                <w:szCs w:val="21"/>
              </w:rPr>
              <w:t>9</w:t>
            </w:r>
            <w:r w:rsidR="00AD2AC5" w:rsidRPr="00292AD2">
              <w:rPr>
                <w:rFonts w:ascii="宋体" w:hAnsi="宋体" w:cs="宋体" w:hint="eastAsia"/>
                <w:szCs w:val="21"/>
              </w:rPr>
              <w:t>点</w:t>
            </w:r>
            <w:r w:rsidR="00AD2AC5" w:rsidRPr="00292AD2">
              <w:rPr>
                <w:rFonts w:ascii="宋体" w:hAnsi="宋体" w:cs="宋体"/>
                <w:szCs w:val="21"/>
              </w:rPr>
              <w:t>，</w:t>
            </w:r>
            <w:r w:rsidR="00AD2AC5" w:rsidRPr="00292AD2">
              <w:rPr>
                <w:rFonts w:ascii="宋体" w:hAnsi="宋体" w:cs="宋体" w:hint="eastAsia"/>
                <w:szCs w:val="21"/>
              </w:rPr>
              <w:t>抽202</w:t>
            </w:r>
            <w:r w:rsidR="00AD2AC5" w:rsidRPr="00292AD2">
              <w:rPr>
                <w:rFonts w:ascii="宋体" w:hAnsi="宋体" w:cs="宋体"/>
                <w:szCs w:val="21"/>
              </w:rPr>
              <w:t>1</w:t>
            </w:r>
            <w:r w:rsidR="00AD2AC5" w:rsidRPr="00292AD2">
              <w:rPr>
                <w:rFonts w:ascii="宋体" w:hAnsi="宋体" w:cs="宋体" w:hint="eastAsia"/>
                <w:szCs w:val="21"/>
              </w:rPr>
              <w:t>.</w:t>
            </w:r>
            <w:r w:rsidR="00AD2AC5" w:rsidRPr="00292AD2">
              <w:rPr>
                <w:rFonts w:ascii="宋体" w:hAnsi="宋体" w:cs="宋体"/>
                <w:szCs w:val="21"/>
              </w:rPr>
              <w:t>12</w:t>
            </w:r>
            <w:r w:rsidR="00AD2AC5">
              <w:rPr>
                <w:rFonts w:ascii="宋体" w:hAnsi="宋体" w:cs="宋体" w:hint="eastAsia"/>
                <w:szCs w:val="21"/>
              </w:rPr>
              <w:t>.</w:t>
            </w:r>
            <w:r w:rsidR="00AD2AC5">
              <w:rPr>
                <w:rFonts w:ascii="宋体" w:hAnsi="宋体" w:cs="宋体"/>
                <w:szCs w:val="21"/>
              </w:rPr>
              <w:t>20</w:t>
            </w:r>
            <w:r w:rsidR="00AD2AC5" w:rsidRPr="00292AD2">
              <w:rPr>
                <w:rFonts w:ascii="宋体" w:hAnsi="宋体" w:cs="宋体" w:hint="eastAsia"/>
                <w:szCs w:val="21"/>
              </w:rPr>
              <w:t>，早</w:t>
            </w:r>
            <w:r w:rsidR="00AD2AC5" w:rsidRPr="00292AD2">
              <w:rPr>
                <w:rFonts w:ascii="宋体" w:hAnsi="宋体" w:cs="宋体"/>
                <w:szCs w:val="21"/>
              </w:rPr>
              <w:t>9</w:t>
            </w:r>
            <w:r w:rsidR="00AD2AC5" w:rsidRPr="00292AD2">
              <w:rPr>
                <w:rFonts w:ascii="宋体" w:hAnsi="宋体" w:cs="宋体" w:hint="eastAsia"/>
                <w:szCs w:val="21"/>
              </w:rPr>
              <w:t>：00，</w:t>
            </w:r>
            <w:r w:rsidR="00AD2AC5">
              <w:rPr>
                <w:rFonts w:ascii="宋体" w:hAnsi="宋体" w:cs="宋体" w:hint="eastAsia"/>
                <w:szCs w:val="21"/>
              </w:rPr>
              <w:t>-24</w:t>
            </w:r>
            <w:r w:rsidR="00AD2AC5" w:rsidRPr="00292AD2">
              <w:rPr>
                <w:rFonts w:ascii="宋体" w:hAnsi="宋体" w:hint="eastAsia"/>
                <w:szCs w:val="21"/>
              </w:rPr>
              <w:t>℃</w:t>
            </w:r>
            <w:r w:rsidR="00AD2AC5" w:rsidRPr="00292AD2">
              <w:rPr>
                <w:rFonts w:ascii="宋体" w:hAnsi="宋体" w:cs="宋体" w:hint="eastAsia"/>
                <w:szCs w:val="21"/>
              </w:rPr>
              <w:t>，2021.</w:t>
            </w:r>
            <w:r w:rsidR="00AD2AC5" w:rsidRPr="00292AD2">
              <w:rPr>
                <w:rFonts w:ascii="宋体" w:hAnsi="宋体" w:cs="宋体"/>
                <w:szCs w:val="21"/>
              </w:rPr>
              <w:t>1</w:t>
            </w:r>
            <w:r w:rsidR="00AD2AC5">
              <w:rPr>
                <w:rFonts w:ascii="宋体" w:hAnsi="宋体" w:cs="宋体"/>
                <w:szCs w:val="21"/>
              </w:rPr>
              <w:t>2</w:t>
            </w:r>
            <w:r w:rsidR="00AD2AC5" w:rsidRPr="00292AD2">
              <w:rPr>
                <w:rFonts w:ascii="宋体" w:hAnsi="宋体" w:cs="宋体" w:hint="eastAsia"/>
                <w:szCs w:val="21"/>
              </w:rPr>
              <w:t>.</w:t>
            </w:r>
            <w:r w:rsidR="00AD2AC5">
              <w:rPr>
                <w:rFonts w:ascii="宋体" w:hAnsi="宋体" w:cs="宋体"/>
                <w:szCs w:val="21"/>
              </w:rPr>
              <w:t>01</w:t>
            </w:r>
            <w:r w:rsidR="00AD2AC5" w:rsidRPr="00292AD2">
              <w:rPr>
                <w:rFonts w:ascii="宋体" w:hAnsi="宋体" w:cs="宋体" w:hint="eastAsia"/>
                <w:szCs w:val="21"/>
              </w:rPr>
              <w:t>，温度早</w:t>
            </w:r>
            <w:r w:rsidR="00AD2AC5" w:rsidRPr="00292AD2">
              <w:rPr>
                <w:rFonts w:ascii="宋体" w:hAnsi="宋体" w:cs="宋体"/>
                <w:szCs w:val="21"/>
              </w:rPr>
              <w:t>9</w:t>
            </w:r>
            <w:r w:rsidR="00AD2AC5" w:rsidRPr="00292AD2">
              <w:rPr>
                <w:rFonts w:ascii="宋体" w:hAnsi="宋体" w:cs="宋体" w:hint="eastAsia"/>
                <w:szCs w:val="21"/>
              </w:rPr>
              <w:t>：00，</w:t>
            </w:r>
            <w:r w:rsidR="00AD2AC5">
              <w:rPr>
                <w:rFonts w:ascii="宋体" w:hAnsi="宋体" w:cs="宋体"/>
                <w:szCs w:val="21"/>
              </w:rPr>
              <w:t>-2</w:t>
            </w:r>
            <w:r w:rsidR="004B0E76">
              <w:rPr>
                <w:rFonts w:ascii="宋体" w:hAnsi="宋体" w:cs="宋体"/>
                <w:szCs w:val="21"/>
              </w:rPr>
              <w:t>2</w:t>
            </w:r>
            <w:r w:rsidR="00AD2AC5" w:rsidRPr="00292AD2">
              <w:rPr>
                <w:rFonts w:ascii="宋体" w:hAnsi="宋体" w:hint="eastAsia"/>
                <w:szCs w:val="21"/>
              </w:rPr>
              <w:t>℃</w:t>
            </w:r>
            <w:r w:rsidR="00AD2AC5" w:rsidRPr="00292AD2">
              <w:rPr>
                <w:rFonts w:ascii="宋体" w:hAnsi="宋体" w:cs="宋体" w:hint="eastAsia"/>
                <w:szCs w:val="21"/>
              </w:rPr>
              <w:t xml:space="preserve">；记录人： </w:t>
            </w:r>
            <w:r w:rsidR="00CA7D31">
              <w:rPr>
                <w:rFonts w:ascii="宋体" w:hAnsi="宋体" w:cs="宋体" w:hint="eastAsia"/>
                <w:szCs w:val="21"/>
              </w:rPr>
              <w:t>何</w:t>
            </w:r>
            <w:r w:rsidR="00CA7D31">
              <w:rPr>
                <w:rFonts w:ascii="宋体" w:hAnsi="宋体" w:cs="宋体"/>
                <w:szCs w:val="21"/>
              </w:rPr>
              <w:t>军</w:t>
            </w:r>
            <w:r w:rsidR="00AD2AC5" w:rsidRPr="00292AD2">
              <w:rPr>
                <w:rFonts w:ascii="宋体" w:hAnsi="宋体" w:cs="宋体"/>
                <w:szCs w:val="21"/>
              </w:rPr>
              <w:t>，</w:t>
            </w:r>
            <w:r w:rsidR="00AD2AC5" w:rsidRPr="00292AD2">
              <w:rPr>
                <w:rFonts w:ascii="宋体" w:hAnsi="宋体"/>
                <w:szCs w:val="21"/>
              </w:rPr>
              <w:t>符合CCP</w:t>
            </w:r>
            <w:r w:rsidR="00AD2AC5" w:rsidRPr="00292AD2">
              <w:rPr>
                <w:rFonts w:ascii="宋体" w:hAnsi="宋体" w:hint="eastAsia"/>
                <w:szCs w:val="21"/>
              </w:rPr>
              <w:t>1关</w:t>
            </w:r>
            <w:r w:rsidR="00AD2AC5" w:rsidRPr="00292AD2">
              <w:rPr>
                <w:rFonts w:ascii="宋体" w:hAnsi="宋体"/>
                <w:szCs w:val="21"/>
              </w:rPr>
              <w:t>键控制点要求</w:t>
            </w:r>
            <w:r w:rsidR="00AD2AC5" w:rsidRPr="00292AD2">
              <w:rPr>
                <w:rFonts w:ascii="宋体" w:hAnsi="宋体" w:cs="宋体" w:hint="eastAsia"/>
                <w:szCs w:val="21"/>
              </w:rPr>
              <w:t>。冷</w:t>
            </w:r>
            <w:r w:rsidR="00AD2AC5" w:rsidRPr="00292AD2">
              <w:rPr>
                <w:rFonts w:ascii="宋体" w:hAnsi="宋体" w:cs="宋体"/>
                <w:szCs w:val="21"/>
              </w:rPr>
              <w:t>冻要求（</w:t>
            </w:r>
            <w:r w:rsidR="00AD2AC5" w:rsidRPr="00292AD2">
              <w:rPr>
                <w:rFonts w:ascii="宋体" w:hAnsi="宋体" w:cs="宋体" w:hint="eastAsia"/>
                <w:szCs w:val="21"/>
              </w:rPr>
              <w:t>0-</w:t>
            </w:r>
            <w:r w:rsidR="00AD2AC5" w:rsidRPr="00292AD2">
              <w:rPr>
                <w:rFonts w:ascii="宋体" w:hAnsi="宋体" w:cs="宋体"/>
                <w:szCs w:val="21"/>
              </w:rPr>
              <w:t>-</w:t>
            </w:r>
            <w:r w:rsidR="00AD2AC5" w:rsidRPr="00292AD2">
              <w:rPr>
                <w:rFonts w:ascii="宋体" w:hAnsi="宋体" w:cs="宋体" w:hint="eastAsia"/>
                <w:szCs w:val="21"/>
              </w:rPr>
              <w:t>18</w:t>
            </w:r>
            <w:r w:rsidR="00AD2AC5" w:rsidRPr="00292AD2">
              <w:rPr>
                <w:rFonts w:ascii="宋体" w:hAnsi="宋体" w:hint="eastAsia"/>
                <w:szCs w:val="21"/>
              </w:rPr>
              <w:t>℃）</w:t>
            </w:r>
          </w:p>
          <w:p w14:paraId="54ED24C2" w14:textId="77777777" w:rsidR="00AD2AC5" w:rsidRPr="00AD2AC5" w:rsidRDefault="00AD2AC5" w:rsidP="00292AD2">
            <w:pPr>
              <w:adjustRightInd w:val="0"/>
              <w:spacing w:before="120" w:line="340" w:lineRule="exact"/>
              <w:ind w:firstLineChars="100" w:firstLine="210"/>
              <w:textAlignment w:val="baseline"/>
              <w:rPr>
                <w:rFonts w:ascii="宋体" w:hAnsi="宋体" w:cs="宋体"/>
                <w:szCs w:val="21"/>
              </w:rPr>
            </w:pPr>
            <w:bookmarkStart w:id="1" w:name="_GoBack"/>
            <w:bookmarkEnd w:id="1"/>
          </w:p>
          <w:p w14:paraId="6B4F3BAB" w14:textId="77777777" w:rsidR="00786A41" w:rsidRDefault="00786A41" w:rsidP="00786A41">
            <w:pPr>
              <w:rPr>
                <w:rFonts w:ascii="宋体" w:hAnsi="宋体"/>
                <w:szCs w:val="21"/>
              </w:rPr>
            </w:pPr>
            <w:r w:rsidRPr="00102E5D">
              <w:rPr>
                <w:rFonts w:ascii="宋体" w:hAnsi="宋体" w:hint="eastAsia"/>
                <w:szCs w:val="21"/>
              </w:rPr>
              <w:t>询问得知，截止</w:t>
            </w:r>
            <w:r>
              <w:rPr>
                <w:rFonts w:ascii="宋体" w:hAnsi="宋体" w:hint="eastAsia"/>
                <w:szCs w:val="21"/>
              </w:rPr>
              <w:t>目前，</w:t>
            </w:r>
            <w:r w:rsidRPr="00025823">
              <w:rPr>
                <w:rFonts w:ascii="宋体" w:hAnsi="宋体" w:hint="eastAsia"/>
                <w:szCs w:val="21"/>
              </w:rPr>
              <w:t>没有</w:t>
            </w:r>
            <w:r>
              <w:rPr>
                <w:rFonts w:ascii="宋体" w:hAnsi="宋体" w:hint="eastAsia"/>
                <w:szCs w:val="21"/>
              </w:rPr>
              <w:t>发生控制措施（O</w:t>
            </w:r>
            <w:r>
              <w:rPr>
                <w:rFonts w:ascii="宋体" w:hAnsi="宋体"/>
                <w:szCs w:val="21"/>
              </w:rPr>
              <w:t>PRP</w:t>
            </w:r>
            <w:r>
              <w:rPr>
                <w:rFonts w:ascii="宋体" w:hAnsi="宋体" w:hint="eastAsia"/>
                <w:szCs w:val="21"/>
              </w:rPr>
              <w:t>和C</w:t>
            </w:r>
            <w:r>
              <w:rPr>
                <w:rFonts w:ascii="宋体" w:hAnsi="宋体"/>
                <w:szCs w:val="21"/>
              </w:rPr>
              <w:t>CP</w:t>
            </w:r>
            <w:r>
              <w:rPr>
                <w:rFonts w:ascii="宋体" w:hAnsi="宋体" w:hint="eastAsia"/>
                <w:szCs w:val="21"/>
              </w:rPr>
              <w:t>）点发生失控的情况。今后如有发生，则会对产品进行安全性评估，并根据评估结果采取相应的措施。</w:t>
            </w:r>
          </w:p>
          <w:p w14:paraId="4C24F9D6" w14:textId="59BB1292" w:rsidR="005774F1" w:rsidRDefault="00786A41" w:rsidP="00C074ED">
            <w:pPr>
              <w:rPr>
                <w:rFonts w:ascii="宋体" w:hAnsi="宋体"/>
                <w:szCs w:val="21"/>
              </w:rPr>
            </w:pPr>
            <w:r>
              <w:rPr>
                <w:rFonts w:ascii="宋体" w:hAnsi="宋体" w:hint="eastAsia"/>
                <w:szCs w:val="21"/>
              </w:rPr>
              <w:t>按追溯要</w:t>
            </w:r>
            <w:r>
              <w:rPr>
                <w:rFonts w:ascii="宋体" w:hAnsi="宋体"/>
                <w:szCs w:val="21"/>
              </w:rPr>
              <w:t>求，查</w:t>
            </w:r>
            <w:r>
              <w:rPr>
                <w:rFonts w:ascii="宋体" w:hAnsi="宋体" w:hint="eastAsia"/>
                <w:szCs w:val="21"/>
              </w:rPr>
              <w:t>原材</w:t>
            </w:r>
            <w:r>
              <w:rPr>
                <w:rFonts w:ascii="宋体" w:hAnsi="宋体"/>
                <w:szCs w:val="21"/>
              </w:rPr>
              <w:t>料采购</w:t>
            </w:r>
            <w:r>
              <w:rPr>
                <w:rFonts w:ascii="宋体" w:hAnsi="宋体" w:hint="eastAsia"/>
                <w:szCs w:val="21"/>
              </w:rPr>
              <w:t>验</w:t>
            </w:r>
            <w:r>
              <w:rPr>
                <w:rFonts w:ascii="宋体" w:hAnsi="宋体"/>
                <w:szCs w:val="21"/>
              </w:rPr>
              <w:t>收情</w:t>
            </w:r>
            <w:r>
              <w:rPr>
                <w:rFonts w:ascii="宋体" w:hAnsi="宋体" w:hint="eastAsia"/>
                <w:szCs w:val="21"/>
              </w:rPr>
              <w:t>况</w:t>
            </w:r>
            <w:r>
              <w:rPr>
                <w:rFonts w:ascii="宋体" w:hAnsi="宋体"/>
                <w:szCs w:val="21"/>
              </w:rPr>
              <w:t>，提供</w:t>
            </w:r>
            <w:r>
              <w:rPr>
                <w:rFonts w:ascii="宋体" w:hAnsi="宋体" w:hint="eastAsia"/>
                <w:szCs w:val="21"/>
              </w:rPr>
              <w:t>相</w:t>
            </w:r>
            <w:r>
              <w:rPr>
                <w:rFonts w:ascii="宋体" w:hAnsi="宋体"/>
                <w:szCs w:val="21"/>
              </w:rPr>
              <w:t>关食材有</w:t>
            </w:r>
            <w:r>
              <w:rPr>
                <w:rFonts w:ascii="宋体" w:hAnsi="宋体" w:hint="eastAsia"/>
                <w:szCs w:val="21"/>
              </w:rPr>
              <w:t>2021年10-11月</w:t>
            </w:r>
            <w:r>
              <w:rPr>
                <w:rFonts w:ascii="宋体" w:hAnsi="宋体"/>
                <w:szCs w:val="21"/>
              </w:rPr>
              <w:t>相关</w:t>
            </w:r>
            <w:r>
              <w:rPr>
                <w:rFonts w:ascii="宋体" w:hAnsi="宋体" w:hint="eastAsia"/>
                <w:szCs w:val="21"/>
              </w:rPr>
              <w:t>原</w:t>
            </w:r>
            <w:r>
              <w:rPr>
                <w:rFonts w:ascii="宋体" w:hAnsi="宋体"/>
                <w:szCs w:val="21"/>
              </w:rPr>
              <w:t>材料</w:t>
            </w:r>
            <w:r>
              <w:rPr>
                <w:rFonts w:ascii="宋体" w:hAnsi="宋体" w:hint="eastAsia"/>
                <w:szCs w:val="21"/>
              </w:rPr>
              <w:t>采</w:t>
            </w:r>
            <w:r>
              <w:rPr>
                <w:rFonts w:ascii="宋体" w:hAnsi="宋体"/>
                <w:szCs w:val="21"/>
              </w:rPr>
              <w:t>购</w:t>
            </w:r>
            <w:r>
              <w:rPr>
                <w:rFonts w:ascii="宋体" w:hAnsi="宋体" w:hint="eastAsia"/>
                <w:szCs w:val="21"/>
              </w:rPr>
              <w:t>订</w:t>
            </w:r>
            <w:r>
              <w:rPr>
                <w:rFonts w:ascii="宋体" w:hAnsi="宋体"/>
                <w:szCs w:val="21"/>
              </w:rPr>
              <w:t>单</w:t>
            </w:r>
            <w:r>
              <w:rPr>
                <w:rFonts w:ascii="宋体" w:hAnsi="宋体" w:hint="eastAsia"/>
                <w:szCs w:val="21"/>
              </w:rPr>
              <w:t>及</w:t>
            </w:r>
            <w:r>
              <w:rPr>
                <w:rFonts w:ascii="宋体" w:hAnsi="宋体"/>
                <w:szCs w:val="21"/>
              </w:rPr>
              <w:t>供方送</w:t>
            </w:r>
            <w:r>
              <w:rPr>
                <w:rFonts w:ascii="宋体" w:hAnsi="宋体" w:hint="eastAsia"/>
                <w:szCs w:val="21"/>
              </w:rPr>
              <w:t>货</w:t>
            </w:r>
            <w:r>
              <w:rPr>
                <w:rFonts w:ascii="宋体" w:hAnsi="宋体"/>
                <w:szCs w:val="21"/>
              </w:rPr>
              <w:t>验收单，</w:t>
            </w:r>
            <w:r w:rsidR="005774F1">
              <w:rPr>
                <w:rFonts w:ascii="宋体" w:hAnsi="宋体" w:hint="eastAsia"/>
                <w:szCs w:val="21"/>
              </w:rPr>
              <w:t>记</w:t>
            </w:r>
            <w:r w:rsidR="005774F1">
              <w:rPr>
                <w:rFonts w:ascii="宋体" w:hAnsi="宋体"/>
                <w:szCs w:val="21"/>
              </w:rPr>
              <w:t>录有：</w:t>
            </w:r>
            <w:r w:rsidR="005774F1">
              <w:rPr>
                <w:rFonts w:ascii="宋体" w:hAnsi="宋体" w:hint="eastAsia"/>
                <w:szCs w:val="21"/>
              </w:rPr>
              <w:t>蔬</w:t>
            </w:r>
            <w:r w:rsidR="005774F1">
              <w:rPr>
                <w:rFonts w:ascii="宋体" w:hAnsi="宋体"/>
                <w:szCs w:val="21"/>
              </w:rPr>
              <w:t>菜、</w:t>
            </w:r>
            <w:r w:rsidR="005774F1">
              <w:rPr>
                <w:rFonts w:ascii="宋体" w:hAnsi="宋体" w:hint="eastAsia"/>
                <w:szCs w:val="21"/>
              </w:rPr>
              <w:t>大</w:t>
            </w:r>
            <w:r w:rsidR="005774F1">
              <w:rPr>
                <w:rFonts w:ascii="宋体" w:hAnsi="宋体"/>
                <w:szCs w:val="21"/>
              </w:rPr>
              <w:t>米、花生油</w:t>
            </w:r>
            <w:r w:rsidR="005774F1">
              <w:rPr>
                <w:rFonts w:ascii="宋体" w:hAnsi="宋体" w:hint="eastAsia"/>
                <w:szCs w:val="21"/>
              </w:rPr>
              <w:t>、食盐等</w:t>
            </w:r>
            <w:r w:rsidR="005774F1">
              <w:rPr>
                <w:rFonts w:ascii="宋体" w:hAnsi="宋体"/>
                <w:szCs w:val="21"/>
              </w:rPr>
              <w:t>供</w:t>
            </w:r>
            <w:r w:rsidR="005774F1">
              <w:rPr>
                <w:rFonts w:ascii="宋体" w:hAnsi="宋体" w:hint="eastAsia"/>
                <w:szCs w:val="21"/>
              </w:rPr>
              <w:t>应</w:t>
            </w:r>
            <w:r w:rsidR="005774F1">
              <w:rPr>
                <w:rFonts w:ascii="宋体" w:hAnsi="宋体"/>
                <w:szCs w:val="21"/>
              </w:rPr>
              <w:t>商</w:t>
            </w:r>
            <w:r w:rsidR="005774F1">
              <w:rPr>
                <w:rFonts w:ascii="宋体" w:hAnsi="宋体" w:hint="eastAsia"/>
                <w:szCs w:val="21"/>
              </w:rPr>
              <w:t>开</w:t>
            </w:r>
            <w:r w:rsidR="005774F1">
              <w:rPr>
                <w:rFonts w:ascii="宋体" w:hAnsi="宋体"/>
                <w:szCs w:val="21"/>
              </w:rPr>
              <w:t>具</w:t>
            </w:r>
            <w:r w:rsidR="005774F1">
              <w:rPr>
                <w:rFonts w:ascii="宋体" w:hAnsi="宋体" w:hint="eastAsia"/>
                <w:szCs w:val="21"/>
              </w:rPr>
              <w:t>供货</w:t>
            </w:r>
            <w:r w:rsidR="005774F1">
              <w:rPr>
                <w:rFonts w:ascii="宋体" w:hAnsi="宋体"/>
                <w:szCs w:val="21"/>
              </w:rPr>
              <w:t>记录及验</w:t>
            </w:r>
            <w:r w:rsidR="005774F1">
              <w:rPr>
                <w:rFonts w:ascii="宋体" w:hAnsi="宋体" w:hint="eastAsia"/>
                <w:szCs w:val="21"/>
              </w:rPr>
              <w:t>收</w:t>
            </w:r>
            <w:r w:rsidR="005774F1">
              <w:rPr>
                <w:rFonts w:ascii="宋体" w:hAnsi="宋体"/>
                <w:szCs w:val="21"/>
              </w:rPr>
              <w:t>单，验收人：</w:t>
            </w:r>
            <w:r w:rsidR="005774F1">
              <w:rPr>
                <w:rFonts w:ascii="宋体" w:hAnsi="宋体" w:hint="eastAsia"/>
                <w:szCs w:val="21"/>
              </w:rPr>
              <w:t>蔡</w:t>
            </w:r>
            <w:r w:rsidR="005774F1">
              <w:rPr>
                <w:rFonts w:ascii="宋体" w:hAnsi="宋体"/>
                <w:szCs w:val="21"/>
              </w:rPr>
              <w:t>蔼琼，</w:t>
            </w:r>
            <w:r>
              <w:rPr>
                <w:rFonts w:ascii="宋体" w:hAnsi="宋体"/>
                <w:szCs w:val="21"/>
              </w:rPr>
              <w:t>符合要求</w:t>
            </w:r>
            <w:r w:rsidR="00C074ED">
              <w:rPr>
                <w:rFonts w:ascii="宋体" w:hAnsi="宋体" w:hint="eastAsia"/>
                <w:szCs w:val="21"/>
              </w:rPr>
              <w:t>.</w:t>
            </w:r>
          </w:p>
          <w:p w14:paraId="744FB603" w14:textId="40962D89" w:rsidR="00786A41" w:rsidRPr="00465FB6" w:rsidRDefault="00786A41" w:rsidP="00C074ED">
            <w:pPr>
              <w:rPr>
                <w:rFonts w:ascii="宋体" w:hAnsi="宋体"/>
                <w:szCs w:val="21"/>
              </w:rPr>
            </w:pPr>
          </w:p>
        </w:tc>
        <w:tc>
          <w:tcPr>
            <w:tcW w:w="1247" w:type="dxa"/>
          </w:tcPr>
          <w:p w14:paraId="253F54BF" w14:textId="77777777" w:rsidR="00786A41" w:rsidRDefault="00786A41" w:rsidP="00786A41">
            <w:r>
              <w:sym w:font="Wingdings" w:char="00FE"/>
            </w:r>
            <w:r>
              <w:rPr>
                <w:rFonts w:hint="eastAsia"/>
              </w:rPr>
              <w:t>符合</w:t>
            </w:r>
          </w:p>
          <w:p w14:paraId="09A2E76D" w14:textId="77777777" w:rsidR="00786A41" w:rsidRDefault="00786A41" w:rsidP="00786A41">
            <w:r>
              <w:sym w:font="Wingdings" w:char="00A8"/>
            </w:r>
            <w:r>
              <w:rPr>
                <w:rFonts w:hint="eastAsia"/>
              </w:rPr>
              <w:t>不符合</w:t>
            </w:r>
          </w:p>
          <w:p w14:paraId="31068C93" w14:textId="14809E23" w:rsidR="00786A41" w:rsidRPr="00815509" w:rsidRDefault="00786A41" w:rsidP="00786A41"/>
        </w:tc>
      </w:tr>
      <w:tr w:rsidR="00786A41" w14:paraId="3BA01F7C" w14:textId="77777777" w:rsidTr="004746FE">
        <w:trPr>
          <w:trHeight w:val="96"/>
        </w:trPr>
        <w:tc>
          <w:tcPr>
            <w:tcW w:w="1413" w:type="dxa"/>
          </w:tcPr>
          <w:p w14:paraId="2EF2A00F" w14:textId="1E15FE7C" w:rsidR="00786A41" w:rsidRDefault="00786A41" w:rsidP="00786A41">
            <w:r>
              <w:rPr>
                <w:rFonts w:hint="eastAsia"/>
              </w:rPr>
              <w:t>HACCP</w:t>
            </w:r>
            <w:r>
              <w:rPr>
                <w:rFonts w:hint="eastAsia"/>
              </w:rPr>
              <w:t>计划</w:t>
            </w:r>
          </w:p>
        </w:tc>
        <w:tc>
          <w:tcPr>
            <w:tcW w:w="1843" w:type="dxa"/>
          </w:tcPr>
          <w:p w14:paraId="2CF32F79" w14:textId="0E138689" w:rsidR="00786A41" w:rsidRDefault="00786A41" w:rsidP="00786A41">
            <w:r>
              <w:rPr>
                <w:rFonts w:asciiTheme="minorEastAsia" w:eastAsiaTheme="minorEastAsia" w:hAnsiTheme="minorEastAsia" w:hint="eastAsia"/>
                <w:color w:val="000000"/>
                <w:szCs w:val="21"/>
              </w:rPr>
              <w:t>H (V1.0)</w:t>
            </w:r>
            <w:r>
              <w:rPr>
                <w:rFonts w:hint="eastAsia"/>
              </w:rPr>
              <w:t>4.3.4</w:t>
            </w:r>
          </w:p>
        </w:tc>
        <w:tc>
          <w:tcPr>
            <w:tcW w:w="10206" w:type="dxa"/>
          </w:tcPr>
          <w:p w14:paraId="08710E80" w14:textId="1610CC52" w:rsidR="00786A41" w:rsidRDefault="00786A41" w:rsidP="00786A41">
            <w:r>
              <w:rPr>
                <w:rFonts w:hint="eastAsia"/>
              </w:rPr>
              <w:t>如：</w:t>
            </w:r>
            <w:r>
              <w:rPr>
                <w:rFonts w:hint="eastAsia"/>
              </w:rPr>
              <w:sym w:font="Wingdings" w:char="00A8"/>
            </w:r>
            <w:r>
              <w:rPr>
                <w:rFonts w:hint="eastAsia"/>
              </w:rPr>
              <w:t>手册</w:t>
            </w:r>
            <w:r>
              <w:rPr>
                <w:rFonts w:hint="eastAsia"/>
              </w:rPr>
              <w:t>4.3.4</w:t>
            </w:r>
            <w:r>
              <w:rPr>
                <w:rFonts w:hint="eastAsia"/>
              </w:rPr>
              <w:t>条款、</w:t>
            </w:r>
            <w:r>
              <w:rPr>
                <w:rFonts w:hint="eastAsia"/>
              </w:rPr>
              <w:sym w:font="Wingdings" w:char="00A8"/>
            </w:r>
            <w:r>
              <w:rPr>
                <w:rFonts w:hint="eastAsia"/>
              </w:rPr>
              <w:t>《</w:t>
            </w:r>
            <w:r>
              <w:rPr>
                <w:rFonts w:hint="eastAsia"/>
              </w:rPr>
              <w:t>HACCP</w:t>
            </w:r>
            <w:r>
              <w:rPr>
                <w:rFonts w:hint="eastAsia"/>
              </w:rPr>
              <w:t>计划》</w:t>
            </w:r>
          </w:p>
        </w:tc>
        <w:tc>
          <w:tcPr>
            <w:tcW w:w="1247" w:type="dxa"/>
          </w:tcPr>
          <w:p w14:paraId="25ED1AD0" w14:textId="77777777" w:rsidR="00786A41" w:rsidRDefault="00786A41" w:rsidP="00786A41">
            <w:r>
              <w:sym w:font="Wingdings" w:char="00FE"/>
            </w:r>
            <w:r>
              <w:rPr>
                <w:rFonts w:hint="eastAsia"/>
              </w:rPr>
              <w:t>符合</w:t>
            </w:r>
          </w:p>
          <w:p w14:paraId="7445FA4C" w14:textId="39545A80" w:rsidR="00786A41" w:rsidRDefault="00786A41" w:rsidP="00786A41">
            <w:pPr>
              <w:rPr>
                <w:sz w:val="28"/>
                <w:szCs w:val="24"/>
              </w:rPr>
            </w:pPr>
            <w:r>
              <w:sym w:font="Wingdings" w:char="00A8"/>
            </w:r>
            <w:r>
              <w:rPr>
                <w:rFonts w:hint="eastAsia"/>
              </w:rPr>
              <w:t>不符合</w:t>
            </w:r>
          </w:p>
        </w:tc>
      </w:tr>
      <w:tr w:rsidR="00786A41" w14:paraId="38843DC6" w14:textId="77777777" w:rsidTr="004746FE">
        <w:trPr>
          <w:trHeight w:val="96"/>
        </w:trPr>
        <w:tc>
          <w:tcPr>
            <w:tcW w:w="1413" w:type="dxa"/>
          </w:tcPr>
          <w:p w14:paraId="0F59A4C2" w14:textId="77777777" w:rsidR="00786A41" w:rsidRDefault="00786A41" w:rsidP="00786A41"/>
        </w:tc>
        <w:tc>
          <w:tcPr>
            <w:tcW w:w="1843" w:type="dxa"/>
          </w:tcPr>
          <w:p w14:paraId="7D125A19" w14:textId="1D7B2914" w:rsidR="00786A41" w:rsidRDefault="00786A41" w:rsidP="00786A41">
            <w:r>
              <w:rPr>
                <w:rFonts w:hint="eastAsia"/>
              </w:rPr>
              <w:t>运行证据</w:t>
            </w:r>
          </w:p>
        </w:tc>
        <w:tc>
          <w:tcPr>
            <w:tcW w:w="10206" w:type="dxa"/>
          </w:tcPr>
          <w:p w14:paraId="18E39C17" w14:textId="77777777" w:rsidR="00786A41" w:rsidRDefault="00786A41" w:rsidP="00786A41">
            <w:pPr>
              <w:rPr>
                <w:rFonts w:ascii="宋体" w:hAnsi="宋体"/>
                <w:szCs w:val="21"/>
              </w:rPr>
            </w:pPr>
            <w:r>
              <w:rPr>
                <w:rFonts w:ascii="宋体" w:hAnsi="宋体" w:hint="eastAsia"/>
                <w:szCs w:val="21"/>
              </w:rPr>
              <w:t>应根据危害分析所提供的显著危害与控制措施之间的关系，识别针对每种显著危害控制的适当步骤，以确定C</w:t>
            </w:r>
            <w:r>
              <w:rPr>
                <w:rFonts w:ascii="宋体" w:hAnsi="宋体"/>
                <w:szCs w:val="21"/>
              </w:rPr>
              <w:t>CP</w:t>
            </w:r>
            <w:r>
              <w:rPr>
                <w:rFonts w:ascii="宋体" w:hAnsi="宋体" w:hint="eastAsia"/>
                <w:szCs w:val="21"/>
              </w:rPr>
              <w:t>，确保所有显著危害得到有效控制。</w:t>
            </w:r>
          </w:p>
          <w:p w14:paraId="6EE7DE31" w14:textId="26650FB1" w:rsidR="00786A41" w:rsidRDefault="00786A41" w:rsidP="00786A41">
            <w:pPr>
              <w:rPr>
                <w:rFonts w:ascii="宋体" w:hAnsi="宋体"/>
                <w:szCs w:val="21"/>
                <w:u w:val="single"/>
              </w:rPr>
            </w:pPr>
            <w:r>
              <w:rPr>
                <w:rFonts w:ascii="宋体" w:hAnsi="宋体" w:hint="eastAsia"/>
                <w:szCs w:val="21"/>
              </w:rPr>
              <w:t xml:space="preserve">OPRP1：  </w:t>
            </w:r>
            <w:r>
              <w:rPr>
                <w:rFonts w:ascii="宋体" w:hAnsi="宋体" w:hint="eastAsia"/>
                <w:b/>
                <w:bCs/>
                <w:szCs w:val="21"/>
                <w:u w:val="single"/>
              </w:rPr>
              <w:t xml:space="preserve"> </w:t>
            </w:r>
            <w:r>
              <w:rPr>
                <w:rFonts w:ascii="宋体" w:hAnsi="宋体"/>
                <w:b/>
                <w:bCs/>
                <w:szCs w:val="21"/>
                <w:u w:val="single"/>
              </w:rPr>
              <w:t xml:space="preserve"> </w:t>
            </w:r>
            <w:r>
              <w:rPr>
                <w:rFonts w:ascii="宋体" w:hAnsi="宋体" w:hint="eastAsia"/>
                <w:b/>
                <w:bCs/>
                <w:szCs w:val="21"/>
                <w:u w:val="single"/>
              </w:rPr>
              <w:t>原</w:t>
            </w:r>
            <w:r>
              <w:rPr>
                <w:rFonts w:ascii="宋体" w:hAnsi="宋体"/>
                <w:b/>
                <w:bCs/>
                <w:szCs w:val="21"/>
                <w:u w:val="single"/>
              </w:rPr>
              <w:t xml:space="preserve">料验收                 </w:t>
            </w:r>
          </w:p>
          <w:p w14:paraId="5043F4B6" w14:textId="0A3C4273" w:rsidR="00786A41" w:rsidRDefault="00786A41" w:rsidP="00786A41">
            <w:pPr>
              <w:rPr>
                <w:rFonts w:ascii="宋体" w:hAnsi="宋体"/>
                <w:szCs w:val="21"/>
                <w:u w:val="single"/>
              </w:rPr>
            </w:pPr>
            <w:r>
              <w:rPr>
                <w:rFonts w:ascii="宋体" w:hAnsi="宋体" w:hint="eastAsia"/>
                <w:szCs w:val="21"/>
              </w:rPr>
              <w:t xml:space="preserve">CCP1：  </w:t>
            </w:r>
            <w:r>
              <w:rPr>
                <w:rFonts w:ascii="宋体" w:hAnsi="宋体" w:hint="eastAsia"/>
                <w:b/>
                <w:bCs/>
                <w:szCs w:val="21"/>
                <w:u w:val="single"/>
              </w:rPr>
              <w:t xml:space="preserve"> </w:t>
            </w:r>
            <w:r>
              <w:rPr>
                <w:rFonts w:ascii="宋体" w:hAnsi="宋体"/>
                <w:b/>
                <w:bCs/>
                <w:szCs w:val="21"/>
                <w:u w:val="single"/>
              </w:rPr>
              <w:t xml:space="preserve">  </w:t>
            </w:r>
            <w:r>
              <w:rPr>
                <w:rFonts w:ascii="宋体" w:hAnsi="宋体" w:hint="eastAsia"/>
                <w:b/>
                <w:bCs/>
                <w:szCs w:val="21"/>
                <w:u w:val="single"/>
              </w:rPr>
              <w:t>冷</w:t>
            </w:r>
            <w:r>
              <w:rPr>
                <w:rFonts w:ascii="宋体" w:hAnsi="宋体"/>
                <w:b/>
                <w:bCs/>
                <w:szCs w:val="21"/>
                <w:u w:val="single"/>
              </w:rPr>
              <w:t xml:space="preserve">藏保鲜                  </w:t>
            </w:r>
          </w:p>
          <w:p w14:paraId="5A0FCE25" w14:textId="3A06413E" w:rsidR="00786A41" w:rsidRDefault="00786A41" w:rsidP="00786A41">
            <w:pPr>
              <w:rPr>
                <w:rFonts w:ascii="宋体" w:hAnsi="宋体"/>
                <w:szCs w:val="21"/>
                <w:u w:val="single"/>
              </w:rPr>
            </w:pPr>
            <w:r>
              <w:rPr>
                <w:rFonts w:ascii="宋体" w:hAnsi="宋体" w:hint="eastAsia"/>
                <w:szCs w:val="21"/>
              </w:rPr>
              <w:t xml:space="preserve">CCP2：  </w:t>
            </w:r>
            <w:r>
              <w:rPr>
                <w:rFonts w:ascii="宋体" w:hAnsi="宋体" w:hint="eastAsia"/>
                <w:b/>
                <w:bCs/>
                <w:szCs w:val="21"/>
                <w:u w:val="single"/>
              </w:rPr>
              <w:t xml:space="preserve"> </w:t>
            </w:r>
            <w:r>
              <w:rPr>
                <w:rFonts w:ascii="宋体" w:hAnsi="宋体"/>
                <w:b/>
                <w:bCs/>
                <w:szCs w:val="21"/>
                <w:u w:val="single"/>
              </w:rPr>
              <w:t xml:space="preserve">  </w:t>
            </w:r>
            <w:r>
              <w:rPr>
                <w:rFonts w:ascii="宋体" w:hAnsi="宋体" w:hint="eastAsia"/>
                <w:b/>
                <w:bCs/>
                <w:szCs w:val="21"/>
                <w:u w:val="single"/>
              </w:rPr>
              <w:t>冷</w:t>
            </w:r>
            <w:r>
              <w:rPr>
                <w:rFonts w:ascii="宋体" w:hAnsi="宋体"/>
                <w:b/>
                <w:bCs/>
                <w:szCs w:val="21"/>
                <w:u w:val="single"/>
              </w:rPr>
              <w:t xml:space="preserve">冻            </w:t>
            </w:r>
          </w:p>
          <w:p w14:paraId="42148A5E" w14:textId="77777777" w:rsidR="00786A41" w:rsidRPr="00030648" w:rsidRDefault="00786A41" w:rsidP="00786A41">
            <w:pPr>
              <w:rPr>
                <w:rFonts w:ascii="宋体" w:hAnsi="宋体"/>
                <w:szCs w:val="21"/>
              </w:rPr>
            </w:pPr>
          </w:p>
          <w:p w14:paraId="290D12F7" w14:textId="59968600" w:rsidR="00786A41" w:rsidRDefault="00786A41" w:rsidP="00786A41">
            <w:r>
              <w:rPr>
                <w:rFonts w:ascii="宋体" w:hAnsi="宋体" w:hint="eastAsia"/>
                <w:szCs w:val="21"/>
              </w:rPr>
              <w:t>组织确定</w:t>
            </w:r>
            <w:r>
              <w:rPr>
                <w:rFonts w:ascii="宋体" w:hAnsi="宋体"/>
                <w:szCs w:val="21"/>
              </w:rPr>
              <w:t>CCP</w:t>
            </w:r>
            <w:r>
              <w:rPr>
                <w:rFonts w:ascii="宋体" w:hAnsi="宋体" w:hint="eastAsia"/>
                <w:szCs w:val="21"/>
              </w:rPr>
              <w:t>的方法：</w:t>
            </w:r>
            <w:r>
              <w:fldChar w:fldCharType="begin"/>
            </w:r>
            <w:r>
              <w:instrText xml:space="preserve"> eq \o\ac(□,√)</w:instrText>
            </w:r>
            <w:r>
              <w:fldChar w:fldCharType="end"/>
            </w:r>
            <w:r>
              <w:rPr>
                <w:rFonts w:hint="eastAsia"/>
              </w:rPr>
              <w:t>判断树表</w:t>
            </w:r>
            <w:r>
              <w:rPr>
                <w:rFonts w:hint="eastAsia"/>
              </w:rPr>
              <w:t xml:space="preserve"> </w:t>
            </w:r>
            <w:r>
              <w:t xml:space="preserve">    </w:t>
            </w:r>
            <w:r>
              <w:rPr>
                <w:rFonts w:hint="eastAsia"/>
              </w:rPr>
              <w:sym w:font="Wingdings" w:char="00A8"/>
            </w:r>
            <w:r>
              <w:rPr>
                <w:rFonts w:hint="eastAsia"/>
              </w:rPr>
              <w:t>头脑风暴</w:t>
            </w:r>
            <w:r>
              <w:t xml:space="preserve">      </w:t>
            </w:r>
            <w:r>
              <w:rPr>
                <w:rFonts w:hint="eastAsia"/>
              </w:rPr>
              <w:sym w:font="Wingdings" w:char="00A8"/>
            </w:r>
            <w:r>
              <w:t xml:space="preserve">  </w:t>
            </w:r>
          </w:p>
          <w:p w14:paraId="759D46E6" w14:textId="77777777" w:rsidR="00786A41" w:rsidRDefault="00786A41" w:rsidP="00786A41">
            <w:r>
              <w:rPr>
                <w:rFonts w:hint="eastAsia"/>
              </w:rPr>
              <w:t>当显著危害或控制措施发生变化时，应重新进行危害分析，判定</w:t>
            </w:r>
            <w:r>
              <w:rPr>
                <w:rFonts w:hint="eastAsia"/>
              </w:rPr>
              <w:t>C</w:t>
            </w:r>
            <w:r>
              <w:t>CP</w:t>
            </w:r>
          </w:p>
          <w:p w14:paraId="2DB5D619" w14:textId="08A6CAC8" w:rsidR="00786A41" w:rsidRDefault="00786A41" w:rsidP="00786A41">
            <w:pPr>
              <w:rPr>
                <w:u w:val="single"/>
              </w:rPr>
            </w:pPr>
            <w:r>
              <w:fldChar w:fldCharType="begin"/>
            </w:r>
            <w:r>
              <w:instrText xml:space="preserve"> eq \o\ac(□,√)</w:instrText>
            </w:r>
            <w:r>
              <w:fldChar w:fldCharType="end"/>
            </w:r>
            <w:r>
              <w:rPr>
                <w:rFonts w:hint="eastAsia"/>
              </w:rPr>
              <w:t>未发生</w:t>
            </w:r>
            <w:r>
              <w:rPr>
                <w:rFonts w:hint="eastAsia"/>
              </w:rPr>
              <w:t xml:space="preserve"> </w:t>
            </w:r>
            <w:r>
              <w:t xml:space="preserve">      </w:t>
            </w:r>
            <w:r>
              <w:rPr>
                <w:rFonts w:hint="eastAsia"/>
              </w:rPr>
              <w:sym w:font="Wingdings" w:char="00A8"/>
            </w:r>
            <w:r>
              <w:rPr>
                <w:rFonts w:hint="eastAsia"/>
              </w:rPr>
              <w:t>发生，类型：</w:t>
            </w:r>
            <w:r>
              <w:rPr>
                <w:rFonts w:hint="eastAsia"/>
              </w:rPr>
              <w:sym w:font="Wingdings" w:char="00A8"/>
            </w:r>
            <w:r>
              <w:rPr>
                <w:rFonts w:hint="eastAsia"/>
              </w:rPr>
              <w:t>显著危害</w:t>
            </w:r>
            <w:r>
              <w:rPr>
                <w:rFonts w:hint="eastAsia"/>
              </w:rPr>
              <w:t>/</w:t>
            </w:r>
            <w:r>
              <w:rPr>
                <w:rFonts w:hint="eastAsia"/>
              </w:rPr>
              <w:sym w:font="Wingdings" w:char="00A8"/>
            </w:r>
            <w:r>
              <w:rPr>
                <w:rFonts w:hint="eastAsia"/>
              </w:rPr>
              <w:t>控制措施，危害分析情况：</w:t>
            </w:r>
            <w:r>
              <w:rPr>
                <w:rFonts w:hint="eastAsia"/>
                <w:u w:val="single"/>
              </w:rPr>
              <w:t xml:space="preserve"> </w:t>
            </w:r>
            <w:r>
              <w:rPr>
                <w:u w:val="single"/>
              </w:rPr>
              <w:t xml:space="preserve">             </w:t>
            </w:r>
          </w:p>
          <w:p w14:paraId="33E35054" w14:textId="77777777" w:rsidR="00786A41" w:rsidRDefault="00786A41" w:rsidP="00786A41">
            <w:pPr>
              <w:rPr>
                <w:u w:val="single"/>
              </w:rPr>
            </w:pPr>
          </w:p>
          <w:p w14:paraId="4417770E" w14:textId="328D78CA" w:rsidR="00786A41" w:rsidRDefault="00786A41" w:rsidP="00786A41">
            <w:r>
              <w:rPr>
                <w:rFonts w:hint="eastAsia"/>
                <w:u w:val="single"/>
              </w:rPr>
              <w:t>见《</w:t>
            </w:r>
            <w:r>
              <w:rPr>
                <w:rFonts w:hint="eastAsia"/>
                <w:u w:val="single"/>
              </w:rPr>
              <w:t>H</w:t>
            </w:r>
            <w:r>
              <w:rPr>
                <w:u w:val="single"/>
              </w:rPr>
              <w:t>ACCP</w:t>
            </w:r>
            <w:r>
              <w:rPr>
                <w:rFonts w:hint="eastAsia"/>
                <w:u w:val="single"/>
              </w:rPr>
              <w:t>计划》</w:t>
            </w:r>
          </w:p>
        </w:tc>
        <w:tc>
          <w:tcPr>
            <w:tcW w:w="1247" w:type="dxa"/>
          </w:tcPr>
          <w:p w14:paraId="533F253C" w14:textId="77777777" w:rsidR="00786A41" w:rsidRDefault="00786A41" w:rsidP="00786A41">
            <w:pPr>
              <w:rPr>
                <w:sz w:val="28"/>
                <w:szCs w:val="24"/>
              </w:rPr>
            </w:pPr>
          </w:p>
        </w:tc>
      </w:tr>
      <w:tr w:rsidR="00786A41" w14:paraId="2612AAFA" w14:textId="77777777" w:rsidTr="004746FE">
        <w:trPr>
          <w:trHeight w:val="96"/>
        </w:trPr>
        <w:tc>
          <w:tcPr>
            <w:tcW w:w="1413" w:type="dxa"/>
          </w:tcPr>
          <w:p w14:paraId="64FFBCC8" w14:textId="77777777" w:rsidR="00786A41" w:rsidRDefault="00786A41" w:rsidP="00786A41"/>
        </w:tc>
        <w:tc>
          <w:tcPr>
            <w:tcW w:w="1843" w:type="dxa"/>
          </w:tcPr>
          <w:p w14:paraId="41FA4190" w14:textId="7A402065" w:rsidR="00786A41" w:rsidRDefault="00786A41" w:rsidP="00786A41">
            <w:r>
              <w:rPr>
                <w:rFonts w:hint="eastAsia"/>
              </w:rPr>
              <w:t>文件名称</w:t>
            </w:r>
          </w:p>
        </w:tc>
        <w:tc>
          <w:tcPr>
            <w:tcW w:w="10206" w:type="dxa"/>
          </w:tcPr>
          <w:p w14:paraId="38B20349" w14:textId="76C00B97" w:rsidR="00786A41" w:rsidRDefault="00786A41" w:rsidP="00786A41">
            <w:r>
              <w:rPr>
                <w:rFonts w:hint="eastAsia"/>
              </w:rPr>
              <w:t>如：</w:t>
            </w:r>
            <w:r>
              <w:fldChar w:fldCharType="begin"/>
            </w:r>
            <w:r>
              <w:instrText xml:space="preserve"> eq \o\ac(□,√)</w:instrText>
            </w:r>
            <w:r>
              <w:fldChar w:fldCharType="end"/>
            </w:r>
            <w:r>
              <w:rPr>
                <w:rFonts w:hint="eastAsia"/>
              </w:rPr>
              <w:t>手册</w:t>
            </w:r>
            <w:r>
              <w:rPr>
                <w:rFonts w:hint="eastAsia"/>
              </w:rPr>
              <w:t>4.3.4</w:t>
            </w:r>
            <w:r>
              <w:rPr>
                <w:rFonts w:hint="eastAsia"/>
              </w:rPr>
              <w:t>条款、</w:t>
            </w:r>
            <w:r>
              <w:rPr>
                <w:rFonts w:hint="eastAsia"/>
              </w:rPr>
              <w:sym w:font="Wingdings" w:char="00A8"/>
            </w:r>
            <w:r>
              <w:rPr>
                <w:rFonts w:hint="eastAsia"/>
              </w:rPr>
              <w:t>《</w:t>
            </w:r>
            <w:r>
              <w:rPr>
                <w:rFonts w:hint="eastAsia"/>
              </w:rPr>
              <w:t>HACCP</w:t>
            </w:r>
            <w:r>
              <w:rPr>
                <w:rFonts w:hint="eastAsia"/>
              </w:rPr>
              <w:t>计划》</w:t>
            </w:r>
          </w:p>
        </w:tc>
        <w:tc>
          <w:tcPr>
            <w:tcW w:w="1247" w:type="dxa"/>
          </w:tcPr>
          <w:p w14:paraId="2034D66C" w14:textId="77777777" w:rsidR="00786A41" w:rsidRDefault="00786A41" w:rsidP="00786A41">
            <w:pPr>
              <w:rPr>
                <w:sz w:val="28"/>
                <w:szCs w:val="24"/>
              </w:rPr>
            </w:pPr>
          </w:p>
        </w:tc>
      </w:tr>
      <w:tr w:rsidR="00786A41" w14:paraId="576B0A15" w14:textId="77777777" w:rsidTr="004746FE">
        <w:trPr>
          <w:trHeight w:val="96"/>
        </w:trPr>
        <w:tc>
          <w:tcPr>
            <w:tcW w:w="1413" w:type="dxa"/>
          </w:tcPr>
          <w:p w14:paraId="63AECD6F" w14:textId="77777777" w:rsidR="00786A41" w:rsidRDefault="00786A41" w:rsidP="00786A41"/>
        </w:tc>
        <w:tc>
          <w:tcPr>
            <w:tcW w:w="1843" w:type="dxa"/>
          </w:tcPr>
          <w:p w14:paraId="440BF6E3" w14:textId="5383F2EC" w:rsidR="00786A41" w:rsidRDefault="00786A41" w:rsidP="00786A41">
            <w:r>
              <w:rPr>
                <w:rFonts w:hint="eastAsia"/>
              </w:rPr>
              <w:t>运行证据</w:t>
            </w:r>
          </w:p>
        </w:tc>
        <w:tc>
          <w:tcPr>
            <w:tcW w:w="10206" w:type="dxa"/>
          </w:tcPr>
          <w:p w14:paraId="080B3223" w14:textId="77777777" w:rsidR="00786A41" w:rsidRDefault="00786A41" w:rsidP="00786A41">
            <w:pPr>
              <w:pStyle w:val="3"/>
              <w:rPr>
                <w:sz w:val="21"/>
                <w:szCs w:val="21"/>
              </w:rPr>
            </w:pPr>
            <w:r>
              <w:rPr>
                <w:rFonts w:hint="eastAsia"/>
                <w:sz w:val="21"/>
                <w:szCs w:val="21"/>
              </w:rPr>
              <w:t>关键控制点的关键限值的确定</w:t>
            </w:r>
          </w:p>
          <w:p w14:paraId="308F197F" w14:textId="77777777" w:rsidR="00786A41" w:rsidRDefault="00786A41" w:rsidP="00786A41">
            <w:r>
              <w:rPr>
                <w:rFonts w:hint="eastAsia"/>
              </w:rPr>
              <w:t>H</w:t>
            </w:r>
            <w:r>
              <w:t>ACCP</w:t>
            </w:r>
            <w:r>
              <w:rPr>
                <w:rFonts w:hint="eastAsia"/>
              </w:rPr>
              <w:t>小组应为每个</w:t>
            </w:r>
            <w:r>
              <w:rPr>
                <w:rFonts w:hint="eastAsia"/>
              </w:rPr>
              <w:t>C</w:t>
            </w:r>
            <w:r>
              <w:t>CP</w:t>
            </w:r>
            <w:r>
              <w:rPr>
                <w:rFonts w:hint="eastAsia"/>
              </w:rPr>
              <w:t>建立关键限值。一个</w:t>
            </w:r>
            <w:r>
              <w:rPr>
                <w:rFonts w:hint="eastAsia"/>
              </w:rPr>
              <w:t>C</w:t>
            </w:r>
            <w:r>
              <w:t>CP</w:t>
            </w:r>
            <w:r>
              <w:rPr>
                <w:rFonts w:hint="eastAsia"/>
              </w:rPr>
              <w:t>可以有一个或一个以上的关键限制。关键限制的设立应科学、直观、易于监测，确保产品的安全危害得到有效控制，而不超过可接受水平。</w:t>
            </w:r>
          </w:p>
          <w:p w14:paraId="7CD1DA20" w14:textId="77777777" w:rsidR="00786A41" w:rsidRDefault="00786A41" w:rsidP="00786A41"/>
          <w:p w14:paraId="022DA052" w14:textId="3301E421" w:rsidR="00786A41" w:rsidRPr="00486E88" w:rsidRDefault="00786A41" w:rsidP="00786A41">
            <w:pPr>
              <w:snapToGrid w:val="0"/>
              <w:ind w:firstLineChars="100" w:firstLine="210"/>
              <w:jc w:val="left"/>
              <w:rPr>
                <w:rFonts w:asciiTheme="minorEastAsia" w:eastAsiaTheme="minorEastAsia" w:hAnsiTheme="minorEastAsia" w:cs="宋体"/>
                <w:w w:val="90"/>
                <w:szCs w:val="21"/>
                <w:u w:val="single"/>
              </w:rPr>
            </w:pPr>
            <w:r w:rsidRPr="00486E88">
              <w:rPr>
                <w:rFonts w:asciiTheme="minorEastAsia" w:eastAsiaTheme="minorEastAsia" w:hAnsiTheme="minorEastAsia"/>
                <w:szCs w:val="21"/>
              </w:rPr>
              <w:t>O</w:t>
            </w:r>
            <w:r w:rsidRPr="00486E88">
              <w:rPr>
                <w:rFonts w:asciiTheme="minorEastAsia" w:eastAsiaTheme="minorEastAsia" w:hAnsiTheme="minorEastAsia"/>
                <w:szCs w:val="21"/>
                <w:u w:val="single"/>
              </w:rPr>
              <w:t>PPR</w:t>
            </w:r>
            <w:r w:rsidRPr="00486E88">
              <w:rPr>
                <w:rFonts w:asciiTheme="minorEastAsia" w:eastAsiaTheme="minorEastAsia" w:hAnsiTheme="minorEastAsia" w:hint="eastAsia"/>
                <w:szCs w:val="21"/>
                <w:u w:val="single"/>
              </w:rPr>
              <w:t xml:space="preserve">1： </w:t>
            </w:r>
            <w:r w:rsidRPr="00486E88">
              <w:rPr>
                <w:rFonts w:asciiTheme="minorEastAsia" w:eastAsiaTheme="minorEastAsia" w:hAnsiTheme="minorEastAsia"/>
                <w:szCs w:val="21"/>
                <w:u w:val="single"/>
              </w:rPr>
              <w:t xml:space="preserve"> </w:t>
            </w:r>
            <w:r w:rsidRPr="00486E88">
              <w:rPr>
                <w:rFonts w:asciiTheme="minorEastAsia" w:eastAsiaTheme="minorEastAsia" w:hAnsiTheme="minorEastAsia" w:hint="eastAsia"/>
                <w:b/>
                <w:bCs/>
                <w:szCs w:val="21"/>
                <w:u w:val="single"/>
              </w:rPr>
              <w:t>原</w:t>
            </w:r>
            <w:r w:rsidRPr="00486E88">
              <w:rPr>
                <w:rFonts w:asciiTheme="minorEastAsia" w:eastAsiaTheme="minorEastAsia" w:hAnsiTheme="minorEastAsia"/>
                <w:b/>
                <w:bCs/>
                <w:szCs w:val="21"/>
                <w:u w:val="single"/>
              </w:rPr>
              <w:t>料验收</w:t>
            </w:r>
            <w:r w:rsidRPr="00486E88">
              <w:rPr>
                <w:rFonts w:asciiTheme="minorEastAsia" w:eastAsiaTheme="minorEastAsia" w:hAnsiTheme="minorEastAsia"/>
                <w:szCs w:val="21"/>
                <w:u w:val="single"/>
              </w:rPr>
              <w:t xml:space="preserve">    </w:t>
            </w:r>
            <w:r>
              <w:rPr>
                <w:rFonts w:asciiTheme="minorEastAsia" w:eastAsiaTheme="minorEastAsia" w:hAnsiTheme="minorEastAsia"/>
                <w:szCs w:val="21"/>
                <w:u w:val="single"/>
              </w:rPr>
              <w:t xml:space="preserve">    </w:t>
            </w:r>
            <w:r w:rsidRPr="00486E88">
              <w:rPr>
                <w:rFonts w:asciiTheme="minorEastAsia" w:eastAsiaTheme="minorEastAsia" w:hAnsiTheme="minorEastAsia" w:hint="eastAsia"/>
                <w:szCs w:val="21"/>
                <w:u w:val="single"/>
              </w:rPr>
              <w:t>行</w:t>
            </w:r>
            <w:r w:rsidRPr="00486E88">
              <w:rPr>
                <w:rFonts w:asciiTheme="minorEastAsia" w:eastAsiaTheme="minorEastAsia" w:hAnsiTheme="minorEastAsia"/>
                <w:szCs w:val="21"/>
                <w:u w:val="single"/>
              </w:rPr>
              <w:t>动准则</w:t>
            </w:r>
            <w:r w:rsidRPr="00486E88">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索</w:t>
            </w:r>
            <w:r>
              <w:rPr>
                <w:rFonts w:asciiTheme="minorEastAsia" w:eastAsiaTheme="minorEastAsia" w:hAnsiTheme="minorEastAsia"/>
                <w:szCs w:val="21"/>
                <w:u w:val="single"/>
              </w:rPr>
              <w:t>证、</w:t>
            </w:r>
            <w:r>
              <w:rPr>
                <w:rFonts w:asciiTheme="minorEastAsia" w:eastAsiaTheme="minorEastAsia" w:hAnsiTheme="minorEastAsia" w:hint="eastAsia"/>
                <w:szCs w:val="21"/>
                <w:u w:val="single"/>
              </w:rPr>
              <w:t>供</w:t>
            </w:r>
            <w:r>
              <w:rPr>
                <w:rFonts w:asciiTheme="minorEastAsia" w:eastAsiaTheme="minorEastAsia" w:hAnsiTheme="minorEastAsia"/>
                <w:szCs w:val="21"/>
                <w:u w:val="single"/>
              </w:rPr>
              <w:t>方</w:t>
            </w:r>
            <w:r>
              <w:rPr>
                <w:rFonts w:asciiTheme="minorEastAsia" w:eastAsiaTheme="minorEastAsia" w:hAnsiTheme="minorEastAsia" w:hint="eastAsia"/>
                <w:szCs w:val="21"/>
                <w:u w:val="single"/>
              </w:rPr>
              <w:t>第</w:t>
            </w:r>
            <w:r>
              <w:rPr>
                <w:rFonts w:asciiTheme="minorEastAsia" w:eastAsiaTheme="minorEastAsia" w:hAnsiTheme="minorEastAsia"/>
                <w:szCs w:val="21"/>
                <w:u w:val="single"/>
              </w:rPr>
              <w:t>三</w:t>
            </w:r>
            <w:r>
              <w:rPr>
                <w:rFonts w:asciiTheme="minorEastAsia" w:eastAsiaTheme="minorEastAsia" w:hAnsiTheme="minorEastAsia" w:hint="eastAsia"/>
                <w:szCs w:val="21"/>
                <w:u w:val="single"/>
              </w:rPr>
              <w:t>检</w:t>
            </w:r>
            <w:r>
              <w:rPr>
                <w:rFonts w:asciiTheme="minorEastAsia" w:eastAsiaTheme="minorEastAsia" w:hAnsiTheme="minorEastAsia"/>
                <w:szCs w:val="21"/>
                <w:u w:val="single"/>
              </w:rPr>
              <w:t>测报告</w:t>
            </w:r>
            <w:r>
              <w:rPr>
                <w:rFonts w:asciiTheme="minorEastAsia" w:eastAsiaTheme="minorEastAsia" w:hAnsiTheme="minorEastAsia" w:hint="eastAsia"/>
                <w:szCs w:val="21"/>
                <w:u w:val="single"/>
              </w:rPr>
              <w:t>、自送</w:t>
            </w:r>
            <w:r>
              <w:rPr>
                <w:rFonts w:asciiTheme="minorEastAsia" w:eastAsiaTheme="minorEastAsia" w:hAnsiTheme="minorEastAsia"/>
                <w:szCs w:val="21"/>
                <w:u w:val="single"/>
              </w:rPr>
              <w:t>检检测</w:t>
            </w:r>
            <w:r>
              <w:rPr>
                <w:rFonts w:asciiTheme="minorEastAsia" w:eastAsiaTheme="minorEastAsia" w:hAnsiTheme="minorEastAsia" w:hint="eastAsia"/>
                <w:szCs w:val="21"/>
                <w:u w:val="single"/>
              </w:rPr>
              <w:t>报</w:t>
            </w:r>
            <w:r>
              <w:rPr>
                <w:rFonts w:asciiTheme="minorEastAsia" w:eastAsiaTheme="minorEastAsia" w:hAnsiTheme="minorEastAsia"/>
                <w:szCs w:val="21"/>
                <w:u w:val="single"/>
              </w:rPr>
              <w:t>告</w:t>
            </w:r>
          </w:p>
          <w:p w14:paraId="19A9F849" w14:textId="3F5382BF" w:rsidR="00786A41" w:rsidRPr="00486E88" w:rsidRDefault="00786A41" w:rsidP="00786A41">
            <w:pPr>
              <w:snapToGrid w:val="0"/>
              <w:ind w:firstLineChars="950" w:firstLine="1995"/>
              <w:jc w:val="left"/>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果</w:t>
            </w:r>
            <w:r>
              <w:rPr>
                <w:rFonts w:asciiTheme="minorEastAsia" w:eastAsiaTheme="minorEastAsia" w:hAnsiTheme="minorEastAsia"/>
                <w:szCs w:val="21"/>
                <w:u w:val="single"/>
              </w:rPr>
              <w:t>蔬：</w:t>
            </w:r>
            <w:r>
              <w:rPr>
                <w:rFonts w:ascii="宋体" w:hAnsi="宋体" w:hint="eastAsia"/>
                <w:szCs w:val="21"/>
                <w:u w:val="single"/>
              </w:rPr>
              <w:t>农残抑制率＜50%或索取合格供应商的农残检测报告</w:t>
            </w:r>
            <w:r w:rsidRPr="00486E88">
              <w:rPr>
                <w:rFonts w:asciiTheme="minorEastAsia" w:eastAsiaTheme="minorEastAsia" w:hAnsiTheme="minorEastAsia" w:cs="宋体"/>
                <w:w w:val="90"/>
                <w:szCs w:val="21"/>
                <w:u w:val="single"/>
              </w:rPr>
              <w:t>;</w:t>
            </w:r>
            <w:r w:rsidRPr="00486E88">
              <w:rPr>
                <w:rFonts w:asciiTheme="minorEastAsia" w:eastAsiaTheme="minorEastAsia" w:hAnsiTheme="minorEastAsia" w:hint="eastAsia"/>
                <w:w w:val="90"/>
                <w:szCs w:val="21"/>
                <w:u w:val="single"/>
              </w:rPr>
              <w:t>公司每批进行农残检测</w:t>
            </w:r>
            <w:r w:rsidRPr="00486E88">
              <w:rPr>
                <w:rFonts w:asciiTheme="minorEastAsia" w:eastAsiaTheme="minorEastAsia" w:hAnsiTheme="minorEastAsia"/>
                <w:szCs w:val="21"/>
                <w:u w:val="single"/>
              </w:rPr>
              <w:t xml:space="preserve">        </w:t>
            </w:r>
            <w:r w:rsidRPr="00486E88">
              <w:rPr>
                <w:rFonts w:asciiTheme="minorEastAsia" w:eastAsiaTheme="minorEastAsia" w:hAnsiTheme="minorEastAsia"/>
                <w:szCs w:val="21"/>
              </w:rPr>
              <w:t xml:space="preserve">           </w:t>
            </w:r>
          </w:p>
          <w:p w14:paraId="28A6C956" w14:textId="33AA9DBA" w:rsidR="00786A41" w:rsidRPr="00486E88" w:rsidRDefault="00786A41" w:rsidP="00786A41">
            <w:pPr>
              <w:ind w:firstLineChars="100" w:firstLine="210"/>
              <w:jc w:val="left"/>
              <w:rPr>
                <w:rFonts w:asciiTheme="minorEastAsia" w:eastAsiaTheme="minorEastAsia" w:hAnsiTheme="minorEastAsia"/>
                <w:szCs w:val="21"/>
                <w:u w:val="single"/>
              </w:rPr>
            </w:pPr>
            <w:r w:rsidRPr="00486E88">
              <w:rPr>
                <w:rFonts w:asciiTheme="minorEastAsia" w:eastAsiaTheme="minorEastAsia" w:hAnsiTheme="minorEastAsia" w:hint="eastAsia"/>
                <w:szCs w:val="21"/>
              </w:rPr>
              <w:t>C</w:t>
            </w:r>
            <w:r w:rsidRPr="00486E88">
              <w:rPr>
                <w:rFonts w:asciiTheme="minorEastAsia" w:eastAsiaTheme="minorEastAsia" w:hAnsiTheme="minorEastAsia"/>
                <w:szCs w:val="21"/>
              </w:rPr>
              <w:t>CP</w:t>
            </w:r>
            <w:r w:rsidRPr="00486E88">
              <w:rPr>
                <w:rFonts w:asciiTheme="minorEastAsia" w:eastAsiaTheme="minorEastAsia" w:hAnsiTheme="minorEastAsia" w:hint="eastAsia"/>
                <w:szCs w:val="21"/>
              </w:rPr>
              <w:t>2：</w:t>
            </w:r>
            <w:r w:rsidRPr="00486E88">
              <w:rPr>
                <w:rFonts w:asciiTheme="minorEastAsia" w:eastAsiaTheme="minorEastAsia" w:hAnsiTheme="minorEastAsia" w:hint="eastAsia"/>
                <w:szCs w:val="21"/>
                <w:u w:val="single"/>
              </w:rPr>
              <w:t xml:space="preserve"> </w:t>
            </w:r>
            <w:r w:rsidRPr="00486E88">
              <w:rPr>
                <w:rFonts w:asciiTheme="minorEastAsia" w:eastAsiaTheme="minorEastAsia" w:hAnsiTheme="minorEastAsia"/>
                <w:szCs w:val="21"/>
                <w:u w:val="single"/>
              </w:rPr>
              <w:t xml:space="preserve"> </w:t>
            </w:r>
            <w:r w:rsidRPr="00486E88">
              <w:rPr>
                <w:rFonts w:asciiTheme="minorEastAsia" w:eastAsiaTheme="minorEastAsia" w:hAnsiTheme="minorEastAsia" w:hint="eastAsia"/>
                <w:b/>
                <w:bCs/>
                <w:szCs w:val="21"/>
                <w:u w:val="single"/>
              </w:rPr>
              <w:t>冷</w:t>
            </w:r>
            <w:r w:rsidRPr="00486E88">
              <w:rPr>
                <w:rFonts w:asciiTheme="minorEastAsia" w:eastAsiaTheme="minorEastAsia" w:hAnsiTheme="minorEastAsia"/>
                <w:b/>
                <w:bCs/>
                <w:szCs w:val="21"/>
                <w:u w:val="single"/>
              </w:rPr>
              <w:t xml:space="preserve">藏保鲜  </w:t>
            </w:r>
            <w:r w:rsidRPr="00486E88">
              <w:rPr>
                <w:rFonts w:asciiTheme="minorEastAsia" w:eastAsiaTheme="minorEastAsia" w:hAnsiTheme="minorEastAsia"/>
                <w:szCs w:val="21"/>
                <w:u w:val="single"/>
              </w:rPr>
              <w:t xml:space="preserve">      </w:t>
            </w:r>
            <w:r w:rsidRPr="00486E88">
              <w:rPr>
                <w:rFonts w:asciiTheme="minorEastAsia" w:eastAsiaTheme="minorEastAsia" w:hAnsiTheme="minorEastAsia"/>
                <w:szCs w:val="21"/>
              </w:rPr>
              <w:t xml:space="preserve"> </w:t>
            </w:r>
            <w:r w:rsidRPr="00486E88">
              <w:rPr>
                <w:rFonts w:asciiTheme="minorEastAsia" w:eastAsiaTheme="minorEastAsia" w:hAnsiTheme="minorEastAsia" w:hint="eastAsia"/>
                <w:szCs w:val="21"/>
              </w:rPr>
              <w:t>关键限值：</w:t>
            </w:r>
            <w:r w:rsidRPr="00486E88">
              <w:rPr>
                <w:rFonts w:asciiTheme="minorEastAsia" w:eastAsiaTheme="minorEastAsia" w:hAnsiTheme="minorEastAsia" w:hint="eastAsia"/>
                <w:szCs w:val="21"/>
                <w:u w:val="single"/>
              </w:rPr>
              <w:t xml:space="preserve"> </w:t>
            </w:r>
            <w:r w:rsidRPr="00486E88">
              <w:rPr>
                <w:rFonts w:asciiTheme="minorEastAsia" w:eastAsiaTheme="minorEastAsia" w:hAnsiTheme="minorEastAsia"/>
                <w:szCs w:val="21"/>
                <w:u w:val="single"/>
              </w:rPr>
              <w:t xml:space="preserve"> </w:t>
            </w:r>
            <w:r>
              <w:rPr>
                <w:rFonts w:asciiTheme="minorEastAsia" w:eastAsiaTheme="minorEastAsia" w:hAnsiTheme="minorEastAsia"/>
                <w:szCs w:val="21"/>
                <w:u w:val="single"/>
              </w:rPr>
              <w:t xml:space="preserve"> </w:t>
            </w:r>
            <w:r w:rsidRPr="00486E88">
              <w:rPr>
                <w:rFonts w:asciiTheme="minorEastAsia" w:eastAsiaTheme="minorEastAsia" w:hAnsiTheme="minorEastAsia"/>
                <w:szCs w:val="21"/>
                <w:u w:val="single"/>
              </w:rPr>
              <w:t xml:space="preserve"> </w:t>
            </w:r>
            <w:r w:rsidRPr="00486E88">
              <w:rPr>
                <w:rFonts w:asciiTheme="minorEastAsia" w:eastAsiaTheme="minorEastAsia" w:hAnsiTheme="minorEastAsia" w:hint="eastAsia"/>
                <w:w w:val="90"/>
                <w:szCs w:val="21"/>
                <w:u w:val="single"/>
              </w:rPr>
              <w:t>冷藏温度0-</w:t>
            </w:r>
            <w:r w:rsidRPr="00486E88">
              <w:rPr>
                <w:rFonts w:asciiTheme="minorEastAsia" w:eastAsiaTheme="minorEastAsia" w:hAnsiTheme="minorEastAsia"/>
                <w:w w:val="90"/>
                <w:szCs w:val="21"/>
                <w:u w:val="single"/>
              </w:rPr>
              <w:t>10</w:t>
            </w:r>
            <w:r w:rsidRPr="00486E88">
              <w:rPr>
                <w:rFonts w:asciiTheme="minorEastAsia" w:eastAsiaTheme="minorEastAsia" w:hAnsiTheme="minorEastAsia" w:hint="eastAsia"/>
                <w:w w:val="90"/>
                <w:szCs w:val="21"/>
                <w:u w:val="single"/>
              </w:rPr>
              <w:t>℃</w:t>
            </w:r>
            <w:r w:rsidRPr="00486E88">
              <w:rPr>
                <w:rFonts w:asciiTheme="minorEastAsia" w:eastAsiaTheme="minorEastAsia" w:hAnsiTheme="minorEastAsia"/>
                <w:szCs w:val="21"/>
                <w:u w:val="single"/>
              </w:rPr>
              <w:t xml:space="preserve">                        </w:t>
            </w:r>
          </w:p>
          <w:p w14:paraId="2186A04A" w14:textId="6D85735C" w:rsidR="00786A41" w:rsidRPr="00486E88" w:rsidRDefault="00786A41" w:rsidP="00786A41">
            <w:pPr>
              <w:ind w:firstLineChars="100" w:firstLine="210"/>
              <w:jc w:val="left"/>
              <w:rPr>
                <w:rFonts w:asciiTheme="minorEastAsia" w:eastAsiaTheme="minorEastAsia" w:hAnsiTheme="minorEastAsia"/>
                <w:szCs w:val="21"/>
                <w:u w:val="single"/>
              </w:rPr>
            </w:pPr>
            <w:r w:rsidRPr="00486E88">
              <w:rPr>
                <w:rFonts w:asciiTheme="minorEastAsia" w:eastAsiaTheme="minorEastAsia" w:hAnsiTheme="minorEastAsia" w:hint="eastAsia"/>
                <w:szCs w:val="21"/>
              </w:rPr>
              <w:t>C</w:t>
            </w:r>
            <w:r w:rsidRPr="00486E88">
              <w:rPr>
                <w:rFonts w:asciiTheme="minorEastAsia" w:eastAsiaTheme="minorEastAsia" w:hAnsiTheme="minorEastAsia"/>
                <w:szCs w:val="21"/>
              </w:rPr>
              <w:t>CP</w:t>
            </w:r>
            <w:r w:rsidRPr="00486E88">
              <w:rPr>
                <w:rFonts w:asciiTheme="minorEastAsia" w:eastAsiaTheme="minorEastAsia" w:hAnsiTheme="minorEastAsia" w:hint="eastAsia"/>
                <w:szCs w:val="21"/>
              </w:rPr>
              <w:t>3：</w:t>
            </w:r>
            <w:r w:rsidRPr="00486E88">
              <w:rPr>
                <w:rFonts w:asciiTheme="minorEastAsia" w:eastAsiaTheme="minorEastAsia" w:hAnsiTheme="minorEastAsia" w:hint="eastAsia"/>
                <w:szCs w:val="21"/>
                <w:u w:val="single"/>
              </w:rPr>
              <w:t xml:space="preserve"> </w:t>
            </w:r>
            <w:r w:rsidRPr="00486E88">
              <w:rPr>
                <w:rFonts w:asciiTheme="minorEastAsia" w:eastAsiaTheme="minorEastAsia" w:hAnsiTheme="minorEastAsia"/>
                <w:szCs w:val="21"/>
                <w:u w:val="single"/>
              </w:rPr>
              <w:t xml:space="preserve">  </w:t>
            </w:r>
            <w:r w:rsidRPr="00486E88">
              <w:rPr>
                <w:rFonts w:asciiTheme="minorEastAsia" w:eastAsiaTheme="minorEastAsia" w:hAnsiTheme="minorEastAsia" w:hint="eastAsia"/>
                <w:b/>
                <w:bCs/>
                <w:szCs w:val="21"/>
                <w:u w:val="single"/>
              </w:rPr>
              <w:t>冷</w:t>
            </w:r>
            <w:r w:rsidRPr="00486E88">
              <w:rPr>
                <w:rFonts w:asciiTheme="minorEastAsia" w:eastAsiaTheme="minorEastAsia" w:hAnsiTheme="minorEastAsia"/>
                <w:b/>
                <w:bCs/>
                <w:szCs w:val="21"/>
                <w:u w:val="single"/>
              </w:rPr>
              <w:t>冻</w:t>
            </w:r>
            <w:r w:rsidRPr="00486E88">
              <w:rPr>
                <w:rFonts w:asciiTheme="minorEastAsia" w:eastAsiaTheme="minorEastAsia" w:hAnsiTheme="minorEastAsia"/>
                <w:szCs w:val="21"/>
                <w:u w:val="single"/>
              </w:rPr>
              <w:t xml:space="preserve"> </w:t>
            </w:r>
            <w:r>
              <w:rPr>
                <w:rFonts w:asciiTheme="minorEastAsia" w:eastAsiaTheme="minorEastAsia" w:hAnsiTheme="minorEastAsia"/>
                <w:szCs w:val="21"/>
              </w:rPr>
              <w:t xml:space="preserve">  </w:t>
            </w:r>
            <w:r w:rsidRPr="00486E88">
              <w:rPr>
                <w:rFonts w:asciiTheme="minorEastAsia" w:eastAsiaTheme="minorEastAsia" w:hAnsiTheme="minorEastAsia" w:hint="eastAsia"/>
                <w:szCs w:val="21"/>
              </w:rPr>
              <w:t xml:space="preserve">关键限值： </w:t>
            </w:r>
            <w:r w:rsidRPr="00486E88">
              <w:rPr>
                <w:rFonts w:asciiTheme="minorEastAsia" w:eastAsiaTheme="minorEastAsia" w:hAnsiTheme="minorEastAsia"/>
                <w:szCs w:val="21"/>
                <w:u w:val="single"/>
              </w:rPr>
              <w:t xml:space="preserve">   </w:t>
            </w:r>
            <w:r w:rsidRPr="00486E88">
              <w:rPr>
                <w:rFonts w:asciiTheme="minorEastAsia" w:eastAsiaTheme="minorEastAsia" w:hAnsiTheme="minorEastAsia" w:hint="eastAsia"/>
                <w:w w:val="90"/>
                <w:szCs w:val="21"/>
                <w:u w:val="single"/>
              </w:rPr>
              <w:t>肉类储藏温度≤-18℃</w:t>
            </w:r>
            <w:r w:rsidRPr="00486E88">
              <w:rPr>
                <w:rFonts w:asciiTheme="minorEastAsia" w:eastAsiaTheme="minorEastAsia" w:hAnsiTheme="minorEastAsia"/>
                <w:szCs w:val="21"/>
                <w:u w:val="single"/>
              </w:rPr>
              <w:t xml:space="preserve">                       </w:t>
            </w:r>
          </w:p>
          <w:p w14:paraId="44C00BA0" w14:textId="77777777" w:rsidR="00786A41" w:rsidRDefault="00786A41" w:rsidP="00786A41">
            <w:pPr>
              <w:jc w:val="left"/>
              <w:rPr>
                <w:u w:val="single"/>
              </w:rPr>
            </w:pPr>
          </w:p>
          <w:p w14:paraId="168AE3AD" w14:textId="77777777" w:rsidR="00786A41" w:rsidRDefault="00786A41" w:rsidP="00786A41">
            <w:r>
              <w:rPr>
                <w:rFonts w:hint="eastAsia"/>
              </w:rPr>
              <w:t>基于感知的关键限值，应由经评估且能够胜任的人员进行监控、判定。</w:t>
            </w:r>
          </w:p>
          <w:p w14:paraId="694D228F" w14:textId="2B8D1338" w:rsidR="00786A41" w:rsidRDefault="00786A41" w:rsidP="00786A41">
            <w:pPr>
              <w:ind w:firstLineChars="100" w:firstLine="210"/>
              <w:rPr>
                <w:color w:val="0000FF"/>
              </w:rPr>
            </w:pPr>
            <w:r>
              <w:fldChar w:fldCharType="begin"/>
            </w:r>
            <w:r>
              <w:instrText xml:space="preserve"> eq \o\ac(□,√)</w:instrText>
            </w:r>
            <w:r>
              <w:fldChar w:fldCharType="end"/>
            </w:r>
            <w:r>
              <w:rPr>
                <w:rFonts w:hint="eastAsia"/>
                <w:color w:val="0000FF"/>
              </w:rPr>
              <w:t>不存在基于感知的关键限值</w:t>
            </w:r>
            <w:r>
              <w:rPr>
                <w:rFonts w:hint="eastAsia"/>
                <w:color w:val="0000FF"/>
              </w:rPr>
              <w:t xml:space="preserve"> </w:t>
            </w:r>
            <w:r>
              <w:rPr>
                <w:color w:val="0000FF"/>
              </w:rPr>
              <w:t xml:space="preserve">     </w:t>
            </w:r>
          </w:p>
          <w:p w14:paraId="4F33C96D" w14:textId="77777777" w:rsidR="00786A41" w:rsidRDefault="00786A41" w:rsidP="00786A41">
            <w:pPr>
              <w:ind w:firstLineChars="100" w:firstLine="210"/>
              <w:rPr>
                <w:color w:val="0000FF"/>
                <w:u w:val="single"/>
              </w:rPr>
            </w:pPr>
            <w:r>
              <w:rPr>
                <w:rFonts w:hint="eastAsia"/>
                <w:color w:val="0000FF"/>
              </w:rPr>
              <w:sym w:font="Wingdings" w:char="00A8"/>
            </w:r>
            <w:r>
              <w:rPr>
                <w:rFonts w:hint="eastAsia"/>
                <w:color w:val="0000FF"/>
              </w:rPr>
              <w:t>存在基于感知的关键限值，评估人员：</w:t>
            </w:r>
            <w:r>
              <w:rPr>
                <w:rFonts w:hint="eastAsia"/>
                <w:color w:val="0000FF"/>
                <w:u w:val="single"/>
              </w:rPr>
              <w:t xml:space="preserve"> </w:t>
            </w:r>
            <w:r>
              <w:rPr>
                <w:color w:val="0000FF"/>
                <w:u w:val="single"/>
              </w:rPr>
              <w:t xml:space="preserve">         </w:t>
            </w:r>
            <w:r>
              <w:rPr>
                <w:rFonts w:hint="eastAsia"/>
                <w:color w:val="0000FF"/>
              </w:rPr>
              <w:t>，监控</w:t>
            </w:r>
            <w:r>
              <w:rPr>
                <w:rFonts w:hint="eastAsia"/>
                <w:color w:val="0000FF"/>
              </w:rPr>
              <w:t>/</w:t>
            </w:r>
            <w:r>
              <w:rPr>
                <w:rFonts w:hint="eastAsia"/>
                <w:color w:val="0000FF"/>
              </w:rPr>
              <w:t>判定人员：</w:t>
            </w:r>
            <w:r>
              <w:rPr>
                <w:rFonts w:hint="eastAsia"/>
                <w:color w:val="0000FF"/>
                <w:u w:val="single"/>
              </w:rPr>
              <w:t xml:space="preserve"> </w:t>
            </w:r>
            <w:r>
              <w:rPr>
                <w:color w:val="0000FF"/>
                <w:u w:val="single"/>
              </w:rPr>
              <w:t xml:space="preserve">       </w:t>
            </w:r>
          </w:p>
          <w:p w14:paraId="10C32FA5" w14:textId="77777777" w:rsidR="00786A41" w:rsidRDefault="00786A41" w:rsidP="00786A41">
            <w:r>
              <w:rPr>
                <w:rFonts w:hint="eastAsia"/>
              </w:rPr>
              <w:t>为了防止或减少偏离关键限制，</w:t>
            </w:r>
            <w:r>
              <w:rPr>
                <w:rFonts w:hint="eastAsia"/>
              </w:rPr>
              <w:t>H</w:t>
            </w:r>
            <w:r>
              <w:t>ACCP</w:t>
            </w:r>
            <w:r>
              <w:rPr>
                <w:rFonts w:hint="eastAsia"/>
              </w:rPr>
              <w:t>小组宜建立</w:t>
            </w:r>
            <w:r>
              <w:rPr>
                <w:rFonts w:hint="eastAsia"/>
              </w:rPr>
              <w:t>C</w:t>
            </w:r>
            <w:r>
              <w:t>CP</w:t>
            </w:r>
            <w:r>
              <w:rPr>
                <w:rFonts w:hint="eastAsia"/>
              </w:rPr>
              <w:t>的操作限值。</w:t>
            </w:r>
          </w:p>
          <w:p w14:paraId="2B0786A3" w14:textId="01020652" w:rsidR="00786A41" w:rsidRDefault="00786A41" w:rsidP="00786A41">
            <w:pPr>
              <w:ind w:firstLineChars="100" w:firstLine="210"/>
              <w:rPr>
                <w:color w:val="0000FF"/>
                <w:u w:val="single"/>
              </w:rPr>
            </w:pPr>
            <w:r>
              <w:rPr>
                <w:rFonts w:hint="eastAsia"/>
                <w:color w:val="0000FF"/>
              </w:rPr>
              <w:t>C</w:t>
            </w:r>
            <w:r>
              <w:rPr>
                <w:color w:val="0000FF"/>
              </w:rPr>
              <w:t>CP1</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rPr>
              <w:t>未设</w:t>
            </w:r>
            <w:r>
              <w:rPr>
                <w:color w:val="0000FF"/>
                <w:u w:val="single"/>
              </w:rPr>
              <w:t>置</w:t>
            </w:r>
            <w:r>
              <w:rPr>
                <w:color w:val="0000FF"/>
                <w:u w:val="single"/>
              </w:rPr>
              <w:t xml:space="preserve">                        </w:t>
            </w:r>
          </w:p>
          <w:p w14:paraId="5AC4EFCF" w14:textId="638657CD" w:rsidR="00786A41" w:rsidRDefault="00786A41" w:rsidP="00786A41">
            <w:pPr>
              <w:ind w:firstLineChars="100" w:firstLine="210"/>
              <w:rPr>
                <w:color w:val="0000FF"/>
              </w:rPr>
            </w:pPr>
            <w:r>
              <w:rPr>
                <w:rFonts w:hint="eastAsia"/>
                <w:color w:val="0000FF"/>
              </w:rPr>
              <w:t>C</w:t>
            </w:r>
            <w:r>
              <w:rPr>
                <w:color w:val="0000FF"/>
              </w:rPr>
              <w:t>CP2</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rPr>
              <w:t>未设</w:t>
            </w:r>
            <w:r>
              <w:rPr>
                <w:color w:val="0000FF"/>
                <w:u w:val="single"/>
              </w:rPr>
              <w:t>置</w:t>
            </w:r>
            <w:r>
              <w:rPr>
                <w:color w:val="0000FF"/>
                <w:u w:val="single"/>
              </w:rPr>
              <w:t xml:space="preserve">                         </w:t>
            </w:r>
          </w:p>
          <w:p w14:paraId="5030B4CF" w14:textId="4AAAEEBA" w:rsidR="00786A41" w:rsidRDefault="00786A41" w:rsidP="00786A41">
            <w:pPr>
              <w:ind w:firstLineChars="100" w:firstLine="210"/>
              <w:rPr>
                <w:color w:val="0000FF"/>
              </w:rPr>
            </w:pPr>
            <w:r>
              <w:rPr>
                <w:rFonts w:hint="eastAsia"/>
                <w:color w:val="0000FF"/>
              </w:rPr>
              <w:t>C</w:t>
            </w:r>
            <w:r>
              <w:rPr>
                <w:color w:val="0000FF"/>
              </w:rPr>
              <w:t>CP3</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rPr>
              <w:t>未设</w:t>
            </w:r>
            <w:r>
              <w:rPr>
                <w:color w:val="0000FF"/>
                <w:u w:val="single"/>
              </w:rPr>
              <w:t>置</w:t>
            </w:r>
            <w:r>
              <w:rPr>
                <w:color w:val="0000FF"/>
                <w:u w:val="single"/>
              </w:rPr>
              <w:t xml:space="preserve">                        </w:t>
            </w:r>
          </w:p>
          <w:p w14:paraId="77955684" w14:textId="77777777" w:rsidR="00786A41" w:rsidRDefault="00786A41" w:rsidP="00786A41">
            <w:r>
              <w:rPr>
                <w:rFonts w:hint="eastAsia"/>
              </w:rPr>
              <w:t>保持关键限值确定的依据和结果的记录。见</w:t>
            </w:r>
            <w:r>
              <w:rPr>
                <w:rFonts w:ascii="宋体" w:hAnsi="宋体" w:hint="eastAsia"/>
                <w:b/>
                <w:bCs/>
                <w:szCs w:val="21"/>
                <w:u w:val="single"/>
              </w:rPr>
              <w:t>《HACCP计划》</w:t>
            </w:r>
          </w:p>
          <w:p w14:paraId="372506AE" w14:textId="77777777" w:rsidR="00786A41" w:rsidRDefault="00786A41" w:rsidP="00786A41"/>
          <w:p w14:paraId="1A0B3AF5" w14:textId="227E1D73" w:rsidR="00786A41" w:rsidRDefault="00786A41" w:rsidP="00786A41">
            <w:r>
              <w:rPr>
                <w:rFonts w:hint="eastAsia"/>
              </w:rPr>
              <w:t>注：关键限值可以是时间、速率、温度、湿度、水分含量、水活度、</w:t>
            </w:r>
            <w:r>
              <w:rPr>
                <w:rFonts w:hint="eastAsia"/>
              </w:rPr>
              <w:t>pH</w:t>
            </w:r>
            <w:r>
              <w:rPr>
                <w:rFonts w:hint="eastAsia"/>
              </w:rPr>
              <w:t>、盐分含量等。</w:t>
            </w:r>
          </w:p>
        </w:tc>
        <w:tc>
          <w:tcPr>
            <w:tcW w:w="1247" w:type="dxa"/>
          </w:tcPr>
          <w:p w14:paraId="3BE19056" w14:textId="77777777" w:rsidR="00786A41" w:rsidRDefault="00786A41" w:rsidP="00786A41">
            <w:pPr>
              <w:rPr>
                <w:sz w:val="28"/>
                <w:szCs w:val="24"/>
              </w:rPr>
            </w:pPr>
          </w:p>
        </w:tc>
      </w:tr>
      <w:tr w:rsidR="00786A41" w14:paraId="7EEA7197" w14:textId="77777777" w:rsidTr="004746FE">
        <w:trPr>
          <w:trHeight w:val="96"/>
        </w:trPr>
        <w:tc>
          <w:tcPr>
            <w:tcW w:w="1413" w:type="dxa"/>
          </w:tcPr>
          <w:p w14:paraId="62CB15DA" w14:textId="5F0B5269" w:rsidR="00786A41" w:rsidRDefault="00786A41" w:rsidP="00786A41">
            <w:r>
              <w:rPr>
                <w:rFonts w:hint="eastAsia"/>
              </w:rPr>
              <w:t>CCP</w:t>
            </w:r>
            <w:r>
              <w:rPr>
                <w:rFonts w:hint="eastAsia"/>
              </w:rPr>
              <w:t>的监控</w:t>
            </w:r>
          </w:p>
        </w:tc>
        <w:tc>
          <w:tcPr>
            <w:tcW w:w="1843" w:type="dxa"/>
          </w:tcPr>
          <w:p w14:paraId="70A7B376" w14:textId="6193A4A5" w:rsidR="00786A41" w:rsidRDefault="00786A41" w:rsidP="00786A41">
            <w:r>
              <w:rPr>
                <w:rFonts w:asciiTheme="minorEastAsia" w:eastAsiaTheme="minorEastAsia" w:hAnsiTheme="minorEastAsia" w:hint="eastAsia"/>
                <w:color w:val="000000"/>
                <w:szCs w:val="21"/>
              </w:rPr>
              <w:t xml:space="preserve">H </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V1.0)</w:t>
            </w:r>
            <w:r>
              <w:rPr>
                <w:rFonts w:hint="eastAsia"/>
              </w:rPr>
              <w:t>4.3.4.3</w:t>
            </w:r>
          </w:p>
          <w:p w14:paraId="24122BE1" w14:textId="4BFE2A40" w:rsidR="00786A41" w:rsidRDefault="00786A41" w:rsidP="00786A41"/>
        </w:tc>
        <w:tc>
          <w:tcPr>
            <w:tcW w:w="10206" w:type="dxa"/>
          </w:tcPr>
          <w:p w14:paraId="682A2EDA" w14:textId="383CB958" w:rsidR="00786A41" w:rsidRDefault="00786A41" w:rsidP="00786A41">
            <w:pPr>
              <w:pStyle w:val="3"/>
              <w:rPr>
                <w:sz w:val="21"/>
                <w:szCs w:val="21"/>
              </w:rPr>
            </w:pPr>
            <w:r>
              <w:rPr>
                <w:rFonts w:hint="eastAsia"/>
              </w:rPr>
              <w:t>《HACCP计划》</w:t>
            </w:r>
          </w:p>
        </w:tc>
        <w:tc>
          <w:tcPr>
            <w:tcW w:w="1247" w:type="dxa"/>
          </w:tcPr>
          <w:p w14:paraId="3554526A" w14:textId="77777777" w:rsidR="00786A41" w:rsidRDefault="00786A41" w:rsidP="00786A41">
            <w:pPr>
              <w:rPr>
                <w:sz w:val="28"/>
                <w:szCs w:val="24"/>
              </w:rPr>
            </w:pPr>
          </w:p>
        </w:tc>
      </w:tr>
      <w:tr w:rsidR="00786A41" w14:paraId="03CC71D6" w14:textId="77777777" w:rsidTr="004746FE">
        <w:trPr>
          <w:trHeight w:val="96"/>
        </w:trPr>
        <w:tc>
          <w:tcPr>
            <w:tcW w:w="1413" w:type="dxa"/>
          </w:tcPr>
          <w:p w14:paraId="08C0697A" w14:textId="77777777" w:rsidR="00786A41" w:rsidRDefault="00786A41" w:rsidP="00786A41"/>
        </w:tc>
        <w:tc>
          <w:tcPr>
            <w:tcW w:w="1843" w:type="dxa"/>
          </w:tcPr>
          <w:p w14:paraId="589B278A" w14:textId="6BAD2B99" w:rsidR="00786A41" w:rsidRDefault="00786A41" w:rsidP="00786A41">
            <w:r>
              <w:rPr>
                <w:rFonts w:hint="eastAsia"/>
              </w:rPr>
              <w:t>运行证据</w:t>
            </w:r>
          </w:p>
        </w:tc>
        <w:tc>
          <w:tcPr>
            <w:tcW w:w="10206" w:type="dxa"/>
          </w:tcPr>
          <w:p w14:paraId="405343DC" w14:textId="77777777" w:rsidR="00786A41" w:rsidRDefault="00786A41" w:rsidP="00786A41">
            <w:pPr>
              <w:pStyle w:val="3"/>
              <w:spacing w:line="240" w:lineRule="auto"/>
              <w:rPr>
                <w:rFonts w:ascii="Times New Roman" w:eastAsia="宋体" w:hAnsi="Times New Roman"/>
                <w:sz w:val="21"/>
              </w:rPr>
            </w:pPr>
            <w:r>
              <w:rPr>
                <w:rFonts w:ascii="Times New Roman" w:eastAsia="宋体" w:hAnsi="Times New Roman" w:hint="eastAsia"/>
                <w:sz w:val="21"/>
              </w:rPr>
              <w:t>应针对每个</w:t>
            </w:r>
            <w:r>
              <w:rPr>
                <w:rFonts w:ascii="Times New Roman" w:eastAsia="宋体" w:hAnsi="Times New Roman"/>
                <w:sz w:val="21"/>
              </w:rPr>
              <w:t>CCP</w:t>
            </w:r>
            <w:r>
              <w:rPr>
                <w:rFonts w:ascii="Times New Roman" w:eastAsia="宋体" w:hAnsi="Times New Roman" w:hint="eastAsia"/>
                <w:sz w:val="21"/>
              </w:rPr>
              <w:t>制定并实施有效的监控措施，保证</w:t>
            </w:r>
            <w:r>
              <w:rPr>
                <w:rFonts w:ascii="Times New Roman" w:eastAsia="宋体" w:hAnsi="Times New Roman" w:hint="eastAsia"/>
                <w:sz w:val="21"/>
              </w:rPr>
              <w:t>C</w:t>
            </w:r>
            <w:r>
              <w:rPr>
                <w:rFonts w:ascii="Times New Roman" w:eastAsia="宋体" w:hAnsi="Times New Roman"/>
                <w:sz w:val="21"/>
              </w:rPr>
              <w:t>CP</w:t>
            </w:r>
            <w:r>
              <w:rPr>
                <w:rFonts w:ascii="Times New Roman" w:eastAsia="宋体" w:hAnsi="Times New Roman" w:hint="eastAsia"/>
                <w:sz w:val="21"/>
              </w:rPr>
              <w:t>处于受控状态；监控措施应包括监控对象</w:t>
            </w:r>
            <w:r>
              <w:rPr>
                <w:rFonts w:ascii="Times New Roman" w:eastAsia="宋体" w:hAnsi="Times New Roman" w:hint="eastAsia"/>
                <w:sz w:val="21"/>
              </w:rPr>
              <w:t>/</w:t>
            </w:r>
            <w:r>
              <w:rPr>
                <w:rFonts w:ascii="Times New Roman" w:eastAsia="宋体" w:hAnsi="Times New Roman" w:hint="eastAsia"/>
                <w:sz w:val="21"/>
              </w:rPr>
              <w:t>监控方法</w:t>
            </w:r>
            <w:r>
              <w:rPr>
                <w:rFonts w:ascii="Times New Roman" w:eastAsia="宋体" w:hAnsi="Times New Roman" w:hint="eastAsia"/>
                <w:sz w:val="21"/>
              </w:rPr>
              <w:t>/</w:t>
            </w:r>
            <w:r>
              <w:rPr>
                <w:rFonts w:ascii="Times New Roman" w:eastAsia="宋体" w:hAnsi="Times New Roman" w:hint="eastAsia"/>
                <w:sz w:val="21"/>
              </w:rPr>
              <w:t>监控频率</w:t>
            </w:r>
            <w:r>
              <w:rPr>
                <w:rFonts w:ascii="Times New Roman" w:eastAsia="宋体" w:hAnsi="Times New Roman" w:hint="eastAsia"/>
                <w:sz w:val="21"/>
              </w:rPr>
              <w:t>/</w:t>
            </w:r>
            <w:r>
              <w:rPr>
                <w:rFonts w:ascii="Times New Roman" w:eastAsia="宋体" w:hAnsi="Times New Roman" w:hint="eastAsia"/>
                <w:sz w:val="21"/>
              </w:rPr>
              <w:t>监控人员。</w:t>
            </w:r>
          </w:p>
          <w:p w14:paraId="555F2636" w14:textId="77777777" w:rsidR="00786A41" w:rsidRDefault="00786A41" w:rsidP="00786A41">
            <w:r>
              <w:rPr>
                <w:rFonts w:hint="eastAsia"/>
              </w:rPr>
              <w:t>监控方法应准确及时；</w:t>
            </w:r>
          </w:p>
          <w:p w14:paraId="3E49D6E9" w14:textId="77777777" w:rsidR="00786A41" w:rsidRDefault="00786A41" w:rsidP="00786A41">
            <w:r>
              <w:rPr>
                <w:rFonts w:hint="eastAsia"/>
              </w:rPr>
              <w:t>监控频率一般应实施连续监控，若采用非连续监控时，其频次应能保证</w:t>
            </w:r>
            <w:r>
              <w:rPr>
                <w:rFonts w:hint="eastAsia"/>
              </w:rPr>
              <w:t>C</w:t>
            </w:r>
            <w:r>
              <w:t>CP</w:t>
            </w:r>
            <w:r>
              <w:rPr>
                <w:rFonts w:hint="eastAsia"/>
              </w:rPr>
              <w:t>受控的需要；</w:t>
            </w:r>
          </w:p>
          <w:p w14:paraId="31C674B3" w14:textId="77777777" w:rsidR="00786A41" w:rsidRDefault="00786A41" w:rsidP="00786A41">
            <w:r>
              <w:rPr>
                <w:rFonts w:hint="eastAsia"/>
              </w:rPr>
              <w:t>监控人员应接受适当的培训，理解监控的目的和重要性，熟悉监控操作并及时准确地记录和报告监控结果。</w:t>
            </w:r>
          </w:p>
          <w:tbl>
            <w:tblPr>
              <w:tblW w:w="877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21"/>
              <w:gridCol w:w="1134"/>
              <w:gridCol w:w="1276"/>
              <w:gridCol w:w="1244"/>
              <w:gridCol w:w="1448"/>
              <w:gridCol w:w="1035"/>
              <w:gridCol w:w="1420"/>
            </w:tblGrid>
            <w:tr w:rsidR="00786A41" w:rsidRPr="00E16275" w14:paraId="0BC9EE0A" w14:textId="77777777" w:rsidTr="00C43B9A">
              <w:trPr>
                <w:trHeight w:val="444"/>
                <w:tblHeader/>
              </w:trPr>
              <w:tc>
                <w:tcPr>
                  <w:tcW w:w="1221" w:type="dxa"/>
                </w:tcPr>
                <w:p w14:paraId="2577B884" w14:textId="77777777" w:rsidR="00786A41" w:rsidRPr="00E16275" w:rsidRDefault="00786A41" w:rsidP="00786A41">
                  <w:pPr>
                    <w:pStyle w:val="Header9ptTableCentered"/>
                    <w:jc w:val="both"/>
                    <w:rPr>
                      <w:rFonts w:asciiTheme="minorEastAsia" w:eastAsiaTheme="minorEastAsia" w:hAnsiTheme="minorEastAsia"/>
                      <w:sz w:val="21"/>
                      <w:szCs w:val="21"/>
                      <w:lang w:eastAsia="zh-CN"/>
                    </w:rPr>
                  </w:pPr>
                  <w:r w:rsidRPr="00E16275">
                    <w:rPr>
                      <w:rFonts w:asciiTheme="minorEastAsia" w:eastAsiaTheme="minorEastAsia" w:hAnsiTheme="minorEastAsia" w:hint="eastAsia"/>
                      <w:sz w:val="21"/>
                      <w:szCs w:val="21"/>
                      <w:lang w:eastAsia="zh-CN"/>
                    </w:rPr>
                    <w:t>序号</w:t>
                  </w:r>
                </w:p>
              </w:tc>
              <w:tc>
                <w:tcPr>
                  <w:tcW w:w="6137" w:type="dxa"/>
                  <w:gridSpan w:val="5"/>
                </w:tcPr>
                <w:p w14:paraId="7CEE7059" w14:textId="77777777" w:rsidR="00786A41" w:rsidRPr="00E16275" w:rsidRDefault="00786A41" w:rsidP="00786A41">
                  <w:pPr>
                    <w:pStyle w:val="Header9ptTableCentered"/>
                    <w:rPr>
                      <w:rFonts w:asciiTheme="minorEastAsia" w:eastAsiaTheme="minorEastAsia" w:hAnsiTheme="minorEastAsia"/>
                      <w:sz w:val="21"/>
                      <w:szCs w:val="21"/>
                      <w:lang w:val="en-US" w:eastAsia="zh-CN"/>
                    </w:rPr>
                  </w:pPr>
                  <w:r w:rsidRPr="00E16275">
                    <w:rPr>
                      <w:rFonts w:asciiTheme="minorEastAsia" w:eastAsiaTheme="minorEastAsia" w:hAnsiTheme="minorEastAsia" w:hint="eastAsia"/>
                      <w:sz w:val="21"/>
                      <w:szCs w:val="21"/>
                      <w:lang w:eastAsia="zh-CN"/>
                    </w:rPr>
                    <w:t>监控措施</w:t>
                  </w:r>
                </w:p>
              </w:tc>
              <w:tc>
                <w:tcPr>
                  <w:tcW w:w="1420" w:type="dxa"/>
                </w:tcPr>
                <w:p w14:paraId="625902B6" w14:textId="77777777" w:rsidR="00786A41" w:rsidRPr="00E16275" w:rsidRDefault="00786A41" w:rsidP="00786A41">
                  <w:pPr>
                    <w:pStyle w:val="Header9ptTableCentered"/>
                    <w:jc w:val="both"/>
                    <w:rPr>
                      <w:rFonts w:asciiTheme="minorEastAsia" w:eastAsiaTheme="minorEastAsia" w:hAnsiTheme="minorEastAsia"/>
                      <w:sz w:val="21"/>
                      <w:szCs w:val="21"/>
                      <w:lang w:val="en-US" w:eastAsia="zh-CN"/>
                    </w:rPr>
                  </w:pPr>
                  <w:r w:rsidRPr="00E16275">
                    <w:rPr>
                      <w:rFonts w:asciiTheme="minorEastAsia" w:eastAsiaTheme="minorEastAsia" w:hAnsiTheme="minorEastAsia" w:hint="eastAsia"/>
                      <w:sz w:val="21"/>
                      <w:szCs w:val="21"/>
                      <w:lang w:val="en-US" w:eastAsia="zh-CN"/>
                    </w:rPr>
                    <w:t>相关记录名称</w:t>
                  </w:r>
                </w:p>
              </w:tc>
            </w:tr>
            <w:tr w:rsidR="00786A41" w:rsidRPr="00E16275" w14:paraId="1A512154" w14:textId="77777777" w:rsidTr="00C43B9A">
              <w:trPr>
                <w:trHeight w:val="444"/>
                <w:tblHeader/>
              </w:trPr>
              <w:tc>
                <w:tcPr>
                  <w:tcW w:w="1221" w:type="dxa"/>
                </w:tcPr>
                <w:p w14:paraId="4BA42A7E" w14:textId="685205CC" w:rsidR="00786A41" w:rsidRDefault="00786A41" w:rsidP="00786A41">
                  <w:pPr>
                    <w:pStyle w:val="Header9ptTableCentered"/>
                    <w:tabs>
                      <w:tab w:val="center" w:pos="333"/>
                    </w:tabs>
                    <w:jc w:val="both"/>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OPRP计</w:t>
                  </w:r>
                  <w:r>
                    <w:rPr>
                      <w:rFonts w:asciiTheme="minorEastAsia" w:eastAsiaTheme="minorEastAsia" w:hAnsiTheme="minorEastAsia"/>
                      <w:sz w:val="21"/>
                      <w:szCs w:val="21"/>
                      <w:lang w:eastAsia="zh-CN"/>
                    </w:rPr>
                    <w:t>划</w:t>
                  </w:r>
                  <w:r>
                    <w:rPr>
                      <w:rFonts w:asciiTheme="minorEastAsia" w:eastAsiaTheme="minorEastAsia" w:hAnsiTheme="minorEastAsia" w:hint="eastAsia"/>
                      <w:sz w:val="21"/>
                      <w:szCs w:val="21"/>
                      <w:lang w:eastAsia="zh-CN"/>
                    </w:rPr>
                    <w:t>/</w:t>
                  </w:r>
                </w:p>
                <w:p w14:paraId="5CBDBB04" w14:textId="2A925A6F" w:rsidR="00786A41" w:rsidRPr="00E16275" w:rsidRDefault="00786A41" w:rsidP="00786A41">
                  <w:pPr>
                    <w:pStyle w:val="Header9ptTableCentered"/>
                    <w:tabs>
                      <w:tab w:val="center" w:pos="333"/>
                    </w:tabs>
                    <w:jc w:val="both"/>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ab/>
                  </w:r>
                  <w:r w:rsidRPr="00E16275">
                    <w:rPr>
                      <w:rFonts w:asciiTheme="minorEastAsia" w:eastAsiaTheme="minorEastAsia" w:hAnsiTheme="minorEastAsia" w:hint="eastAsia"/>
                      <w:sz w:val="21"/>
                      <w:szCs w:val="21"/>
                      <w:lang w:eastAsia="zh-CN"/>
                    </w:rPr>
                    <w:t>C</w:t>
                  </w:r>
                  <w:r w:rsidRPr="00E16275">
                    <w:rPr>
                      <w:rFonts w:asciiTheme="minorEastAsia" w:eastAsiaTheme="minorEastAsia" w:hAnsiTheme="minorEastAsia"/>
                      <w:sz w:val="21"/>
                      <w:szCs w:val="21"/>
                      <w:lang w:eastAsia="zh-CN"/>
                    </w:rPr>
                    <w:t>CP</w:t>
                  </w:r>
                  <w:r w:rsidRPr="00E16275">
                    <w:rPr>
                      <w:rFonts w:asciiTheme="minorEastAsia" w:eastAsiaTheme="minorEastAsia" w:hAnsiTheme="minorEastAsia" w:hint="eastAsia"/>
                      <w:sz w:val="21"/>
                      <w:szCs w:val="21"/>
                      <w:lang w:eastAsia="zh-CN"/>
                    </w:rPr>
                    <w:t>点</w:t>
                  </w:r>
                </w:p>
              </w:tc>
              <w:tc>
                <w:tcPr>
                  <w:tcW w:w="1134" w:type="dxa"/>
                </w:tcPr>
                <w:p w14:paraId="75BC69EF" w14:textId="77777777" w:rsidR="00786A41" w:rsidRPr="00E16275" w:rsidRDefault="00786A41" w:rsidP="00786A41">
                  <w:pPr>
                    <w:pStyle w:val="Header9ptTableCentered"/>
                    <w:rPr>
                      <w:rFonts w:asciiTheme="minorEastAsia" w:eastAsiaTheme="minorEastAsia" w:hAnsiTheme="minorEastAsia"/>
                      <w:sz w:val="21"/>
                      <w:szCs w:val="21"/>
                      <w:lang w:eastAsia="zh-CN"/>
                    </w:rPr>
                  </w:pPr>
                  <w:r w:rsidRPr="00E16275">
                    <w:rPr>
                      <w:rFonts w:asciiTheme="minorEastAsia" w:eastAsiaTheme="minorEastAsia" w:hAnsiTheme="minorEastAsia" w:hint="eastAsia"/>
                      <w:sz w:val="21"/>
                      <w:szCs w:val="21"/>
                      <w:lang w:eastAsia="zh-CN"/>
                    </w:rPr>
                    <w:t>监控对象</w:t>
                  </w:r>
                </w:p>
              </w:tc>
              <w:tc>
                <w:tcPr>
                  <w:tcW w:w="1276" w:type="dxa"/>
                </w:tcPr>
                <w:p w14:paraId="5838DBBA" w14:textId="77777777" w:rsidR="00786A41" w:rsidRPr="00E16275" w:rsidRDefault="00786A41" w:rsidP="00786A41">
                  <w:pPr>
                    <w:pStyle w:val="Header9ptTableCentered"/>
                    <w:rPr>
                      <w:rFonts w:asciiTheme="minorEastAsia" w:eastAsiaTheme="minorEastAsia" w:hAnsiTheme="minorEastAsia"/>
                      <w:sz w:val="21"/>
                      <w:szCs w:val="21"/>
                      <w:lang w:val="en-US" w:eastAsia="zh-CN"/>
                    </w:rPr>
                  </w:pPr>
                  <w:r w:rsidRPr="00E16275">
                    <w:rPr>
                      <w:rFonts w:asciiTheme="minorEastAsia" w:eastAsiaTheme="minorEastAsia" w:hAnsiTheme="minorEastAsia"/>
                      <w:sz w:val="21"/>
                      <w:szCs w:val="21"/>
                      <w:lang w:eastAsia="zh-CN"/>
                    </w:rPr>
                    <w:t>CL</w:t>
                  </w:r>
                </w:p>
              </w:tc>
              <w:tc>
                <w:tcPr>
                  <w:tcW w:w="1244" w:type="dxa"/>
                </w:tcPr>
                <w:p w14:paraId="1852499C" w14:textId="77777777" w:rsidR="00786A41" w:rsidRPr="00E16275" w:rsidRDefault="00786A41" w:rsidP="00786A41">
                  <w:pPr>
                    <w:pStyle w:val="Header9ptTableCentered"/>
                    <w:rPr>
                      <w:rFonts w:asciiTheme="minorEastAsia" w:eastAsiaTheme="minorEastAsia" w:hAnsiTheme="minorEastAsia"/>
                      <w:sz w:val="21"/>
                      <w:szCs w:val="21"/>
                      <w:lang w:val="en-US" w:eastAsia="zh-CN"/>
                    </w:rPr>
                  </w:pPr>
                  <w:r w:rsidRPr="00E16275">
                    <w:rPr>
                      <w:rFonts w:asciiTheme="minorEastAsia" w:eastAsiaTheme="minorEastAsia" w:hAnsiTheme="minorEastAsia" w:hint="eastAsia"/>
                      <w:sz w:val="21"/>
                      <w:szCs w:val="21"/>
                      <w:lang w:val="en-US" w:eastAsia="zh-CN"/>
                    </w:rPr>
                    <w:t>监控方法</w:t>
                  </w:r>
                </w:p>
              </w:tc>
              <w:tc>
                <w:tcPr>
                  <w:tcW w:w="1448" w:type="dxa"/>
                </w:tcPr>
                <w:p w14:paraId="27DEB3C0" w14:textId="77777777" w:rsidR="00786A41" w:rsidRPr="00E16275" w:rsidRDefault="00786A41" w:rsidP="00786A41">
                  <w:pPr>
                    <w:pStyle w:val="Header9ptTableCentered"/>
                    <w:rPr>
                      <w:rFonts w:asciiTheme="minorEastAsia" w:eastAsiaTheme="minorEastAsia" w:hAnsiTheme="minorEastAsia"/>
                      <w:sz w:val="21"/>
                      <w:szCs w:val="21"/>
                      <w:lang w:val="en-US" w:eastAsia="zh-CN"/>
                    </w:rPr>
                  </w:pPr>
                  <w:r w:rsidRPr="00E16275">
                    <w:rPr>
                      <w:rFonts w:asciiTheme="minorEastAsia" w:eastAsiaTheme="minorEastAsia" w:hAnsiTheme="minorEastAsia" w:hint="eastAsia"/>
                      <w:sz w:val="21"/>
                      <w:szCs w:val="21"/>
                      <w:lang w:val="en-US" w:eastAsia="zh-CN"/>
                    </w:rPr>
                    <w:t>监控频率</w:t>
                  </w:r>
                </w:p>
              </w:tc>
              <w:tc>
                <w:tcPr>
                  <w:tcW w:w="1035" w:type="dxa"/>
                </w:tcPr>
                <w:p w14:paraId="25A28A91" w14:textId="77777777" w:rsidR="00786A41" w:rsidRPr="00E16275" w:rsidRDefault="00786A41" w:rsidP="00786A41">
                  <w:pPr>
                    <w:pStyle w:val="Header9ptTableCentered"/>
                    <w:rPr>
                      <w:rFonts w:asciiTheme="minorEastAsia" w:eastAsiaTheme="minorEastAsia" w:hAnsiTheme="minorEastAsia"/>
                      <w:sz w:val="21"/>
                      <w:szCs w:val="21"/>
                      <w:lang w:val="en-US" w:eastAsia="zh-CN"/>
                    </w:rPr>
                  </w:pPr>
                  <w:r w:rsidRPr="00E16275">
                    <w:rPr>
                      <w:rFonts w:asciiTheme="minorEastAsia" w:eastAsiaTheme="minorEastAsia" w:hAnsiTheme="minorEastAsia" w:hint="eastAsia"/>
                      <w:sz w:val="21"/>
                      <w:szCs w:val="21"/>
                      <w:lang w:val="en-US" w:eastAsia="zh-CN"/>
                    </w:rPr>
                    <w:t>监控人员</w:t>
                  </w:r>
                </w:p>
              </w:tc>
              <w:tc>
                <w:tcPr>
                  <w:tcW w:w="1420" w:type="dxa"/>
                </w:tcPr>
                <w:p w14:paraId="67AAB0E5" w14:textId="77777777" w:rsidR="00786A41" w:rsidRPr="00E16275" w:rsidRDefault="00786A41" w:rsidP="00786A41">
                  <w:pPr>
                    <w:pStyle w:val="Header9ptTableCentered"/>
                    <w:jc w:val="both"/>
                    <w:rPr>
                      <w:rFonts w:asciiTheme="minorEastAsia" w:eastAsiaTheme="minorEastAsia" w:hAnsiTheme="minorEastAsia"/>
                      <w:sz w:val="21"/>
                      <w:szCs w:val="21"/>
                      <w:lang w:val="en-US" w:eastAsia="zh-CN"/>
                    </w:rPr>
                  </w:pPr>
                </w:p>
              </w:tc>
            </w:tr>
            <w:tr w:rsidR="00786A41" w:rsidRPr="00E16275" w14:paraId="1036B9DE" w14:textId="77777777" w:rsidTr="00C43B9A">
              <w:trPr>
                <w:trHeight w:val="458"/>
              </w:trPr>
              <w:tc>
                <w:tcPr>
                  <w:tcW w:w="1221" w:type="dxa"/>
                  <w:tcBorders>
                    <w:top w:val="single" w:sz="4" w:space="0" w:color="auto"/>
                    <w:left w:val="single" w:sz="4" w:space="0" w:color="auto"/>
                    <w:bottom w:val="single" w:sz="4" w:space="0" w:color="auto"/>
                    <w:right w:val="single" w:sz="4" w:space="0" w:color="auto"/>
                  </w:tcBorders>
                </w:tcPr>
                <w:p w14:paraId="559DDC40" w14:textId="4FF44EC1" w:rsidR="00786A41" w:rsidRPr="00E16275" w:rsidRDefault="00786A41" w:rsidP="00786A41">
                  <w:pPr>
                    <w:jc w:val="center"/>
                    <w:rPr>
                      <w:rFonts w:asciiTheme="minorEastAsia" w:eastAsiaTheme="minorEastAsia" w:hAnsiTheme="minorEastAsia"/>
                      <w:color w:val="0000FF"/>
                      <w:szCs w:val="21"/>
                    </w:rPr>
                  </w:pPr>
                  <w:r w:rsidRPr="00E16275">
                    <w:rPr>
                      <w:rFonts w:asciiTheme="minorEastAsia" w:eastAsiaTheme="minorEastAsia" w:hAnsiTheme="minorEastAsia" w:hint="eastAsia"/>
                      <w:color w:val="0000FF"/>
                      <w:szCs w:val="21"/>
                    </w:rPr>
                    <w:t>OPRP</w:t>
                  </w:r>
                </w:p>
              </w:tc>
              <w:tc>
                <w:tcPr>
                  <w:tcW w:w="1134" w:type="dxa"/>
                  <w:tcBorders>
                    <w:top w:val="single" w:sz="4" w:space="0" w:color="auto"/>
                    <w:left w:val="single" w:sz="4" w:space="0" w:color="auto"/>
                    <w:bottom w:val="single" w:sz="4" w:space="0" w:color="auto"/>
                    <w:right w:val="single" w:sz="4" w:space="0" w:color="auto"/>
                  </w:tcBorders>
                </w:tcPr>
                <w:p w14:paraId="240F2BB3" w14:textId="77777777" w:rsidR="00786A41" w:rsidRPr="00E16275" w:rsidRDefault="00786A41" w:rsidP="00786A41">
                  <w:pPr>
                    <w:jc w:val="left"/>
                    <w:rPr>
                      <w:rFonts w:asciiTheme="minorEastAsia" w:eastAsiaTheme="minorEastAsia" w:hAnsiTheme="minorEastAsia"/>
                      <w:w w:val="90"/>
                      <w:szCs w:val="21"/>
                    </w:rPr>
                  </w:pPr>
                  <w:r w:rsidRPr="00E16275">
                    <w:rPr>
                      <w:rFonts w:asciiTheme="minorEastAsia" w:eastAsiaTheme="minorEastAsia" w:hAnsiTheme="minorEastAsia" w:hint="eastAsia"/>
                      <w:w w:val="90"/>
                      <w:szCs w:val="21"/>
                    </w:rPr>
                    <w:t>监控SC证、定期检测报告</w:t>
                  </w:r>
                </w:p>
                <w:p w14:paraId="69E4AE5D" w14:textId="77777777" w:rsidR="00786A41" w:rsidRPr="00E16275" w:rsidRDefault="00786A41" w:rsidP="00786A41">
                  <w:pPr>
                    <w:jc w:val="left"/>
                    <w:rPr>
                      <w:rFonts w:asciiTheme="minorEastAsia" w:eastAsiaTheme="minorEastAsia" w:hAnsiTheme="minorEastAsia"/>
                      <w:w w:val="90"/>
                      <w:szCs w:val="21"/>
                    </w:rPr>
                  </w:pPr>
                  <w:r w:rsidRPr="00E16275">
                    <w:rPr>
                      <w:rFonts w:asciiTheme="minorEastAsia" w:eastAsiaTheme="minorEastAsia" w:hAnsiTheme="minorEastAsia" w:hint="eastAsia"/>
                      <w:w w:val="90"/>
                      <w:szCs w:val="21"/>
                    </w:rPr>
                    <w:t>拟制率、农残测试纸检测呈阴性</w:t>
                  </w:r>
                </w:p>
                <w:p w14:paraId="24176230" w14:textId="17BDC916" w:rsidR="00786A41" w:rsidRPr="00E16275" w:rsidRDefault="00786A41" w:rsidP="00786A41">
                  <w:pPr>
                    <w:jc w:val="left"/>
                    <w:rPr>
                      <w:rFonts w:asciiTheme="minorEastAsia" w:eastAsiaTheme="minorEastAsia" w:hAnsiTheme="minorEastAsia"/>
                      <w:color w:val="0000FF"/>
                      <w:szCs w:val="21"/>
                      <w:lang w:val="fr-FR"/>
                    </w:rPr>
                  </w:pPr>
                  <w:r w:rsidRPr="00E16275">
                    <w:rPr>
                      <w:rFonts w:asciiTheme="minorEastAsia" w:eastAsiaTheme="minorEastAsia" w:hAnsiTheme="minorEastAsia" w:hint="eastAsia"/>
                      <w:w w:val="90"/>
                      <w:szCs w:val="21"/>
                    </w:rPr>
                    <w:t>供方检测报告</w:t>
                  </w:r>
                </w:p>
              </w:tc>
              <w:tc>
                <w:tcPr>
                  <w:tcW w:w="1276" w:type="dxa"/>
                  <w:tcBorders>
                    <w:top w:val="single" w:sz="4" w:space="0" w:color="auto"/>
                    <w:left w:val="single" w:sz="4" w:space="0" w:color="auto"/>
                    <w:bottom w:val="single" w:sz="4" w:space="0" w:color="auto"/>
                    <w:right w:val="single" w:sz="4" w:space="0" w:color="auto"/>
                  </w:tcBorders>
                </w:tcPr>
                <w:p w14:paraId="1244C462" w14:textId="77777777" w:rsidR="00786A41" w:rsidRPr="00E16275" w:rsidRDefault="00786A41" w:rsidP="00786A41">
                  <w:pPr>
                    <w:snapToGrid w:val="0"/>
                    <w:ind w:firstLineChars="100" w:firstLine="189"/>
                    <w:jc w:val="left"/>
                    <w:rPr>
                      <w:rFonts w:asciiTheme="minorEastAsia" w:eastAsiaTheme="minorEastAsia" w:hAnsiTheme="minorEastAsia" w:cs="宋体"/>
                      <w:w w:val="90"/>
                      <w:szCs w:val="21"/>
                    </w:rPr>
                  </w:pPr>
                  <w:r w:rsidRPr="00E16275">
                    <w:rPr>
                      <w:rFonts w:asciiTheme="minorEastAsia" w:eastAsiaTheme="minorEastAsia" w:hAnsiTheme="minorEastAsia" w:cs="宋体" w:hint="eastAsia"/>
                      <w:w w:val="90"/>
                      <w:szCs w:val="21"/>
                    </w:rPr>
                    <w:t>合格供方、供方提供合格检测报告，符合国家国标准要求</w:t>
                  </w:r>
                  <w:r w:rsidRPr="00E16275">
                    <w:rPr>
                      <w:rFonts w:asciiTheme="minorEastAsia" w:eastAsiaTheme="minorEastAsia" w:hAnsiTheme="minorEastAsia" w:cs="宋体"/>
                      <w:w w:val="90"/>
                      <w:szCs w:val="21"/>
                    </w:rPr>
                    <w:t>;</w:t>
                  </w:r>
                </w:p>
                <w:p w14:paraId="301E843C" w14:textId="732E9414" w:rsidR="00786A41" w:rsidRPr="00E16275" w:rsidRDefault="00786A41" w:rsidP="00786A41">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szCs w:val="21"/>
                    </w:rPr>
                    <w:t xml:space="preserve">    </w:t>
                  </w:r>
                  <w:r w:rsidRPr="00E16275">
                    <w:rPr>
                      <w:rFonts w:asciiTheme="minorEastAsia" w:eastAsiaTheme="minorEastAsia" w:hAnsiTheme="minorEastAsia" w:hint="eastAsia"/>
                      <w:w w:val="90"/>
                      <w:szCs w:val="21"/>
                    </w:rPr>
                    <w:t>蔬菜、水果、公司每批进行农残检测</w:t>
                  </w:r>
                  <w:r w:rsidRPr="00E16275">
                    <w:rPr>
                      <w:rFonts w:asciiTheme="minorEastAsia" w:eastAsiaTheme="minorEastAsia" w:hAnsiTheme="minorEastAsia"/>
                      <w:szCs w:val="21"/>
                    </w:rPr>
                    <w:t xml:space="preserve">  </w:t>
                  </w:r>
                </w:p>
              </w:tc>
              <w:tc>
                <w:tcPr>
                  <w:tcW w:w="1244" w:type="dxa"/>
                  <w:tcBorders>
                    <w:top w:val="single" w:sz="4" w:space="0" w:color="auto"/>
                    <w:left w:val="single" w:sz="4" w:space="0" w:color="auto"/>
                    <w:bottom w:val="single" w:sz="4" w:space="0" w:color="auto"/>
                    <w:right w:val="single" w:sz="4" w:space="0" w:color="auto"/>
                  </w:tcBorders>
                </w:tcPr>
                <w:p w14:paraId="46C32510" w14:textId="77777777" w:rsidR="00786A41" w:rsidRPr="00E16275" w:rsidRDefault="00786A41" w:rsidP="00786A41">
                  <w:pPr>
                    <w:jc w:val="left"/>
                    <w:rPr>
                      <w:rFonts w:asciiTheme="minorEastAsia" w:eastAsiaTheme="minorEastAsia" w:hAnsiTheme="minorEastAsia"/>
                      <w:w w:val="90"/>
                      <w:szCs w:val="21"/>
                    </w:rPr>
                  </w:pPr>
                  <w:r w:rsidRPr="00E16275">
                    <w:rPr>
                      <w:rFonts w:asciiTheme="minorEastAsia" w:eastAsiaTheme="minorEastAsia" w:hAnsiTheme="minorEastAsia"/>
                      <w:w w:val="90"/>
                      <w:szCs w:val="21"/>
                    </w:rPr>
                    <w:t>对供应商提供的合格检验报告或相关证明的验证和管</w:t>
                  </w:r>
                </w:p>
                <w:p w14:paraId="1DC90369" w14:textId="77777777" w:rsidR="00786A41" w:rsidRPr="00E16275" w:rsidRDefault="00786A41" w:rsidP="00786A41">
                  <w:pPr>
                    <w:jc w:val="left"/>
                    <w:rPr>
                      <w:rFonts w:asciiTheme="minorEastAsia" w:eastAsiaTheme="minorEastAsia" w:hAnsiTheme="minorEastAsia" w:cs="宋体"/>
                      <w:w w:val="90"/>
                      <w:szCs w:val="21"/>
                    </w:rPr>
                  </w:pPr>
                  <w:r w:rsidRPr="00E16275">
                    <w:rPr>
                      <w:rFonts w:asciiTheme="minorEastAsia" w:eastAsiaTheme="minorEastAsia" w:hAnsiTheme="minorEastAsia" w:hint="eastAsia"/>
                      <w:w w:val="90"/>
                      <w:szCs w:val="21"/>
                    </w:rPr>
                    <w:t>农残每批检验、</w:t>
                  </w:r>
                  <w:r w:rsidRPr="00E16275">
                    <w:rPr>
                      <w:rFonts w:asciiTheme="minorEastAsia" w:eastAsiaTheme="minorEastAsia" w:hAnsiTheme="minorEastAsia" w:cs="宋体" w:hint="eastAsia"/>
                      <w:w w:val="90"/>
                      <w:szCs w:val="21"/>
                    </w:rPr>
                    <w:t>农残测试纸检测</w:t>
                  </w:r>
                </w:p>
                <w:p w14:paraId="60A44209" w14:textId="06565A87" w:rsidR="00786A41" w:rsidRPr="00E16275" w:rsidRDefault="00786A41" w:rsidP="00786A41">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w w:val="90"/>
                      <w:szCs w:val="21"/>
                    </w:rPr>
                    <w:t>对供应商提供的合格检验报告或相关证明的验证和管理</w:t>
                  </w:r>
                </w:p>
                <w:p w14:paraId="484DEA34" w14:textId="77777777" w:rsidR="00786A41" w:rsidRPr="00E16275" w:rsidRDefault="00786A41" w:rsidP="00786A41">
                  <w:pPr>
                    <w:jc w:val="left"/>
                    <w:rPr>
                      <w:rFonts w:asciiTheme="minorEastAsia" w:eastAsiaTheme="minorEastAsia" w:hAnsiTheme="minorEastAsia"/>
                      <w:color w:val="0000FF"/>
                      <w:szCs w:val="21"/>
                      <w:highlight w:val="yellow"/>
                    </w:rPr>
                  </w:pPr>
                </w:p>
                <w:p w14:paraId="1DC3BF80" w14:textId="29193D35" w:rsidR="00786A41" w:rsidRPr="00E16275" w:rsidRDefault="00786A41" w:rsidP="00786A41">
                  <w:pPr>
                    <w:jc w:val="left"/>
                    <w:rPr>
                      <w:rFonts w:asciiTheme="minorEastAsia" w:eastAsiaTheme="minorEastAsia" w:hAnsiTheme="minorEastAsia"/>
                      <w:color w:val="0000FF"/>
                      <w:szCs w:val="21"/>
                      <w:highlight w:val="yellow"/>
                    </w:rPr>
                  </w:pPr>
                </w:p>
              </w:tc>
              <w:tc>
                <w:tcPr>
                  <w:tcW w:w="1448" w:type="dxa"/>
                  <w:tcBorders>
                    <w:top w:val="single" w:sz="4" w:space="0" w:color="auto"/>
                    <w:left w:val="single" w:sz="4" w:space="0" w:color="auto"/>
                    <w:bottom w:val="single" w:sz="4" w:space="0" w:color="auto"/>
                    <w:right w:val="single" w:sz="4" w:space="0" w:color="auto"/>
                  </w:tcBorders>
                </w:tcPr>
                <w:p w14:paraId="02F5C290" w14:textId="77777777" w:rsidR="00786A41" w:rsidRPr="00E16275" w:rsidRDefault="00786A41" w:rsidP="00786A41">
                  <w:pPr>
                    <w:jc w:val="left"/>
                    <w:rPr>
                      <w:rFonts w:asciiTheme="minorEastAsia" w:eastAsiaTheme="minorEastAsia" w:hAnsiTheme="minorEastAsia"/>
                      <w:w w:val="90"/>
                      <w:szCs w:val="21"/>
                    </w:rPr>
                  </w:pPr>
                  <w:r w:rsidRPr="00E16275">
                    <w:rPr>
                      <w:rFonts w:asciiTheme="minorEastAsia" w:eastAsiaTheme="minorEastAsia" w:hAnsiTheme="minorEastAsia"/>
                      <w:w w:val="90"/>
                      <w:szCs w:val="21"/>
                    </w:rPr>
                    <w:t>每</w:t>
                  </w:r>
                  <w:r w:rsidRPr="00E16275">
                    <w:rPr>
                      <w:rFonts w:asciiTheme="minorEastAsia" w:eastAsiaTheme="minorEastAsia" w:hAnsiTheme="minorEastAsia" w:hint="eastAsia"/>
                      <w:w w:val="90"/>
                      <w:szCs w:val="21"/>
                    </w:rPr>
                    <w:t>年一次</w:t>
                  </w:r>
                </w:p>
                <w:p w14:paraId="456AC6C9" w14:textId="77777777" w:rsidR="00786A41" w:rsidRPr="00E16275" w:rsidRDefault="00786A41" w:rsidP="00786A41">
                  <w:pPr>
                    <w:jc w:val="left"/>
                    <w:rPr>
                      <w:rFonts w:asciiTheme="minorEastAsia" w:eastAsiaTheme="minorEastAsia" w:hAnsiTheme="minorEastAsia"/>
                      <w:w w:val="90"/>
                      <w:szCs w:val="21"/>
                    </w:rPr>
                  </w:pPr>
                  <w:r w:rsidRPr="00E16275">
                    <w:rPr>
                      <w:rFonts w:asciiTheme="minorEastAsia" w:eastAsiaTheme="minorEastAsia" w:hAnsiTheme="minorEastAsia" w:hint="eastAsia"/>
                      <w:w w:val="90"/>
                      <w:szCs w:val="21"/>
                    </w:rPr>
                    <w:t>蔬菜、水果公司每批进行农残检测</w:t>
                  </w:r>
                </w:p>
                <w:p w14:paraId="799652D6" w14:textId="02FE7B8D" w:rsidR="00786A41" w:rsidRPr="00E16275" w:rsidRDefault="00786A41" w:rsidP="00786A41">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hint="eastAsia"/>
                      <w:w w:val="90"/>
                      <w:szCs w:val="21"/>
                    </w:rPr>
                    <w:t>鲜、冻畜肉</w:t>
                  </w:r>
                  <w:r w:rsidRPr="00E16275">
                    <w:rPr>
                      <w:rFonts w:asciiTheme="minorEastAsia" w:eastAsiaTheme="minorEastAsia" w:hAnsiTheme="minorEastAsia"/>
                      <w:w w:val="90"/>
                      <w:szCs w:val="21"/>
                    </w:rPr>
                    <w:t>每批进货</w:t>
                  </w:r>
                </w:p>
              </w:tc>
              <w:tc>
                <w:tcPr>
                  <w:tcW w:w="1035" w:type="dxa"/>
                  <w:tcBorders>
                    <w:top w:val="single" w:sz="4" w:space="0" w:color="auto"/>
                    <w:left w:val="single" w:sz="4" w:space="0" w:color="auto"/>
                    <w:bottom w:val="single" w:sz="4" w:space="0" w:color="auto"/>
                    <w:right w:val="single" w:sz="4" w:space="0" w:color="auto"/>
                  </w:tcBorders>
                </w:tcPr>
                <w:p w14:paraId="16F4C492" w14:textId="6EEB59E5" w:rsidR="00786A41" w:rsidRPr="00E16275" w:rsidRDefault="00786A41" w:rsidP="00786A41">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hint="eastAsia"/>
                      <w:w w:val="90"/>
                      <w:szCs w:val="21"/>
                    </w:rPr>
                    <w:t>采购员、检验员</w:t>
                  </w:r>
                </w:p>
              </w:tc>
              <w:tc>
                <w:tcPr>
                  <w:tcW w:w="1420" w:type="dxa"/>
                  <w:tcBorders>
                    <w:top w:val="single" w:sz="4" w:space="0" w:color="auto"/>
                    <w:left w:val="single" w:sz="4" w:space="0" w:color="auto"/>
                    <w:bottom w:val="single" w:sz="4" w:space="0" w:color="auto"/>
                    <w:right w:val="single" w:sz="4" w:space="0" w:color="auto"/>
                  </w:tcBorders>
                </w:tcPr>
                <w:p w14:paraId="4725CD03" w14:textId="7BCB557B" w:rsidR="00786A41" w:rsidRPr="00E16275" w:rsidRDefault="00590399" w:rsidP="00590399">
                  <w:pPr>
                    <w:jc w:val="left"/>
                    <w:rPr>
                      <w:rFonts w:asciiTheme="minorEastAsia" w:eastAsiaTheme="minorEastAsia" w:hAnsiTheme="minorEastAsia"/>
                      <w:color w:val="0000FF"/>
                      <w:szCs w:val="21"/>
                      <w:highlight w:val="yellow"/>
                    </w:rPr>
                  </w:pPr>
                  <w:r>
                    <w:rPr>
                      <w:rFonts w:asciiTheme="minorEastAsia" w:eastAsiaTheme="minorEastAsia" w:hAnsiTheme="minorEastAsia" w:hint="eastAsia"/>
                      <w:w w:val="90"/>
                      <w:szCs w:val="21"/>
                    </w:rPr>
                    <w:t>质检</w:t>
                  </w:r>
                  <w:r>
                    <w:rPr>
                      <w:rFonts w:asciiTheme="minorEastAsia" w:eastAsiaTheme="minorEastAsia" w:hAnsiTheme="minorEastAsia"/>
                      <w:w w:val="90"/>
                      <w:szCs w:val="21"/>
                    </w:rPr>
                    <w:t>部</w:t>
                  </w:r>
                  <w:r w:rsidR="00786A41" w:rsidRPr="00E16275">
                    <w:rPr>
                      <w:rFonts w:asciiTheme="minorEastAsia" w:eastAsiaTheme="minorEastAsia" w:hAnsiTheme="minorEastAsia" w:hint="eastAsia"/>
                      <w:w w:val="90"/>
                      <w:szCs w:val="21"/>
                    </w:rPr>
                    <w:t>每批、每年审查检测报告、供应商评定记录、每周检查验收记录</w:t>
                  </w:r>
                </w:p>
              </w:tc>
            </w:tr>
            <w:tr w:rsidR="00786A41" w:rsidRPr="00E16275" w14:paraId="4970FB7E" w14:textId="77777777" w:rsidTr="00C43B9A">
              <w:trPr>
                <w:trHeight w:val="458"/>
              </w:trPr>
              <w:tc>
                <w:tcPr>
                  <w:tcW w:w="1221" w:type="dxa"/>
                  <w:tcBorders>
                    <w:top w:val="single" w:sz="4" w:space="0" w:color="auto"/>
                    <w:left w:val="single" w:sz="4" w:space="0" w:color="auto"/>
                    <w:bottom w:val="single" w:sz="4" w:space="0" w:color="auto"/>
                    <w:right w:val="single" w:sz="4" w:space="0" w:color="auto"/>
                  </w:tcBorders>
                </w:tcPr>
                <w:p w14:paraId="357848B7" w14:textId="77777777" w:rsidR="00786A41" w:rsidRPr="00E16275" w:rsidRDefault="00786A41" w:rsidP="00786A41">
                  <w:pPr>
                    <w:jc w:val="center"/>
                    <w:rPr>
                      <w:rFonts w:asciiTheme="minorEastAsia" w:eastAsiaTheme="minorEastAsia" w:hAnsiTheme="minorEastAsia"/>
                      <w:color w:val="0000FF"/>
                      <w:szCs w:val="21"/>
                    </w:rPr>
                  </w:pPr>
                  <w:r w:rsidRPr="00E16275">
                    <w:rPr>
                      <w:rFonts w:asciiTheme="minorEastAsia" w:eastAsiaTheme="minorEastAsia" w:hAnsiTheme="minorEastAsia" w:hint="eastAsia"/>
                      <w:color w:val="0000FF"/>
                      <w:szCs w:val="21"/>
                    </w:rPr>
                    <w:t>CCP1</w:t>
                  </w:r>
                </w:p>
              </w:tc>
              <w:tc>
                <w:tcPr>
                  <w:tcW w:w="1134" w:type="dxa"/>
                  <w:tcBorders>
                    <w:top w:val="single" w:sz="4" w:space="0" w:color="auto"/>
                    <w:left w:val="single" w:sz="4" w:space="0" w:color="auto"/>
                    <w:bottom w:val="single" w:sz="4" w:space="0" w:color="auto"/>
                    <w:right w:val="single" w:sz="4" w:space="0" w:color="auto"/>
                  </w:tcBorders>
                </w:tcPr>
                <w:p w14:paraId="628A6CF8" w14:textId="10179F0F" w:rsidR="00786A41" w:rsidRPr="00E16275" w:rsidRDefault="00786A41" w:rsidP="00786A41">
                  <w:pPr>
                    <w:jc w:val="left"/>
                    <w:rPr>
                      <w:rFonts w:asciiTheme="minorEastAsia" w:eastAsiaTheme="minorEastAsia" w:hAnsiTheme="minorEastAsia"/>
                      <w:color w:val="0000FF"/>
                      <w:szCs w:val="21"/>
                    </w:rPr>
                  </w:pPr>
                  <w:r w:rsidRPr="00E16275">
                    <w:rPr>
                      <w:rFonts w:asciiTheme="minorEastAsia" w:eastAsiaTheme="minorEastAsia" w:hAnsiTheme="minorEastAsia" w:hint="eastAsia"/>
                      <w:w w:val="90"/>
                      <w:szCs w:val="21"/>
                    </w:rPr>
                    <w:t>冷藏</w:t>
                  </w:r>
                  <w:r w:rsidRPr="00E16275">
                    <w:rPr>
                      <w:rFonts w:asciiTheme="minorEastAsia" w:eastAsiaTheme="minorEastAsia" w:hAnsiTheme="minorEastAsia"/>
                      <w:w w:val="90"/>
                      <w:szCs w:val="21"/>
                    </w:rPr>
                    <w:t>柜</w:t>
                  </w:r>
                  <w:r w:rsidRPr="00E16275">
                    <w:rPr>
                      <w:rFonts w:asciiTheme="minorEastAsia" w:eastAsiaTheme="minorEastAsia" w:hAnsiTheme="minorEastAsia" w:hint="eastAsia"/>
                      <w:w w:val="90"/>
                      <w:szCs w:val="21"/>
                    </w:rPr>
                    <w:t>内温度</w:t>
                  </w:r>
                </w:p>
              </w:tc>
              <w:tc>
                <w:tcPr>
                  <w:tcW w:w="1276" w:type="dxa"/>
                  <w:tcBorders>
                    <w:top w:val="single" w:sz="4" w:space="0" w:color="auto"/>
                    <w:left w:val="single" w:sz="4" w:space="0" w:color="auto"/>
                    <w:bottom w:val="single" w:sz="4" w:space="0" w:color="auto"/>
                    <w:right w:val="single" w:sz="4" w:space="0" w:color="auto"/>
                  </w:tcBorders>
                </w:tcPr>
                <w:p w14:paraId="738353C9" w14:textId="1E08E368" w:rsidR="00786A41" w:rsidRPr="00E16275" w:rsidRDefault="00786A41" w:rsidP="00786A41">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hint="eastAsia"/>
                      <w:w w:val="90"/>
                      <w:szCs w:val="21"/>
                    </w:rPr>
                    <w:t>冷藏温度0-</w:t>
                  </w:r>
                  <w:r w:rsidRPr="00E16275">
                    <w:rPr>
                      <w:rFonts w:asciiTheme="minorEastAsia" w:eastAsiaTheme="minorEastAsia" w:hAnsiTheme="minorEastAsia"/>
                      <w:w w:val="90"/>
                      <w:szCs w:val="21"/>
                    </w:rPr>
                    <w:t>10</w:t>
                  </w:r>
                  <w:r w:rsidRPr="00E16275">
                    <w:rPr>
                      <w:rFonts w:asciiTheme="minorEastAsia" w:eastAsiaTheme="minorEastAsia" w:hAnsiTheme="minorEastAsia" w:hint="eastAsia"/>
                      <w:w w:val="90"/>
                      <w:szCs w:val="21"/>
                    </w:rPr>
                    <w:t>℃</w:t>
                  </w:r>
                </w:p>
              </w:tc>
              <w:tc>
                <w:tcPr>
                  <w:tcW w:w="1244" w:type="dxa"/>
                  <w:tcBorders>
                    <w:top w:val="single" w:sz="4" w:space="0" w:color="auto"/>
                    <w:left w:val="single" w:sz="4" w:space="0" w:color="auto"/>
                    <w:bottom w:val="single" w:sz="4" w:space="0" w:color="auto"/>
                    <w:right w:val="single" w:sz="4" w:space="0" w:color="auto"/>
                  </w:tcBorders>
                </w:tcPr>
                <w:p w14:paraId="1032433A" w14:textId="542AC101" w:rsidR="00786A41" w:rsidRPr="00E16275" w:rsidRDefault="00786A41" w:rsidP="00786A41">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w w:val="90"/>
                      <w:szCs w:val="21"/>
                    </w:rPr>
                    <w:t>仪表连续测控</w:t>
                  </w:r>
                </w:p>
              </w:tc>
              <w:tc>
                <w:tcPr>
                  <w:tcW w:w="1448" w:type="dxa"/>
                  <w:tcBorders>
                    <w:top w:val="single" w:sz="4" w:space="0" w:color="auto"/>
                    <w:left w:val="single" w:sz="4" w:space="0" w:color="auto"/>
                    <w:bottom w:val="single" w:sz="4" w:space="0" w:color="auto"/>
                    <w:right w:val="single" w:sz="4" w:space="0" w:color="auto"/>
                  </w:tcBorders>
                </w:tcPr>
                <w:p w14:paraId="7349CFA0" w14:textId="0DB31CD7" w:rsidR="00786A41" w:rsidRPr="00E16275" w:rsidRDefault="00786A41" w:rsidP="00786A41">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hint="eastAsia"/>
                      <w:w w:val="90"/>
                      <w:szCs w:val="21"/>
                    </w:rPr>
                    <w:t>每天/次</w:t>
                  </w:r>
                </w:p>
              </w:tc>
              <w:tc>
                <w:tcPr>
                  <w:tcW w:w="1035" w:type="dxa"/>
                  <w:tcBorders>
                    <w:top w:val="single" w:sz="4" w:space="0" w:color="auto"/>
                    <w:left w:val="single" w:sz="4" w:space="0" w:color="auto"/>
                    <w:bottom w:val="single" w:sz="4" w:space="0" w:color="auto"/>
                    <w:right w:val="single" w:sz="4" w:space="0" w:color="auto"/>
                  </w:tcBorders>
                </w:tcPr>
                <w:p w14:paraId="71AF18DF" w14:textId="420631BB" w:rsidR="00786A41" w:rsidRPr="00E16275" w:rsidRDefault="00786A41" w:rsidP="00786A41">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hint="eastAsia"/>
                      <w:w w:val="90"/>
                      <w:szCs w:val="21"/>
                    </w:rPr>
                    <w:t>仓库</w:t>
                  </w:r>
                  <w:r w:rsidRPr="00E16275">
                    <w:rPr>
                      <w:rFonts w:asciiTheme="minorEastAsia" w:eastAsiaTheme="minorEastAsia" w:hAnsiTheme="minorEastAsia"/>
                      <w:w w:val="90"/>
                      <w:szCs w:val="21"/>
                    </w:rPr>
                    <w:t>员工</w:t>
                  </w:r>
                </w:p>
              </w:tc>
              <w:tc>
                <w:tcPr>
                  <w:tcW w:w="1420" w:type="dxa"/>
                  <w:tcBorders>
                    <w:top w:val="single" w:sz="4" w:space="0" w:color="auto"/>
                    <w:left w:val="single" w:sz="4" w:space="0" w:color="auto"/>
                    <w:bottom w:val="single" w:sz="4" w:space="0" w:color="auto"/>
                    <w:right w:val="single" w:sz="4" w:space="0" w:color="auto"/>
                  </w:tcBorders>
                </w:tcPr>
                <w:p w14:paraId="1E16FD54" w14:textId="77777777" w:rsidR="00786A41" w:rsidRPr="00E16275" w:rsidRDefault="00786A41" w:rsidP="00786A41">
                  <w:pPr>
                    <w:snapToGrid w:val="0"/>
                    <w:jc w:val="center"/>
                    <w:rPr>
                      <w:rFonts w:asciiTheme="minorEastAsia" w:eastAsiaTheme="minorEastAsia" w:hAnsiTheme="minorEastAsia"/>
                      <w:w w:val="90"/>
                      <w:szCs w:val="21"/>
                    </w:rPr>
                  </w:pPr>
                  <w:r w:rsidRPr="00E16275">
                    <w:rPr>
                      <w:rFonts w:asciiTheme="minorEastAsia" w:eastAsiaTheme="minorEastAsia" w:hAnsiTheme="minorEastAsia" w:hint="eastAsia"/>
                      <w:w w:val="90"/>
                      <w:szCs w:val="21"/>
                    </w:rPr>
                    <w:t>仪表每年监测</w:t>
                  </w:r>
                </w:p>
                <w:p w14:paraId="655A04A4" w14:textId="73013576" w:rsidR="00786A41" w:rsidRPr="00E16275" w:rsidRDefault="00786A41" w:rsidP="00786A41">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hint="eastAsia"/>
                      <w:w w:val="90"/>
                      <w:szCs w:val="21"/>
                    </w:rPr>
                    <w:t>温度记录</w:t>
                  </w:r>
                </w:p>
              </w:tc>
            </w:tr>
            <w:tr w:rsidR="00786A41" w:rsidRPr="00E16275" w14:paraId="2A430625" w14:textId="77777777" w:rsidTr="00C43B9A">
              <w:trPr>
                <w:trHeight w:val="298"/>
              </w:trPr>
              <w:tc>
                <w:tcPr>
                  <w:tcW w:w="1221" w:type="dxa"/>
                  <w:tcBorders>
                    <w:top w:val="single" w:sz="4" w:space="0" w:color="auto"/>
                    <w:left w:val="single" w:sz="4" w:space="0" w:color="auto"/>
                    <w:bottom w:val="single" w:sz="4" w:space="0" w:color="auto"/>
                    <w:right w:val="single" w:sz="4" w:space="0" w:color="auto"/>
                  </w:tcBorders>
                </w:tcPr>
                <w:p w14:paraId="44AA9637" w14:textId="77777777" w:rsidR="00786A41" w:rsidRPr="00E16275" w:rsidRDefault="00786A41" w:rsidP="00786A41">
                  <w:pPr>
                    <w:jc w:val="center"/>
                    <w:rPr>
                      <w:rFonts w:asciiTheme="minorEastAsia" w:eastAsiaTheme="minorEastAsia" w:hAnsiTheme="minorEastAsia"/>
                      <w:color w:val="0000FF"/>
                      <w:szCs w:val="21"/>
                    </w:rPr>
                  </w:pPr>
                  <w:r w:rsidRPr="00E16275">
                    <w:rPr>
                      <w:rFonts w:asciiTheme="minorEastAsia" w:eastAsiaTheme="minorEastAsia" w:hAnsiTheme="minorEastAsia" w:hint="eastAsia"/>
                      <w:color w:val="0000FF"/>
                      <w:szCs w:val="21"/>
                    </w:rPr>
                    <w:t>CCP2</w:t>
                  </w:r>
                </w:p>
                <w:p w14:paraId="0E6CEA8A" w14:textId="484D041A" w:rsidR="00786A41" w:rsidRPr="00E16275" w:rsidRDefault="00786A41" w:rsidP="00786A41">
                  <w:pPr>
                    <w:jc w:val="center"/>
                    <w:rPr>
                      <w:rFonts w:asciiTheme="minorEastAsia" w:eastAsiaTheme="minorEastAsia" w:hAnsiTheme="minorEastAsia"/>
                      <w:color w:val="0000FF"/>
                      <w:szCs w:val="21"/>
                    </w:rPr>
                  </w:pPr>
                </w:p>
              </w:tc>
              <w:tc>
                <w:tcPr>
                  <w:tcW w:w="1134" w:type="dxa"/>
                  <w:tcBorders>
                    <w:top w:val="single" w:sz="4" w:space="0" w:color="auto"/>
                    <w:left w:val="single" w:sz="4" w:space="0" w:color="auto"/>
                    <w:bottom w:val="single" w:sz="4" w:space="0" w:color="auto"/>
                    <w:right w:val="single" w:sz="4" w:space="0" w:color="auto"/>
                  </w:tcBorders>
                </w:tcPr>
                <w:p w14:paraId="036E7AD7" w14:textId="2D5EFC6A" w:rsidR="00786A41" w:rsidRPr="00E16275" w:rsidRDefault="00786A41" w:rsidP="00786A41">
                  <w:pPr>
                    <w:jc w:val="left"/>
                    <w:rPr>
                      <w:rFonts w:asciiTheme="minorEastAsia" w:eastAsiaTheme="minorEastAsia" w:hAnsiTheme="minorEastAsia"/>
                      <w:color w:val="0000FF"/>
                      <w:szCs w:val="21"/>
                    </w:rPr>
                  </w:pPr>
                  <w:r w:rsidRPr="00E16275">
                    <w:rPr>
                      <w:rFonts w:asciiTheme="minorEastAsia" w:eastAsiaTheme="minorEastAsia" w:hAnsiTheme="minorEastAsia" w:hint="eastAsia"/>
                      <w:w w:val="90"/>
                      <w:szCs w:val="21"/>
                    </w:rPr>
                    <w:t>冷库温度</w:t>
                  </w:r>
                </w:p>
              </w:tc>
              <w:tc>
                <w:tcPr>
                  <w:tcW w:w="1276" w:type="dxa"/>
                  <w:tcBorders>
                    <w:top w:val="single" w:sz="4" w:space="0" w:color="auto"/>
                    <w:left w:val="single" w:sz="4" w:space="0" w:color="auto"/>
                    <w:bottom w:val="single" w:sz="4" w:space="0" w:color="auto"/>
                    <w:right w:val="single" w:sz="4" w:space="0" w:color="auto"/>
                  </w:tcBorders>
                </w:tcPr>
                <w:p w14:paraId="406B4141" w14:textId="588B41C0" w:rsidR="00786A41" w:rsidRPr="00E16275" w:rsidRDefault="00786A41" w:rsidP="00786A41">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hint="eastAsia"/>
                      <w:w w:val="90"/>
                      <w:szCs w:val="21"/>
                    </w:rPr>
                    <w:t>肉类储藏温度≤-18℃</w:t>
                  </w:r>
                </w:p>
              </w:tc>
              <w:tc>
                <w:tcPr>
                  <w:tcW w:w="1244" w:type="dxa"/>
                  <w:tcBorders>
                    <w:top w:val="single" w:sz="4" w:space="0" w:color="auto"/>
                    <w:left w:val="single" w:sz="4" w:space="0" w:color="auto"/>
                    <w:bottom w:val="single" w:sz="4" w:space="0" w:color="auto"/>
                    <w:right w:val="single" w:sz="4" w:space="0" w:color="auto"/>
                  </w:tcBorders>
                </w:tcPr>
                <w:p w14:paraId="6DB32876" w14:textId="2BDDB1F3" w:rsidR="00786A41" w:rsidRPr="00E16275" w:rsidRDefault="00786A41" w:rsidP="00786A41">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hint="eastAsia"/>
                      <w:w w:val="90"/>
                      <w:szCs w:val="21"/>
                    </w:rPr>
                    <w:t>仪表连续测控</w:t>
                  </w:r>
                </w:p>
              </w:tc>
              <w:tc>
                <w:tcPr>
                  <w:tcW w:w="1448" w:type="dxa"/>
                  <w:tcBorders>
                    <w:top w:val="single" w:sz="4" w:space="0" w:color="auto"/>
                    <w:left w:val="single" w:sz="4" w:space="0" w:color="auto"/>
                    <w:bottom w:val="single" w:sz="4" w:space="0" w:color="auto"/>
                    <w:right w:val="single" w:sz="4" w:space="0" w:color="auto"/>
                  </w:tcBorders>
                </w:tcPr>
                <w:p w14:paraId="0D242C82" w14:textId="7C3B8D64" w:rsidR="00786A41" w:rsidRPr="00E16275" w:rsidRDefault="00786A41" w:rsidP="00786A41">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hint="eastAsia"/>
                      <w:w w:val="90"/>
                      <w:szCs w:val="21"/>
                    </w:rPr>
                    <w:t>每天/次</w:t>
                  </w:r>
                </w:p>
              </w:tc>
              <w:tc>
                <w:tcPr>
                  <w:tcW w:w="1035" w:type="dxa"/>
                  <w:tcBorders>
                    <w:top w:val="single" w:sz="4" w:space="0" w:color="auto"/>
                    <w:left w:val="single" w:sz="4" w:space="0" w:color="auto"/>
                    <w:bottom w:val="single" w:sz="4" w:space="0" w:color="auto"/>
                    <w:right w:val="single" w:sz="4" w:space="0" w:color="auto"/>
                  </w:tcBorders>
                </w:tcPr>
                <w:p w14:paraId="3FCC3199" w14:textId="291FF24C" w:rsidR="00786A41" w:rsidRPr="00E16275" w:rsidRDefault="00786A41" w:rsidP="00786A41">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hint="eastAsia"/>
                      <w:w w:val="90"/>
                      <w:szCs w:val="21"/>
                    </w:rPr>
                    <w:t>仓库</w:t>
                  </w:r>
                  <w:r w:rsidRPr="00E16275">
                    <w:rPr>
                      <w:rFonts w:asciiTheme="minorEastAsia" w:eastAsiaTheme="minorEastAsia" w:hAnsiTheme="minorEastAsia"/>
                      <w:w w:val="90"/>
                      <w:szCs w:val="21"/>
                    </w:rPr>
                    <w:t>员工</w:t>
                  </w:r>
                </w:p>
              </w:tc>
              <w:tc>
                <w:tcPr>
                  <w:tcW w:w="1420" w:type="dxa"/>
                  <w:tcBorders>
                    <w:top w:val="single" w:sz="4" w:space="0" w:color="auto"/>
                    <w:left w:val="single" w:sz="4" w:space="0" w:color="auto"/>
                    <w:bottom w:val="single" w:sz="4" w:space="0" w:color="auto"/>
                    <w:right w:val="single" w:sz="4" w:space="0" w:color="auto"/>
                  </w:tcBorders>
                </w:tcPr>
                <w:p w14:paraId="18345D2A" w14:textId="77777777" w:rsidR="00786A41" w:rsidRPr="00E16275" w:rsidRDefault="00786A41" w:rsidP="00786A41">
                  <w:pPr>
                    <w:snapToGrid w:val="0"/>
                    <w:jc w:val="center"/>
                    <w:rPr>
                      <w:rFonts w:asciiTheme="minorEastAsia" w:eastAsiaTheme="minorEastAsia" w:hAnsiTheme="minorEastAsia"/>
                      <w:w w:val="90"/>
                      <w:szCs w:val="21"/>
                    </w:rPr>
                  </w:pPr>
                  <w:r w:rsidRPr="00E16275">
                    <w:rPr>
                      <w:rFonts w:asciiTheme="minorEastAsia" w:eastAsiaTheme="minorEastAsia" w:hAnsiTheme="minorEastAsia" w:hint="eastAsia"/>
                      <w:w w:val="90"/>
                      <w:szCs w:val="21"/>
                    </w:rPr>
                    <w:t>仪表每年监测</w:t>
                  </w:r>
                </w:p>
                <w:p w14:paraId="1797812B" w14:textId="2BE6E329" w:rsidR="00786A41" w:rsidRPr="00E16275" w:rsidRDefault="00786A41" w:rsidP="00786A41">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hint="eastAsia"/>
                      <w:w w:val="90"/>
                      <w:szCs w:val="21"/>
                    </w:rPr>
                    <w:t>温度记录</w:t>
                  </w:r>
                </w:p>
              </w:tc>
            </w:tr>
          </w:tbl>
          <w:p w14:paraId="6545548E" w14:textId="77777777" w:rsidR="00786A41" w:rsidRDefault="00786A41" w:rsidP="00786A41"/>
          <w:p w14:paraId="2FC9A86C" w14:textId="77777777" w:rsidR="00786A41" w:rsidRDefault="00786A41" w:rsidP="00786A41">
            <w:r>
              <w:rPr>
                <w:rFonts w:hint="eastAsia"/>
              </w:rPr>
              <w:t>当监控表明偏离操作限值时，监控人员应及时采取纠偏，以防止关键限值的偏离。</w:t>
            </w:r>
          </w:p>
          <w:p w14:paraId="664F1318" w14:textId="7104C4DA" w:rsidR="00786A41" w:rsidRDefault="00786A41" w:rsidP="00786A41">
            <w:pPr>
              <w:rPr>
                <w:color w:val="0000FF"/>
                <w:u w:val="single"/>
              </w:rPr>
            </w:pPr>
            <w:r>
              <w:fldChar w:fldCharType="begin"/>
            </w:r>
            <w:r>
              <w:instrText xml:space="preserve"> eq \o\ac(□,√)</w:instrText>
            </w:r>
            <w:r>
              <w:fldChar w:fldCharType="end"/>
            </w:r>
            <w:r>
              <w:rPr>
                <w:rFonts w:hint="eastAsia"/>
                <w:color w:val="0000FF"/>
              </w:rPr>
              <w:t>未发生</w:t>
            </w:r>
            <w:r>
              <w:rPr>
                <w:rFonts w:hint="eastAsia"/>
                <w:color w:val="0000FF"/>
              </w:rPr>
              <w:t xml:space="preserve"> </w:t>
            </w:r>
            <w:r>
              <w:rPr>
                <w:color w:val="0000FF"/>
              </w:rPr>
              <w:t xml:space="preserve"> </w:t>
            </w:r>
            <w:r>
              <w:rPr>
                <w:rFonts w:hint="eastAsia"/>
                <w:color w:val="0000FF"/>
              </w:rPr>
              <w:sym w:font="Wingdings" w:char="00A8"/>
            </w:r>
            <w:r>
              <w:rPr>
                <w:rFonts w:hint="eastAsia"/>
                <w:color w:val="0000FF"/>
              </w:rPr>
              <w:t>发生，采取的纠偏</w:t>
            </w:r>
            <w:r>
              <w:rPr>
                <w:rFonts w:hint="eastAsia"/>
                <w:color w:val="0000FF"/>
              </w:rPr>
              <w:t xml:space="preserve"> </w:t>
            </w:r>
            <w:r>
              <w:rPr>
                <w:color w:val="0000FF"/>
                <w:u w:val="single"/>
              </w:rPr>
              <w:t xml:space="preserve">                                    </w:t>
            </w:r>
          </w:p>
          <w:p w14:paraId="029C7416" w14:textId="77777777" w:rsidR="00786A41" w:rsidRDefault="00786A41" w:rsidP="00786A41"/>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640"/>
              <w:gridCol w:w="1519"/>
              <w:gridCol w:w="1559"/>
              <w:gridCol w:w="1722"/>
              <w:gridCol w:w="1538"/>
            </w:tblGrid>
            <w:tr w:rsidR="00786A41" w14:paraId="40C25C66" w14:textId="77777777" w:rsidTr="00C61696">
              <w:tc>
                <w:tcPr>
                  <w:tcW w:w="1065" w:type="dxa"/>
                </w:tcPr>
                <w:p w14:paraId="471E26D7" w14:textId="77777777" w:rsidR="00786A41" w:rsidRDefault="00786A41" w:rsidP="00786A41">
                  <w:pPr>
                    <w:rPr>
                      <w:color w:val="0000FF"/>
                    </w:rPr>
                  </w:pPr>
                  <w:r>
                    <w:rPr>
                      <w:rFonts w:hint="eastAsia"/>
                      <w:color w:val="0000FF"/>
                    </w:rPr>
                    <w:t>日期</w:t>
                  </w:r>
                </w:p>
              </w:tc>
              <w:tc>
                <w:tcPr>
                  <w:tcW w:w="1640" w:type="dxa"/>
                </w:tcPr>
                <w:p w14:paraId="6AC4DE72" w14:textId="77777777" w:rsidR="00786A41" w:rsidRDefault="00786A41" w:rsidP="00786A41">
                  <w:pPr>
                    <w:rPr>
                      <w:color w:val="0000FF"/>
                    </w:rPr>
                  </w:pPr>
                  <w:r>
                    <w:rPr>
                      <w:rFonts w:hint="eastAsia"/>
                      <w:color w:val="0000FF"/>
                    </w:rPr>
                    <w:t>不合格的性质</w:t>
                  </w:r>
                </w:p>
              </w:tc>
              <w:tc>
                <w:tcPr>
                  <w:tcW w:w="1519" w:type="dxa"/>
                </w:tcPr>
                <w:p w14:paraId="1D96B22E" w14:textId="77777777" w:rsidR="00786A41" w:rsidRDefault="00786A41" w:rsidP="00786A41">
                  <w:pPr>
                    <w:rPr>
                      <w:color w:val="0000FF"/>
                    </w:rPr>
                  </w:pPr>
                  <w:r>
                    <w:rPr>
                      <w:rFonts w:hint="eastAsia"/>
                      <w:color w:val="0000FF"/>
                    </w:rPr>
                    <w:t>不合格描述</w:t>
                  </w:r>
                </w:p>
              </w:tc>
              <w:tc>
                <w:tcPr>
                  <w:tcW w:w="1559" w:type="dxa"/>
                </w:tcPr>
                <w:p w14:paraId="393E3E71" w14:textId="77777777" w:rsidR="00786A41" w:rsidRDefault="00786A41" w:rsidP="00786A41">
                  <w:pPr>
                    <w:rPr>
                      <w:color w:val="0000FF"/>
                    </w:rPr>
                  </w:pPr>
                  <w:r>
                    <w:rPr>
                      <w:rFonts w:hint="eastAsia"/>
                      <w:color w:val="0000FF"/>
                    </w:rPr>
                    <w:t>不合格的原因</w:t>
                  </w:r>
                </w:p>
              </w:tc>
              <w:tc>
                <w:tcPr>
                  <w:tcW w:w="1722" w:type="dxa"/>
                </w:tcPr>
                <w:p w14:paraId="23EE4394" w14:textId="77777777" w:rsidR="00786A41" w:rsidRDefault="00786A41" w:rsidP="00786A41">
                  <w:pPr>
                    <w:rPr>
                      <w:color w:val="0000FF"/>
                    </w:rPr>
                  </w:pPr>
                  <w:r>
                    <w:rPr>
                      <w:rFonts w:hint="eastAsia"/>
                      <w:color w:val="0000FF"/>
                    </w:rPr>
                    <w:t>不合格的后果</w:t>
                  </w:r>
                </w:p>
              </w:tc>
              <w:tc>
                <w:tcPr>
                  <w:tcW w:w="1538" w:type="dxa"/>
                </w:tcPr>
                <w:p w14:paraId="06A34608" w14:textId="77777777" w:rsidR="00786A41" w:rsidRDefault="00786A41" w:rsidP="00786A41">
                  <w:pPr>
                    <w:rPr>
                      <w:color w:val="0000FF"/>
                    </w:rPr>
                  </w:pPr>
                  <w:r>
                    <w:rPr>
                      <w:rFonts w:hint="eastAsia"/>
                      <w:color w:val="0000FF"/>
                    </w:rPr>
                    <w:t>纠正方法</w:t>
                  </w:r>
                </w:p>
              </w:tc>
            </w:tr>
            <w:tr w:rsidR="00786A41" w14:paraId="08F332D6" w14:textId="77777777" w:rsidTr="00C61696">
              <w:tc>
                <w:tcPr>
                  <w:tcW w:w="1065" w:type="dxa"/>
                </w:tcPr>
                <w:p w14:paraId="7B5F976F" w14:textId="77777777" w:rsidR="00786A41" w:rsidRDefault="00786A41" w:rsidP="00786A41">
                  <w:pPr>
                    <w:rPr>
                      <w:color w:val="0000FF"/>
                    </w:rPr>
                  </w:pPr>
                </w:p>
              </w:tc>
              <w:tc>
                <w:tcPr>
                  <w:tcW w:w="1640" w:type="dxa"/>
                </w:tcPr>
                <w:p w14:paraId="1D416A1F" w14:textId="77777777" w:rsidR="00786A41" w:rsidRDefault="00786A41" w:rsidP="00786A41">
                  <w:pPr>
                    <w:rPr>
                      <w:color w:val="0000FF"/>
                    </w:rPr>
                  </w:pPr>
                  <w:r>
                    <w:rPr>
                      <w:rFonts w:hint="eastAsia"/>
                      <w:color w:val="0000FF"/>
                    </w:rPr>
                    <w:sym w:font="Wingdings" w:char="00FE"/>
                  </w:r>
                  <w:r>
                    <w:rPr>
                      <w:rFonts w:hint="eastAsia"/>
                      <w:color w:val="0000FF"/>
                    </w:rPr>
                    <w:t>超出</w:t>
                  </w:r>
                  <w:r>
                    <w:rPr>
                      <w:rFonts w:hint="eastAsia"/>
                      <w:color w:val="0000FF"/>
                    </w:rPr>
                    <w:t>CL</w:t>
                  </w:r>
                </w:p>
                <w:p w14:paraId="7190F735" w14:textId="77777777" w:rsidR="00786A41" w:rsidRDefault="00786A41" w:rsidP="00786A41">
                  <w:pPr>
                    <w:rPr>
                      <w:color w:val="0000FF"/>
                    </w:rPr>
                  </w:pPr>
                  <w:r>
                    <w:rPr>
                      <w:rFonts w:hint="eastAsia"/>
                      <w:color w:val="0000FF"/>
                    </w:rPr>
                    <w:sym w:font="Wingdings" w:char="00A8"/>
                  </w:r>
                  <w:r>
                    <w:rPr>
                      <w:rFonts w:hint="eastAsia"/>
                      <w:color w:val="0000FF"/>
                    </w:rPr>
                    <w:t>OPRP</w:t>
                  </w:r>
                  <w:r>
                    <w:rPr>
                      <w:rFonts w:hint="eastAsia"/>
                      <w:color w:val="0000FF"/>
                    </w:rPr>
                    <w:t>失控</w:t>
                  </w:r>
                </w:p>
              </w:tc>
              <w:tc>
                <w:tcPr>
                  <w:tcW w:w="1519" w:type="dxa"/>
                </w:tcPr>
                <w:p w14:paraId="6168A530" w14:textId="77777777" w:rsidR="00786A41" w:rsidRDefault="00786A41" w:rsidP="00786A41">
                  <w:pPr>
                    <w:rPr>
                      <w:color w:val="0000FF"/>
                    </w:rPr>
                  </w:pPr>
                </w:p>
              </w:tc>
              <w:tc>
                <w:tcPr>
                  <w:tcW w:w="1559" w:type="dxa"/>
                </w:tcPr>
                <w:p w14:paraId="069602E0" w14:textId="77777777" w:rsidR="00786A41" w:rsidRDefault="00786A41" w:rsidP="00786A41">
                  <w:pPr>
                    <w:rPr>
                      <w:color w:val="0000FF"/>
                    </w:rPr>
                  </w:pPr>
                </w:p>
              </w:tc>
              <w:tc>
                <w:tcPr>
                  <w:tcW w:w="1722" w:type="dxa"/>
                </w:tcPr>
                <w:p w14:paraId="43F8F616" w14:textId="77777777" w:rsidR="00786A41" w:rsidRDefault="00786A41" w:rsidP="00786A41">
                  <w:pPr>
                    <w:rPr>
                      <w:color w:val="0000FF"/>
                    </w:rPr>
                  </w:pPr>
                </w:p>
              </w:tc>
              <w:tc>
                <w:tcPr>
                  <w:tcW w:w="1538" w:type="dxa"/>
                </w:tcPr>
                <w:p w14:paraId="41057200" w14:textId="77777777" w:rsidR="00786A41" w:rsidRDefault="00786A41" w:rsidP="00786A41">
                  <w:pPr>
                    <w:rPr>
                      <w:color w:val="0000FF"/>
                    </w:rPr>
                  </w:pPr>
                </w:p>
              </w:tc>
            </w:tr>
            <w:tr w:rsidR="00786A41" w14:paraId="489F437F" w14:textId="77777777" w:rsidTr="00C61696">
              <w:tc>
                <w:tcPr>
                  <w:tcW w:w="1065" w:type="dxa"/>
                </w:tcPr>
                <w:p w14:paraId="74F1DE22" w14:textId="77777777" w:rsidR="00786A41" w:rsidRDefault="00786A41" w:rsidP="00786A41">
                  <w:pPr>
                    <w:rPr>
                      <w:color w:val="0000FF"/>
                    </w:rPr>
                  </w:pPr>
                </w:p>
              </w:tc>
              <w:tc>
                <w:tcPr>
                  <w:tcW w:w="1640" w:type="dxa"/>
                </w:tcPr>
                <w:p w14:paraId="7DE3A680" w14:textId="77777777" w:rsidR="00786A41" w:rsidRDefault="00786A41" w:rsidP="00786A41">
                  <w:pPr>
                    <w:rPr>
                      <w:color w:val="0000FF"/>
                    </w:rPr>
                  </w:pPr>
                  <w:r>
                    <w:rPr>
                      <w:rFonts w:hint="eastAsia"/>
                      <w:color w:val="0000FF"/>
                    </w:rPr>
                    <w:sym w:font="Wingdings" w:char="00A8"/>
                  </w:r>
                  <w:r>
                    <w:rPr>
                      <w:rFonts w:hint="eastAsia"/>
                      <w:color w:val="0000FF"/>
                    </w:rPr>
                    <w:t>超出</w:t>
                  </w:r>
                  <w:r>
                    <w:rPr>
                      <w:rFonts w:hint="eastAsia"/>
                      <w:color w:val="0000FF"/>
                    </w:rPr>
                    <w:t>CL</w:t>
                  </w:r>
                </w:p>
                <w:p w14:paraId="217768EC" w14:textId="77777777" w:rsidR="00786A41" w:rsidRDefault="00786A41" w:rsidP="00786A41">
                  <w:pPr>
                    <w:rPr>
                      <w:color w:val="0000FF"/>
                    </w:rPr>
                  </w:pPr>
                  <w:r>
                    <w:rPr>
                      <w:rFonts w:hint="eastAsia"/>
                      <w:color w:val="0000FF"/>
                    </w:rPr>
                    <w:sym w:font="Wingdings" w:char="00A8"/>
                  </w:r>
                  <w:r>
                    <w:rPr>
                      <w:rFonts w:hint="eastAsia"/>
                      <w:color w:val="0000FF"/>
                    </w:rPr>
                    <w:t>OPR</w:t>
                  </w:r>
                  <w:r>
                    <w:rPr>
                      <w:rFonts w:hint="eastAsia"/>
                      <w:color w:val="0000FF"/>
                    </w:rPr>
                    <w:t>失控</w:t>
                  </w:r>
                </w:p>
              </w:tc>
              <w:tc>
                <w:tcPr>
                  <w:tcW w:w="1519" w:type="dxa"/>
                </w:tcPr>
                <w:p w14:paraId="7D00F947" w14:textId="77777777" w:rsidR="00786A41" w:rsidRDefault="00786A41" w:rsidP="00786A41">
                  <w:pPr>
                    <w:rPr>
                      <w:color w:val="0000FF"/>
                    </w:rPr>
                  </w:pPr>
                </w:p>
              </w:tc>
              <w:tc>
                <w:tcPr>
                  <w:tcW w:w="1559" w:type="dxa"/>
                </w:tcPr>
                <w:p w14:paraId="296806F0" w14:textId="77777777" w:rsidR="00786A41" w:rsidRDefault="00786A41" w:rsidP="00786A41">
                  <w:pPr>
                    <w:rPr>
                      <w:color w:val="0000FF"/>
                    </w:rPr>
                  </w:pPr>
                </w:p>
              </w:tc>
              <w:tc>
                <w:tcPr>
                  <w:tcW w:w="1722" w:type="dxa"/>
                </w:tcPr>
                <w:p w14:paraId="16DEFFA1" w14:textId="77777777" w:rsidR="00786A41" w:rsidRDefault="00786A41" w:rsidP="00786A41">
                  <w:pPr>
                    <w:rPr>
                      <w:color w:val="0000FF"/>
                    </w:rPr>
                  </w:pPr>
                </w:p>
              </w:tc>
              <w:tc>
                <w:tcPr>
                  <w:tcW w:w="1538" w:type="dxa"/>
                </w:tcPr>
                <w:p w14:paraId="0401802F" w14:textId="77777777" w:rsidR="00786A41" w:rsidRDefault="00786A41" w:rsidP="00786A41">
                  <w:pPr>
                    <w:rPr>
                      <w:color w:val="0000FF"/>
                    </w:rPr>
                  </w:pPr>
                </w:p>
              </w:tc>
            </w:tr>
            <w:tr w:rsidR="00786A41" w14:paraId="14626E0B" w14:textId="77777777" w:rsidTr="00C61696">
              <w:tc>
                <w:tcPr>
                  <w:tcW w:w="1065" w:type="dxa"/>
                </w:tcPr>
                <w:p w14:paraId="20ED305C" w14:textId="77777777" w:rsidR="00786A41" w:rsidRDefault="00786A41" w:rsidP="00786A41">
                  <w:pPr>
                    <w:rPr>
                      <w:color w:val="0000FF"/>
                    </w:rPr>
                  </w:pPr>
                </w:p>
              </w:tc>
              <w:tc>
                <w:tcPr>
                  <w:tcW w:w="1640" w:type="dxa"/>
                </w:tcPr>
                <w:p w14:paraId="46650F5D" w14:textId="77777777" w:rsidR="00786A41" w:rsidRDefault="00786A41" w:rsidP="00786A41">
                  <w:pPr>
                    <w:rPr>
                      <w:color w:val="0000FF"/>
                    </w:rPr>
                  </w:pPr>
                  <w:r>
                    <w:rPr>
                      <w:rFonts w:hint="eastAsia"/>
                      <w:color w:val="0000FF"/>
                    </w:rPr>
                    <w:sym w:font="Wingdings" w:char="00A8"/>
                  </w:r>
                  <w:r>
                    <w:rPr>
                      <w:rFonts w:hint="eastAsia"/>
                      <w:color w:val="0000FF"/>
                    </w:rPr>
                    <w:t>超出</w:t>
                  </w:r>
                  <w:r>
                    <w:rPr>
                      <w:rFonts w:hint="eastAsia"/>
                      <w:color w:val="0000FF"/>
                    </w:rPr>
                    <w:t>CL</w:t>
                  </w:r>
                </w:p>
                <w:p w14:paraId="2E0B49BD" w14:textId="77777777" w:rsidR="00786A41" w:rsidRDefault="00786A41" w:rsidP="00786A41">
                  <w:pPr>
                    <w:rPr>
                      <w:color w:val="0000FF"/>
                    </w:rPr>
                  </w:pPr>
                  <w:r>
                    <w:rPr>
                      <w:rFonts w:hint="eastAsia"/>
                      <w:color w:val="0000FF"/>
                    </w:rPr>
                    <w:sym w:font="Wingdings" w:char="00A8"/>
                  </w:r>
                  <w:r>
                    <w:rPr>
                      <w:rFonts w:hint="eastAsia"/>
                      <w:color w:val="0000FF"/>
                    </w:rPr>
                    <w:t>OPRP</w:t>
                  </w:r>
                  <w:r>
                    <w:rPr>
                      <w:rFonts w:hint="eastAsia"/>
                      <w:color w:val="0000FF"/>
                    </w:rPr>
                    <w:t>失控</w:t>
                  </w:r>
                </w:p>
              </w:tc>
              <w:tc>
                <w:tcPr>
                  <w:tcW w:w="1519" w:type="dxa"/>
                </w:tcPr>
                <w:p w14:paraId="0218A12B" w14:textId="77777777" w:rsidR="00786A41" w:rsidRDefault="00786A41" w:rsidP="00786A41">
                  <w:pPr>
                    <w:rPr>
                      <w:color w:val="0000FF"/>
                    </w:rPr>
                  </w:pPr>
                </w:p>
              </w:tc>
              <w:tc>
                <w:tcPr>
                  <w:tcW w:w="1559" w:type="dxa"/>
                </w:tcPr>
                <w:p w14:paraId="05EBA95E" w14:textId="77777777" w:rsidR="00786A41" w:rsidRDefault="00786A41" w:rsidP="00786A41">
                  <w:pPr>
                    <w:rPr>
                      <w:color w:val="0000FF"/>
                    </w:rPr>
                  </w:pPr>
                </w:p>
              </w:tc>
              <w:tc>
                <w:tcPr>
                  <w:tcW w:w="1722" w:type="dxa"/>
                </w:tcPr>
                <w:p w14:paraId="3CCD3E36" w14:textId="77777777" w:rsidR="00786A41" w:rsidRDefault="00786A41" w:rsidP="00786A41">
                  <w:pPr>
                    <w:rPr>
                      <w:color w:val="0000FF"/>
                    </w:rPr>
                  </w:pPr>
                </w:p>
              </w:tc>
              <w:tc>
                <w:tcPr>
                  <w:tcW w:w="1538" w:type="dxa"/>
                </w:tcPr>
                <w:p w14:paraId="28D87DE4" w14:textId="77777777" w:rsidR="00786A41" w:rsidRDefault="00786A41" w:rsidP="00786A41">
                  <w:pPr>
                    <w:rPr>
                      <w:color w:val="0000FF"/>
                    </w:rPr>
                  </w:pPr>
                </w:p>
              </w:tc>
            </w:tr>
          </w:tbl>
          <w:p w14:paraId="1F246A26" w14:textId="77777777" w:rsidR="00786A41" w:rsidRDefault="00786A41" w:rsidP="00786A41"/>
          <w:p w14:paraId="5308F897" w14:textId="77777777" w:rsidR="00786A41" w:rsidRDefault="00786A41" w:rsidP="00786A41">
            <w:pPr>
              <w:rPr>
                <w:color w:val="0000FF"/>
                <w:u w:val="single"/>
              </w:rPr>
            </w:pPr>
            <w:r>
              <w:rPr>
                <w:rFonts w:hint="eastAsia"/>
                <w:color w:val="0000FF"/>
              </w:rPr>
              <w:t>见《不合格品处置记录》</w:t>
            </w:r>
          </w:p>
          <w:p w14:paraId="1A3588F5" w14:textId="77777777" w:rsidR="00786A41" w:rsidRDefault="00786A41" w:rsidP="00786A41">
            <w:r>
              <w:rPr>
                <w:rFonts w:hint="eastAsia"/>
              </w:rPr>
              <w:t>当监控表明偏离关键限值时，监控人员应立即停止该操作步骤的运行，并及时采取纠偏措施。见</w:t>
            </w:r>
            <w:r>
              <w:rPr>
                <w:rFonts w:hint="eastAsia"/>
              </w:rPr>
              <w:t>7.7</w:t>
            </w:r>
            <w:r>
              <w:rPr>
                <w:rFonts w:hint="eastAsia"/>
              </w:rPr>
              <w:t>。</w:t>
            </w:r>
          </w:p>
          <w:p w14:paraId="12D3D927" w14:textId="2CD38647" w:rsidR="00786A41" w:rsidRDefault="00786A41" w:rsidP="00786A41">
            <w:pPr>
              <w:rPr>
                <w:u w:val="single"/>
              </w:rPr>
            </w:pPr>
            <w:r>
              <w:rPr>
                <w:rFonts w:hint="eastAsia"/>
              </w:rPr>
              <w:t>保持监控记录情况，</w:t>
            </w:r>
            <w:r>
              <w:fldChar w:fldCharType="begin"/>
            </w:r>
            <w:r>
              <w:instrText xml:space="preserve"> eq \o\ac(□,√)</w:instrText>
            </w:r>
            <w:r>
              <w:fldChar w:fldCharType="end"/>
            </w:r>
            <w:r>
              <w:rPr>
                <w:rFonts w:hint="eastAsia"/>
                <w:color w:val="0000FF"/>
              </w:rPr>
              <w:t>不</w:t>
            </w:r>
            <w:r>
              <w:rPr>
                <w:rFonts w:hint="eastAsia"/>
              </w:rPr>
              <w:t>保持</w:t>
            </w:r>
            <w:r>
              <w:rPr>
                <w:rFonts w:hint="eastAsia"/>
              </w:rPr>
              <w:t xml:space="preserve"> </w:t>
            </w:r>
            <w:r>
              <w:t xml:space="preserve">      </w:t>
            </w:r>
            <w:r>
              <w:rPr>
                <w:rFonts w:hint="eastAsia"/>
              </w:rPr>
              <w:sym w:font="Wingdings" w:char="00A8"/>
            </w:r>
            <w:r>
              <w:rPr>
                <w:rFonts w:hint="eastAsia"/>
              </w:rPr>
              <w:t>未保持，说明</w:t>
            </w:r>
            <w:r>
              <w:rPr>
                <w:rFonts w:hint="eastAsia"/>
                <w:u w:val="single"/>
              </w:rPr>
              <w:t xml:space="preserve"> </w:t>
            </w:r>
            <w:r>
              <w:rPr>
                <w:u w:val="single"/>
              </w:rPr>
              <w:t xml:space="preserve">                                  </w:t>
            </w:r>
          </w:p>
          <w:p w14:paraId="5348B824" w14:textId="77777777" w:rsidR="00786A41" w:rsidRDefault="00786A41" w:rsidP="00786A41">
            <w:pPr>
              <w:pStyle w:val="3"/>
              <w:rPr>
                <w:sz w:val="21"/>
                <w:szCs w:val="21"/>
              </w:rPr>
            </w:pPr>
          </w:p>
        </w:tc>
        <w:tc>
          <w:tcPr>
            <w:tcW w:w="1247" w:type="dxa"/>
          </w:tcPr>
          <w:p w14:paraId="27CD2335" w14:textId="77777777" w:rsidR="00786A41" w:rsidRDefault="00786A41" w:rsidP="00786A41">
            <w:pPr>
              <w:rPr>
                <w:sz w:val="28"/>
                <w:szCs w:val="24"/>
              </w:rPr>
            </w:pPr>
          </w:p>
        </w:tc>
      </w:tr>
      <w:tr w:rsidR="00786A41" w14:paraId="511A1B3D" w14:textId="77777777" w:rsidTr="004746FE">
        <w:trPr>
          <w:trHeight w:val="96"/>
        </w:trPr>
        <w:tc>
          <w:tcPr>
            <w:tcW w:w="1413" w:type="dxa"/>
          </w:tcPr>
          <w:p w14:paraId="0DE90534" w14:textId="77777777" w:rsidR="00786A41" w:rsidRDefault="00786A41" w:rsidP="00786A41"/>
        </w:tc>
        <w:tc>
          <w:tcPr>
            <w:tcW w:w="1843" w:type="dxa"/>
          </w:tcPr>
          <w:p w14:paraId="3F794494" w14:textId="2328B8EB" w:rsidR="00786A41" w:rsidRDefault="00786A41" w:rsidP="00786A41">
            <w:r>
              <w:rPr>
                <w:rFonts w:hint="eastAsia"/>
              </w:rPr>
              <w:t>文件名称</w:t>
            </w:r>
          </w:p>
        </w:tc>
        <w:tc>
          <w:tcPr>
            <w:tcW w:w="10206" w:type="dxa"/>
          </w:tcPr>
          <w:p w14:paraId="2A48AD72" w14:textId="6C4AC671" w:rsidR="00786A41" w:rsidRDefault="00786A41" w:rsidP="00786A41">
            <w:r>
              <w:rPr>
                <w:rFonts w:hint="eastAsia"/>
              </w:rPr>
              <w:t>《</w:t>
            </w:r>
            <w:r>
              <w:rPr>
                <w:rFonts w:hint="eastAsia"/>
              </w:rPr>
              <w:t>HACCP</w:t>
            </w:r>
            <w:r>
              <w:rPr>
                <w:rFonts w:hint="eastAsia"/>
              </w:rPr>
              <w:t>手册》第</w:t>
            </w:r>
            <w:r>
              <w:rPr>
                <w:rFonts w:hint="eastAsia"/>
              </w:rPr>
              <w:t>4.3.4</w:t>
            </w:r>
            <w:r>
              <w:rPr>
                <w:rFonts w:hint="eastAsia"/>
              </w:rPr>
              <w:t>章节；《不合格控制程序》、</w:t>
            </w:r>
          </w:p>
        </w:tc>
        <w:tc>
          <w:tcPr>
            <w:tcW w:w="1247" w:type="dxa"/>
          </w:tcPr>
          <w:p w14:paraId="4132B36C" w14:textId="77777777" w:rsidR="00786A41" w:rsidRDefault="00786A41" w:rsidP="00786A41">
            <w:pPr>
              <w:rPr>
                <w:sz w:val="28"/>
                <w:szCs w:val="24"/>
              </w:rPr>
            </w:pPr>
          </w:p>
        </w:tc>
      </w:tr>
      <w:tr w:rsidR="00786A41" w14:paraId="5E18D065" w14:textId="77777777" w:rsidTr="004746FE">
        <w:trPr>
          <w:trHeight w:val="96"/>
        </w:trPr>
        <w:tc>
          <w:tcPr>
            <w:tcW w:w="1413" w:type="dxa"/>
          </w:tcPr>
          <w:p w14:paraId="1668355E" w14:textId="77777777" w:rsidR="00786A41" w:rsidRDefault="00786A41" w:rsidP="00786A41"/>
        </w:tc>
        <w:tc>
          <w:tcPr>
            <w:tcW w:w="1843" w:type="dxa"/>
          </w:tcPr>
          <w:p w14:paraId="36D42227" w14:textId="6A0863C5" w:rsidR="00786A41" w:rsidRDefault="00786A41" w:rsidP="00786A41">
            <w:r>
              <w:rPr>
                <w:rFonts w:hint="eastAsia"/>
              </w:rPr>
              <w:t>运行证据</w:t>
            </w:r>
          </w:p>
        </w:tc>
        <w:tc>
          <w:tcPr>
            <w:tcW w:w="10206" w:type="dxa"/>
          </w:tcPr>
          <w:p w14:paraId="5EE868B0" w14:textId="33FA96A6" w:rsidR="00786A41" w:rsidRDefault="00786A41" w:rsidP="00786A41">
            <w:pPr>
              <w:rPr>
                <w:color w:val="0000FF"/>
                <w:u w:val="single"/>
              </w:rPr>
            </w:pPr>
            <w:r>
              <w:rPr>
                <w:rFonts w:hint="eastAsia"/>
              </w:rPr>
              <w:t>应针对</w:t>
            </w:r>
            <w:r>
              <w:rPr>
                <w:rFonts w:hint="eastAsia"/>
              </w:rPr>
              <w:t>C</w:t>
            </w:r>
            <w:r>
              <w:t>CP</w:t>
            </w:r>
            <w:r>
              <w:rPr>
                <w:rFonts w:hint="eastAsia"/>
              </w:rPr>
              <w:t>的每个关键限值的偏离预先制定纠偏措施，以便在偏离时实施。</w:t>
            </w:r>
            <w:r>
              <w:rPr>
                <w:rFonts w:hint="eastAsia"/>
                <w:color w:val="0000FF"/>
              </w:rPr>
              <w:t>见</w:t>
            </w:r>
            <w:r>
              <w:rPr>
                <w:rFonts w:hint="eastAsia"/>
                <w:color w:val="0000FF"/>
                <w:u w:val="single"/>
              </w:rPr>
              <w:t xml:space="preserve"> </w:t>
            </w:r>
            <w:r>
              <w:rPr>
                <w:color w:val="0000FF"/>
                <w:u w:val="single"/>
              </w:rPr>
              <w:t xml:space="preserve"> </w:t>
            </w:r>
            <w:r>
              <w:rPr>
                <w:rFonts w:hint="eastAsia"/>
                <w:color w:val="0000FF"/>
                <w:u w:val="single"/>
              </w:rPr>
              <w:t>《</w:t>
            </w:r>
            <w:r>
              <w:rPr>
                <w:color w:val="0000FF"/>
                <w:u w:val="single"/>
              </w:rPr>
              <w:t>不</w:t>
            </w:r>
            <w:r>
              <w:rPr>
                <w:rFonts w:hint="eastAsia"/>
                <w:color w:val="0000FF"/>
                <w:u w:val="single"/>
              </w:rPr>
              <w:t>合</w:t>
            </w:r>
            <w:r>
              <w:rPr>
                <w:color w:val="0000FF"/>
                <w:u w:val="single"/>
              </w:rPr>
              <w:t>格品报告》</w:t>
            </w:r>
            <w:r>
              <w:rPr>
                <w:color w:val="0000FF"/>
                <w:u w:val="single"/>
              </w:rPr>
              <w:t xml:space="preserve">            </w:t>
            </w:r>
          </w:p>
          <w:p w14:paraId="150505E7" w14:textId="77777777" w:rsidR="00786A41" w:rsidRDefault="00786A41" w:rsidP="00786A41">
            <w:r>
              <w:rPr>
                <w:rFonts w:hint="eastAsia"/>
              </w:rPr>
              <w:t>纠偏措施应包括实施纠偏措施和负责收影响产品放行的人员；偏离原因的识别和消除；受影响产品的隔离、评估和处理。</w:t>
            </w:r>
          </w:p>
          <w:p w14:paraId="7CC019D9" w14:textId="77777777" w:rsidR="00786A41" w:rsidRDefault="00786A41" w:rsidP="00786A41"/>
          <w:p w14:paraId="70AC9D1B" w14:textId="7F99CEB1" w:rsidR="00786A41" w:rsidRDefault="00786A41" w:rsidP="00786A41">
            <w:r>
              <w:rPr>
                <w:rFonts w:hint="eastAsia"/>
              </w:rPr>
              <w:sym w:font="Wingdings" w:char="00A8"/>
            </w:r>
            <w:r>
              <w:rPr>
                <w:rFonts w:hint="eastAsia"/>
              </w:rPr>
              <w:t>体系建立以来</w:t>
            </w:r>
            <w:r>
              <w:rPr>
                <w:rFonts w:hint="eastAsia"/>
              </w:rPr>
              <w:t>/</w:t>
            </w:r>
            <w:r>
              <w:fldChar w:fldCharType="begin"/>
            </w:r>
            <w:r>
              <w:instrText xml:space="preserve"> eq \o\ac(□,√)</w:instrText>
            </w:r>
            <w:r>
              <w:fldChar w:fldCharType="end"/>
            </w:r>
            <w:r>
              <w:rPr>
                <w:rFonts w:hint="eastAsia"/>
              </w:rPr>
              <w:t>近一年</w:t>
            </w:r>
            <w:r>
              <w:rPr>
                <w:rFonts w:hint="eastAsia"/>
              </w:rPr>
              <w:t xml:space="preserve">  </w:t>
            </w:r>
            <w:r>
              <w:rPr>
                <w:rFonts w:hint="eastAsia"/>
              </w:rPr>
              <w:t>发生关键限值偏离的情况</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p w14:paraId="2913F7A4" w14:textId="77777777" w:rsidR="00786A41" w:rsidRDefault="00786A41" w:rsidP="00786A41"/>
          <w:p w14:paraId="7E101887" w14:textId="79C55D35" w:rsidR="00786A41" w:rsidRDefault="00786A41" w:rsidP="00786A41">
            <w:r>
              <w:rPr>
                <w:rFonts w:hint="eastAsia"/>
              </w:rPr>
              <w:t>不符合的来源：</w:t>
            </w:r>
            <w:r>
              <w:rPr>
                <w:rFonts w:hint="eastAsia"/>
              </w:rPr>
              <w:t xml:space="preserve"> </w:t>
            </w:r>
          </w:p>
          <w:p w14:paraId="4A89FDF6" w14:textId="0261F86D" w:rsidR="00786A41" w:rsidRDefault="00786A41" w:rsidP="00786A41">
            <w:r>
              <w:sym w:font="Wingdings" w:char="00A8"/>
            </w:r>
            <w:r>
              <w:rPr>
                <w:rFonts w:hint="eastAsia"/>
              </w:rPr>
              <w:t>顾客投诉</w:t>
            </w:r>
            <w:r>
              <w:rPr>
                <w:rFonts w:hint="eastAsia"/>
              </w:rPr>
              <w:t xml:space="preserve">   </w:t>
            </w:r>
            <w:r>
              <w:rPr>
                <w:rFonts w:hint="eastAsia"/>
              </w:rPr>
              <w:sym w:font="Wingdings" w:char="00A8"/>
            </w:r>
            <w:r>
              <w:rPr>
                <w:rFonts w:hint="eastAsia"/>
              </w:rPr>
              <w:t>监管检查报告中发现的不合格</w:t>
            </w:r>
            <w:r>
              <w:rPr>
                <w:rFonts w:hint="eastAsia"/>
              </w:rPr>
              <w:t xml:space="preserve">   </w:t>
            </w:r>
            <w:r>
              <w:rPr>
                <w:rFonts w:hint="eastAsia"/>
              </w:rPr>
              <w:sym w:font="Wingdings" w:char="00A8"/>
            </w:r>
            <w:r>
              <w:rPr>
                <w:rFonts w:hint="eastAsia"/>
              </w:rPr>
              <w:t>超出操作限值</w:t>
            </w:r>
            <w:r>
              <w:rPr>
                <w:rFonts w:hint="eastAsia"/>
              </w:rPr>
              <w:t xml:space="preserve">  </w:t>
            </w:r>
            <w:r>
              <w:rPr>
                <w:rFonts w:hint="eastAsia"/>
              </w:rPr>
              <w:sym w:font="Wingdings" w:char="00A8"/>
            </w:r>
            <w:r>
              <w:rPr>
                <w:rFonts w:hint="eastAsia"/>
              </w:rPr>
              <w:t>超出关键限值</w:t>
            </w:r>
            <w:r>
              <w:rPr>
                <w:rFonts w:hint="eastAsia"/>
              </w:rPr>
              <w:t xml:space="preserve">  </w:t>
            </w:r>
            <w:r>
              <w:fldChar w:fldCharType="begin"/>
            </w:r>
            <w:r>
              <w:instrText xml:space="preserve"> eq \o\ac(□,√)</w:instrText>
            </w:r>
            <w:r>
              <w:fldChar w:fldCharType="end"/>
            </w:r>
            <w:r>
              <w:rPr>
                <w:rFonts w:hint="eastAsia"/>
              </w:rPr>
              <w:t>其他</w:t>
            </w:r>
            <w:r>
              <w:rPr>
                <w:rFonts w:hint="eastAsia"/>
              </w:rPr>
              <w:t xml:space="preserve">  </w:t>
            </w:r>
            <w:r>
              <w:rPr>
                <w:rFonts w:hint="eastAsia"/>
              </w:rPr>
              <w:t>采</w:t>
            </w:r>
            <w:r>
              <w:t>购验收</w:t>
            </w:r>
          </w:p>
          <w:p w14:paraId="2AE09737" w14:textId="059F480F" w:rsidR="00786A41" w:rsidRDefault="00786A41" w:rsidP="00786A41">
            <w:pPr>
              <w:rPr>
                <w:u w:val="single"/>
              </w:rPr>
            </w:pPr>
            <w:r>
              <w:rPr>
                <w:rFonts w:hint="eastAsia"/>
              </w:rPr>
              <w:t>抽查采取纠正措施相关记录名称：</w:t>
            </w:r>
            <w:r>
              <w:rPr>
                <w:rFonts w:hint="eastAsia"/>
                <w:u w:val="single"/>
              </w:rPr>
              <w:t>《</w:t>
            </w:r>
            <w:r>
              <w:rPr>
                <w:rFonts w:hint="eastAsia"/>
                <w:u w:val="single"/>
              </w:rPr>
              <w:t xml:space="preserve"> </w:t>
            </w:r>
            <w:r w:rsidR="001C6344">
              <w:rPr>
                <w:rFonts w:hint="eastAsia"/>
                <w:u w:val="single"/>
              </w:rPr>
              <w:t>自</w:t>
            </w:r>
            <w:r w:rsidR="001C6344">
              <w:rPr>
                <w:u w:val="single"/>
              </w:rPr>
              <w:t>体</w:t>
            </w:r>
            <w:r w:rsidR="001C6344">
              <w:rPr>
                <w:rFonts w:hint="eastAsia"/>
                <w:u w:val="single"/>
              </w:rPr>
              <w:t>系</w:t>
            </w:r>
            <w:r w:rsidR="001C6344">
              <w:rPr>
                <w:u w:val="single"/>
              </w:rPr>
              <w:t>以来</w:t>
            </w:r>
            <w:r w:rsidR="001C6344">
              <w:rPr>
                <w:rFonts w:hint="eastAsia"/>
                <w:u w:val="single"/>
              </w:rPr>
              <w:t>未</w:t>
            </w:r>
            <w:r w:rsidR="001C6344">
              <w:rPr>
                <w:u w:val="single"/>
              </w:rPr>
              <w:t>发生</w:t>
            </w:r>
            <w:r>
              <w:rPr>
                <w:rFonts w:hint="eastAsia"/>
                <w:u w:val="single"/>
              </w:rPr>
              <w:t>不</w:t>
            </w:r>
            <w:r>
              <w:rPr>
                <w:u w:val="single"/>
              </w:rPr>
              <w:t>合格品</w:t>
            </w:r>
            <w:r w:rsidR="00A842EE">
              <w:rPr>
                <w:rFonts w:hint="eastAsia"/>
                <w:u w:val="single"/>
              </w:rPr>
              <w:t>记录</w:t>
            </w:r>
            <w:r>
              <w:rPr>
                <w:rFonts w:hint="eastAsia"/>
                <w:u w:val="single"/>
              </w:rPr>
              <w:t xml:space="preserve">  </w:t>
            </w:r>
            <w:r>
              <w:rPr>
                <w:rFonts w:hint="eastAsia"/>
                <w:u w:val="single"/>
              </w:rPr>
              <w:t>》</w:t>
            </w:r>
            <w:r>
              <w:rPr>
                <w:rFonts w:hint="eastAsia"/>
                <w:u w:val="single"/>
              </w:rPr>
              <w:t xml:space="preserve">     </w:t>
            </w:r>
          </w:p>
          <w:p w14:paraId="0515F273" w14:textId="465794CB" w:rsidR="00786A41" w:rsidRDefault="00786A41" w:rsidP="00786A41">
            <w:pPr>
              <w:rPr>
                <w:u w:val="single"/>
              </w:rPr>
            </w:pPr>
            <w:r>
              <w:rPr>
                <w:rFonts w:hint="eastAsia"/>
                <w:u w:val="single"/>
              </w:rPr>
              <w:t xml:space="preserve"> </w:t>
            </w:r>
          </w:p>
          <w:tbl>
            <w:tblPr>
              <w:tblpPr w:leftFromText="180" w:rightFromText="180" w:vertAnchor="text" w:horzAnchor="margin" w:tblpY="-262"/>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950"/>
              <w:gridCol w:w="1115"/>
              <w:gridCol w:w="1771"/>
              <w:gridCol w:w="1163"/>
              <w:gridCol w:w="1134"/>
              <w:gridCol w:w="1134"/>
              <w:gridCol w:w="850"/>
              <w:gridCol w:w="851"/>
            </w:tblGrid>
            <w:tr w:rsidR="00A842EE" w:rsidRPr="00B344FA" w14:paraId="5DCB95DA" w14:textId="77777777" w:rsidTr="00A842EE">
              <w:trPr>
                <w:trHeight w:val="415"/>
              </w:trPr>
              <w:tc>
                <w:tcPr>
                  <w:tcW w:w="950" w:type="dxa"/>
                </w:tcPr>
                <w:p w14:paraId="3602D49C" w14:textId="77777777" w:rsidR="00A842EE" w:rsidRPr="00B344FA" w:rsidRDefault="00A842EE" w:rsidP="00786A41">
                  <w:pPr>
                    <w:rPr>
                      <w:rFonts w:asciiTheme="minorEastAsia" w:eastAsiaTheme="minorEastAsia" w:hAnsiTheme="minorEastAsia"/>
                      <w:szCs w:val="21"/>
                    </w:rPr>
                  </w:pPr>
                  <w:r w:rsidRPr="00B344FA">
                    <w:rPr>
                      <w:rFonts w:asciiTheme="minorEastAsia" w:eastAsiaTheme="minorEastAsia" w:hAnsiTheme="minorEastAsia" w:hint="eastAsia"/>
                      <w:szCs w:val="21"/>
                    </w:rPr>
                    <w:t>发生日期</w:t>
                  </w:r>
                </w:p>
              </w:tc>
              <w:tc>
                <w:tcPr>
                  <w:tcW w:w="950" w:type="dxa"/>
                </w:tcPr>
                <w:p w14:paraId="25A32C4E" w14:textId="77777777" w:rsidR="00A842EE" w:rsidRPr="00B344FA" w:rsidRDefault="00A842EE" w:rsidP="00786A41">
                  <w:pPr>
                    <w:rPr>
                      <w:rFonts w:asciiTheme="minorEastAsia" w:eastAsiaTheme="minorEastAsia" w:hAnsiTheme="minorEastAsia"/>
                      <w:szCs w:val="21"/>
                    </w:rPr>
                  </w:pPr>
                  <w:r w:rsidRPr="00B344FA">
                    <w:rPr>
                      <w:rFonts w:asciiTheme="minorEastAsia" w:eastAsiaTheme="minorEastAsia" w:hAnsiTheme="minorEastAsia" w:hint="eastAsia"/>
                      <w:szCs w:val="21"/>
                    </w:rPr>
                    <w:t>偏离原因</w:t>
                  </w:r>
                </w:p>
              </w:tc>
              <w:tc>
                <w:tcPr>
                  <w:tcW w:w="1115" w:type="dxa"/>
                </w:tcPr>
                <w:p w14:paraId="7FE778AF" w14:textId="77777777" w:rsidR="00A842EE" w:rsidRPr="00B344FA" w:rsidRDefault="00A842EE" w:rsidP="00786A41">
                  <w:pPr>
                    <w:rPr>
                      <w:rFonts w:asciiTheme="minorEastAsia" w:eastAsiaTheme="minorEastAsia" w:hAnsiTheme="minorEastAsia"/>
                      <w:szCs w:val="21"/>
                    </w:rPr>
                  </w:pPr>
                  <w:r w:rsidRPr="00B344FA">
                    <w:rPr>
                      <w:rFonts w:asciiTheme="minorEastAsia" w:eastAsiaTheme="minorEastAsia" w:hAnsiTheme="minorEastAsia" w:hint="eastAsia"/>
                      <w:szCs w:val="21"/>
                    </w:rPr>
                    <w:t>受影响产品的评估</w:t>
                  </w:r>
                </w:p>
              </w:tc>
              <w:tc>
                <w:tcPr>
                  <w:tcW w:w="1771" w:type="dxa"/>
                </w:tcPr>
                <w:p w14:paraId="6E0DD54C" w14:textId="77777777" w:rsidR="00A842EE" w:rsidRPr="00B344FA" w:rsidRDefault="00A842EE" w:rsidP="00786A41">
                  <w:pPr>
                    <w:rPr>
                      <w:rFonts w:asciiTheme="minorEastAsia" w:eastAsiaTheme="minorEastAsia" w:hAnsiTheme="minorEastAsia"/>
                      <w:szCs w:val="21"/>
                    </w:rPr>
                  </w:pPr>
                  <w:r w:rsidRPr="00B344FA">
                    <w:rPr>
                      <w:rFonts w:asciiTheme="minorEastAsia" w:eastAsiaTheme="minorEastAsia" w:hAnsiTheme="minorEastAsia" w:hint="eastAsia"/>
                      <w:szCs w:val="21"/>
                    </w:rPr>
                    <w:t>受影响产品的放行</w:t>
                  </w:r>
                </w:p>
              </w:tc>
              <w:tc>
                <w:tcPr>
                  <w:tcW w:w="1163" w:type="dxa"/>
                </w:tcPr>
                <w:p w14:paraId="23BCAB0A" w14:textId="77777777" w:rsidR="00A842EE" w:rsidRPr="00B344FA" w:rsidRDefault="00A842EE" w:rsidP="00786A41">
                  <w:pPr>
                    <w:rPr>
                      <w:rFonts w:asciiTheme="minorEastAsia" w:eastAsiaTheme="minorEastAsia" w:hAnsiTheme="minorEastAsia"/>
                      <w:szCs w:val="21"/>
                    </w:rPr>
                  </w:pPr>
                  <w:r w:rsidRPr="00B344FA">
                    <w:rPr>
                      <w:rFonts w:asciiTheme="minorEastAsia" w:eastAsiaTheme="minorEastAsia" w:hAnsiTheme="minorEastAsia" w:hint="eastAsia"/>
                      <w:szCs w:val="21"/>
                    </w:rPr>
                    <w:t>受影响产品放行的人员</w:t>
                  </w:r>
                </w:p>
              </w:tc>
              <w:tc>
                <w:tcPr>
                  <w:tcW w:w="1134" w:type="dxa"/>
                </w:tcPr>
                <w:p w14:paraId="10D5FC01" w14:textId="77777777" w:rsidR="00A842EE" w:rsidRPr="00B344FA" w:rsidRDefault="00A842EE" w:rsidP="00786A41">
                  <w:pPr>
                    <w:rPr>
                      <w:rFonts w:asciiTheme="minorEastAsia" w:eastAsiaTheme="minorEastAsia" w:hAnsiTheme="minorEastAsia"/>
                      <w:szCs w:val="21"/>
                    </w:rPr>
                  </w:pPr>
                </w:p>
              </w:tc>
              <w:tc>
                <w:tcPr>
                  <w:tcW w:w="1134" w:type="dxa"/>
                </w:tcPr>
                <w:p w14:paraId="17FA5DCD" w14:textId="3F2F3376" w:rsidR="00A842EE" w:rsidRPr="00B344FA" w:rsidRDefault="00A842EE" w:rsidP="00786A41">
                  <w:pPr>
                    <w:rPr>
                      <w:rFonts w:asciiTheme="minorEastAsia" w:eastAsiaTheme="minorEastAsia" w:hAnsiTheme="minorEastAsia"/>
                      <w:szCs w:val="21"/>
                    </w:rPr>
                  </w:pPr>
                  <w:r w:rsidRPr="00B344FA">
                    <w:rPr>
                      <w:rFonts w:asciiTheme="minorEastAsia" w:eastAsiaTheme="minorEastAsia" w:hAnsiTheme="minorEastAsia" w:hint="eastAsia"/>
                      <w:szCs w:val="21"/>
                    </w:rPr>
                    <w:t>纠偏措施</w:t>
                  </w:r>
                </w:p>
              </w:tc>
              <w:tc>
                <w:tcPr>
                  <w:tcW w:w="850" w:type="dxa"/>
                </w:tcPr>
                <w:p w14:paraId="7AED39AA" w14:textId="77777777" w:rsidR="00A842EE" w:rsidRPr="00B344FA" w:rsidRDefault="00A842EE" w:rsidP="00786A41">
                  <w:pPr>
                    <w:rPr>
                      <w:rFonts w:asciiTheme="minorEastAsia" w:eastAsiaTheme="minorEastAsia" w:hAnsiTheme="minorEastAsia"/>
                      <w:szCs w:val="21"/>
                    </w:rPr>
                  </w:pPr>
                  <w:r w:rsidRPr="00B344FA">
                    <w:rPr>
                      <w:rFonts w:asciiTheme="minorEastAsia" w:eastAsiaTheme="minorEastAsia" w:hAnsiTheme="minorEastAsia" w:hint="eastAsia"/>
                      <w:szCs w:val="21"/>
                    </w:rPr>
                    <w:t>纠偏人员</w:t>
                  </w:r>
                </w:p>
              </w:tc>
              <w:tc>
                <w:tcPr>
                  <w:tcW w:w="851" w:type="dxa"/>
                </w:tcPr>
                <w:p w14:paraId="79CA37CC" w14:textId="77777777" w:rsidR="00A842EE" w:rsidRPr="00B344FA" w:rsidRDefault="00A842EE" w:rsidP="00786A41">
                  <w:pPr>
                    <w:rPr>
                      <w:rFonts w:asciiTheme="minorEastAsia" w:eastAsiaTheme="minorEastAsia" w:hAnsiTheme="minorEastAsia"/>
                      <w:szCs w:val="21"/>
                    </w:rPr>
                  </w:pPr>
                  <w:r w:rsidRPr="00B344FA">
                    <w:rPr>
                      <w:rFonts w:asciiTheme="minorEastAsia" w:eastAsiaTheme="minorEastAsia" w:hAnsiTheme="minorEastAsia" w:hint="eastAsia"/>
                      <w:szCs w:val="21"/>
                    </w:rPr>
                    <w:t>有效性评价</w:t>
                  </w:r>
                </w:p>
              </w:tc>
            </w:tr>
            <w:tr w:rsidR="00A842EE" w:rsidRPr="00B344FA" w14:paraId="19910B84" w14:textId="77777777" w:rsidTr="00A842EE">
              <w:trPr>
                <w:trHeight w:val="203"/>
              </w:trPr>
              <w:tc>
                <w:tcPr>
                  <w:tcW w:w="950" w:type="dxa"/>
                </w:tcPr>
                <w:p w14:paraId="6640B910" w14:textId="378E359D" w:rsidR="00A842EE" w:rsidRPr="00B344FA" w:rsidRDefault="00A842EE" w:rsidP="007F30AE">
                  <w:pPr>
                    <w:rPr>
                      <w:rFonts w:asciiTheme="minorEastAsia" w:eastAsiaTheme="minorEastAsia" w:hAnsiTheme="minorEastAsia"/>
                      <w:szCs w:val="21"/>
                    </w:rPr>
                  </w:pPr>
                </w:p>
              </w:tc>
              <w:tc>
                <w:tcPr>
                  <w:tcW w:w="950" w:type="dxa"/>
                </w:tcPr>
                <w:p w14:paraId="5C089817" w14:textId="4109FF26" w:rsidR="00A842EE" w:rsidRPr="00B344FA" w:rsidRDefault="00A842EE" w:rsidP="007F30AE">
                  <w:pPr>
                    <w:rPr>
                      <w:rFonts w:asciiTheme="minorEastAsia" w:eastAsiaTheme="minorEastAsia" w:hAnsiTheme="minorEastAsia"/>
                      <w:szCs w:val="21"/>
                    </w:rPr>
                  </w:pPr>
                </w:p>
              </w:tc>
              <w:tc>
                <w:tcPr>
                  <w:tcW w:w="1115" w:type="dxa"/>
                </w:tcPr>
                <w:p w14:paraId="4F1F2AC5" w14:textId="0B01042E" w:rsidR="00A842EE" w:rsidRPr="00B344FA" w:rsidRDefault="00A842EE" w:rsidP="00786A41">
                  <w:pPr>
                    <w:rPr>
                      <w:rFonts w:asciiTheme="minorEastAsia" w:eastAsiaTheme="minorEastAsia" w:hAnsiTheme="minorEastAsia"/>
                      <w:szCs w:val="21"/>
                    </w:rPr>
                  </w:pPr>
                </w:p>
              </w:tc>
              <w:tc>
                <w:tcPr>
                  <w:tcW w:w="1771" w:type="dxa"/>
                </w:tcPr>
                <w:p w14:paraId="17588F4B" w14:textId="73FEA4B1" w:rsidR="00A842EE" w:rsidRPr="00B344FA" w:rsidRDefault="00A842EE" w:rsidP="00786A41">
                  <w:pPr>
                    <w:rPr>
                      <w:rFonts w:asciiTheme="minorEastAsia" w:eastAsiaTheme="minorEastAsia" w:hAnsiTheme="minorEastAsia"/>
                      <w:szCs w:val="21"/>
                    </w:rPr>
                  </w:pPr>
                </w:p>
              </w:tc>
              <w:tc>
                <w:tcPr>
                  <w:tcW w:w="1163" w:type="dxa"/>
                </w:tcPr>
                <w:p w14:paraId="3B7DF39B" w14:textId="310A5228" w:rsidR="00A842EE" w:rsidRPr="00B344FA" w:rsidRDefault="00A842EE" w:rsidP="00786A41">
                  <w:pPr>
                    <w:rPr>
                      <w:rFonts w:asciiTheme="minorEastAsia" w:eastAsiaTheme="minorEastAsia" w:hAnsiTheme="minorEastAsia"/>
                      <w:szCs w:val="21"/>
                    </w:rPr>
                  </w:pPr>
                </w:p>
              </w:tc>
              <w:tc>
                <w:tcPr>
                  <w:tcW w:w="1134" w:type="dxa"/>
                </w:tcPr>
                <w:p w14:paraId="0E33B9BF" w14:textId="77777777" w:rsidR="00A842EE" w:rsidRPr="00B344FA" w:rsidRDefault="00A842EE" w:rsidP="00786A41">
                  <w:pPr>
                    <w:rPr>
                      <w:rFonts w:asciiTheme="minorEastAsia" w:eastAsiaTheme="minorEastAsia" w:hAnsiTheme="minorEastAsia"/>
                      <w:szCs w:val="21"/>
                    </w:rPr>
                  </w:pPr>
                </w:p>
              </w:tc>
              <w:tc>
                <w:tcPr>
                  <w:tcW w:w="1134" w:type="dxa"/>
                </w:tcPr>
                <w:p w14:paraId="69F76676" w14:textId="7C31666F" w:rsidR="00A842EE" w:rsidRPr="00B344FA" w:rsidRDefault="00A842EE" w:rsidP="00786A41">
                  <w:pPr>
                    <w:rPr>
                      <w:rFonts w:asciiTheme="minorEastAsia" w:eastAsiaTheme="minorEastAsia" w:hAnsiTheme="minorEastAsia"/>
                      <w:szCs w:val="21"/>
                    </w:rPr>
                  </w:pPr>
                </w:p>
              </w:tc>
              <w:tc>
                <w:tcPr>
                  <w:tcW w:w="850" w:type="dxa"/>
                </w:tcPr>
                <w:p w14:paraId="53229EF3" w14:textId="67ED66EF" w:rsidR="00A842EE" w:rsidRPr="00B344FA" w:rsidRDefault="00A842EE" w:rsidP="00786A41">
                  <w:pPr>
                    <w:rPr>
                      <w:rFonts w:asciiTheme="minorEastAsia" w:eastAsiaTheme="minorEastAsia" w:hAnsiTheme="minorEastAsia"/>
                      <w:szCs w:val="21"/>
                    </w:rPr>
                  </w:pPr>
                </w:p>
              </w:tc>
              <w:tc>
                <w:tcPr>
                  <w:tcW w:w="851" w:type="dxa"/>
                </w:tcPr>
                <w:p w14:paraId="7238A132" w14:textId="5B92283C" w:rsidR="00A842EE" w:rsidRPr="00B344FA" w:rsidRDefault="00A842EE" w:rsidP="00786A41">
                  <w:pPr>
                    <w:rPr>
                      <w:rFonts w:asciiTheme="minorEastAsia" w:eastAsiaTheme="minorEastAsia" w:hAnsiTheme="minorEastAsia"/>
                      <w:szCs w:val="21"/>
                    </w:rPr>
                  </w:pPr>
                  <w:r w:rsidRPr="00B344FA">
                    <w:rPr>
                      <w:rFonts w:asciiTheme="minorEastAsia" w:eastAsiaTheme="minorEastAsia" w:hAnsiTheme="minorEastAsia"/>
                      <w:szCs w:val="21"/>
                    </w:rPr>
                    <w:fldChar w:fldCharType="begin"/>
                  </w:r>
                  <w:r w:rsidRPr="00B344FA">
                    <w:rPr>
                      <w:rFonts w:asciiTheme="minorEastAsia" w:eastAsiaTheme="minorEastAsia" w:hAnsiTheme="minorEastAsia"/>
                      <w:szCs w:val="21"/>
                    </w:rPr>
                    <w:instrText xml:space="preserve"> eq \o\ac(□,√)</w:instrText>
                  </w:r>
                  <w:r w:rsidRPr="00B344FA">
                    <w:rPr>
                      <w:rFonts w:asciiTheme="minorEastAsia" w:eastAsiaTheme="minorEastAsia" w:hAnsiTheme="minorEastAsia"/>
                      <w:szCs w:val="21"/>
                    </w:rPr>
                    <w:fldChar w:fldCharType="end"/>
                  </w:r>
                  <w:r w:rsidRPr="00B344FA">
                    <w:rPr>
                      <w:rFonts w:asciiTheme="minorEastAsia" w:eastAsiaTheme="minorEastAsia" w:hAnsiTheme="minorEastAsia" w:hint="eastAsia"/>
                      <w:szCs w:val="21"/>
                    </w:rPr>
                    <w:t>有效</w:t>
                  </w:r>
                </w:p>
                <w:p w14:paraId="018D01F7" w14:textId="77777777" w:rsidR="00A842EE" w:rsidRPr="00B344FA" w:rsidRDefault="00A842EE" w:rsidP="00786A41">
                  <w:pPr>
                    <w:rPr>
                      <w:rFonts w:asciiTheme="minorEastAsia" w:eastAsiaTheme="minorEastAsia" w:hAnsiTheme="minorEastAsia"/>
                      <w:szCs w:val="21"/>
                    </w:rPr>
                  </w:pPr>
                  <w:r w:rsidRPr="00B344FA">
                    <w:rPr>
                      <w:rFonts w:asciiTheme="minorEastAsia" w:eastAsiaTheme="minorEastAsia" w:hAnsiTheme="minorEastAsia" w:hint="eastAsia"/>
                      <w:szCs w:val="21"/>
                    </w:rPr>
                    <w:sym w:font="Wingdings" w:char="00A8"/>
                  </w:r>
                  <w:r w:rsidRPr="00B344FA">
                    <w:rPr>
                      <w:rFonts w:asciiTheme="minorEastAsia" w:eastAsiaTheme="minorEastAsia" w:hAnsiTheme="minorEastAsia" w:hint="eastAsia"/>
                      <w:szCs w:val="21"/>
                    </w:rPr>
                    <w:t>无效</w:t>
                  </w:r>
                </w:p>
              </w:tc>
            </w:tr>
          </w:tbl>
          <w:p w14:paraId="1D907728" w14:textId="77777777" w:rsidR="00786A41" w:rsidRDefault="00786A41" w:rsidP="00786A41"/>
          <w:p w14:paraId="6DF75E68" w14:textId="77777777" w:rsidR="00786A41" w:rsidRDefault="00786A41" w:rsidP="00786A41"/>
          <w:p w14:paraId="5DBBE9CD" w14:textId="77777777" w:rsidR="00786A41" w:rsidRDefault="00786A41" w:rsidP="00786A41"/>
          <w:p w14:paraId="3EB04567" w14:textId="77777777" w:rsidR="00786A41" w:rsidRDefault="00786A41" w:rsidP="00786A41"/>
          <w:p w14:paraId="43CED35F" w14:textId="77777777" w:rsidR="00786A41" w:rsidRDefault="00786A41" w:rsidP="00786A41"/>
          <w:p w14:paraId="3B50FFEE" w14:textId="77777777" w:rsidR="00786A41" w:rsidRDefault="00786A41" w:rsidP="00786A41"/>
          <w:p w14:paraId="03A5A356" w14:textId="77777777" w:rsidR="00786A41" w:rsidRDefault="00786A41" w:rsidP="00786A41"/>
          <w:p w14:paraId="4151CB71" w14:textId="77777777" w:rsidR="00786A41" w:rsidRDefault="00786A41" w:rsidP="00786A41"/>
          <w:p w14:paraId="04114B57" w14:textId="77777777" w:rsidR="00786A41" w:rsidRDefault="00786A41" w:rsidP="00786A41"/>
          <w:p w14:paraId="2206EFC9" w14:textId="77777777" w:rsidR="00786A41" w:rsidRDefault="00786A41" w:rsidP="00786A41"/>
          <w:p w14:paraId="23C1DA94" w14:textId="77777777" w:rsidR="00786A41" w:rsidRDefault="00786A41" w:rsidP="00786A41"/>
          <w:p w14:paraId="2C5E1624" w14:textId="77777777" w:rsidR="00786A41" w:rsidRDefault="00786A41" w:rsidP="00786A41"/>
          <w:p w14:paraId="25AD1A5C" w14:textId="77777777" w:rsidR="00786A41" w:rsidRDefault="00786A41" w:rsidP="00786A41"/>
          <w:p w14:paraId="4A37F4CD" w14:textId="4386CE82" w:rsidR="00786A41" w:rsidRDefault="00786A41" w:rsidP="00786A41">
            <w:r>
              <w:rPr>
                <w:rFonts w:hint="eastAsia"/>
              </w:rPr>
              <w:t>当某个关键限值的监视结果反复发生偏离或偏离原因涉及相应控制措施的控制能力时，</w:t>
            </w:r>
            <w:r>
              <w:rPr>
                <w:rFonts w:hint="eastAsia"/>
              </w:rPr>
              <w:t>H</w:t>
            </w:r>
            <w:r>
              <w:t>ACCP</w:t>
            </w:r>
            <w:r>
              <w:rPr>
                <w:rFonts w:hint="eastAsia"/>
              </w:rPr>
              <w:t>小组应重新评估相关控制措施的有效性和适宜性，必要时对其予以改进并更新，保持纠偏记录。</w:t>
            </w:r>
          </w:p>
          <w:p w14:paraId="5FB729F2" w14:textId="4860B76A" w:rsidR="00786A41" w:rsidRDefault="00786A41" w:rsidP="00786A41">
            <w:r>
              <w:rPr>
                <w:rFonts w:hint="eastAsia"/>
                <w:color w:val="0000FF"/>
              </w:rPr>
              <w:t>见</w:t>
            </w:r>
            <w:r>
              <w:rPr>
                <w:rFonts w:hint="eastAsia"/>
                <w:color w:val="0000FF"/>
                <w:u w:val="single"/>
              </w:rPr>
              <w:t xml:space="preserve"> </w:t>
            </w:r>
            <w:r>
              <w:rPr>
                <w:color w:val="0000FF"/>
                <w:u w:val="single"/>
              </w:rPr>
              <w:t xml:space="preserve">  </w:t>
            </w:r>
            <w:r w:rsidRPr="00EE364E">
              <w:rPr>
                <w:color w:val="0000FF"/>
                <w:u w:val="single"/>
              </w:rPr>
              <w:t xml:space="preserve"> </w:t>
            </w:r>
            <w:r w:rsidRPr="00EE364E">
              <w:rPr>
                <w:rFonts w:hint="eastAsia"/>
                <w:u w:val="single"/>
              </w:rPr>
              <w:t>《不合格品处置记录》</w:t>
            </w:r>
            <w:r w:rsidRPr="00EE364E">
              <w:rPr>
                <w:color w:val="0000FF"/>
                <w:u w:val="single"/>
              </w:rPr>
              <w:t xml:space="preserve">  </w:t>
            </w:r>
            <w:r>
              <w:rPr>
                <w:color w:val="0000FF"/>
                <w:u w:val="single"/>
              </w:rPr>
              <w:t xml:space="preserve">        </w:t>
            </w:r>
          </w:p>
          <w:p w14:paraId="032F0531" w14:textId="77777777" w:rsidR="00786A41" w:rsidRDefault="00786A41" w:rsidP="00786A41"/>
        </w:tc>
        <w:tc>
          <w:tcPr>
            <w:tcW w:w="1247" w:type="dxa"/>
          </w:tcPr>
          <w:p w14:paraId="3DE6E62B" w14:textId="77777777" w:rsidR="00786A41" w:rsidRDefault="00786A41" w:rsidP="00786A41">
            <w:pPr>
              <w:rPr>
                <w:sz w:val="28"/>
                <w:szCs w:val="24"/>
              </w:rPr>
            </w:pPr>
          </w:p>
        </w:tc>
      </w:tr>
      <w:tr w:rsidR="00786A41" w14:paraId="3579FE26" w14:textId="77777777" w:rsidTr="004746FE">
        <w:trPr>
          <w:trHeight w:val="96"/>
        </w:trPr>
        <w:tc>
          <w:tcPr>
            <w:tcW w:w="1413" w:type="dxa"/>
          </w:tcPr>
          <w:p w14:paraId="7A5CD460" w14:textId="594E17A2" w:rsidR="00786A41" w:rsidRDefault="00786A41" w:rsidP="00786A41">
            <w:pPr>
              <w:rPr>
                <w:rFonts w:ascii="宋体" w:hAnsi="宋体"/>
                <w:szCs w:val="21"/>
              </w:rPr>
            </w:pPr>
            <w:r>
              <w:rPr>
                <w:rFonts w:hint="eastAsia"/>
              </w:rPr>
              <w:t xml:space="preserve">  </w:t>
            </w:r>
            <w:r>
              <w:rPr>
                <w:rFonts w:hint="eastAsia"/>
              </w:rPr>
              <w:t>产品放行</w:t>
            </w:r>
          </w:p>
        </w:tc>
        <w:tc>
          <w:tcPr>
            <w:tcW w:w="1843" w:type="dxa"/>
          </w:tcPr>
          <w:p w14:paraId="564C7131" w14:textId="2A795DA9" w:rsidR="00786A41" w:rsidRDefault="00786A41" w:rsidP="00786A41">
            <w:pPr>
              <w:rPr>
                <w:rFonts w:ascii="宋体" w:hAnsi="宋体"/>
                <w:szCs w:val="21"/>
              </w:rPr>
            </w:pPr>
            <w:r>
              <w:rPr>
                <w:rFonts w:asciiTheme="minorEastAsia" w:eastAsiaTheme="minorEastAsia" w:hAnsiTheme="minorEastAsia" w:hint="eastAsia"/>
                <w:color w:val="000000"/>
                <w:szCs w:val="21"/>
              </w:rPr>
              <w:t>H (V1.0)</w:t>
            </w:r>
            <w:r>
              <w:rPr>
                <w:rFonts w:hint="eastAsia"/>
              </w:rPr>
              <w:t>3.8</w:t>
            </w:r>
          </w:p>
        </w:tc>
        <w:tc>
          <w:tcPr>
            <w:tcW w:w="10206" w:type="dxa"/>
          </w:tcPr>
          <w:p w14:paraId="371BE938" w14:textId="77777777" w:rsidR="00786A41" w:rsidRDefault="00786A41" w:rsidP="00786A41">
            <w:r>
              <w:rPr>
                <w:rFonts w:hint="eastAsia"/>
              </w:rPr>
              <w:t>如：《产品检验控制程序》或《产品放行控制程序》</w:t>
            </w:r>
          </w:p>
          <w:p w14:paraId="44CEDFA9" w14:textId="77777777" w:rsidR="00786A41" w:rsidRDefault="00786A41" w:rsidP="00786A41">
            <w:r>
              <w:rPr>
                <w:rFonts w:hint="eastAsia"/>
              </w:rPr>
              <w:t>执行标准（接收准则）：</w:t>
            </w:r>
          </w:p>
          <w:tbl>
            <w:tblPr>
              <w:tblStyle w:val="a9"/>
              <w:tblW w:w="9043" w:type="dxa"/>
              <w:tblLayout w:type="fixed"/>
              <w:tblLook w:val="04A0" w:firstRow="1" w:lastRow="0" w:firstColumn="1" w:lastColumn="0" w:noHBand="0" w:noVBand="1"/>
            </w:tblPr>
            <w:tblGrid>
              <w:gridCol w:w="1334"/>
              <w:gridCol w:w="2282"/>
              <w:gridCol w:w="2831"/>
              <w:gridCol w:w="2596"/>
            </w:tblGrid>
            <w:tr w:rsidR="00786A41" w14:paraId="0DE682EB" w14:textId="77777777" w:rsidTr="00C61696">
              <w:tc>
                <w:tcPr>
                  <w:tcW w:w="1334" w:type="dxa"/>
                </w:tcPr>
                <w:p w14:paraId="4F6739D3" w14:textId="77777777" w:rsidR="00786A41" w:rsidRDefault="00786A41" w:rsidP="00786A41">
                  <w:r>
                    <w:rPr>
                      <w:rFonts w:hint="eastAsia"/>
                    </w:rPr>
                    <w:t>放行类型</w:t>
                  </w:r>
                </w:p>
              </w:tc>
              <w:tc>
                <w:tcPr>
                  <w:tcW w:w="2282" w:type="dxa"/>
                </w:tcPr>
                <w:p w14:paraId="46222EEA" w14:textId="77777777" w:rsidR="00786A41" w:rsidRDefault="00786A41" w:rsidP="00786A41">
                  <w:r>
                    <w:rPr>
                      <w:rFonts w:hint="eastAsia"/>
                    </w:rPr>
                    <w:t>抽样要求</w:t>
                  </w:r>
                </w:p>
              </w:tc>
              <w:tc>
                <w:tcPr>
                  <w:tcW w:w="2831" w:type="dxa"/>
                </w:tcPr>
                <w:p w14:paraId="286EA9FD" w14:textId="77777777" w:rsidR="00786A41" w:rsidRDefault="00786A41" w:rsidP="00786A41">
                  <w:r>
                    <w:rPr>
                      <w:rFonts w:hint="eastAsia"/>
                    </w:rPr>
                    <w:t>执行标准或规范文件名称</w:t>
                  </w:r>
                </w:p>
              </w:tc>
              <w:tc>
                <w:tcPr>
                  <w:tcW w:w="2596" w:type="dxa"/>
                </w:tcPr>
                <w:p w14:paraId="387C26BA" w14:textId="77777777" w:rsidR="00786A41" w:rsidRDefault="00786A41" w:rsidP="00786A41">
                  <w:r>
                    <w:rPr>
                      <w:rFonts w:hint="eastAsia"/>
                    </w:rPr>
                    <w:t>评价结论</w:t>
                  </w:r>
                </w:p>
              </w:tc>
            </w:tr>
            <w:tr w:rsidR="00786A41" w14:paraId="419EBEE6" w14:textId="77777777" w:rsidTr="00C61696">
              <w:tc>
                <w:tcPr>
                  <w:tcW w:w="1334" w:type="dxa"/>
                </w:tcPr>
                <w:p w14:paraId="5F392093" w14:textId="296A2567" w:rsidR="00786A41" w:rsidRDefault="00786A41" w:rsidP="00786A41">
                  <w:r>
                    <w:rPr>
                      <w:rFonts w:hint="eastAsia"/>
                    </w:rPr>
                    <w:t>原材料检验</w:t>
                  </w:r>
                </w:p>
              </w:tc>
              <w:tc>
                <w:tcPr>
                  <w:tcW w:w="2282" w:type="dxa"/>
                </w:tcPr>
                <w:p w14:paraId="2DA391E0" w14:textId="23C448AF" w:rsidR="00786A41" w:rsidRDefault="00786A41" w:rsidP="00786A41">
                  <w:r>
                    <w:rPr>
                      <w:rFonts w:hint="eastAsia"/>
                    </w:rPr>
                    <w:t>100%</w:t>
                  </w:r>
                  <w:r>
                    <w:rPr>
                      <w:rFonts w:hint="eastAsia"/>
                    </w:rPr>
                    <w:t>目测</w:t>
                  </w:r>
                </w:p>
              </w:tc>
              <w:tc>
                <w:tcPr>
                  <w:tcW w:w="2831" w:type="dxa"/>
                </w:tcPr>
                <w:p w14:paraId="77201C7B" w14:textId="3C253592" w:rsidR="00786A41" w:rsidRDefault="00786A41" w:rsidP="00786A41">
                  <w:r>
                    <w:rPr>
                      <w:rFonts w:hint="eastAsia"/>
                    </w:rPr>
                    <w:t>外观、验证合格证</w:t>
                  </w:r>
                </w:p>
              </w:tc>
              <w:tc>
                <w:tcPr>
                  <w:tcW w:w="2596" w:type="dxa"/>
                </w:tcPr>
                <w:p w14:paraId="25F1A048" w14:textId="588F31A1" w:rsidR="00786A41" w:rsidRDefault="00786A41" w:rsidP="00786A41">
                  <w:r>
                    <w:rPr>
                      <w:rFonts w:ascii="Segoe UI Symbol" w:hAnsi="Segoe UI Symbol" w:cs="Segoe UI Symbol"/>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786A41" w14:paraId="73E43E9B" w14:textId="77777777" w:rsidTr="00C61696">
              <w:tc>
                <w:tcPr>
                  <w:tcW w:w="1334" w:type="dxa"/>
                </w:tcPr>
                <w:p w14:paraId="020E681B" w14:textId="42E2B753" w:rsidR="00786A41" w:rsidRDefault="00786A41" w:rsidP="00786A41">
                  <w:r>
                    <w:rPr>
                      <w:rFonts w:hint="eastAsia"/>
                    </w:rPr>
                    <w:t>服务放行</w:t>
                  </w:r>
                </w:p>
              </w:tc>
              <w:tc>
                <w:tcPr>
                  <w:tcW w:w="2282" w:type="dxa"/>
                </w:tcPr>
                <w:p w14:paraId="7DBC9285" w14:textId="0E9FD554" w:rsidR="00786A41" w:rsidRDefault="00786A41" w:rsidP="00786A41">
                  <w:r>
                    <w:rPr>
                      <w:rFonts w:hint="eastAsia"/>
                    </w:rPr>
                    <w:t>100%</w:t>
                  </w:r>
                  <w:r>
                    <w:rPr>
                      <w:rFonts w:hint="eastAsia"/>
                    </w:rPr>
                    <w:t>目测</w:t>
                  </w:r>
                </w:p>
              </w:tc>
              <w:tc>
                <w:tcPr>
                  <w:tcW w:w="2831" w:type="dxa"/>
                </w:tcPr>
                <w:p w14:paraId="464DF9CB" w14:textId="24C7B9C1" w:rsidR="00786A41" w:rsidRDefault="00786A41" w:rsidP="00786A41">
                  <w:r>
                    <w:rPr>
                      <w:rFonts w:hint="eastAsia"/>
                    </w:rPr>
                    <w:t>验收标准</w:t>
                  </w:r>
                </w:p>
              </w:tc>
              <w:tc>
                <w:tcPr>
                  <w:tcW w:w="2596" w:type="dxa"/>
                </w:tcPr>
                <w:p w14:paraId="3874CCDE" w14:textId="0588D0C5" w:rsidR="00786A41" w:rsidRDefault="00786A41" w:rsidP="00786A41">
                  <w:r>
                    <w:rPr>
                      <w:rFonts w:ascii="Segoe UI Symbol" w:hAnsi="Segoe UI Symbol" w:cs="Segoe UI Symbol"/>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786A41" w14:paraId="51D496C9" w14:textId="77777777" w:rsidTr="00C61696">
              <w:tc>
                <w:tcPr>
                  <w:tcW w:w="1334" w:type="dxa"/>
                </w:tcPr>
                <w:p w14:paraId="1642B7F9" w14:textId="77777777" w:rsidR="00786A41" w:rsidRDefault="00786A41" w:rsidP="00786A41">
                  <w:r>
                    <w:rPr>
                      <w:rFonts w:hint="eastAsia"/>
                    </w:rPr>
                    <w:t>半成品检验</w:t>
                  </w:r>
                </w:p>
              </w:tc>
              <w:tc>
                <w:tcPr>
                  <w:tcW w:w="2282" w:type="dxa"/>
                </w:tcPr>
                <w:p w14:paraId="18988215" w14:textId="77777777" w:rsidR="00786A41" w:rsidRDefault="00786A41" w:rsidP="00786A41"/>
              </w:tc>
              <w:tc>
                <w:tcPr>
                  <w:tcW w:w="2831" w:type="dxa"/>
                </w:tcPr>
                <w:p w14:paraId="2DC32311" w14:textId="77777777" w:rsidR="00786A41" w:rsidRDefault="00786A41" w:rsidP="00786A41"/>
              </w:tc>
              <w:tc>
                <w:tcPr>
                  <w:tcW w:w="2596" w:type="dxa"/>
                </w:tcPr>
                <w:p w14:paraId="322508EF" w14:textId="77777777" w:rsidR="00786A41" w:rsidRDefault="00786A41" w:rsidP="00786A41">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786A41" w14:paraId="2263D41D" w14:textId="77777777" w:rsidTr="00C61696">
              <w:tc>
                <w:tcPr>
                  <w:tcW w:w="1334" w:type="dxa"/>
                </w:tcPr>
                <w:p w14:paraId="63A96E51" w14:textId="77777777" w:rsidR="00786A41" w:rsidRDefault="00786A41" w:rsidP="00786A41">
                  <w:r>
                    <w:rPr>
                      <w:rFonts w:hint="eastAsia"/>
                    </w:rPr>
                    <w:t>成品检验</w:t>
                  </w:r>
                </w:p>
              </w:tc>
              <w:tc>
                <w:tcPr>
                  <w:tcW w:w="2282" w:type="dxa"/>
                </w:tcPr>
                <w:p w14:paraId="75F9F655" w14:textId="77777777" w:rsidR="00786A41" w:rsidRDefault="00786A41" w:rsidP="00786A41"/>
              </w:tc>
              <w:tc>
                <w:tcPr>
                  <w:tcW w:w="2831" w:type="dxa"/>
                </w:tcPr>
                <w:p w14:paraId="116C2413" w14:textId="77777777" w:rsidR="00786A41" w:rsidRDefault="00786A41" w:rsidP="00786A41"/>
              </w:tc>
              <w:tc>
                <w:tcPr>
                  <w:tcW w:w="2596" w:type="dxa"/>
                </w:tcPr>
                <w:p w14:paraId="7CB0B6DA" w14:textId="77777777" w:rsidR="00786A41" w:rsidRDefault="00786A41" w:rsidP="00786A41">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786A41" w14:paraId="1FE632BA" w14:textId="77777777" w:rsidTr="00C61696">
              <w:tc>
                <w:tcPr>
                  <w:tcW w:w="1334" w:type="dxa"/>
                </w:tcPr>
                <w:p w14:paraId="6ACD2D61" w14:textId="77777777" w:rsidR="00786A41" w:rsidRDefault="00786A41" w:rsidP="00786A41">
                  <w:r>
                    <w:rPr>
                      <w:rFonts w:hint="eastAsia"/>
                    </w:rPr>
                    <w:t>服务放行</w:t>
                  </w:r>
                </w:p>
              </w:tc>
              <w:tc>
                <w:tcPr>
                  <w:tcW w:w="2282" w:type="dxa"/>
                </w:tcPr>
                <w:p w14:paraId="5C52E211" w14:textId="77777777" w:rsidR="00786A41" w:rsidRDefault="00786A41" w:rsidP="00786A41"/>
              </w:tc>
              <w:tc>
                <w:tcPr>
                  <w:tcW w:w="2831" w:type="dxa"/>
                </w:tcPr>
                <w:p w14:paraId="72B77B84" w14:textId="77777777" w:rsidR="00786A41" w:rsidRDefault="00786A41" w:rsidP="00786A41"/>
              </w:tc>
              <w:tc>
                <w:tcPr>
                  <w:tcW w:w="2596" w:type="dxa"/>
                </w:tcPr>
                <w:p w14:paraId="040A72E3" w14:textId="77777777" w:rsidR="00786A41" w:rsidRDefault="00786A41" w:rsidP="00786A41">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bl>
          <w:p w14:paraId="4D9F4AA1" w14:textId="77777777" w:rsidR="00786A41" w:rsidRPr="00E5185E" w:rsidRDefault="00786A41" w:rsidP="00786A41">
            <w:pPr>
              <w:rPr>
                <w:rFonts w:asciiTheme="minorEastAsia" w:eastAsiaTheme="minorEastAsia" w:hAnsiTheme="minorEastAsia"/>
                <w:szCs w:val="21"/>
              </w:rPr>
            </w:pPr>
          </w:p>
        </w:tc>
        <w:tc>
          <w:tcPr>
            <w:tcW w:w="1247" w:type="dxa"/>
          </w:tcPr>
          <w:p w14:paraId="72FED68E" w14:textId="77777777" w:rsidR="00786A41" w:rsidRDefault="00786A41" w:rsidP="00786A41">
            <w:pPr>
              <w:rPr>
                <w:sz w:val="28"/>
                <w:szCs w:val="24"/>
              </w:rPr>
            </w:pPr>
          </w:p>
        </w:tc>
      </w:tr>
      <w:tr w:rsidR="00786A41" w14:paraId="4196BB71" w14:textId="77777777" w:rsidTr="004746FE">
        <w:trPr>
          <w:trHeight w:val="96"/>
        </w:trPr>
        <w:tc>
          <w:tcPr>
            <w:tcW w:w="1413" w:type="dxa"/>
          </w:tcPr>
          <w:p w14:paraId="2FFEEAC3" w14:textId="77777777" w:rsidR="00786A41" w:rsidRDefault="00786A41" w:rsidP="00786A41">
            <w:pPr>
              <w:rPr>
                <w:rFonts w:ascii="宋体" w:hAnsi="宋体"/>
                <w:szCs w:val="21"/>
              </w:rPr>
            </w:pPr>
          </w:p>
        </w:tc>
        <w:tc>
          <w:tcPr>
            <w:tcW w:w="1843" w:type="dxa"/>
          </w:tcPr>
          <w:p w14:paraId="61810026" w14:textId="77EB2BEE" w:rsidR="00786A41" w:rsidRDefault="00786A41" w:rsidP="00786A41">
            <w:pPr>
              <w:rPr>
                <w:rFonts w:ascii="宋体" w:hAnsi="宋体"/>
                <w:szCs w:val="21"/>
              </w:rPr>
            </w:pPr>
            <w:r>
              <w:rPr>
                <w:rFonts w:hint="eastAsia"/>
              </w:rPr>
              <w:t>运行证据</w:t>
            </w:r>
          </w:p>
        </w:tc>
        <w:tc>
          <w:tcPr>
            <w:tcW w:w="10206" w:type="dxa"/>
          </w:tcPr>
          <w:p w14:paraId="14013031" w14:textId="77777777" w:rsidR="00786A41" w:rsidRDefault="00786A41" w:rsidP="00786A41"/>
          <w:p w14:paraId="0CA29368" w14:textId="6B08826C" w:rsidR="00786A41" w:rsidRDefault="00786A41" w:rsidP="00786A41">
            <w:r>
              <w:rPr>
                <w:rFonts w:hint="eastAsia"/>
              </w:rPr>
              <w:t>放行包括：</w:t>
            </w:r>
            <w:r>
              <w:fldChar w:fldCharType="begin"/>
            </w:r>
            <w:r>
              <w:instrText xml:space="preserve"> eq \o\ac(□,√)</w:instrText>
            </w:r>
            <w:r>
              <w:fldChar w:fldCharType="end"/>
            </w:r>
            <w:r>
              <w:rPr>
                <w:rFonts w:hint="eastAsia"/>
              </w:rPr>
              <w:t>原材料进厂</w:t>
            </w:r>
            <w:r>
              <w:rPr>
                <w:rFonts w:hint="eastAsia"/>
              </w:rPr>
              <w:t xml:space="preserve">  </w:t>
            </w:r>
            <w:r>
              <w:rPr>
                <w:rFonts w:hint="eastAsia"/>
                <w:color w:val="000000"/>
                <w:szCs w:val="21"/>
              </w:rPr>
              <w:t>□</w:t>
            </w:r>
            <w:r>
              <w:rPr>
                <w:rFonts w:hint="eastAsia"/>
              </w:rPr>
              <w:t>半成品转序</w:t>
            </w:r>
            <w:r>
              <w:rPr>
                <w:rFonts w:hint="eastAsia"/>
              </w:rPr>
              <w:t xml:space="preserve"> </w:t>
            </w:r>
            <w:r>
              <w:fldChar w:fldCharType="begin"/>
            </w:r>
            <w:r>
              <w:instrText xml:space="preserve"> eq \o\ac(□,√)</w:instrText>
            </w:r>
            <w:r>
              <w:fldChar w:fldCharType="end"/>
            </w:r>
            <w:r>
              <w:rPr>
                <w:rFonts w:hint="eastAsia"/>
              </w:rPr>
              <w:t>成品放行</w:t>
            </w:r>
            <w:r>
              <w:rPr>
                <w:rFonts w:hint="eastAsia"/>
              </w:rPr>
              <w:t xml:space="preserve"> </w:t>
            </w:r>
            <w:r>
              <w:fldChar w:fldCharType="begin"/>
            </w:r>
            <w:r>
              <w:instrText xml:space="preserve"> eq \o\ac(□,√)</w:instrText>
            </w:r>
            <w:r>
              <w:fldChar w:fldCharType="end"/>
            </w:r>
            <w:r>
              <w:rPr>
                <w:rFonts w:hint="eastAsia"/>
              </w:rPr>
              <w:t>服务放行</w:t>
            </w:r>
          </w:p>
          <w:p w14:paraId="53FDBAD2" w14:textId="08CD7CC2" w:rsidR="00786A41" w:rsidRDefault="00786A41" w:rsidP="00786A41">
            <w:pPr>
              <w:rPr>
                <w:u w:val="single"/>
              </w:rPr>
            </w:pPr>
            <w:r>
              <w:rPr>
                <w:rFonts w:hint="eastAsia"/>
              </w:rPr>
              <w:t>抽取原材料检验相关记录名称：</w:t>
            </w:r>
            <w:r>
              <w:rPr>
                <w:rFonts w:hint="eastAsia"/>
                <w:u w:val="single"/>
              </w:rPr>
              <w:t>《采</w:t>
            </w:r>
            <w:r>
              <w:rPr>
                <w:u w:val="single"/>
              </w:rPr>
              <w:t>购</w:t>
            </w:r>
            <w:r>
              <w:rPr>
                <w:rFonts w:hint="eastAsia"/>
                <w:u w:val="single"/>
              </w:rPr>
              <w:t>入</w:t>
            </w:r>
            <w:r>
              <w:rPr>
                <w:u w:val="single"/>
              </w:rPr>
              <w:t>库单</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1298"/>
              <w:gridCol w:w="1089"/>
              <w:gridCol w:w="1364"/>
              <w:gridCol w:w="1680"/>
              <w:gridCol w:w="1566"/>
              <w:gridCol w:w="2046"/>
            </w:tblGrid>
            <w:tr w:rsidR="00786A41" w14:paraId="11C63EFB" w14:textId="77777777" w:rsidTr="00026502">
              <w:tc>
                <w:tcPr>
                  <w:tcW w:w="1298" w:type="dxa"/>
                </w:tcPr>
                <w:p w14:paraId="47F4F36A" w14:textId="77777777" w:rsidR="00786A41" w:rsidRDefault="00786A41" w:rsidP="00786A41">
                  <w:r>
                    <w:rPr>
                      <w:rFonts w:hint="eastAsia"/>
                    </w:rPr>
                    <w:t>日期</w:t>
                  </w:r>
                </w:p>
              </w:tc>
              <w:tc>
                <w:tcPr>
                  <w:tcW w:w="1089" w:type="dxa"/>
                </w:tcPr>
                <w:p w14:paraId="1B2AFD48" w14:textId="77777777" w:rsidR="00786A41" w:rsidRDefault="00786A41" w:rsidP="00786A41">
                  <w:r>
                    <w:rPr>
                      <w:rFonts w:hint="eastAsia"/>
                    </w:rPr>
                    <w:t>物料名称</w:t>
                  </w:r>
                  <w:r>
                    <w:rPr>
                      <w:rFonts w:hint="eastAsia"/>
                    </w:rPr>
                    <w:t>/</w:t>
                  </w:r>
                  <w:r>
                    <w:rPr>
                      <w:rFonts w:hint="eastAsia"/>
                    </w:rPr>
                    <w:t>批次</w:t>
                  </w:r>
                </w:p>
              </w:tc>
              <w:tc>
                <w:tcPr>
                  <w:tcW w:w="1364" w:type="dxa"/>
                </w:tcPr>
                <w:p w14:paraId="5B43697A" w14:textId="77777777" w:rsidR="00786A41" w:rsidRDefault="00786A41" w:rsidP="00786A41">
                  <w:r>
                    <w:rPr>
                      <w:rFonts w:hint="eastAsia"/>
                    </w:rPr>
                    <w:t>抽样比例</w:t>
                  </w:r>
                </w:p>
              </w:tc>
              <w:tc>
                <w:tcPr>
                  <w:tcW w:w="1680" w:type="dxa"/>
                </w:tcPr>
                <w:p w14:paraId="4432619C" w14:textId="77777777" w:rsidR="00786A41" w:rsidRDefault="00786A41" w:rsidP="00786A41">
                  <w:r>
                    <w:rPr>
                      <w:rFonts w:hint="eastAsia"/>
                      <w:b/>
                      <w:bCs/>
                    </w:rPr>
                    <w:t>关键特性</w:t>
                  </w:r>
                  <w:r>
                    <w:rPr>
                      <w:rFonts w:hint="eastAsia"/>
                    </w:rPr>
                    <w:t>要求</w:t>
                  </w:r>
                </w:p>
              </w:tc>
              <w:tc>
                <w:tcPr>
                  <w:tcW w:w="1566" w:type="dxa"/>
                </w:tcPr>
                <w:p w14:paraId="5BD773EA" w14:textId="77777777" w:rsidR="00786A41" w:rsidRDefault="00786A41" w:rsidP="00786A41">
                  <w:r>
                    <w:rPr>
                      <w:rFonts w:hint="eastAsia"/>
                    </w:rPr>
                    <w:t>实测结果</w:t>
                  </w:r>
                </w:p>
              </w:tc>
              <w:tc>
                <w:tcPr>
                  <w:tcW w:w="2046" w:type="dxa"/>
                </w:tcPr>
                <w:p w14:paraId="7386B477" w14:textId="77777777" w:rsidR="00786A41" w:rsidRDefault="00786A41" w:rsidP="00786A41">
                  <w:r>
                    <w:rPr>
                      <w:rFonts w:hint="eastAsia"/>
                    </w:rPr>
                    <w:t>验证结论</w:t>
                  </w:r>
                </w:p>
              </w:tc>
            </w:tr>
            <w:tr w:rsidR="00026502" w14:paraId="0395B4C3" w14:textId="77777777" w:rsidTr="00026502">
              <w:tc>
                <w:tcPr>
                  <w:tcW w:w="1298" w:type="dxa"/>
                </w:tcPr>
                <w:p w14:paraId="7D6ADF7F" w14:textId="5421BAA2" w:rsidR="00026502" w:rsidRDefault="00026502" w:rsidP="00026502">
                  <w:r>
                    <w:rPr>
                      <w:rFonts w:ascii="宋体" w:hAnsi="宋体" w:hint="eastAsia"/>
                      <w:sz w:val="24"/>
                    </w:rPr>
                    <w:t>2021.7.7</w:t>
                  </w:r>
                </w:p>
              </w:tc>
              <w:tc>
                <w:tcPr>
                  <w:tcW w:w="1089" w:type="dxa"/>
                </w:tcPr>
                <w:p w14:paraId="080D13CF" w14:textId="01F8E96D" w:rsidR="00026502" w:rsidRDefault="00026502" w:rsidP="00026502">
                  <w:r>
                    <w:rPr>
                      <w:rFonts w:ascii="宋体" w:hAnsi="宋体" w:hint="eastAsia"/>
                      <w:sz w:val="24"/>
                    </w:rPr>
                    <w:t>食用油</w:t>
                  </w:r>
                </w:p>
              </w:tc>
              <w:tc>
                <w:tcPr>
                  <w:tcW w:w="1364" w:type="dxa"/>
                </w:tcPr>
                <w:p w14:paraId="78BDABA9" w14:textId="094FA9AC" w:rsidR="00026502" w:rsidRDefault="00026502" w:rsidP="00026502">
                  <w:r w:rsidRPr="007E2225">
                    <w:rPr>
                      <w:rFonts w:asciiTheme="minorEastAsia" w:eastAsiaTheme="minorEastAsia" w:hAnsiTheme="minorEastAsia" w:hint="eastAsia"/>
                    </w:rPr>
                    <w:t>100%</w:t>
                  </w:r>
                </w:p>
              </w:tc>
              <w:tc>
                <w:tcPr>
                  <w:tcW w:w="1680" w:type="dxa"/>
                </w:tcPr>
                <w:p w14:paraId="1F6F6CD4" w14:textId="55655C06" w:rsidR="00026502" w:rsidRDefault="00026502" w:rsidP="00026502">
                  <w:r>
                    <w:rPr>
                      <w:rFonts w:hint="eastAsia"/>
                    </w:rPr>
                    <w:t>包装</w:t>
                  </w:r>
                  <w:r>
                    <w:t>、外观、</w:t>
                  </w:r>
                  <w:r>
                    <w:rPr>
                      <w:rFonts w:hint="eastAsia"/>
                    </w:rPr>
                    <w:t>检</w:t>
                  </w:r>
                  <w:r>
                    <w:t>验报告、二证</w:t>
                  </w:r>
                </w:p>
              </w:tc>
              <w:tc>
                <w:tcPr>
                  <w:tcW w:w="1566" w:type="dxa"/>
                </w:tcPr>
                <w:p w14:paraId="10AED35D" w14:textId="62F13646" w:rsidR="00026502" w:rsidRDefault="00026502" w:rsidP="00026502">
                  <w:r>
                    <w:rPr>
                      <w:rFonts w:hint="eastAsia"/>
                    </w:rPr>
                    <w:t>符</w:t>
                  </w:r>
                  <w:r>
                    <w:t>合要求</w:t>
                  </w:r>
                </w:p>
              </w:tc>
              <w:tc>
                <w:tcPr>
                  <w:tcW w:w="2046" w:type="dxa"/>
                </w:tcPr>
                <w:p w14:paraId="1DEF622A" w14:textId="41FFC668" w:rsidR="00026502" w:rsidRDefault="00026502" w:rsidP="00026502">
                  <w:r w:rsidRPr="007E2225">
                    <w:rPr>
                      <w:rFonts w:ascii="Segoe UI Symbol" w:eastAsiaTheme="minorEastAsia" w:hAnsi="Segoe UI Symbol" w:cs="Segoe UI Symbol"/>
                      <w:szCs w:val="21"/>
                    </w:rPr>
                    <w:t>☑</w:t>
                  </w:r>
                  <w:r w:rsidRPr="007E2225">
                    <w:rPr>
                      <w:rFonts w:asciiTheme="minorEastAsia" w:eastAsiaTheme="minorEastAsia" w:hAnsiTheme="minorEastAsia" w:hint="eastAsia"/>
                    </w:rPr>
                    <w:t xml:space="preserve">合格 </w:t>
                  </w:r>
                  <w:r w:rsidRPr="007E2225">
                    <w:rPr>
                      <w:rFonts w:asciiTheme="minorEastAsia" w:eastAsiaTheme="minorEastAsia" w:hAnsiTheme="minorEastAsia" w:hint="eastAsia"/>
                      <w:szCs w:val="21"/>
                    </w:rPr>
                    <w:t>□</w:t>
                  </w:r>
                  <w:r w:rsidRPr="007E2225">
                    <w:rPr>
                      <w:rFonts w:asciiTheme="minorEastAsia" w:eastAsiaTheme="minorEastAsia" w:hAnsiTheme="minorEastAsia" w:hint="eastAsia"/>
                    </w:rPr>
                    <w:t>不合格</w:t>
                  </w:r>
                </w:p>
              </w:tc>
            </w:tr>
            <w:tr w:rsidR="00026502" w14:paraId="0BFD0E0A" w14:textId="77777777" w:rsidTr="00026502">
              <w:tc>
                <w:tcPr>
                  <w:tcW w:w="1298" w:type="dxa"/>
                </w:tcPr>
                <w:p w14:paraId="08F0106A" w14:textId="36FCED48" w:rsidR="00026502" w:rsidRDefault="00026502" w:rsidP="00026502">
                  <w:r>
                    <w:rPr>
                      <w:rFonts w:ascii="宋体" w:hAnsi="宋体" w:hint="eastAsia"/>
                      <w:sz w:val="24"/>
                    </w:rPr>
                    <w:t>2021.8.7</w:t>
                  </w:r>
                </w:p>
              </w:tc>
              <w:tc>
                <w:tcPr>
                  <w:tcW w:w="1089" w:type="dxa"/>
                </w:tcPr>
                <w:p w14:paraId="7CB2665B" w14:textId="6A158FB5" w:rsidR="00026502" w:rsidRDefault="00026502" w:rsidP="00026502">
                  <w:r>
                    <w:rPr>
                      <w:rFonts w:ascii="宋体" w:hAnsi="宋体" w:hint="eastAsia"/>
                      <w:sz w:val="24"/>
                    </w:rPr>
                    <w:t>小麦粉</w:t>
                  </w:r>
                </w:p>
              </w:tc>
              <w:tc>
                <w:tcPr>
                  <w:tcW w:w="1364" w:type="dxa"/>
                </w:tcPr>
                <w:p w14:paraId="630DA592" w14:textId="532AAE45" w:rsidR="00026502" w:rsidRDefault="00026502" w:rsidP="00026502">
                  <w:r w:rsidRPr="007E2225">
                    <w:rPr>
                      <w:rFonts w:asciiTheme="minorEastAsia" w:eastAsiaTheme="minorEastAsia" w:hAnsiTheme="minorEastAsia" w:hint="eastAsia"/>
                    </w:rPr>
                    <w:t>100%</w:t>
                  </w:r>
                </w:p>
              </w:tc>
              <w:tc>
                <w:tcPr>
                  <w:tcW w:w="1680" w:type="dxa"/>
                </w:tcPr>
                <w:p w14:paraId="1D95BD44" w14:textId="09BE43BA" w:rsidR="00026502" w:rsidRDefault="00026502" w:rsidP="00026502">
                  <w:r>
                    <w:rPr>
                      <w:rFonts w:hint="eastAsia"/>
                    </w:rPr>
                    <w:t>包装</w:t>
                  </w:r>
                  <w:r>
                    <w:t>、外观、</w:t>
                  </w:r>
                  <w:r>
                    <w:rPr>
                      <w:rFonts w:hint="eastAsia"/>
                    </w:rPr>
                    <w:t>检</w:t>
                  </w:r>
                  <w:r>
                    <w:t>验报告、二证</w:t>
                  </w:r>
                </w:p>
              </w:tc>
              <w:tc>
                <w:tcPr>
                  <w:tcW w:w="1566" w:type="dxa"/>
                </w:tcPr>
                <w:p w14:paraId="148A8A69" w14:textId="0CDCE544" w:rsidR="00026502" w:rsidRDefault="00026502" w:rsidP="00026502">
                  <w:r>
                    <w:rPr>
                      <w:rFonts w:hint="eastAsia"/>
                    </w:rPr>
                    <w:t>符</w:t>
                  </w:r>
                  <w:r>
                    <w:t>合要求</w:t>
                  </w:r>
                </w:p>
              </w:tc>
              <w:tc>
                <w:tcPr>
                  <w:tcW w:w="2046" w:type="dxa"/>
                </w:tcPr>
                <w:p w14:paraId="21EC942C" w14:textId="0B7B42CC" w:rsidR="00026502" w:rsidRDefault="00026502" w:rsidP="00026502">
                  <w:pPr>
                    <w:rPr>
                      <w:color w:val="000000"/>
                      <w:szCs w:val="21"/>
                    </w:rPr>
                  </w:pPr>
                  <w:r w:rsidRPr="007E2225">
                    <w:rPr>
                      <w:rFonts w:ascii="Segoe UI Symbol" w:eastAsiaTheme="minorEastAsia" w:hAnsi="Segoe UI Symbol" w:cs="Segoe UI Symbol"/>
                      <w:szCs w:val="21"/>
                    </w:rPr>
                    <w:t>☑</w:t>
                  </w:r>
                  <w:r w:rsidRPr="007E2225">
                    <w:rPr>
                      <w:rFonts w:asciiTheme="minorEastAsia" w:eastAsiaTheme="minorEastAsia" w:hAnsiTheme="minorEastAsia" w:hint="eastAsia"/>
                    </w:rPr>
                    <w:t xml:space="preserve">合格 </w:t>
                  </w:r>
                  <w:r w:rsidRPr="007E2225">
                    <w:rPr>
                      <w:rFonts w:asciiTheme="minorEastAsia" w:eastAsiaTheme="minorEastAsia" w:hAnsiTheme="minorEastAsia" w:hint="eastAsia"/>
                      <w:szCs w:val="21"/>
                    </w:rPr>
                    <w:t>□</w:t>
                  </w:r>
                  <w:r w:rsidRPr="007E2225">
                    <w:rPr>
                      <w:rFonts w:asciiTheme="minorEastAsia" w:eastAsiaTheme="minorEastAsia" w:hAnsiTheme="minorEastAsia" w:hint="eastAsia"/>
                    </w:rPr>
                    <w:t>不合格</w:t>
                  </w:r>
                </w:p>
              </w:tc>
            </w:tr>
            <w:tr w:rsidR="00026502" w14:paraId="5B8004E5" w14:textId="77777777" w:rsidTr="00026502">
              <w:tc>
                <w:tcPr>
                  <w:tcW w:w="1298" w:type="dxa"/>
                </w:tcPr>
                <w:p w14:paraId="2511BE87" w14:textId="2E652180" w:rsidR="00026502" w:rsidRDefault="00026502" w:rsidP="00026502">
                  <w:r>
                    <w:rPr>
                      <w:rFonts w:ascii="宋体" w:hAnsi="宋体" w:hint="eastAsia"/>
                      <w:sz w:val="24"/>
                    </w:rPr>
                    <w:t>2021.9.7</w:t>
                  </w:r>
                </w:p>
              </w:tc>
              <w:tc>
                <w:tcPr>
                  <w:tcW w:w="1089" w:type="dxa"/>
                </w:tcPr>
                <w:p w14:paraId="34C71257" w14:textId="4F054A8B" w:rsidR="00026502" w:rsidRDefault="00026502" w:rsidP="00026502">
                  <w:r>
                    <w:rPr>
                      <w:rFonts w:ascii="宋体" w:hAnsi="宋体" w:hint="eastAsia"/>
                      <w:sz w:val="24"/>
                    </w:rPr>
                    <w:t>肉</w:t>
                  </w:r>
                </w:p>
              </w:tc>
              <w:tc>
                <w:tcPr>
                  <w:tcW w:w="1364" w:type="dxa"/>
                </w:tcPr>
                <w:p w14:paraId="54177084" w14:textId="3D9D0B6E" w:rsidR="00026502" w:rsidRDefault="00026502" w:rsidP="00026502">
                  <w:r w:rsidRPr="007E2225">
                    <w:rPr>
                      <w:rFonts w:asciiTheme="minorEastAsia" w:eastAsiaTheme="minorEastAsia" w:hAnsiTheme="minorEastAsia" w:hint="eastAsia"/>
                    </w:rPr>
                    <w:t>100%</w:t>
                  </w:r>
                </w:p>
              </w:tc>
              <w:tc>
                <w:tcPr>
                  <w:tcW w:w="1680" w:type="dxa"/>
                </w:tcPr>
                <w:p w14:paraId="22445AC9" w14:textId="48778758" w:rsidR="00026502" w:rsidRDefault="00026502" w:rsidP="00026502">
                  <w:r w:rsidRPr="007E2225">
                    <w:rPr>
                      <w:rFonts w:asciiTheme="minorEastAsia" w:eastAsiaTheme="minorEastAsia" w:hAnsiTheme="minorEastAsia" w:hint="eastAsia"/>
                    </w:rPr>
                    <w:t>新鲜，</w:t>
                  </w:r>
                  <w:r>
                    <w:rPr>
                      <w:rFonts w:asciiTheme="minorEastAsia" w:eastAsiaTheme="minorEastAsia" w:hAnsiTheme="minorEastAsia" w:hint="eastAsia"/>
                    </w:rPr>
                    <w:t>检疫</w:t>
                  </w:r>
                  <w:r>
                    <w:rPr>
                      <w:rFonts w:asciiTheme="minorEastAsia" w:eastAsiaTheme="minorEastAsia" w:hAnsiTheme="minorEastAsia"/>
                    </w:rPr>
                    <w:t>合格</w:t>
                  </w:r>
                </w:p>
              </w:tc>
              <w:tc>
                <w:tcPr>
                  <w:tcW w:w="1566" w:type="dxa"/>
                </w:tcPr>
                <w:p w14:paraId="335B9AE6" w14:textId="62236D13" w:rsidR="00026502" w:rsidRDefault="00026502" w:rsidP="00026502">
                  <w:r>
                    <w:rPr>
                      <w:rFonts w:hint="eastAsia"/>
                    </w:rPr>
                    <w:t>符</w:t>
                  </w:r>
                  <w:r>
                    <w:t>合要求</w:t>
                  </w:r>
                </w:p>
              </w:tc>
              <w:tc>
                <w:tcPr>
                  <w:tcW w:w="2046" w:type="dxa"/>
                </w:tcPr>
                <w:p w14:paraId="5C524724" w14:textId="4CEF80AF" w:rsidR="00026502" w:rsidRDefault="00026502" w:rsidP="00026502">
                  <w:pPr>
                    <w:rPr>
                      <w:color w:val="000000"/>
                      <w:szCs w:val="21"/>
                    </w:rPr>
                  </w:pPr>
                  <w:r w:rsidRPr="007E2225">
                    <w:rPr>
                      <w:rFonts w:ascii="Segoe UI Symbol" w:eastAsiaTheme="minorEastAsia" w:hAnsi="Segoe UI Symbol" w:cs="Segoe UI Symbol"/>
                      <w:szCs w:val="21"/>
                    </w:rPr>
                    <w:t>☑</w:t>
                  </w:r>
                  <w:r w:rsidRPr="007E2225">
                    <w:rPr>
                      <w:rFonts w:asciiTheme="minorEastAsia" w:eastAsiaTheme="minorEastAsia" w:hAnsiTheme="minorEastAsia" w:hint="eastAsia"/>
                    </w:rPr>
                    <w:t xml:space="preserve">合格 </w:t>
                  </w:r>
                  <w:r w:rsidRPr="007E2225">
                    <w:rPr>
                      <w:rFonts w:asciiTheme="minorEastAsia" w:eastAsiaTheme="minorEastAsia" w:hAnsiTheme="minorEastAsia" w:hint="eastAsia"/>
                      <w:szCs w:val="21"/>
                    </w:rPr>
                    <w:t>□</w:t>
                  </w:r>
                  <w:r w:rsidRPr="007E2225">
                    <w:rPr>
                      <w:rFonts w:asciiTheme="minorEastAsia" w:eastAsiaTheme="minorEastAsia" w:hAnsiTheme="minorEastAsia" w:hint="eastAsia"/>
                    </w:rPr>
                    <w:t>不合格</w:t>
                  </w:r>
                </w:p>
              </w:tc>
            </w:tr>
            <w:tr w:rsidR="00026502" w14:paraId="723E7112" w14:textId="77777777" w:rsidTr="00026502">
              <w:tc>
                <w:tcPr>
                  <w:tcW w:w="1298" w:type="dxa"/>
                </w:tcPr>
                <w:p w14:paraId="2144459A" w14:textId="6C602FE5" w:rsidR="00026502" w:rsidRDefault="00026502" w:rsidP="00026502">
                  <w:r>
                    <w:rPr>
                      <w:rFonts w:ascii="宋体" w:hAnsi="宋体" w:hint="eastAsia"/>
                      <w:sz w:val="24"/>
                    </w:rPr>
                    <w:t>2021.10.7</w:t>
                  </w:r>
                </w:p>
              </w:tc>
              <w:tc>
                <w:tcPr>
                  <w:tcW w:w="1089" w:type="dxa"/>
                </w:tcPr>
                <w:p w14:paraId="532EF797" w14:textId="2137AACB" w:rsidR="00026502" w:rsidRDefault="00026502" w:rsidP="00026502">
                  <w:r>
                    <w:rPr>
                      <w:rFonts w:ascii="宋体" w:hAnsi="宋体" w:hint="eastAsia"/>
                      <w:sz w:val="24"/>
                    </w:rPr>
                    <w:t>蔬菜</w:t>
                  </w:r>
                </w:p>
              </w:tc>
              <w:tc>
                <w:tcPr>
                  <w:tcW w:w="1364" w:type="dxa"/>
                </w:tcPr>
                <w:p w14:paraId="4BDD431B" w14:textId="33371D5B" w:rsidR="00026502" w:rsidRDefault="00026502" w:rsidP="00026502">
                  <w:r w:rsidRPr="007E2225">
                    <w:rPr>
                      <w:rFonts w:asciiTheme="minorEastAsia" w:eastAsiaTheme="minorEastAsia" w:hAnsiTheme="minorEastAsia" w:hint="eastAsia"/>
                    </w:rPr>
                    <w:t>100%</w:t>
                  </w:r>
                </w:p>
              </w:tc>
              <w:tc>
                <w:tcPr>
                  <w:tcW w:w="1680" w:type="dxa"/>
                </w:tcPr>
                <w:p w14:paraId="02644831" w14:textId="456437D7" w:rsidR="00026502" w:rsidRDefault="00026502" w:rsidP="00026502">
                  <w:r w:rsidRPr="007E2225">
                    <w:rPr>
                      <w:rFonts w:asciiTheme="minorEastAsia" w:eastAsiaTheme="minorEastAsia" w:hAnsiTheme="minorEastAsia" w:hint="eastAsia"/>
                    </w:rPr>
                    <w:t>新鲜</w:t>
                  </w:r>
                  <w:r>
                    <w:rPr>
                      <w:rFonts w:asciiTheme="minorEastAsia" w:eastAsiaTheme="minorEastAsia" w:hAnsiTheme="minorEastAsia" w:hint="eastAsia"/>
                    </w:rPr>
                    <w:t>、</w:t>
                  </w:r>
                  <w:r>
                    <w:rPr>
                      <w:rFonts w:asciiTheme="minorEastAsia" w:eastAsiaTheme="minorEastAsia" w:hAnsiTheme="minorEastAsia"/>
                    </w:rPr>
                    <w:t>农残检验合格</w:t>
                  </w:r>
                </w:p>
              </w:tc>
              <w:tc>
                <w:tcPr>
                  <w:tcW w:w="1566" w:type="dxa"/>
                </w:tcPr>
                <w:p w14:paraId="5C322A0F" w14:textId="7B383032" w:rsidR="00026502" w:rsidRDefault="00026502" w:rsidP="00026502">
                  <w:r>
                    <w:rPr>
                      <w:rFonts w:hint="eastAsia"/>
                    </w:rPr>
                    <w:t>符</w:t>
                  </w:r>
                  <w:r>
                    <w:t>合要求</w:t>
                  </w:r>
                </w:p>
              </w:tc>
              <w:tc>
                <w:tcPr>
                  <w:tcW w:w="2046" w:type="dxa"/>
                </w:tcPr>
                <w:p w14:paraId="0B846C61" w14:textId="25E7CFD6" w:rsidR="00026502" w:rsidRDefault="00026502" w:rsidP="00026502">
                  <w:r w:rsidRPr="007E2225">
                    <w:rPr>
                      <w:rFonts w:ascii="Segoe UI Symbol" w:eastAsiaTheme="minorEastAsia" w:hAnsi="Segoe UI Symbol" w:cs="Segoe UI Symbol"/>
                      <w:szCs w:val="21"/>
                    </w:rPr>
                    <w:t>☑</w:t>
                  </w:r>
                  <w:r w:rsidRPr="007E2225">
                    <w:rPr>
                      <w:rFonts w:asciiTheme="minorEastAsia" w:eastAsiaTheme="minorEastAsia" w:hAnsiTheme="minorEastAsia" w:hint="eastAsia"/>
                    </w:rPr>
                    <w:t xml:space="preserve">合格 </w:t>
                  </w:r>
                  <w:r w:rsidRPr="007E2225">
                    <w:rPr>
                      <w:rFonts w:asciiTheme="minorEastAsia" w:eastAsiaTheme="minorEastAsia" w:hAnsiTheme="minorEastAsia" w:hint="eastAsia"/>
                      <w:szCs w:val="21"/>
                    </w:rPr>
                    <w:t>□</w:t>
                  </w:r>
                  <w:r w:rsidRPr="007E2225">
                    <w:rPr>
                      <w:rFonts w:asciiTheme="minorEastAsia" w:eastAsiaTheme="minorEastAsia" w:hAnsiTheme="minorEastAsia" w:hint="eastAsia"/>
                    </w:rPr>
                    <w:t>不合格</w:t>
                  </w:r>
                </w:p>
              </w:tc>
            </w:tr>
            <w:tr w:rsidR="00026502" w14:paraId="5A77674B" w14:textId="77777777" w:rsidTr="00026502">
              <w:tc>
                <w:tcPr>
                  <w:tcW w:w="1298" w:type="dxa"/>
                </w:tcPr>
                <w:p w14:paraId="007C4CBA" w14:textId="2C8A4871" w:rsidR="00026502" w:rsidRDefault="00026502" w:rsidP="00026502">
                  <w:r>
                    <w:rPr>
                      <w:rFonts w:ascii="宋体" w:hAnsi="宋体" w:hint="eastAsia"/>
                      <w:sz w:val="24"/>
                    </w:rPr>
                    <w:t>2021.11.7</w:t>
                  </w:r>
                </w:p>
              </w:tc>
              <w:tc>
                <w:tcPr>
                  <w:tcW w:w="1089" w:type="dxa"/>
                </w:tcPr>
                <w:p w14:paraId="3B983E08" w14:textId="6539863D" w:rsidR="00026502" w:rsidRDefault="00026502" w:rsidP="00026502">
                  <w:r>
                    <w:rPr>
                      <w:rFonts w:ascii="宋体" w:hAnsi="宋体" w:hint="eastAsia"/>
                      <w:sz w:val="24"/>
                    </w:rPr>
                    <w:t>大米</w:t>
                  </w:r>
                </w:p>
              </w:tc>
              <w:tc>
                <w:tcPr>
                  <w:tcW w:w="1364" w:type="dxa"/>
                </w:tcPr>
                <w:p w14:paraId="5A90972A" w14:textId="5E3A879A" w:rsidR="00026502" w:rsidRDefault="00026502" w:rsidP="00026502">
                  <w:r w:rsidRPr="007E2225">
                    <w:rPr>
                      <w:rFonts w:asciiTheme="minorEastAsia" w:eastAsiaTheme="minorEastAsia" w:hAnsiTheme="minorEastAsia" w:hint="eastAsia"/>
                    </w:rPr>
                    <w:t>100%</w:t>
                  </w:r>
                </w:p>
              </w:tc>
              <w:tc>
                <w:tcPr>
                  <w:tcW w:w="1680" w:type="dxa"/>
                </w:tcPr>
                <w:p w14:paraId="78041EE4" w14:textId="5930ED42" w:rsidR="00026502" w:rsidRDefault="00026502" w:rsidP="00026502">
                  <w:r>
                    <w:rPr>
                      <w:rFonts w:hint="eastAsia"/>
                    </w:rPr>
                    <w:t>包装</w:t>
                  </w:r>
                  <w:r>
                    <w:t>、外观、</w:t>
                  </w:r>
                  <w:r>
                    <w:rPr>
                      <w:rFonts w:hint="eastAsia"/>
                    </w:rPr>
                    <w:t>检</w:t>
                  </w:r>
                  <w:r>
                    <w:t>验报告、二证</w:t>
                  </w:r>
                </w:p>
              </w:tc>
              <w:tc>
                <w:tcPr>
                  <w:tcW w:w="1566" w:type="dxa"/>
                </w:tcPr>
                <w:p w14:paraId="5121FB9A" w14:textId="6622F2EA" w:rsidR="00026502" w:rsidRDefault="00026502" w:rsidP="00026502">
                  <w:r>
                    <w:rPr>
                      <w:rFonts w:hint="eastAsia"/>
                    </w:rPr>
                    <w:t>符</w:t>
                  </w:r>
                  <w:r>
                    <w:t>合要求</w:t>
                  </w:r>
                </w:p>
              </w:tc>
              <w:tc>
                <w:tcPr>
                  <w:tcW w:w="2046" w:type="dxa"/>
                </w:tcPr>
                <w:p w14:paraId="1FBE16A4" w14:textId="293CBE4C" w:rsidR="00026502" w:rsidRDefault="00026502" w:rsidP="00026502">
                  <w:r w:rsidRPr="007E2225">
                    <w:rPr>
                      <w:rFonts w:ascii="Segoe UI Symbol" w:eastAsiaTheme="minorEastAsia" w:hAnsi="Segoe UI Symbol" w:cs="Segoe UI Symbol"/>
                      <w:szCs w:val="21"/>
                    </w:rPr>
                    <w:t>☑</w:t>
                  </w:r>
                  <w:r w:rsidRPr="007E2225">
                    <w:rPr>
                      <w:rFonts w:asciiTheme="minorEastAsia" w:eastAsiaTheme="minorEastAsia" w:hAnsiTheme="minorEastAsia" w:hint="eastAsia"/>
                    </w:rPr>
                    <w:t xml:space="preserve">合格 </w:t>
                  </w:r>
                  <w:r w:rsidRPr="007E2225">
                    <w:rPr>
                      <w:rFonts w:asciiTheme="minorEastAsia" w:eastAsiaTheme="minorEastAsia" w:hAnsiTheme="minorEastAsia" w:hint="eastAsia"/>
                      <w:szCs w:val="21"/>
                    </w:rPr>
                    <w:t>□</w:t>
                  </w:r>
                  <w:r w:rsidRPr="007E2225">
                    <w:rPr>
                      <w:rFonts w:asciiTheme="minorEastAsia" w:eastAsiaTheme="minorEastAsia" w:hAnsiTheme="minorEastAsia" w:hint="eastAsia"/>
                    </w:rPr>
                    <w:t>不合格</w:t>
                  </w:r>
                </w:p>
              </w:tc>
            </w:tr>
          </w:tbl>
          <w:p w14:paraId="5B7B3EB5" w14:textId="77777777" w:rsidR="00786A41" w:rsidRDefault="00786A41" w:rsidP="00786A41"/>
          <w:p w14:paraId="22219A7F" w14:textId="77777777" w:rsidR="00786A41" w:rsidRDefault="00786A41" w:rsidP="00786A41">
            <w:pPr>
              <w:rPr>
                <w:u w:val="single"/>
              </w:rPr>
            </w:pPr>
            <w:r>
              <w:rPr>
                <w:rFonts w:hint="eastAsia"/>
              </w:rPr>
              <w:t>抽取半成品</w:t>
            </w:r>
            <w:r>
              <w:rPr>
                <w:rFonts w:hint="eastAsia"/>
                <w:b/>
                <w:bCs/>
              </w:rPr>
              <w:t>检验</w:t>
            </w:r>
            <w:r>
              <w:rPr>
                <w:rFonts w:hint="eastAsia"/>
              </w:rPr>
              <w:t>相关记录名称：</w:t>
            </w:r>
            <w:r>
              <w:rPr>
                <w:rFonts w:hint="eastAsia"/>
                <w:u w:val="single"/>
              </w:rPr>
              <w:t>《</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620"/>
              <w:gridCol w:w="1364"/>
              <w:gridCol w:w="1680"/>
              <w:gridCol w:w="1566"/>
              <w:gridCol w:w="2046"/>
            </w:tblGrid>
            <w:tr w:rsidR="00786A41" w14:paraId="640B0C44" w14:textId="77777777" w:rsidTr="00C61696">
              <w:tc>
                <w:tcPr>
                  <w:tcW w:w="767" w:type="dxa"/>
                </w:tcPr>
                <w:p w14:paraId="7E30AD76" w14:textId="77777777" w:rsidR="00786A41" w:rsidRDefault="00786A41" w:rsidP="00786A41">
                  <w:r>
                    <w:rPr>
                      <w:rFonts w:hint="eastAsia"/>
                    </w:rPr>
                    <w:t>日期</w:t>
                  </w:r>
                </w:p>
              </w:tc>
              <w:tc>
                <w:tcPr>
                  <w:tcW w:w="1620" w:type="dxa"/>
                </w:tcPr>
                <w:p w14:paraId="2C7B71F8" w14:textId="77777777" w:rsidR="00786A41" w:rsidRDefault="00786A41" w:rsidP="00786A41">
                  <w:r>
                    <w:rPr>
                      <w:rFonts w:hint="eastAsia"/>
                    </w:rPr>
                    <w:t>成品名称</w:t>
                  </w:r>
                  <w:r>
                    <w:rPr>
                      <w:rFonts w:hint="eastAsia"/>
                    </w:rPr>
                    <w:t>/</w:t>
                  </w:r>
                  <w:r>
                    <w:rPr>
                      <w:rFonts w:hint="eastAsia"/>
                    </w:rPr>
                    <w:t>批次</w:t>
                  </w:r>
                </w:p>
              </w:tc>
              <w:tc>
                <w:tcPr>
                  <w:tcW w:w="1364" w:type="dxa"/>
                </w:tcPr>
                <w:p w14:paraId="16CFF25D" w14:textId="77777777" w:rsidR="00786A41" w:rsidRDefault="00786A41" w:rsidP="00786A41">
                  <w:r>
                    <w:rPr>
                      <w:rFonts w:hint="eastAsia"/>
                    </w:rPr>
                    <w:t>抽样比例</w:t>
                  </w:r>
                </w:p>
              </w:tc>
              <w:tc>
                <w:tcPr>
                  <w:tcW w:w="1680" w:type="dxa"/>
                </w:tcPr>
                <w:p w14:paraId="4291A743" w14:textId="77777777" w:rsidR="00786A41" w:rsidRDefault="00786A41" w:rsidP="00786A41">
                  <w:r>
                    <w:rPr>
                      <w:rFonts w:hint="eastAsia"/>
                      <w:b/>
                      <w:bCs/>
                    </w:rPr>
                    <w:t>关键特性</w:t>
                  </w:r>
                  <w:r>
                    <w:rPr>
                      <w:rFonts w:hint="eastAsia"/>
                    </w:rPr>
                    <w:t>要求</w:t>
                  </w:r>
                </w:p>
              </w:tc>
              <w:tc>
                <w:tcPr>
                  <w:tcW w:w="1566" w:type="dxa"/>
                </w:tcPr>
                <w:p w14:paraId="68CA8822" w14:textId="77777777" w:rsidR="00786A41" w:rsidRDefault="00786A41" w:rsidP="00786A41">
                  <w:r>
                    <w:rPr>
                      <w:rFonts w:hint="eastAsia"/>
                    </w:rPr>
                    <w:t>实测结果</w:t>
                  </w:r>
                </w:p>
              </w:tc>
              <w:tc>
                <w:tcPr>
                  <w:tcW w:w="2046" w:type="dxa"/>
                </w:tcPr>
                <w:p w14:paraId="3CD5758A" w14:textId="77777777" w:rsidR="00786A41" w:rsidRDefault="00786A41" w:rsidP="00786A41">
                  <w:r>
                    <w:rPr>
                      <w:rFonts w:hint="eastAsia"/>
                    </w:rPr>
                    <w:t>验证结论</w:t>
                  </w:r>
                </w:p>
              </w:tc>
            </w:tr>
            <w:tr w:rsidR="00786A41" w14:paraId="3ACE7973" w14:textId="77777777" w:rsidTr="00C61696">
              <w:tc>
                <w:tcPr>
                  <w:tcW w:w="767" w:type="dxa"/>
                </w:tcPr>
                <w:p w14:paraId="16E28471" w14:textId="77777777" w:rsidR="00786A41" w:rsidRDefault="00786A41" w:rsidP="00786A41"/>
              </w:tc>
              <w:tc>
                <w:tcPr>
                  <w:tcW w:w="1620" w:type="dxa"/>
                </w:tcPr>
                <w:p w14:paraId="0AFFA092" w14:textId="77777777" w:rsidR="00786A41" w:rsidRDefault="00786A41" w:rsidP="00786A41"/>
              </w:tc>
              <w:tc>
                <w:tcPr>
                  <w:tcW w:w="1364" w:type="dxa"/>
                </w:tcPr>
                <w:p w14:paraId="0BBFB963" w14:textId="77777777" w:rsidR="00786A41" w:rsidRDefault="00786A41" w:rsidP="00786A41"/>
              </w:tc>
              <w:tc>
                <w:tcPr>
                  <w:tcW w:w="1680" w:type="dxa"/>
                </w:tcPr>
                <w:p w14:paraId="5537D538" w14:textId="77777777" w:rsidR="00786A41" w:rsidRDefault="00786A41" w:rsidP="00786A41"/>
              </w:tc>
              <w:tc>
                <w:tcPr>
                  <w:tcW w:w="1566" w:type="dxa"/>
                </w:tcPr>
                <w:p w14:paraId="59FB9F68" w14:textId="77777777" w:rsidR="00786A41" w:rsidRDefault="00786A41" w:rsidP="00786A41"/>
              </w:tc>
              <w:tc>
                <w:tcPr>
                  <w:tcW w:w="2046" w:type="dxa"/>
                </w:tcPr>
                <w:p w14:paraId="251F3F5C" w14:textId="77777777" w:rsidR="00786A41" w:rsidRDefault="00786A41" w:rsidP="00786A41">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786A41" w14:paraId="215A3BED" w14:textId="77777777" w:rsidTr="00C61696">
              <w:tc>
                <w:tcPr>
                  <w:tcW w:w="767" w:type="dxa"/>
                </w:tcPr>
                <w:p w14:paraId="1E160021" w14:textId="77777777" w:rsidR="00786A41" w:rsidRDefault="00786A41" w:rsidP="00786A41"/>
              </w:tc>
              <w:tc>
                <w:tcPr>
                  <w:tcW w:w="1620" w:type="dxa"/>
                </w:tcPr>
                <w:p w14:paraId="4D0FB32D" w14:textId="77777777" w:rsidR="00786A41" w:rsidRDefault="00786A41" w:rsidP="00786A41"/>
              </w:tc>
              <w:tc>
                <w:tcPr>
                  <w:tcW w:w="1364" w:type="dxa"/>
                </w:tcPr>
                <w:p w14:paraId="6E59A03C" w14:textId="77777777" w:rsidR="00786A41" w:rsidRDefault="00786A41" w:rsidP="00786A41"/>
              </w:tc>
              <w:tc>
                <w:tcPr>
                  <w:tcW w:w="1680" w:type="dxa"/>
                </w:tcPr>
                <w:p w14:paraId="7F65044C" w14:textId="77777777" w:rsidR="00786A41" w:rsidRDefault="00786A41" w:rsidP="00786A41"/>
              </w:tc>
              <w:tc>
                <w:tcPr>
                  <w:tcW w:w="1566" w:type="dxa"/>
                </w:tcPr>
                <w:p w14:paraId="6162C407" w14:textId="77777777" w:rsidR="00786A41" w:rsidRDefault="00786A41" w:rsidP="00786A41"/>
              </w:tc>
              <w:tc>
                <w:tcPr>
                  <w:tcW w:w="2046" w:type="dxa"/>
                </w:tcPr>
                <w:p w14:paraId="25073A74" w14:textId="77777777" w:rsidR="00786A41" w:rsidRDefault="00786A41" w:rsidP="00786A41"/>
              </w:tc>
            </w:tr>
          </w:tbl>
          <w:p w14:paraId="1DB9A706" w14:textId="77777777" w:rsidR="00786A41" w:rsidRDefault="00786A41" w:rsidP="00786A41"/>
          <w:p w14:paraId="7649664C" w14:textId="5CBEFC71" w:rsidR="00786A41" w:rsidRDefault="00786A41" w:rsidP="00786A41">
            <w:r>
              <w:rPr>
                <w:rFonts w:hint="eastAsia"/>
              </w:rPr>
              <w:t>抽取成品</w:t>
            </w:r>
            <w:r>
              <w:rPr>
                <w:rFonts w:hint="eastAsia"/>
                <w:b/>
                <w:bCs/>
              </w:rPr>
              <w:t>检验</w:t>
            </w:r>
            <w:r>
              <w:rPr>
                <w:rFonts w:hint="eastAsia"/>
              </w:rPr>
              <w:t>相关记录名称：</w:t>
            </w:r>
            <w:r>
              <w:rPr>
                <w:rFonts w:hint="eastAsia"/>
                <w:u w:val="single"/>
              </w:rPr>
              <w:t>《</w:t>
            </w:r>
            <w:r>
              <w:rPr>
                <w:rFonts w:hint="eastAsia"/>
                <w:u w:val="single"/>
              </w:rPr>
              <w:t xml:space="preserve">     </w:t>
            </w:r>
            <w:r>
              <w:rPr>
                <w:rFonts w:hint="eastAsia"/>
                <w:u w:val="single"/>
              </w:rPr>
              <w:t>配送</w:t>
            </w:r>
            <w:r>
              <w:rPr>
                <w:u w:val="single"/>
              </w:rPr>
              <w:t>单</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620"/>
              <w:gridCol w:w="1182"/>
              <w:gridCol w:w="1862"/>
              <w:gridCol w:w="1566"/>
              <w:gridCol w:w="2046"/>
            </w:tblGrid>
            <w:tr w:rsidR="00786A41" w14:paraId="5BA80BEF" w14:textId="77777777" w:rsidTr="0054775F">
              <w:tc>
                <w:tcPr>
                  <w:tcW w:w="767" w:type="dxa"/>
                </w:tcPr>
                <w:p w14:paraId="78E658A2" w14:textId="77777777" w:rsidR="00786A41" w:rsidRDefault="00786A41" w:rsidP="00786A41">
                  <w:r>
                    <w:rPr>
                      <w:rFonts w:hint="eastAsia"/>
                    </w:rPr>
                    <w:t>日期</w:t>
                  </w:r>
                </w:p>
              </w:tc>
              <w:tc>
                <w:tcPr>
                  <w:tcW w:w="1620" w:type="dxa"/>
                </w:tcPr>
                <w:p w14:paraId="37E335C3" w14:textId="77777777" w:rsidR="00786A41" w:rsidRDefault="00786A41" w:rsidP="00786A41">
                  <w:r>
                    <w:rPr>
                      <w:rFonts w:hint="eastAsia"/>
                    </w:rPr>
                    <w:t>成品名称</w:t>
                  </w:r>
                  <w:r>
                    <w:rPr>
                      <w:rFonts w:hint="eastAsia"/>
                    </w:rPr>
                    <w:t>/</w:t>
                  </w:r>
                  <w:r>
                    <w:rPr>
                      <w:rFonts w:hint="eastAsia"/>
                    </w:rPr>
                    <w:t>批次</w:t>
                  </w:r>
                </w:p>
              </w:tc>
              <w:tc>
                <w:tcPr>
                  <w:tcW w:w="1182" w:type="dxa"/>
                </w:tcPr>
                <w:p w14:paraId="22925DDF" w14:textId="77777777" w:rsidR="00786A41" w:rsidRDefault="00786A41" w:rsidP="00786A41">
                  <w:r>
                    <w:rPr>
                      <w:rFonts w:hint="eastAsia"/>
                    </w:rPr>
                    <w:t>抽样比例</w:t>
                  </w:r>
                </w:p>
              </w:tc>
              <w:tc>
                <w:tcPr>
                  <w:tcW w:w="1862" w:type="dxa"/>
                </w:tcPr>
                <w:p w14:paraId="6427FA4B" w14:textId="77777777" w:rsidR="00786A41" w:rsidRDefault="00786A41" w:rsidP="00786A41">
                  <w:r>
                    <w:rPr>
                      <w:rFonts w:hint="eastAsia"/>
                      <w:b/>
                      <w:bCs/>
                    </w:rPr>
                    <w:t>关键特性</w:t>
                  </w:r>
                  <w:r>
                    <w:rPr>
                      <w:rFonts w:hint="eastAsia"/>
                    </w:rPr>
                    <w:t>要求</w:t>
                  </w:r>
                </w:p>
              </w:tc>
              <w:tc>
                <w:tcPr>
                  <w:tcW w:w="1566" w:type="dxa"/>
                </w:tcPr>
                <w:p w14:paraId="6CB9F79E" w14:textId="77777777" w:rsidR="00786A41" w:rsidRDefault="00786A41" w:rsidP="00786A41">
                  <w:r>
                    <w:rPr>
                      <w:rFonts w:hint="eastAsia"/>
                    </w:rPr>
                    <w:t>实测结果</w:t>
                  </w:r>
                </w:p>
              </w:tc>
              <w:tc>
                <w:tcPr>
                  <w:tcW w:w="2046" w:type="dxa"/>
                </w:tcPr>
                <w:p w14:paraId="355D6993" w14:textId="77777777" w:rsidR="00786A41" w:rsidRDefault="00786A41" w:rsidP="00786A41">
                  <w:r>
                    <w:rPr>
                      <w:rFonts w:hint="eastAsia"/>
                    </w:rPr>
                    <w:t>验证结论</w:t>
                  </w:r>
                </w:p>
              </w:tc>
            </w:tr>
            <w:tr w:rsidR="00786A41" w14:paraId="7C939289" w14:textId="77777777" w:rsidTr="0054775F">
              <w:tc>
                <w:tcPr>
                  <w:tcW w:w="767" w:type="dxa"/>
                </w:tcPr>
                <w:p w14:paraId="58DEC05E" w14:textId="135811A9" w:rsidR="00786A41" w:rsidRDefault="004725B6" w:rsidP="000550A2">
                  <w:r>
                    <w:rPr>
                      <w:rFonts w:hint="eastAsia"/>
                    </w:rPr>
                    <w:t>2021-1</w:t>
                  </w:r>
                  <w:r w:rsidR="000550A2">
                    <w:t>1</w:t>
                  </w:r>
                  <w:r w:rsidR="000550A2">
                    <w:rPr>
                      <w:rFonts w:hint="eastAsia"/>
                    </w:rPr>
                    <w:t>-02</w:t>
                  </w:r>
                </w:p>
              </w:tc>
              <w:tc>
                <w:tcPr>
                  <w:tcW w:w="1620" w:type="dxa"/>
                </w:tcPr>
                <w:p w14:paraId="7486A93E" w14:textId="35095C66" w:rsidR="00786A41" w:rsidRDefault="000550A2" w:rsidP="00786A41">
                  <w:r>
                    <w:rPr>
                      <w:rFonts w:hint="eastAsia"/>
                    </w:rPr>
                    <w:t>穗</w:t>
                  </w:r>
                  <w:r>
                    <w:t>嘉丰</w:t>
                  </w:r>
                  <w:r>
                    <w:rPr>
                      <w:rFonts w:hint="eastAsia"/>
                    </w:rPr>
                    <w:t>水</w:t>
                  </w:r>
                  <w:r>
                    <w:t>包粉</w:t>
                  </w:r>
                </w:p>
              </w:tc>
              <w:tc>
                <w:tcPr>
                  <w:tcW w:w="1182" w:type="dxa"/>
                </w:tcPr>
                <w:p w14:paraId="6D179A38" w14:textId="7E7521BC" w:rsidR="00786A41" w:rsidRDefault="00786A41" w:rsidP="00786A41">
                  <w:r w:rsidRPr="007E2225">
                    <w:rPr>
                      <w:rFonts w:asciiTheme="minorEastAsia" w:eastAsiaTheme="minorEastAsia" w:hAnsiTheme="minorEastAsia" w:hint="eastAsia"/>
                    </w:rPr>
                    <w:t>100%</w:t>
                  </w:r>
                </w:p>
              </w:tc>
              <w:tc>
                <w:tcPr>
                  <w:tcW w:w="1862" w:type="dxa"/>
                </w:tcPr>
                <w:p w14:paraId="3D84495C" w14:textId="6E9C2A05" w:rsidR="00786A41" w:rsidRDefault="00786A41" w:rsidP="00786A41">
                  <w:r>
                    <w:rPr>
                      <w:rFonts w:hint="eastAsia"/>
                    </w:rPr>
                    <w:t>保质期</w:t>
                  </w:r>
                  <w:r w:rsidRPr="007E2225">
                    <w:rPr>
                      <w:rFonts w:asciiTheme="minorEastAsia" w:eastAsiaTheme="minorEastAsia" w:hAnsiTheme="minorEastAsia" w:hint="eastAsia"/>
                    </w:rPr>
                    <w:t>，无破损</w:t>
                  </w:r>
                </w:p>
              </w:tc>
              <w:tc>
                <w:tcPr>
                  <w:tcW w:w="1566" w:type="dxa"/>
                </w:tcPr>
                <w:p w14:paraId="16FF215F" w14:textId="7805046A" w:rsidR="00786A41" w:rsidRDefault="00786A41" w:rsidP="00786A41">
                  <w:r w:rsidRPr="007E2225">
                    <w:rPr>
                      <w:rFonts w:asciiTheme="minorEastAsia" w:eastAsiaTheme="minorEastAsia" w:hAnsiTheme="minorEastAsia" w:hint="eastAsia"/>
                    </w:rPr>
                    <w:t>目测正常</w:t>
                  </w:r>
                </w:p>
              </w:tc>
              <w:tc>
                <w:tcPr>
                  <w:tcW w:w="2046" w:type="dxa"/>
                </w:tcPr>
                <w:p w14:paraId="54AFEFE9" w14:textId="27CBF040" w:rsidR="00786A41" w:rsidRDefault="00786A41" w:rsidP="00786A41">
                  <w:r w:rsidRPr="007E2225">
                    <w:rPr>
                      <w:rFonts w:ascii="Segoe UI Symbol" w:eastAsiaTheme="minorEastAsia" w:hAnsi="Segoe UI Symbol" w:cs="Segoe UI Symbol"/>
                      <w:szCs w:val="21"/>
                    </w:rPr>
                    <w:t>☑</w:t>
                  </w:r>
                  <w:r w:rsidRPr="007E2225">
                    <w:rPr>
                      <w:rFonts w:asciiTheme="minorEastAsia" w:eastAsiaTheme="minorEastAsia" w:hAnsiTheme="minorEastAsia" w:hint="eastAsia"/>
                    </w:rPr>
                    <w:t xml:space="preserve">合格 </w:t>
                  </w:r>
                  <w:r w:rsidRPr="007E2225">
                    <w:rPr>
                      <w:rFonts w:asciiTheme="minorEastAsia" w:eastAsiaTheme="minorEastAsia" w:hAnsiTheme="minorEastAsia" w:hint="eastAsia"/>
                      <w:szCs w:val="21"/>
                    </w:rPr>
                    <w:t>□</w:t>
                  </w:r>
                  <w:r w:rsidRPr="007E2225">
                    <w:rPr>
                      <w:rFonts w:asciiTheme="minorEastAsia" w:eastAsiaTheme="minorEastAsia" w:hAnsiTheme="minorEastAsia" w:hint="eastAsia"/>
                    </w:rPr>
                    <w:t>不合格</w:t>
                  </w:r>
                </w:p>
              </w:tc>
            </w:tr>
            <w:tr w:rsidR="00786A41" w14:paraId="5DC049A7" w14:textId="77777777" w:rsidTr="0054775F">
              <w:tc>
                <w:tcPr>
                  <w:tcW w:w="767" w:type="dxa"/>
                </w:tcPr>
                <w:p w14:paraId="44698A41" w14:textId="526350FE" w:rsidR="00786A41" w:rsidRDefault="00786A41" w:rsidP="00786A41"/>
              </w:tc>
              <w:tc>
                <w:tcPr>
                  <w:tcW w:w="1620" w:type="dxa"/>
                </w:tcPr>
                <w:p w14:paraId="1FE9BC74" w14:textId="4BCD156F" w:rsidR="00786A41" w:rsidRDefault="000550A2" w:rsidP="004725B6">
                  <w:r>
                    <w:rPr>
                      <w:rFonts w:hint="eastAsia"/>
                    </w:rPr>
                    <w:t>卡士</w:t>
                  </w:r>
                  <w:r>
                    <w:t>配餐</w:t>
                  </w:r>
                  <w:r>
                    <w:rPr>
                      <w:rFonts w:hint="eastAsia"/>
                    </w:rPr>
                    <w:t>奶</w:t>
                  </w:r>
                </w:p>
              </w:tc>
              <w:tc>
                <w:tcPr>
                  <w:tcW w:w="1182" w:type="dxa"/>
                </w:tcPr>
                <w:p w14:paraId="64EF63A3" w14:textId="50DC6E1A" w:rsidR="00786A41" w:rsidRDefault="00786A41" w:rsidP="00786A41">
                  <w:r w:rsidRPr="007E2225">
                    <w:rPr>
                      <w:rFonts w:asciiTheme="minorEastAsia" w:eastAsiaTheme="minorEastAsia" w:hAnsiTheme="minorEastAsia" w:hint="eastAsia"/>
                    </w:rPr>
                    <w:t>100%</w:t>
                  </w:r>
                </w:p>
              </w:tc>
              <w:tc>
                <w:tcPr>
                  <w:tcW w:w="1862" w:type="dxa"/>
                </w:tcPr>
                <w:p w14:paraId="4ECE5894" w14:textId="5908A3F9" w:rsidR="00786A41" w:rsidRDefault="00786A41" w:rsidP="00786A41">
                  <w:r>
                    <w:rPr>
                      <w:rFonts w:hint="eastAsia"/>
                    </w:rPr>
                    <w:t>保质期</w:t>
                  </w:r>
                  <w:r w:rsidRPr="007E2225">
                    <w:rPr>
                      <w:rFonts w:asciiTheme="minorEastAsia" w:eastAsiaTheme="minorEastAsia" w:hAnsiTheme="minorEastAsia" w:hint="eastAsia"/>
                    </w:rPr>
                    <w:t>，无破损</w:t>
                  </w:r>
                </w:p>
              </w:tc>
              <w:tc>
                <w:tcPr>
                  <w:tcW w:w="1566" w:type="dxa"/>
                </w:tcPr>
                <w:p w14:paraId="5D2902FA" w14:textId="398A5AC9" w:rsidR="00786A41" w:rsidRDefault="00786A41" w:rsidP="00786A41">
                  <w:r w:rsidRPr="007E2225">
                    <w:rPr>
                      <w:rFonts w:asciiTheme="minorEastAsia" w:eastAsiaTheme="minorEastAsia" w:hAnsiTheme="minorEastAsia" w:hint="eastAsia"/>
                    </w:rPr>
                    <w:t>目测正常</w:t>
                  </w:r>
                </w:p>
              </w:tc>
              <w:tc>
                <w:tcPr>
                  <w:tcW w:w="2046" w:type="dxa"/>
                </w:tcPr>
                <w:p w14:paraId="0964092A" w14:textId="0BC9AB16" w:rsidR="00786A41" w:rsidRDefault="00786A41" w:rsidP="00786A41">
                  <w:r w:rsidRPr="007E2225">
                    <w:rPr>
                      <w:rFonts w:ascii="Segoe UI Symbol" w:eastAsiaTheme="minorEastAsia" w:hAnsi="Segoe UI Symbol" w:cs="Segoe UI Symbol"/>
                      <w:szCs w:val="21"/>
                    </w:rPr>
                    <w:t>☑</w:t>
                  </w:r>
                  <w:r w:rsidRPr="007E2225">
                    <w:rPr>
                      <w:rFonts w:asciiTheme="minorEastAsia" w:eastAsiaTheme="minorEastAsia" w:hAnsiTheme="minorEastAsia" w:hint="eastAsia"/>
                    </w:rPr>
                    <w:t xml:space="preserve">合格 </w:t>
                  </w:r>
                  <w:r w:rsidRPr="007E2225">
                    <w:rPr>
                      <w:rFonts w:asciiTheme="minorEastAsia" w:eastAsiaTheme="minorEastAsia" w:hAnsiTheme="minorEastAsia" w:hint="eastAsia"/>
                      <w:szCs w:val="21"/>
                    </w:rPr>
                    <w:t>□</w:t>
                  </w:r>
                  <w:r w:rsidRPr="007E2225">
                    <w:rPr>
                      <w:rFonts w:asciiTheme="minorEastAsia" w:eastAsiaTheme="minorEastAsia" w:hAnsiTheme="minorEastAsia" w:hint="eastAsia"/>
                    </w:rPr>
                    <w:t>不合格</w:t>
                  </w:r>
                </w:p>
              </w:tc>
            </w:tr>
            <w:tr w:rsidR="00786A41" w14:paraId="5526A2F8" w14:textId="77777777" w:rsidTr="0054775F">
              <w:tc>
                <w:tcPr>
                  <w:tcW w:w="767" w:type="dxa"/>
                </w:tcPr>
                <w:p w14:paraId="73DF515D" w14:textId="47270CC5" w:rsidR="00786A41" w:rsidRDefault="00786A41" w:rsidP="00786A41"/>
              </w:tc>
              <w:tc>
                <w:tcPr>
                  <w:tcW w:w="1620" w:type="dxa"/>
                </w:tcPr>
                <w:p w14:paraId="59415CB0" w14:textId="21FA722C" w:rsidR="00786A41" w:rsidRDefault="000550A2" w:rsidP="00786A41">
                  <w:r>
                    <w:rPr>
                      <w:rFonts w:hint="eastAsia"/>
                    </w:rPr>
                    <w:t>白莞</w:t>
                  </w:r>
                  <w:r>
                    <w:t>鲜鸡蛋</w:t>
                  </w:r>
                </w:p>
              </w:tc>
              <w:tc>
                <w:tcPr>
                  <w:tcW w:w="1182" w:type="dxa"/>
                </w:tcPr>
                <w:p w14:paraId="3B8DA82D" w14:textId="4BD26281" w:rsidR="00786A41" w:rsidRDefault="00786A41" w:rsidP="00786A41">
                  <w:r w:rsidRPr="007E2225">
                    <w:rPr>
                      <w:rFonts w:asciiTheme="minorEastAsia" w:eastAsiaTheme="minorEastAsia" w:hAnsiTheme="minorEastAsia" w:hint="eastAsia"/>
                    </w:rPr>
                    <w:t>100%</w:t>
                  </w:r>
                </w:p>
              </w:tc>
              <w:tc>
                <w:tcPr>
                  <w:tcW w:w="1862" w:type="dxa"/>
                </w:tcPr>
                <w:p w14:paraId="447990D4" w14:textId="428B6BC5" w:rsidR="00786A41" w:rsidRDefault="004725B6" w:rsidP="00786A41">
                  <w:r>
                    <w:rPr>
                      <w:rFonts w:hint="eastAsia"/>
                    </w:rPr>
                    <w:t>保质期</w:t>
                  </w:r>
                  <w:r w:rsidRPr="007E2225">
                    <w:rPr>
                      <w:rFonts w:asciiTheme="minorEastAsia" w:eastAsiaTheme="minorEastAsia" w:hAnsiTheme="minorEastAsia" w:hint="eastAsia"/>
                    </w:rPr>
                    <w:t>，无破损</w:t>
                  </w:r>
                </w:p>
              </w:tc>
              <w:tc>
                <w:tcPr>
                  <w:tcW w:w="1566" w:type="dxa"/>
                </w:tcPr>
                <w:p w14:paraId="06B5DDA0" w14:textId="7406F3C6" w:rsidR="00786A41" w:rsidRDefault="00786A41" w:rsidP="00786A41">
                  <w:r w:rsidRPr="007E2225">
                    <w:rPr>
                      <w:rFonts w:asciiTheme="minorEastAsia" w:eastAsiaTheme="minorEastAsia" w:hAnsiTheme="minorEastAsia" w:hint="eastAsia"/>
                    </w:rPr>
                    <w:t>目测正常</w:t>
                  </w:r>
                </w:p>
              </w:tc>
              <w:tc>
                <w:tcPr>
                  <w:tcW w:w="2046" w:type="dxa"/>
                </w:tcPr>
                <w:p w14:paraId="0A03F6FB" w14:textId="32E1B832" w:rsidR="00786A41" w:rsidRDefault="00786A41" w:rsidP="00786A41">
                  <w:r w:rsidRPr="007E2225">
                    <w:rPr>
                      <w:rFonts w:ascii="Segoe UI Symbol" w:eastAsiaTheme="minorEastAsia" w:hAnsi="Segoe UI Symbol" w:cs="Segoe UI Symbol"/>
                      <w:szCs w:val="21"/>
                    </w:rPr>
                    <w:t>☑</w:t>
                  </w:r>
                  <w:r w:rsidRPr="007E2225">
                    <w:rPr>
                      <w:rFonts w:asciiTheme="minorEastAsia" w:eastAsiaTheme="minorEastAsia" w:hAnsiTheme="minorEastAsia" w:hint="eastAsia"/>
                    </w:rPr>
                    <w:t xml:space="preserve">合格 </w:t>
                  </w:r>
                  <w:r w:rsidRPr="007E2225">
                    <w:rPr>
                      <w:rFonts w:asciiTheme="minorEastAsia" w:eastAsiaTheme="minorEastAsia" w:hAnsiTheme="minorEastAsia" w:hint="eastAsia"/>
                      <w:szCs w:val="21"/>
                    </w:rPr>
                    <w:t>□</w:t>
                  </w:r>
                  <w:r w:rsidRPr="007E2225">
                    <w:rPr>
                      <w:rFonts w:asciiTheme="minorEastAsia" w:eastAsiaTheme="minorEastAsia" w:hAnsiTheme="minorEastAsia" w:hint="eastAsia"/>
                    </w:rPr>
                    <w:t>不合格</w:t>
                  </w:r>
                </w:p>
              </w:tc>
            </w:tr>
            <w:tr w:rsidR="00786A41" w14:paraId="279EC1C0" w14:textId="77777777" w:rsidTr="000550A2">
              <w:trPr>
                <w:trHeight w:val="475"/>
              </w:trPr>
              <w:tc>
                <w:tcPr>
                  <w:tcW w:w="767" w:type="dxa"/>
                </w:tcPr>
                <w:p w14:paraId="6B54965C" w14:textId="454028A0" w:rsidR="00786A41" w:rsidRDefault="00786A41" w:rsidP="00786A41"/>
              </w:tc>
              <w:tc>
                <w:tcPr>
                  <w:tcW w:w="1620" w:type="dxa"/>
                </w:tcPr>
                <w:p w14:paraId="271938B7" w14:textId="4ED1E71D" w:rsidR="00786A41" w:rsidRDefault="000550A2" w:rsidP="00786A41">
                  <w:r>
                    <w:rPr>
                      <w:rFonts w:hint="eastAsia"/>
                    </w:rPr>
                    <w:t>波</w:t>
                  </w:r>
                  <w:r>
                    <w:t>菜、莴</w:t>
                  </w:r>
                  <w:r>
                    <w:rPr>
                      <w:rFonts w:hint="eastAsia"/>
                    </w:rPr>
                    <w:t>笋</w:t>
                  </w:r>
                  <w:r>
                    <w:t>、</w:t>
                  </w:r>
                  <w:r>
                    <w:rPr>
                      <w:rFonts w:hint="eastAsia"/>
                    </w:rPr>
                    <w:t>粉</w:t>
                  </w:r>
                  <w:r>
                    <w:t>葛</w:t>
                  </w:r>
                  <w:r>
                    <w:rPr>
                      <w:rFonts w:hint="eastAsia"/>
                    </w:rPr>
                    <w:t>、莲藕</w:t>
                  </w:r>
                </w:p>
              </w:tc>
              <w:tc>
                <w:tcPr>
                  <w:tcW w:w="1182" w:type="dxa"/>
                </w:tcPr>
                <w:p w14:paraId="0DA19089" w14:textId="1110C787" w:rsidR="00786A41" w:rsidRDefault="00786A41" w:rsidP="00786A41">
                  <w:r w:rsidRPr="007E2225">
                    <w:rPr>
                      <w:rFonts w:asciiTheme="minorEastAsia" w:eastAsiaTheme="minorEastAsia" w:hAnsiTheme="minorEastAsia" w:hint="eastAsia"/>
                    </w:rPr>
                    <w:t>100%</w:t>
                  </w:r>
                </w:p>
              </w:tc>
              <w:tc>
                <w:tcPr>
                  <w:tcW w:w="1862" w:type="dxa"/>
                </w:tcPr>
                <w:p w14:paraId="0A329943" w14:textId="76BDA128" w:rsidR="00786A41" w:rsidRDefault="00786A41" w:rsidP="004725B6">
                  <w:r w:rsidRPr="007E2225">
                    <w:rPr>
                      <w:rFonts w:asciiTheme="minorEastAsia" w:eastAsiaTheme="minorEastAsia" w:hAnsiTheme="minorEastAsia" w:hint="eastAsia"/>
                    </w:rPr>
                    <w:t>新鲜，</w:t>
                  </w:r>
                  <w:r w:rsidR="004725B6">
                    <w:rPr>
                      <w:rFonts w:asciiTheme="minorEastAsia" w:eastAsiaTheme="minorEastAsia" w:hAnsiTheme="minorEastAsia" w:hint="eastAsia"/>
                    </w:rPr>
                    <w:t>农</w:t>
                  </w:r>
                  <w:r w:rsidR="004725B6">
                    <w:rPr>
                      <w:rFonts w:asciiTheme="minorEastAsia" w:eastAsiaTheme="minorEastAsia" w:hAnsiTheme="minorEastAsia"/>
                    </w:rPr>
                    <w:t>残合格</w:t>
                  </w:r>
                </w:p>
              </w:tc>
              <w:tc>
                <w:tcPr>
                  <w:tcW w:w="1566" w:type="dxa"/>
                </w:tcPr>
                <w:p w14:paraId="522E4960" w14:textId="5821DCA2" w:rsidR="00786A41" w:rsidRDefault="00786A41" w:rsidP="00786A41">
                  <w:r w:rsidRPr="007E2225">
                    <w:rPr>
                      <w:rFonts w:asciiTheme="minorEastAsia" w:eastAsiaTheme="minorEastAsia" w:hAnsiTheme="minorEastAsia" w:hint="eastAsia"/>
                    </w:rPr>
                    <w:t>目测正常</w:t>
                  </w:r>
                  <w:r>
                    <w:rPr>
                      <w:rFonts w:asciiTheme="minorEastAsia" w:eastAsiaTheme="minorEastAsia" w:hAnsiTheme="minorEastAsia" w:hint="eastAsia"/>
                    </w:rPr>
                    <w:t>、</w:t>
                  </w:r>
                  <w:r w:rsidRPr="007E2225">
                    <w:rPr>
                      <w:rFonts w:asciiTheme="minorEastAsia" w:eastAsiaTheme="minorEastAsia" w:hAnsiTheme="minorEastAsia" w:hint="eastAsia"/>
                    </w:rPr>
                    <w:t>有检疫合格证</w:t>
                  </w:r>
                  <w:r>
                    <w:rPr>
                      <w:rFonts w:asciiTheme="minorEastAsia" w:eastAsiaTheme="minorEastAsia" w:hAnsiTheme="minorEastAsia" w:hint="eastAsia"/>
                    </w:rPr>
                    <w:t>、</w:t>
                  </w:r>
                  <w:r>
                    <w:rPr>
                      <w:rFonts w:asciiTheme="minorEastAsia" w:eastAsiaTheme="minorEastAsia" w:hAnsiTheme="minorEastAsia"/>
                    </w:rPr>
                    <w:t>农残检测</w:t>
                  </w:r>
                </w:p>
              </w:tc>
              <w:tc>
                <w:tcPr>
                  <w:tcW w:w="2046" w:type="dxa"/>
                </w:tcPr>
                <w:p w14:paraId="54C1BDE4" w14:textId="3D9622A1" w:rsidR="00786A41" w:rsidRDefault="00786A41" w:rsidP="00786A41">
                  <w:r w:rsidRPr="007E2225">
                    <w:rPr>
                      <w:rFonts w:ascii="Segoe UI Symbol" w:eastAsiaTheme="minorEastAsia" w:hAnsi="Segoe UI Symbol" w:cs="Segoe UI Symbol"/>
                      <w:szCs w:val="21"/>
                    </w:rPr>
                    <w:t>☑</w:t>
                  </w:r>
                  <w:r w:rsidRPr="007E2225">
                    <w:rPr>
                      <w:rFonts w:asciiTheme="minorEastAsia" w:eastAsiaTheme="minorEastAsia" w:hAnsiTheme="minorEastAsia" w:hint="eastAsia"/>
                    </w:rPr>
                    <w:t xml:space="preserve">合格 </w:t>
                  </w:r>
                  <w:r w:rsidRPr="007E2225">
                    <w:rPr>
                      <w:rFonts w:asciiTheme="minorEastAsia" w:eastAsiaTheme="minorEastAsia" w:hAnsiTheme="minorEastAsia" w:hint="eastAsia"/>
                      <w:szCs w:val="21"/>
                    </w:rPr>
                    <w:t>□</w:t>
                  </w:r>
                  <w:r w:rsidRPr="007E2225">
                    <w:rPr>
                      <w:rFonts w:asciiTheme="minorEastAsia" w:eastAsiaTheme="minorEastAsia" w:hAnsiTheme="minorEastAsia" w:hint="eastAsia"/>
                    </w:rPr>
                    <w:t>不合格</w:t>
                  </w:r>
                </w:p>
              </w:tc>
            </w:tr>
          </w:tbl>
          <w:p w14:paraId="34D66AC1" w14:textId="77777777" w:rsidR="00786A41" w:rsidRDefault="00786A41" w:rsidP="00786A41"/>
          <w:p w14:paraId="20CA34D9" w14:textId="2189C7D8" w:rsidR="00786A41" w:rsidRDefault="00786A41" w:rsidP="00786A41">
            <w:r>
              <w:rPr>
                <w:rFonts w:hint="eastAsia"/>
              </w:rPr>
              <w:t>抽取服务放行相关记录名称：</w:t>
            </w:r>
            <w:r>
              <w:rPr>
                <w:rFonts w:hint="eastAsia"/>
                <w:u w:val="single"/>
              </w:rPr>
              <w:t>《</w:t>
            </w:r>
            <w:r>
              <w:rPr>
                <w:rFonts w:hint="eastAsia"/>
                <w:u w:val="single"/>
              </w:rPr>
              <w:t xml:space="preserve">    </w:t>
            </w:r>
            <w:r>
              <w:rPr>
                <w:rFonts w:hint="eastAsia"/>
                <w:u w:val="single"/>
              </w:rPr>
              <w:t>销</w:t>
            </w:r>
            <w:r>
              <w:rPr>
                <w:u w:val="single"/>
              </w:rPr>
              <w:t>售配送</w:t>
            </w:r>
            <w:r>
              <w:rPr>
                <w:rFonts w:hint="eastAsia"/>
                <w:u w:val="single"/>
              </w:rPr>
              <w:t>记</w:t>
            </w:r>
            <w:r>
              <w:rPr>
                <w:u w:val="single"/>
              </w:rPr>
              <w:t>录</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620"/>
              <w:gridCol w:w="1364"/>
              <w:gridCol w:w="1680"/>
              <w:gridCol w:w="1566"/>
              <w:gridCol w:w="2046"/>
            </w:tblGrid>
            <w:tr w:rsidR="00786A41" w14:paraId="401F2108" w14:textId="77777777" w:rsidTr="00C61696">
              <w:tc>
                <w:tcPr>
                  <w:tcW w:w="767" w:type="dxa"/>
                </w:tcPr>
                <w:p w14:paraId="085A2E4B" w14:textId="77777777" w:rsidR="00786A41" w:rsidRDefault="00786A41" w:rsidP="00786A41">
                  <w:r>
                    <w:rPr>
                      <w:rFonts w:hint="eastAsia"/>
                    </w:rPr>
                    <w:t>日期</w:t>
                  </w:r>
                </w:p>
              </w:tc>
              <w:tc>
                <w:tcPr>
                  <w:tcW w:w="1620" w:type="dxa"/>
                </w:tcPr>
                <w:p w14:paraId="06AEB556" w14:textId="77777777" w:rsidR="00786A41" w:rsidRDefault="00786A41" w:rsidP="00786A41">
                  <w:r>
                    <w:rPr>
                      <w:rFonts w:hint="eastAsia"/>
                    </w:rPr>
                    <w:t>岗位</w:t>
                  </w:r>
                </w:p>
              </w:tc>
              <w:tc>
                <w:tcPr>
                  <w:tcW w:w="1364" w:type="dxa"/>
                </w:tcPr>
                <w:p w14:paraId="776F5FA8" w14:textId="77777777" w:rsidR="00786A41" w:rsidRDefault="00786A41" w:rsidP="00786A41">
                  <w:r>
                    <w:rPr>
                      <w:rFonts w:hint="eastAsia"/>
                    </w:rPr>
                    <w:t>抽样比例</w:t>
                  </w:r>
                </w:p>
              </w:tc>
              <w:tc>
                <w:tcPr>
                  <w:tcW w:w="1680" w:type="dxa"/>
                </w:tcPr>
                <w:p w14:paraId="06B5B1D0" w14:textId="77777777" w:rsidR="00786A41" w:rsidRDefault="00786A41" w:rsidP="00786A41">
                  <w:r>
                    <w:rPr>
                      <w:rFonts w:hint="eastAsia"/>
                      <w:b/>
                      <w:bCs/>
                    </w:rPr>
                    <w:t>服务规范</w:t>
                  </w:r>
                  <w:r>
                    <w:rPr>
                      <w:rFonts w:hint="eastAsia"/>
                    </w:rPr>
                    <w:t>要求</w:t>
                  </w:r>
                </w:p>
              </w:tc>
              <w:tc>
                <w:tcPr>
                  <w:tcW w:w="1566" w:type="dxa"/>
                </w:tcPr>
                <w:p w14:paraId="03731CC2" w14:textId="77777777" w:rsidR="00786A41" w:rsidRDefault="00786A41" w:rsidP="00786A41">
                  <w:r>
                    <w:rPr>
                      <w:rFonts w:hint="eastAsia"/>
                    </w:rPr>
                    <w:t>检查结果</w:t>
                  </w:r>
                </w:p>
              </w:tc>
              <w:tc>
                <w:tcPr>
                  <w:tcW w:w="2046" w:type="dxa"/>
                </w:tcPr>
                <w:p w14:paraId="7222E7AF" w14:textId="77777777" w:rsidR="00786A41" w:rsidRDefault="00786A41" w:rsidP="00786A41">
                  <w:r>
                    <w:rPr>
                      <w:rFonts w:hint="eastAsia"/>
                    </w:rPr>
                    <w:t>验证结论</w:t>
                  </w:r>
                </w:p>
              </w:tc>
            </w:tr>
            <w:tr w:rsidR="00786A41" w14:paraId="50A8E4EF" w14:textId="77777777" w:rsidTr="00C61696">
              <w:tc>
                <w:tcPr>
                  <w:tcW w:w="767" w:type="dxa"/>
                </w:tcPr>
                <w:p w14:paraId="0542FE83" w14:textId="01A52572" w:rsidR="00786A41" w:rsidRDefault="00F540A5" w:rsidP="00786A41">
                  <w:r>
                    <w:t>2021-12-20</w:t>
                  </w:r>
                </w:p>
              </w:tc>
              <w:tc>
                <w:tcPr>
                  <w:tcW w:w="1620" w:type="dxa"/>
                </w:tcPr>
                <w:p w14:paraId="69F8DADE" w14:textId="77777777" w:rsidR="00786A41" w:rsidRDefault="00786A41" w:rsidP="00786A41">
                  <w:pPr>
                    <w:jc w:val="left"/>
                  </w:pPr>
                  <w:r>
                    <w:rPr>
                      <w:rFonts w:hint="eastAsia"/>
                    </w:rPr>
                    <w:t>送货司机</w:t>
                  </w:r>
                </w:p>
                <w:p w14:paraId="762A8974" w14:textId="3E8458CF" w:rsidR="00786A41" w:rsidRDefault="00F540A5" w:rsidP="00F540A5">
                  <w:r>
                    <w:rPr>
                      <w:rFonts w:hint="eastAsia"/>
                    </w:rPr>
                    <w:t>（粤</w:t>
                  </w:r>
                  <w:r>
                    <w:rPr>
                      <w:rFonts w:hint="eastAsia"/>
                    </w:rPr>
                    <w:t xml:space="preserve">J </w:t>
                  </w:r>
                  <w:r>
                    <w:t>T 661P</w:t>
                  </w:r>
                  <w:r w:rsidR="00786A41">
                    <w:rPr>
                      <w:rFonts w:hint="eastAsia"/>
                    </w:rPr>
                    <w:t>）</w:t>
                  </w:r>
                </w:p>
              </w:tc>
              <w:tc>
                <w:tcPr>
                  <w:tcW w:w="1364" w:type="dxa"/>
                </w:tcPr>
                <w:p w14:paraId="58E82B3D" w14:textId="6A3BB3F4" w:rsidR="00786A41" w:rsidRDefault="00786A41" w:rsidP="00786A41">
                  <w:r>
                    <w:rPr>
                      <w:rFonts w:hint="eastAsia"/>
                    </w:rPr>
                    <w:t>100%</w:t>
                  </w:r>
                </w:p>
              </w:tc>
              <w:tc>
                <w:tcPr>
                  <w:tcW w:w="1680" w:type="dxa"/>
                </w:tcPr>
                <w:p w14:paraId="5DCFA5FD" w14:textId="0F739141" w:rsidR="00786A41" w:rsidRDefault="00786A41" w:rsidP="00786A41">
                  <w:r>
                    <w:rPr>
                      <w:rFonts w:hint="eastAsia"/>
                    </w:rPr>
                    <w:t>按时按质按量、礼貌热情</w:t>
                  </w:r>
                </w:p>
              </w:tc>
              <w:tc>
                <w:tcPr>
                  <w:tcW w:w="1566" w:type="dxa"/>
                </w:tcPr>
                <w:p w14:paraId="021FCB28" w14:textId="5F981685" w:rsidR="00786A41" w:rsidRDefault="00786A41" w:rsidP="00786A41">
                  <w:r>
                    <w:rPr>
                      <w:rFonts w:hint="eastAsia"/>
                    </w:rPr>
                    <w:t>无异常</w:t>
                  </w:r>
                </w:p>
              </w:tc>
              <w:tc>
                <w:tcPr>
                  <w:tcW w:w="2046" w:type="dxa"/>
                </w:tcPr>
                <w:p w14:paraId="18C174C2" w14:textId="16DC60FA" w:rsidR="00786A41" w:rsidRDefault="00786A41" w:rsidP="00786A41">
                  <w:r>
                    <w:rPr>
                      <w:rFonts w:ascii="Segoe UI Symbol" w:hAnsi="Segoe UI Symbol" w:cs="Segoe UI Symbol"/>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786A41" w14:paraId="2166AF83" w14:textId="77777777" w:rsidTr="00C61696">
              <w:tc>
                <w:tcPr>
                  <w:tcW w:w="767" w:type="dxa"/>
                </w:tcPr>
                <w:p w14:paraId="7A6386FA" w14:textId="77777777" w:rsidR="00786A41" w:rsidRDefault="00786A41" w:rsidP="00786A41"/>
              </w:tc>
              <w:tc>
                <w:tcPr>
                  <w:tcW w:w="1620" w:type="dxa"/>
                </w:tcPr>
                <w:p w14:paraId="573E2313" w14:textId="77777777" w:rsidR="00786A41" w:rsidRDefault="00786A41" w:rsidP="00786A41"/>
              </w:tc>
              <w:tc>
                <w:tcPr>
                  <w:tcW w:w="1364" w:type="dxa"/>
                </w:tcPr>
                <w:p w14:paraId="05D46C4B" w14:textId="77777777" w:rsidR="00786A41" w:rsidRDefault="00786A41" w:rsidP="00786A41"/>
              </w:tc>
              <w:tc>
                <w:tcPr>
                  <w:tcW w:w="1680" w:type="dxa"/>
                </w:tcPr>
                <w:p w14:paraId="414B2B4C" w14:textId="77777777" w:rsidR="00786A41" w:rsidRDefault="00786A41" w:rsidP="00786A41"/>
              </w:tc>
              <w:tc>
                <w:tcPr>
                  <w:tcW w:w="1566" w:type="dxa"/>
                </w:tcPr>
                <w:p w14:paraId="7BC8E955" w14:textId="77777777" w:rsidR="00786A41" w:rsidRDefault="00786A41" w:rsidP="00786A41"/>
              </w:tc>
              <w:tc>
                <w:tcPr>
                  <w:tcW w:w="2046" w:type="dxa"/>
                </w:tcPr>
                <w:p w14:paraId="65AC6334" w14:textId="77777777" w:rsidR="00786A41" w:rsidRDefault="00786A41" w:rsidP="00786A41"/>
              </w:tc>
            </w:tr>
          </w:tbl>
          <w:p w14:paraId="7B680476" w14:textId="77777777" w:rsidR="00786A41" w:rsidRDefault="00786A41" w:rsidP="00786A41"/>
          <w:p w14:paraId="608014D5" w14:textId="21F0E5DB" w:rsidR="00786A41" w:rsidRDefault="00786A41" w:rsidP="00786A41">
            <w:r>
              <w:rPr>
                <w:rFonts w:hint="eastAsia"/>
              </w:rPr>
              <w:t>抽取成品例外（</w:t>
            </w:r>
            <w:r>
              <w:t>在策划的安排已圆满完成之前</w:t>
            </w:r>
            <w:r>
              <w:rPr>
                <w:rFonts w:hint="eastAsia"/>
              </w:rPr>
              <w:t>）放行相关记录：</w:t>
            </w:r>
            <w:r>
              <w:rPr>
                <w:rFonts w:hint="eastAsia"/>
                <w:color w:val="000000"/>
                <w:szCs w:val="21"/>
              </w:rPr>
              <w:t>□</w:t>
            </w:r>
            <w:r>
              <w:rPr>
                <w:rFonts w:hint="eastAsia"/>
              </w:rPr>
              <w:t>已放生</w:t>
            </w:r>
            <w:r>
              <w:rPr>
                <w:rFonts w:hint="eastAsia"/>
              </w:rPr>
              <w:t xml:space="preserve"> </w:t>
            </w:r>
            <w:r>
              <w:fldChar w:fldCharType="begin"/>
            </w:r>
            <w:r>
              <w:instrText xml:space="preserve"> eq \o\ac(□,√)</w:instrText>
            </w:r>
            <w:r>
              <w:fldChar w:fldCharType="end"/>
            </w:r>
            <w:r>
              <w:rPr>
                <w:rFonts w:hint="eastAsia"/>
              </w:rPr>
              <w:t>未发生</w:t>
            </w:r>
          </w:p>
          <w:tbl>
            <w:tblPr>
              <w:tblStyle w:val="a9"/>
              <w:tblW w:w="9043" w:type="dxa"/>
              <w:tblLayout w:type="fixed"/>
              <w:tblLook w:val="04A0" w:firstRow="1" w:lastRow="0" w:firstColumn="1" w:lastColumn="0" w:noHBand="0" w:noVBand="1"/>
            </w:tblPr>
            <w:tblGrid>
              <w:gridCol w:w="767"/>
              <w:gridCol w:w="1176"/>
              <w:gridCol w:w="2714"/>
              <w:gridCol w:w="1237"/>
              <w:gridCol w:w="1329"/>
              <w:gridCol w:w="1820"/>
            </w:tblGrid>
            <w:tr w:rsidR="00786A41" w14:paraId="7FB804A5" w14:textId="77777777" w:rsidTr="00C61696">
              <w:tc>
                <w:tcPr>
                  <w:tcW w:w="767" w:type="dxa"/>
                </w:tcPr>
                <w:p w14:paraId="2CAC13DC" w14:textId="77777777" w:rsidR="00786A41" w:rsidRDefault="00786A41" w:rsidP="00786A41">
                  <w:r>
                    <w:rPr>
                      <w:rFonts w:hint="eastAsia"/>
                    </w:rPr>
                    <w:t>日期</w:t>
                  </w:r>
                </w:p>
              </w:tc>
              <w:tc>
                <w:tcPr>
                  <w:tcW w:w="1176" w:type="dxa"/>
                </w:tcPr>
                <w:p w14:paraId="6082A8A6" w14:textId="77777777" w:rsidR="00786A41" w:rsidRDefault="00786A41" w:rsidP="00786A41">
                  <w:r>
                    <w:rPr>
                      <w:rFonts w:hint="eastAsia"/>
                    </w:rPr>
                    <w:t>成品名称</w:t>
                  </w:r>
                  <w:r>
                    <w:rPr>
                      <w:rFonts w:hint="eastAsia"/>
                    </w:rPr>
                    <w:t>/</w:t>
                  </w:r>
                  <w:r>
                    <w:rPr>
                      <w:rFonts w:hint="eastAsia"/>
                    </w:rPr>
                    <w:t>批次</w:t>
                  </w:r>
                </w:p>
              </w:tc>
              <w:tc>
                <w:tcPr>
                  <w:tcW w:w="2714" w:type="dxa"/>
                </w:tcPr>
                <w:p w14:paraId="0F8CDE52" w14:textId="77777777" w:rsidR="00786A41" w:rsidRDefault="00786A41" w:rsidP="00786A41">
                  <w:r>
                    <w:rPr>
                      <w:rFonts w:hint="eastAsia"/>
                    </w:rPr>
                    <w:t>放行理由</w:t>
                  </w:r>
                </w:p>
              </w:tc>
              <w:tc>
                <w:tcPr>
                  <w:tcW w:w="1237" w:type="dxa"/>
                </w:tcPr>
                <w:p w14:paraId="2A39A67D" w14:textId="77777777" w:rsidR="00786A41" w:rsidRDefault="00786A41" w:rsidP="00786A41">
                  <w:r>
                    <w:t>授权人员的批准</w:t>
                  </w:r>
                </w:p>
              </w:tc>
              <w:tc>
                <w:tcPr>
                  <w:tcW w:w="1329" w:type="dxa"/>
                </w:tcPr>
                <w:p w14:paraId="00B4D3D1" w14:textId="77777777" w:rsidR="00786A41" w:rsidRDefault="00786A41" w:rsidP="00786A41">
                  <w:r>
                    <w:t>顾客的批准</w:t>
                  </w:r>
                </w:p>
              </w:tc>
              <w:tc>
                <w:tcPr>
                  <w:tcW w:w="1820" w:type="dxa"/>
                </w:tcPr>
                <w:p w14:paraId="342EBA90" w14:textId="77777777" w:rsidR="00786A41" w:rsidRDefault="00786A41" w:rsidP="00786A41">
                  <w:r>
                    <w:rPr>
                      <w:rFonts w:hint="eastAsia"/>
                    </w:rPr>
                    <w:t>后续结论</w:t>
                  </w:r>
                </w:p>
              </w:tc>
            </w:tr>
            <w:tr w:rsidR="00786A41" w14:paraId="65AB8431" w14:textId="77777777" w:rsidTr="00C61696">
              <w:tc>
                <w:tcPr>
                  <w:tcW w:w="767" w:type="dxa"/>
                </w:tcPr>
                <w:p w14:paraId="51972D95" w14:textId="77777777" w:rsidR="00786A41" w:rsidRDefault="00786A41" w:rsidP="00786A41"/>
              </w:tc>
              <w:tc>
                <w:tcPr>
                  <w:tcW w:w="1176" w:type="dxa"/>
                </w:tcPr>
                <w:p w14:paraId="2FBC841F" w14:textId="77777777" w:rsidR="00786A41" w:rsidRDefault="00786A41" w:rsidP="00786A41"/>
              </w:tc>
              <w:tc>
                <w:tcPr>
                  <w:tcW w:w="2714" w:type="dxa"/>
                </w:tcPr>
                <w:p w14:paraId="6E256EAD" w14:textId="77777777" w:rsidR="00786A41" w:rsidRDefault="00786A41" w:rsidP="00786A41"/>
              </w:tc>
              <w:tc>
                <w:tcPr>
                  <w:tcW w:w="1237" w:type="dxa"/>
                </w:tcPr>
                <w:p w14:paraId="2D13E5C0" w14:textId="77777777" w:rsidR="00786A41" w:rsidRDefault="00786A41" w:rsidP="00786A41">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329" w:type="dxa"/>
                </w:tcPr>
                <w:p w14:paraId="6F61B6D0" w14:textId="77777777" w:rsidR="00786A41" w:rsidRDefault="00786A41" w:rsidP="00786A41">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820" w:type="dxa"/>
                </w:tcPr>
                <w:p w14:paraId="12AF2F05" w14:textId="77777777" w:rsidR="00786A41" w:rsidRDefault="00786A41" w:rsidP="00786A41">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786A41" w14:paraId="18DD4415" w14:textId="77777777" w:rsidTr="00C61696">
              <w:tc>
                <w:tcPr>
                  <w:tcW w:w="767" w:type="dxa"/>
                </w:tcPr>
                <w:p w14:paraId="7FFB4089" w14:textId="77777777" w:rsidR="00786A41" w:rsidRDefault="00786A41" w:rsidP="00786A41"/>
              </w:tc>
              <w:tc>
                <w:tcPr>
                  <w:tcW w:w="1176" w:type="dxa"/>
                </w:tcPr>
                <w:p w14:paraId="64E7C7D2" w14:textId="77777777" w:rsidR="00786A41" w:rsidRDefault="00786A41" w:rsidP="00786A41"/>
              </w:tc>
              <w:tc>
                <w:tcPr>
                  <w:tcW w:w="2714" w:type="dxa"/>
                </w:tcPr>
                <w:p w14:paraId="2AE9AD77" w14:textId="77777777" w:rsidR="00786A41" w:rsidRDefault="00786A41" w:rsidP="00786A41"/>
              </w:tc>
              <w:tc>
                <w:tcPr>
                  <w:tcW w:w="1237" w:type="dxa"/>
                </w:tcPr>
                <w:p w14:paraId="61B07077" w14:textId="77777777" w:rsidR="00786A41" w:rsidRDefault="00786A41" w:rsidP="00786A41">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329" w:type="dxa"/>
                </w:tcPr>
                <w:p w14:paraId="48D774F3" w14:textId="77777777" w:rsidR="00786A41" w:rsidRDefault="00786A41" w:rsidP="00786A41">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820" w:type="dxa"/>
                </w:tcPr>
                <w:p w14:paraId="0CAE6174" w14:textId="77777777" w:rsidR="00786A41" w:rsidRDefault="00786A41" w:rsidP="00786A41">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14:paraId="7B89A228" w14:textId="77777777" w:rsidR="00786A41" w:rsidRDefault="00786A41" w:rsidP="00786A41"/>
          <w:p w14:paraId="6A1ED223" w14:textId="77777777" w:rsidR="00786A41" w:rsidRDefault="00786A41" w:rsidP="00786A41">
            <w:r>
              <w:rPr>
                <w:rFonts w:hint="eastAsia"/>
              </w:rPr>
              <w:t>上述成品</w:t>
            </w:r>
            <w:r>
              <w:rPr>
                <w:rFonts w:hint="eastAsia"/>
              </w:rPr>
              <w:t>/</w:t>
            </w:r>
            <w:r>
              <w:rPr>
                <w:rFonts w:hint="eastAsia"/>
              </w:rPr>
              <w:t>服务放行的人员</w:t>
            </w:r>
            <w:r>
              <w:rPr>
                <w:rFonts w:hint="eastAsia"/>
                <w:color w:val="000000"/>
                <w:szCs w:val="21"/>
              </w:rPr>
              <w:t>□</w:t>
            </w:r>
            <w:r>
              <w:rPr>
                <w:rFonts w:hint="eastAsia"/>
              </w:rPr>
              <w:t>与公司授权一致</w:t>
            </w:r>
            <w:r>
              <w:rPr>
                <w:rFonts w:hint="eastAsia"/>
              </w:rPr>
              <w:t xml:space="preserve">  </w:t>
            </w:r>
            <w:r>
              <w:rPr>
                <w:rFonts w:hint="eastAsia"/>
                <w:color w:val="000000"/>
                <w:szCs w:val="21"/>
              </w:rPr>
              <w:t>□</w:t>
            </w:r>
            <w:r>
              <w:rPr>
                <w:rFonts w:hint="eastAsia"/>
              </w:rPr>
              <w:t>与公司授权存在不一致</w:t>
            </w:r>
          </w:p>
          <w:p w14:paraId="2CEF8C52" w14:textId="77777777" w:rsidR="00786A41" w:rsidRPr="00E5185E" w:rsidRDefault="00786A41" w:rsidP="00786A41">
            <w:pPr>
              <w:rPr>
                <w:rFonts w:asciiTheme="minorEastAsia" w:eastAsiaTheme="minorEastAsia" w:hAnsiTheme="minorEastAsia"/>
                <w:szCs w:val="21"/>
              </w:rPr>
            </w:pPr>
          </w:p>
        </w:tc>
        <w:tc>
          <w:tcPr>
            <w:tcW w:w="1247" w:type="dxa"/>
          </w:tcPr>
          <w:p w14:paraId="7CE6E972" w14:textId="77777777" w:rsidR="00786A41" w:rsidRDefault="00786A41" w:rsidP="00786A41">
            <w:pPr>
              <w:rPr>
                <w:sz w:val="28"/>
                <w:szCs w:val="24"/>
              </w:rPr>
            </w:pPr>
          </w:p>
        </w:tc>
      </w:tr>
      <w:tr w:rsidR="00786A41" w14:paraId="3CAA74F2" w14:textId="77777777" w:rsidTr="004746FE">
        <w:trPr>
          <w:trHeight w:val="96"/>
        </w:trPr>
        <w:tc>
          <w:tcPr>
            <w:tcW w:w="1413" w:type="dxa"/>
          </w:tcPr>
          <w:p w14:paraId="13B5A555" w14:textId="77777777" w:rsidR="00786A41" w:rsidRDefault="00786A41" w:rsidP="00786A41">
            <w:pPr>
              <w:rPr>
                <w:rFonts w:ascii="宋体" w:hAnsi="宋体"/>
                <w:szCs w:val="21"/>
              </w:rPr>
            </w:pPr>
            <w:r>
              <w:rPr>
                <w:rFonts w:ascii="宋体" w:hAnsi="宋体" w:hint="eastAsia"/>
                <w:szCs w:val="21"/>
              </w:rPr>
              <w:t>应急准备与响应</w:t>
            </w:r>
          </w:p>
          <w:p w14:paraId="30CE666F" w14:textId="6A8EE8F0" w:rsidR="00786A41" w:rsidRDefault="00786A41" w:rsidP="00786A41">
            <w:pPr>
              <w:rPr>
                <w:rFonts w:ascii="宋体" w:hAnsi="宋体"/>
                <w:szCs w:val="21"/>
              </w:rPr>
            </w:pPr>
            <w:r>
              <w:rPr>
                <w:rFonts w:ascii="宋体" w:hAnsi="宋体" w:hint="eastAsia"/>
                <w:szCs w:val="21"/>
              </w:rPr>
              <w:t>撤回/召回</w:t>
            </w:r>
          </w:p>
        </w:tc>
        <w:tc>
          <w:tcPr>
            <w:tcW w:w="1843" w:type="dxa"/>
          </w:tcPr>
          <w:p w14:paraId="2ED192B9" w14:textId="6A3E1CC0" w:rsidR="00786A41" w:rsidRDefault="00786A41" w:rsidP="00786A41">
            <w:pPr>
              <w:rPr>
                <w:rFonts w:ascii="宋体" w:hAnsi="宋体"/>
                <w:szCs w:val="21"/>
              </w:rPr>
            </w:pPr>
            <w:r>
              <w:rPr>
                <w:rFonts w:ascii="宋体" w:hAnsi="宋体"/>
                <w:szCs w:val="21"/>
              </w:rPr>
              <w:t>F8.4</w:t>
            </w:r>
          </w:p>
          <w:p w14:paraId="6BE1D22E" w14:textId="2C7DD2FE" w:rsidR="00786A41" w:rsidRDefault="00786A41" w:rsidP="00786A41">
            <w:pPr>
              <w:rPr>
                <w:rFonts w:ascii="宋体" w:hAnsi="宋体"/>
                <w:szCs w:val="21"/>
              </w:rPr>
            </w:pPr>
            <w:r>
              <w:rPr>
                <w:rFonts w:asciiTheme="minorEastAsia" w:eastAsiaTheme="minorEastAsia" w:hAnsiTheme="minorEastAsia" w:hint="eastAsia"/>
                <w:color w:val="000000"/>
                <w:szCs w:val="21"/>
              </w:rPr>
              <w:t>H (V1.0)</w:t>
            </w:r>
            <w:r>
              <w:rPr>
                <w:rFonts w:ascii="宋体" w:hAnsi="宋体"/>
                <w:szCs w:val="21"/>
              </w:rPr>
              <w:t>3.9</w:t>
            </w:r>
          </w:p>
          <w:p w14:paraId="793C80CB" w14:textId="0C32E9BB" w:rsidR="00786A41" w:rsidRDefault="00786A41" w:rsidP="00786A41">
            <w:pPr>
              <w:rPr>
                <w:rFonts w:ascii="宋体" w:hAnsi="宋体"/>
                <w:szCs w:val="21"/>
              </w:rPr>
            </w:pPr>
          </w:p>
        </w:tc>
        <w:tc>
          <w:tcPr>
            <w:tcW w:w="10206" w:type="dxa"/>
          </w:tcPr>
          <w:p w14:paraId="123D3115" w14:textId="3CC41913" w:rsidR="00786A41" w:rsidRPr="007415F6" w:rsidRDefault="00786A41" w:rsidP="00786A41">
            <w:pPr>
              <w:ind w:firstLineChars="150" w:firstLine="315"/>
              <w:rPr>
                <w:rFonts w:asciiTheme="minorEastAsia" w:eastAsiaTheme="minorEastAsia" w:hAnsiTheme="minorEastAsia"/>
                <w:szCs w:val="21"/>
              </w:rPr>
            </w:pPr>
            <w:r w:rsidRPr="00E22153">
              <w:rPr>
                <w:rFonts w:asciiTheme="minorEastAsia" w:eastAsiaTheme="minorEastAsia" w:hAnsiTheme="minorEastAsia" w:hint="eastAsia"/>
                <w:szCs w:val="21"/>
              </w:rPr>
              <w:t>公</w:t>
            </w:r>
            <w:r w:rsidRPr="007415F6">
              <w:rPr>
                <w:rFonts w:asciiTheme="minorEastAsia" w:eastAsiaTheme="minorEastAsia" w:hAnsiTheme="minorEastAsia" w:hint="eastAsia"/>
                <w:szCs w:val="21"/>
              </w:rPr>
              <w:t>司制定了程序文件《应急准备与响应控制程序》，运营部主要参与公司统一组织的演练等活动。公司结合分拣配送等过程中的突发情况进行识别，并编制必要的应急预案。如停电、车辆故障等突发情况。</w:t>
            </w:r>
          </w:p>
          <w:p w14:paraId="69CC5947" w14:textId="59342A96" w:rsidR="00786A41" w:rsidRPr="00673329" w:rsidRDefault="00786A41" w:rsidP="00786A41">
            <w:pPr>
              <w:spacing w:line="360" w:lineRule="auto"/>
              <w:ind w:firstLineChars="200" w:firstLine="420"/>
              <w:rPr>
                <w:rFonts w:asciiTheme="minorEastAsia" w:eastAsiaTheme="minorEastAsia" w:hAnsiTheme="minorEastAsia"/>
                <w:szCs w:val="21"/>
              </w:rPr>
            </w:pPr>
            <w:r w:rsidRPr="00673329">
              <w:rPr>
                <w:rFonts w:asciiTheme="minorEastAsia" w:eastAsiaTheme="minorEastAsia" w:hAnsiTheme="minorEastAsia" w:hint="eastAsia"/>
                <w:szCs w:val="21"/>
              </w:rPr>
              <w:t>提供了</w:t>
            </w:r>
            <w:r>
              <w:rPr>
                <w:rFonts w:asciiTheme="minorEastAsia" w:eastAsiaTheme="minorEastAsia" w:hAnsiTheme="minorEastAsia" w:hint="eastAsia"/>
                <w:szCs w:val="21"/>
              </w:rPr>
              <w:t>2021年</w:t>
            </w:r>
            <w:r w:rsidR="00C00391">
              <w:rPr>
                <w:rFonts w:asciiTheme="minorEastAsia" w:eastAsiaTheme="minorEastAsia" w:hAnsiTheme="minorEastAsia"/>
                <w:szCs w:val="21"/>
              </w:rPr>
              <w:t>09</w:t>
            </w:r>
            <w:r>
              <w:rPr>
                <w:rFonts w:asciiTheme="minorEastAsia" w:eastAsiaTheme="minorEastAsia" w:hAnsiTheme="minorEastAsia" w:hint="eastAsia"/>
                <w:szCs w:val="21"/>
              </w:rPr>
              <w:t>月</w:t>
            </w:r>
            <w:r w:rsidR="00C00391">
              <w:rPr>
                <w:rFonts w:asciiTheme="minorEastAsia" w:eastAsiaTheme="minorEastAsia" w:hAnsiTheme="minorEastAsia"/>
                <w:szCs w:val="21"/>
              </w:rPr>
              <w:t>10</w:t>
            </w:r>
            <w:r>
              <w:rPr>
                <w:rFonts w:asciiTheme="minorEastAsia" w:eastAsiaTheme="minorEastAsia" w:hAnsiTheme="minorEastAsia" w:hint="eastAsia"/>
                <w:szCs w:val="21"/>
              </w:rPr>
              <w:t>日</w:t>
            </w:r>
            <w:r w:rsidRPr="00673329">
              <w:rPr>
                <w:rFonts w:asciiTheme="minorEastAsia" w:eastAsiaTheme="minorEastAsia" w:hAnsiTheme="minorEastAsia" w:hint="eastAsia"/>
                <w:szCs w:val="21"/>
              </w:rPr>
              <w:t>参加公司统一组织的《</w:t>
            </w:r>
            <w:r w:rsidR="00C00391">
              <w:rPr>
                <w:rFonts w:hint="eastAsia"/>
                <w:sz w:val="18"/>
              </w:rPr>
              <w:t>火灾应急演练</w:t>
            </w:r>
            <w:r w:rsidRPr="00673329">
              <w:rPr>
                <w:rFonts w:ascii="宋体" w:hAnsi="宋体"/>
                <w:bCs/>
                <w:szCs w:val="21"/>
              </w:rPr>
              <w:t>记录</w:t>
            </w:r>
            <w:r w:rsidRPr="00673329">
              <w:rPr>
                <w:rFonts w:ascii="宋体" w:hAnsi="宋体" w:hint="eastAsia"/>
                <w:color w:val="000000"/>
                <w:szCs w:val="21"/>
              </w:rPr>
              <w:t xml:space="preserve"> </w:t>
            </w:r>
            <w:r w:rsidRPr="00673329">
              <w:rPr>
                <w:rFonts w:asciiTheme="minorEastAsia" w:eastAsiaTheme="minorEastAsia" w:hAnsiTheme="minorEastAsia" w:hint="eastAsia"/>
                <w:szCs w:val="21"/>
              </w:rPr>
              <w:t>》；提</w:t>
            </w:r>
            <w:r w:rsidRPr="00673329">
              <w:rPr>
                <w:rFonts w:asciiTheme="minorEastAsia" w:eastAsiaTheme="minorEastAsia" w:hAnsiTheme="minorEastAsia"/>
                <w:szCs w:val="21"/>
              </w:rPr>
              <w:t>供</w:t>
            </w:r>
            <w:r w:rsidRPr="00673329">
              <w:rPr>
                <w:rFonts w:asciiTheme="minorEastAsia" w:eastAsiaTheme="minorEastAsia" w:hAnsiTheme="minorEastAsia" w:hint="eastAsia"/>
                <w:szCs w:val="21"/>
              </w:rPr>
              <w:t>2021</w:t>
            </w:r>
            <w:r>
              <w:rPr>
                <w:rFonts w:asciiTheme="minorEastAsia" w:eastAsiaTheme="minorEastAsia" w:hAnsiTheme="minorEastAsia" w:hint="eastAsia"/>
                <w:szCs w:val="21"/>
              </w:rPr>
              <w:t>年</w:t>
            </w:r>
            <w:r w:rsidR="00C00391">
              <w:rPr>
                <w:rFonts w:asciiTheme="minorEastAsia" w:eastAsiaTheme="minorEastAsia" w:hAnsiTheme="minorEastAsia"/>
                <w:szCs w:val="21"/>
              </w:rPr>
              <w:t>9</w:t>
            </w:r>
            <w:r>
              <w:rPr>
                <w:rFonts w:asciiTheme="minorEastAsia" w:eastAsiaTheme="minorEastAsia" w:hAnsiTheme="minorEastAsia" w:hint="eastAsia"/>
                <w:szCs w:val="21"/>
              </w:rPr>
              <w:t>月</w:t>
            </w:r>
            <w:r w:rsidR="00C00391">
              <w:rPr>
                <w:rFonts w:asciiTheme="minorEastAsia" w:eastAsiaTheme="minorEastAsia" w:hAnsiTheme="minorEastAsia"/>
                <w:szCs w:val="21"/>
              </w:rPr>
              <w:t>10</w:t>
            </w:r>
            <w:r w:rsidRPr="00673329">
              <w:rPr>
                <w:rFonts w:asciiTheme="minorEastAsia" w:eastAsiaTheme="minorEastAsia" w:hAnsiTheme="minorEastAsia" w:hint="eastAsia"/>
                <w:szCs w:val="21"/>
              </w:rPr>
              <w:t>《</w:t>
            </w:r>
            <w:r w:rsidRPr="00673329">
              <w:rPr>
                <w:rFonts w:ascii="宋体" w:hAnsi="宋体"/>
                <w:bCs/>
                <w:szCs w:val="21"/>
              </w:rPr>
              <w:t>紧急疏散演练记录</w:t>
            </w:r>
            <w:r w:rsidR="00EA356E">
              <w:rPr>
                <w:rFonts w:asciiTheme="minorEastAsia" w:eastAsiaTheme="minorEastAsia" w:hAnsiTheme="minorEastAsia" w:hint="eastAsia"/>
                <w:szCs w:val="21"/>
              </w:rPr>
              <w:t>》记录里记录了演习的内容，并由总经理林</w:t>
            </w:r>
            <w:r w:rsidR="00EA356E">
              <w:rPr>
                <w:rFonts w:asciiTheme="minorEastAsia" w:eastAsiaTheme="minorEastAsia" w:hAnsiTheme="minorEastAsia"/>
                <w:szCs w:val="21"/>
              </w:rPr>
              <w:t>贵勤</w:t>
            </w:r>
            <w:r w:rsidRPr="00673329">
              <w:rPr>
                <w:rFonts w:asciiTheme="minorEastAsia" w:eastAsiaTheme="minorEastAsia" w:hAnsiTheme="minorEastAsia" w:hint="eastAsia"/>
                <w:szCs w:val="21"/>
              </w:rPr>
              <w:t>对于演习的效果进行了评价。</w:t>
            </w:r>
          </w:p>
          <w:p w14:paraId="03D42A6B" w14:textId="56E58039" w:rsidR="00786A41" w:rsidRPr="00B012AE" w:rsidRDefault="00786A41" w:rsidP="00786A41">
            <w:pPr>
              <w:widowControl/>
              <w:jc w:val="left"/>
              <w:rPr>
                <w:rFonts w:asciiTheme="minorEastAsia" w:eastAsiaTheme="minorEastAsia" w:hAnsiTheme="minorEastAsia"/>
                <w:szCs w:val="21"/>
              </w:rPr>
            </w:pPr>
            <w:r w:rsidRPr="007415F6">
              <w:rPr>
                <w:rFonts w:asciiTheme="minorEastAsia" w:eastAsiaTheme="minorEastAsia" w:hAnsiTheme="minorEastAsia" w:hint="eastAsia"/>
                <w:szCs w:val="21"/>
              </w:rPr>
              <w:t xml:space="preserve">  </w:t>
            </w:r>
            <w:r w:rsidRPr="00B012AE">
              <w:rPr>
                <w:rFonts w:asciiTheme="minorEastAsia" w:eastAsiaTheme="minorEastAsia" w:hAnsiTheme="minorEastAsia" w:hint="eastAsia"/>
                <w:szCs w:val="21"/>
              </w:rPr>
              <w:t xml:space="preserve"> 提供</w:t>
            </w:r>
            <w:r w:rsidRPr="00B012AE">
              <w:rPr>
                <w:rFonts w:asciiTheme="minorEastAsia" w:eastAsiaTheme="minorEastAsia" w:hAnsiTheme="minorEastAsia" w:hint="eastAsia"/>
                <w:szCs w:val="21"/>
                <w:u w:val="single"/>
              </w:rPr>
              <w:t>了</w:t>
            </w:r>
            <w:r w:rsidRPr="00B012AE">
              <w:rPr>
                <w:rFonts w:ascii="宋体" w:hAnsi="宋体" w:hint="eastAsia"/>
                <w:bCs/>
                <w:szCs w:val="21"/>
                <w:u w:val="single"/>
              </w:rPr>
              <w:t>2021年0</w:t>
            </w:r>
            <w:r w:rsidR="00C207B3" w:rsidRPr="00B012AE">
              <w:rPr>
                <w:rFonts w:ascii="宋体" w:hAnsi="宋体"/>
                <w:bCs/>
                <w:szCs w:val="21"/>
                <w:u w:val="single"/>
              </w:rPr>
              <w:t>9</w:t>
            </w:r>
            <w:r w:rsidRPr="00B012AE">
              <w:rPr>
                <w:rFonts w:ascii="宋体" w:hAnsi="宋体" w:hint="eastAsia"/>
                <w:bCs/>
                <w:szCs w:val="21"/>
                <w:u w:val="single"/>
              </w:rPr>
              <w:t>月</w:t>
            </w:r>
            <w:r w:rsidR="00C207B3" w:rsidRPr="00B012AE">
              <w:rPr>
                <w:rFonts w:ascii="宋体" w:hAnsi="宋体"/>
                <w:bCs/>
                <w:szCs w:val="21"/>
                <w:u w:val="single"/>
              </w:rPr>
              <w:t>10</w:t>
            </w:r>
            <w:r w:rsidRPr="00B012AE">
              <w:rPr>
                <w:rFonts w:asciiTheme="minorEastAsia" w:eastAsiaTheme="minorEastAsia" w:hAnsiTheme="minorEastAsia" w:hint="eastAsia"/>
                <w:szCs w:val="21"/>
              </w:rPr>
              <w:t>召回</w:t>
            </w:r>
            <w:r w:rsidRPr="00B012AE">
              <w:rPr>
                <w:rFonts w:asciiTheme="minorEastAsia" w:eastAsiaTheme="minorEastAsia" w:hAnsiTheme="minorEastAsia"/>
                <w:szCs w:val="21"/>
              </w:rPr>
              <w:t>演练</w:t>
            </w:r>
            <w:r w:rsidRPr="00B012AE">
              <w:rPr>
                <w:rFonts w:asciiTheme="minorEastAsia" w:eastAsiaTheme="minorEastAsia" w:hAnsiTheme="minorEastAsia" w:hint="eastAsia"/>
                <w:szCs w:val="21"/>
              </w:rPr>
              <w:t>记</w:t>
            </w:r>
            <w:r w:rsidRPr="00B012AE">
              <w:rPr>
                <w:rFonts w:asciiTheme="minorEastAsia" w:eastAsiaTheme="minorEastAsia" w:hAnsiTheme="minorEastAsia"/>
                <w:szCs w:val="21"/>
              </w:rPr>
              <w:t>录，</w:t>
            </w:r>
            <w:r w:rsidRPr="00B012AE">
              <w:rPr>
                <w:rFonts w:ascii="宋体" w:hAnsi="宋体" w:hint="eastAsia"/>
                <w:bCs/>
                <w:szCs w:val="21"/>
                <w:u w:val="single"/>
              </w:rPr>
              <w:t>2021年0</w:t>
            </w:r>
            <w:r w:rsidR="00540DD4" w:rsidRPr="00B012AE">
              <w:rPr>
                <w:rFonts w:ascii="宋体" w:hAnsi="宋体"/>
                <w:bCs/>
                <w:szCs w:val="21"/>
                <w:u w:val="single"/>
              </w:rPr>
              <w:t>9</w:t>
            </w:r>
            <w:r w:rsidRPr="00B012AE">
              <w:rPr>
                <w:rFonts w:ascii="宋体" w:hAnsi="宋体" w:hint="eastAsia"/>
                <w:bCs/>
                <w:szCs w:val="21"/>
                <w:u w:val="single"/>
              </w:rPr>
              <w:t>月</w:t>
            </w:r>
            <w:r w:rsidR="00540DD4" w:rsidRPr="00B012AE">
              <w:rPr>
                <w:rFonts w:ascii="宋体" w:hAnsi="宋体" w:hint="eastAsia"/>
                <w:bCs/>
                <w:szCs w:val="21"/>
                <w:u w:val="single"/>
              </w:rPr>
              <w:t>10</w:t>
            </w:r>
            <w:r w:rsidRPr="00B012AE">
              <w:rPr>
                <w:rFonts w:ascii="宋体" w:hAnsi="宋体" w:hint="eastAsia"/>
                <w:bCs/>
                <w:szCs w:val="21"/>
                <w:u w:val="single"/>
              </w:rPr>
              <w:t>日12时10分，</w:t>
            </w:r>
            <w:r w:rsidR="00B012AE" w:rsidRPr="00B012AE">
              <w:rPr>
                <w:rFonts w:ascii="宋体" w:hAnsi="宋体" w:hint="eastAsia"/>
                <w:bCs/>
                <w:szCs w:val="21"/>
              </w:rPr>
              <w:t>2021年</w:t>
            </w:r>
            <w:r w:rsidR="00B012AE" w:rsidRPr="00B012AE">
              <w:rPr>
                <w:rFonts w:ascii="宋体" w:hAnsi="宋体"/>
                <w:bCs/>
                <w:szCs w:val="21"/>
              </w:rPr>
              <w:t>09</w:t>
            </w:r>
            <w:r w:rsidR="00B012AE" w:rsidRPr="00B012AE">
              <w:rPr>
                <w:rFonts w:ascii="宋体" w:hAnsi="宋体" w:hint="eastAsia"/>
                <w:bCs/>
                <w:szCs w:val="21"/>
              </w:rPr>
              <w:t>月</w:t>
            </w:r>
            <w:r w:rsidR="00B012AE" w:rsidRPr="00B012AE">
              <w:rPr>
                <w:rFonts w:ascii="宋体" w:hAnsi="宋体"/>
                <w:bCs/>
                <w:szCs w:val="21"/>
              </w:rPr>
              <w:t>10</w:t>
            </w:r>
            <w:r w:rsidR="00B012AE" w:rsidRPr="00B012AE">
              <w:rPr>
                <w:rFonts w:ascii="宋体" w:hAnsi="宋体" w:hint="eastAsia"/>
                <w:bCs/>
                <w:szCs w:val="21"/>
              </w:rPr>
              <w:t>日12时10分，运营部接到开</w:t>
            </w:r>
            <w:r w:rsidR="00B012AE" w:rsidRPr="00B012AE">
              <w:rPr>
                <w:rFonts w:ascii="宋体" w:hAnsi="宋体"/>
                <w:bCs/>
                <w:szCs w:val="21"/>
              </w:rPr>
              <w:t>平</w:t>
            </w:r>
            <w:r w:rsidR="00B012AE" w:rsidRPr="00B012AE">
              <w:rPr>
                <w:rFonts w:ascii="宋体" w:hAnsi="宋体" w:hint="eastAsia"/>
                <w:bCs/>
                <w:szCs w:val="21"/>
              </w:rPr>
              <w:t>市中心幼儿园的投诉，反馈当天送的大米霉变。</w:t>
            </w:r>
            <w:r w:rsidRPr="00B012AE">
              <w:rPr>
                <w:rFonts w:ascii="宋体" w:hAnsi="宋体" w:hint="eastAsia"/>
                <w:bCs/>
                <w:szCs w:val="21"/>
              </w:rPr>
              <w:t>，</w:t>
            </w:r>
            <w:r w:rsidRPr="00B012AE">
              <w:rPr>
                <w:rFonts w:ascii="宋体" w:hAnsi="宋体" w:hint="eastAsia"/>
                <w:bCs/>
                <w:szCs w:val="21"/>
                <w:u w:val="single"/>
              </w:rPr>
              <w:t>批次为：20</w:t>
            </w:r>
            <w:r w:rsidR="00B012AE" w:rsidRPr="00B012AE">
              <w:rPr>
                <w:rFonts w:ascii="宋体" w:hAnsi="宋体"/>
                <w:bCs/>
                <w:szCs w:val="21"/>
                <w:u w:val="single"/>
              </w:rPr>
              <w:t>21</w:t>
            </w:r>
            <w:r w:rsidR="00B012AE" w:rsidRPr="00B012AE">
              <w:rPr>
                <w:rFonts w:ascii="宋体" w:hAnsi="宋体" w:hint="eastAsia"/>
                <w:bCs/>
                <w:szCs w:val="21"/>
                <w:u w:val="single"/>
              </w:rPr>
              <w:t>0906</w:t>
            </w:r>
            <w:r w:rsidRPr="00B012AE">
              <w:rPr>
                <w:rFonts w:ascii="宋体" w:hAnsi="宋体" w:hint="eastAsia"/>
                <w:bCs/>
                <w:szCs w:val="21"/>
                <w:u w:val="single"/>
              </w:rPr>
              <w:t xml:space="preserve"> ，</w:t>
            </w:r>
            <w:r w:rsidRPr="00B012AE">
              <w:rPr>
                <w:rFonts w:ascii="宋体" w:hAnsi="宋体" w:hint="eastAsia"/>
                <w:bCs/>
                <w:szCs w:val="21"/>
              </w:rPr>
              <w:t xml:space="preserve"> </w:t>
            </w:r>
            <w:r w:rsidRPr="00B012AE">
              <w:rPr>
                <w:rFonts w:asciiTheme="minorEastAsia" w:eastAsiaTheme="minorEastAsia" w:hAnsiTheme="minorEastAsia" w:hint="eastAsia"/>
                <w:szCs w:val="21"/>
              </w:rPr>
              <w:t>原因：</w:t>
            </w:r>
            <w:r w:rsidRPr="00B012AE">
              <w:rPr>
                <w:rFonts w:ascii="宋体" w:hAnsi="宋体" w:hint="eastAsia"/>
                <w:bCs/>
                <w:szCs w:val="21"/>
              </w:rPr>
              <w:t>采购进货过程中的 验收过程中因进货多种的食材，由于员工疏忽 未按全检方式抽查造成</w:t>
            </w:r>
            <w:r w:rsidR="00B012AE" w:rsidRPr="00B012AE">
              <w:rPr>
                <w:rFonts w:ascii="宋体" w:hAnsi="宋体" w:hint="eastAsia"/>
                <w:bCs/>
                <w:szCs w:val="21"/>
              </w:rPr>
              <w:t>大</w:t>
            </w:r>
            <w:r w:rsidR="00B012AE" w:rsidRPr="00B012AE">
              <w:rPr>
                <w:rFonts w:ascii="宋体" w:hAnsi="宋体"/>
                <w:bCs/>
                <w:szCs w:val="21"/>
              </w:rPr>
              <w:t>米</w:t>
            </w:r>
            <w:r w:rsidRPr="00B012AE">
              <w:rPr>
                <w:rFonts w:ascii="宋体" w:hAnsi="宋体" w:hint="eastAsia"/>
                <w:bCs/>
                <w:szCs w:val="21"/>
              </w:rPr>
              <w:t>的的</w:t>
            </w:r>
            <w:r w:rsidR="00B012AE" w:rsidRPr="00B012AE">
              <w:rPr>
                <w:rFonts w:ascii="宋体" w:hAnsi="宋体" w:hint="eastAsia"/>
                <w:bCs/>
                <w:szCs w:val="21"/>
              </w:rPr>
              <w:t>霉</w:t>
            </w:r>
            <w:r w:rsidR="00B012AE" w:rsidRPr="00B012AE">
              <w:rPr>
                <w:rFonts w:ascii="宋体" w:hAnsi="宋体"/>
                <w:bCs/>
                <w:szCs w:val="21"/>
              </w:rPr>
              <w:t>变</w:t>
            </w:r>
            <w:r w:rsidRPr="00B012AE">
              <w:rPr>
                <w:rFonts w:ascii="宋体" w:hAnsi="宋体" w:hint="eastAsia"/>
                <w:bCs/>
                <w:szCs w:val="21"/>
              </w:rPr>
              <w:t>保质期过期</w:t>
            </w:r>
            <w:r w:rsidRPr="00B012AE">
              <w:rPr>
                <w:rFonts w:asciiTheme="minorEastAsia" w:eastAsiaTheme="minorEastAsia" w:hAnsiTheme="minorEastAsia" w:hint="eastAsia"/>
                <w:szCs w:val="21"/>
              </w:rPr>
              <w:t>，包括产品召回演练实施记录、召回演练通知、产品召回通知、产品召回记录，本符合。</w:t>
            </w:r>
          </w:p>
          <w:p w14:paraId="2125EF19" w14:textId="422B258E" w:rsidR="00786A41" w:rsidRPr="00B0640D" w:rsidRDefault="00786A41" w:rsidP="00786A41">
            <w:pPr>
              <w:tabs>
                <w:tab w:val="left" w:pos="4170"/>
              </w:tabs>
              <w:rPr>
                <w:rFonts w:ascii="宋体" w:hAnsi="宋体"/>
                <w:szCs w:val="21"/>
              </w:rPr>
            </w:pPr>
            <w:r w:rsidRPr="00B012AE">
              <w:rPr>
                <w:rFonts w:asciiTheme="minorEastAsia" w:eastAsiaTheme="minorEastAsia" w:hAnsiTheme="minorEastAsia" w:hint="eastAsia"/>
                <w:szCs w:val="21"/>
              </w:rPr>
              <w:t>目前没有发生召回或撤回的情况</w:t>
            </w:r>
          </w:p>
        </w:tc>
        <w:tc>
          <w:tcPr>
            <w:tcW w:w="1247" w:type="dxa"/>
          </w:tcPr>
          <w:p w14:paraId="4FBB4746" w14:textId="77777777" w:rsidR="00786A41" w:rsidRDefault="00786A41" w:rsidP="00786A41">
            <w:r>
              <w:sym w:font="Wingdings" w:char="00FE"/>
            </w:r>
            <w:r>
              <w:rPr>
                <w:rFonts w:hint="eastAsia"/>
              </w:rPr>
              <w:t>符合</w:t>
            </w:r>
          </w:p>
          <w:p w14:paraId="5EAA1FDF" w14:textId="77777777" w:rsidR="00786A41" w:rsidRDefault="00786A41" w:rsidP="00786A41">
            <w:r>
              <w:sym w:font="Wingdings" w:char="00A8"/>
            </w:r>
            <w:r>
              <w:rPr>
                <w:rFonts w:hint="eastAsia"/>
              </w:rPr>
              <w:t>不符合</w:t>
            </w:r>
          </w:p>
          <w:p w14:paraId="47525598" w14:textId="7840243E" w:rsidR="00786A41" w:rsidRPr="00921942" w:rsidRDefault="00786A41" w:rsidP="00786A41">
            <w:pPr>
              <w:rPr>
                <w:sz w:val="28"/>
                <w:szCs w:val="24"/>
              </w:rPr>
            </w:pPr>
          </w:p>
        </w:tc>
      </w:tr>
      <w:tr w:rsidR="00786A41" w14:paraId="75C36006" w14:textId="77777777" w:rsidTr="004746FE">
        <w:trPr>
          <w:trHeight w:val="96"/>
        </w:trPr>
        <w:tc>
          <w:tcPr>
            <w:tcW w:w="1413" w:type="dxa"/>
          </w:tcPr>
          <w:p w14:paraId="62417DF4" w14:textId="6A0EFB8A" w:rsidR="00786A41" w:rsidRDefault="00786A41" w:rsidP="00786A41">
            <w:pPr>
              <w:rPr>
                <w:rFonts w:ascii="宋体" w:hAnsi="宋体"/>
                <w:szCs w:val="21"/>
              </w:rPr>
            </w:pPr>
            <w:r>
              <w:rPr>
                <w:rFonts w:hint="eastAsia"/>
              </w:rPr>
              <w:t>食品欺诈预防</w:t>
            </w:r>
          </w:p>
        </w:tc>
        <w:tc>
          <w:tcPr>
            <w:tcW w:w="1843" w:type="dxa"/>
          </w:tcPr>
          <w:p w14:paraId="0589EF35" w14:textId="7074B438" w:rsidR="00786A41" w:rsidRDefault="00786A41" w:rsidP="00786A41">
            <w:pPr>
              <w:rPr>
                <w:rFonts w:ascii="宋体" w:hAnsi="宋体"/>
                <w:szCs w:val="21"/>
              </w:rPr>
            </w:pPr>
            <w:r>
              <w:rPr>
                <w:rFonts w:asciiTheme="minorEastAsia" w:eastAsiaTheme="minorEastAsia" w:hAnsiTheme="minorEastAsia" w:hint="eastAsia"/>
                <w:color w:val="000000"/>
                <w:szCs w:val="21"/>
              </w:rPr>
              <w:t>H</w:t>
            </w:r>
            <w:r>
              <w:rPr>
                <w:rFonts w:asciiTheme="minorEastAsia" w:eastAsiaTheme="minorEastAsia" w:hAnsiTheme="minorEastAsia"/>
                <w:color w:val="000000"/>
                <w:szCs w:val="21"/>
              </w:rPr>
              <w:t>A(</w:t>
            </w:r>
            <w:r>
              <w:rPr>
                <w:rFonts w:asciiTheme="minorEastAsia" w:eastAsiaTheme="minorEastAsia" w:hAnsiTheme="minorEastAsia" w:hint="eastAsia"/>
                <w:color w:val="000000"/>
                <w:szCs w:val="21"/>
              </w:rPr>
              <w:t>V1.0)</w:t>
            </w:r>
            <w:r>
              <w:rPr>
                <w:rFonts w:hint="eastAsia"/>
              </w:rPr>
              <w:t>3.12</w:t>
            </w:r>
          </w:p>
        </w:tc>
        <w:tc>
          <w:tcPr>
            <w:tcW w:w="10206" w:type="dxa"/>
          </w:tcPr>
          <w:p w14:paraId="17AA7782" w14:textId="66BA80D9" w:rsidR="00786A41" w:rsidRPr="00E5185E" w:rsidRDefault="00786A41" w:rsidP="00786A41">
            <w:pPr>
              <w:rPr>
                <w:rFonts w:asciiTheme="minorEastAsia" w:eastAsiaTheme="minorEastAsia" w:hAnsiTheme="minorEastAsia"/>
                <w:szCs w:val="21"/>
              </w:rPr>
            </w:pPr>
            <w:r>
              <w:rPr>
                <w:rFonts w:ascii="宋体" w:hAnsi="宋体" w:hint="eastAsia"/>
                <w:szCs w:val="21"/>
              </w:rPr>
              <w:t>□《</w:t>
            </w:r>
            <w:r>
              <w:rPr>
                <w:rFonts w:hint="eastAsia"/>
              </w:rPr>
              <w:t>食品欺诈脆弱性评估程序</w:t>
            </w:r>
            <w:r>
              <w:rPr>
                <w:rFonts w:ascii="宋体" w:hAnsi="宋体" w:hint="eastAsia"/>
                <w:szCs w:val="21"/>
              </w:rPr>
              <w:t>》和□《</w:t>
            </w:r>
            <w:r>
              <w:rPr>
                <w:rFonts w:hint="eastAsia"/>
              </w:rPr>
              <w:t>食品欺诈预防计划</w:t>
            </w:r>
            <w:r>
              <w:rPr>
                <w:rFonts w:ascii="宋体" w:hAnsi="宋体" w:hint="eastAsia"/>
                <w:szCs w:val="21"/>
              </w:rPr>
              <w:t>》</w:t>
            </w:r>
          </w:p>
        </w:tc>
        <w:tc>
          <w:tcPr>
            <w:tcW w:w="1247" w:type="dxa"/>
          </w:tcPr>
          <w:p w14:paraId="03BEF9C3" w14:textId="77777777" w:rsidR="00786A41" w:rsidRDefault="00786A41" w:rsidP="00786A41">
            <w:r>
              <w:sym w:font="Wingdings" w:char="00FE"/>
            </w:r>
            <w:r>
              <w:rPr>
                <w:rFonts w:hint="eastAsia"/>
              </w:rPr>
              <w:t>符合</w:t>
            </w:r>
          </w:p>
          <w:p w14:paraId="01B772FF" w14:textId="17EA8E8B" w:rsidR="00786A41" w:rsidRDefault="00786A41" w:rsidP="00786A41">
            <w:pPr>
              <w:rPr>
                <w:sz w:val="28"/>
                <w:szCs w:val="24"/>
              </w:rPr>
            </w:pPr>
            <w:r>
              <w:sym w:font="Wingdings" w:char="00A8"/>
            </w:r>
            <w:r>
              <w:rPr>
                <w:rFonts w:hint="eastAsia"/>
              </w:rPr>
              <w:t>不符合</w:t>
            </w:r>
          </w:p>
        </w:tc>
      </w:tr>
      <w:tr w:rsidR="00786A41" w14:paraId="72BBBACE" w14:textId="77777777" w:rsidTr="004746FE">
        <w:trPr>
          <w:trHeight w:val="96"/>
        </w:trPr>
        <w:tc>
          <w:tcPr>
            <w:tcW w:w="1413" w:type="dxa"/>
          </w:tcPr>
          <w:p w14:paraId="3A676FCB" w14:textId="77777777" w:rsidR="00786A41" w:rsidRDefault="00786A41" w:rsidP="00786A41">
            <w:pPr>
              <w:rPr>
                <w:rFonts w:ascii="宋体" w:hAnsi="宋体"/>
                <w:szCs w:val="21"/>
              </w:rPr>
            </w:pPr>
          </w:p>
        </w:tc>
        <w:tc>
          <w:tcPr>
            <w:tcW w:w="1843" w:type="dxa"/>
          </w:tcPr>
          <w:p w14:paraId="2D388867" w14:textId="1BEDEAE3" w:rsidR="00786A41" w:rsidRDefault="00786A41" w:rsidP="00786A41">
            <w:pPr>
              <w:rPr>
                <w:rFonts w:ascii="宋体" w:hAnsi="宋体"/>
                <w:szCs w:val="21"/>
              </w:rPr>
            </w:pPr>
            <w:r>
              <w:rPr>
                <w:rFonts w:hint="eastAsia"/>
              </w:rPr>
              <w:t>运行证据</w:t>
            </w:r>
          </w:p>
        </w:tc>
        <w:tc>
          <w:tcPr>
            <w:tcW w:w="10206" w:type="dxa"/>
          </w:tcPr>
          <w:p w14:paraId="1158C914" w14:textId="77777777" w:rsidR="00786A41" w:rsidRDefault="00786A41" w:rsidP="00786A41"/>
          <w:p w14:paraId="1626CA1A" w14:textId="77777777" w:rsidR="00786A41" w:rsidRDefault="00786A41" w:rsidP="00786A41">
            <w:r>
              <w:rPr>
                <w:rFonts w:hint="eastAsia"/>
              </w:rPr>
              <w:t>企业应收集有关供应链食品欺诈的以往和现存威胁信息，对食品链所有的原辅料进行脆弱性评估，以评估食品欺诈的潜在风险。企业应建立、实施和保持食品欺诈预防计划，以减少或消除识别的脆弱环节。</w:t>
            </w:r>
          </w:p>
          <w:p w14:paraId="69240602" w14:textId="77777777" w:rsidR="00786A41" w:rsidRDefault="00786A41" w:rsidP="00786A41">
            <w:r>
              <w:rPr>
                <w:rFonts w:hint="eastAsia"/>
              </w:rPr>
              <w:t>企业的食品欺诈预防计划应覆盖相关的食品类别，并被企业的</w:t>
            </w:r>
            <w:r>
              <w:rPr>
                <w:rFonts w:hint="eastAsia"/>
              </w:rPr>
              <w:t>HACCP</w:t>
            </w:r>
            <w:r>
              <w:rPr>
                <w:rFonts w:hint="eastAsia"/>
              </w:rPr>
              <w:t>体系所支持。企业应对食品欺诈的预防措施进行确认和验证，并持续地对食品欺诈预防计划进行评审，至少每年一次。</w:t>
            </w:r>
          </w:p>
          <w:p w14:paraId="26076E45" w14:textId="77777777" w:rsidR="00786A41" w:rsidRDefault="00786A41" w:rsidP="00786A41"/>
          <w:p w14:paraId="061E03FE" w14:textId="77777777" w:rsidR="00786A41" w:rsidRDefault="00786A41" w:rsidP="00786A41">
            <w:r>
              <w:rPr>
                <w:rFonts w:hint="eastAsia"/>
              </w:rPr>
              <w:t>企业建立并保持食品欺诈脆弱性评估程序，包括：</w:t>
            </w:r>
          </w:p>
          <w:p w14:paraId="488BE038" w14:textId="1EDF0E8A" w:rsidR="00786A41" w:rsidRDefault="00786A41" w:rsidP="00786A41">
            <w:pPr>
              <w:rPr>
                <w:u w:val="single"/>
              </w:rPr>
            </w:pPr>
            <w:r>
              <w:rPr>
                <w:rFonts w:hint="eastAsia"/>
              </w:rPr>
              <w:t>a</w:t>
            </w:r>
            <w:r>
              <w:rPr>
                <w:rFonts w:hint="eastAsia"/>
              </w:rPr>
              <w:t>）识别潜在的脆弱环节；</w:t>
            </w:r>
            <w:r>
              <w:rPr>
                <w:rFonts w:hint="eastAsia"/>
                <w:u w:val="single"/>
              </w:rPr>
              <w:t xml:space="preserve">  </w:t>
            </w:r>
            <w:r>
              <w:rPr>
                <w:rFonts w:hint="eastAsia"/>
                <w:color w:val="0000FF"/>
                <w:u w:val="single"/>
              </w:rPr>
              <w:t xml:space="preserve"> </w:t>
            </w:r>
            <w:r>
              <w:rPr>
                <w:rFonts w:hint="eastAsia"/>
                <w:color w:val="0000FF"/>
                <w:u w:val="single"/>
              </w:rPr>
              <w:t>《食品欺诈脆弱性评估及预防计划表》</w:t>
            </w:r>
            <w:r>
              <w:rPr>
                <w:color w:val="0000FF"/>
                <w:u w:val="single"/>
              </w:rPr>
              <w:t xml:space="preserve">                                    </w:t>
            </w:r>
            <w:r>
              <w:rPr>
                <w:rFonts w:hint="eastAsia"/>
                <w:color w:val="0000FF"/>
                <w:u w:val="single"/>
              </w:rPr>
              <w:t xml:space="preserve">        </w:t>
            </w:r>
            <w:r>
              <w:rPr>
                <w:rFonts w:hint="eastAsia"/>
                <w:u w:val="single"/>
              </w:rPr>
              <w:t xml:space="preserve"> </w:t>
            </w:r>
          </w:p>
          <w:p w14:paraId="39259FFB" w14:textId="1A815FBA" w:rsidR="00786A41" w:rsidRDefault="00786A41" w:rsidP="00786A41">
            <w:r>
              <w:rPr>
                <w:rFonts w:hint="eastAsia"/>
              </w:rPr>
              <w:t>b</w:t>
            </w:r>
            <w:r>
              <w:rPr>
                <w:rFonts w:hint="eastAsia"/>
              </w:rPr>
              <w:t>）制定预防食品欺诈的措施；</w:t>
            </w:r>
            <w:r>
              <w:rPr>
                <w:rFonts w:ascii="宋体" w:hAnsi="宋体" w:hint="eastAsia"/>
                <w:szCs w:val="21"/>
              </w:rPr>
              <w:t>☑有效   □基本有效    □效果欠佳，需要改进</w:t>
            </w:r>
          </w:p>
          <w:p w14:paraId="73773FA4" w14:textId="7D81F4B5" w:rsidR="00786A41" w:rsidRDefault="00786A41" w:rsidP="00786A41">
            <w:r>
              <w:rPr>
                <w:rFonts w:ascii="宋体" w:hAnsi="宋体" w:hint="eastAsia"/>
                <w:color w:val="0000FF"/>
                <w:szCs w:val="21"/>
                <w:u w:val="single"/>
              </w:rPr>
              <w:t>通过</w:t>
            </w:r>
            <w:r>
              <w:rPr>
                <w:rFonts w:ascii="宋体" w:hAnsi="宋体" w:hint="eastAsia"/>
                <w:szCs w:val="21"/>
                <w:u w:val="single"/>
              </w:rPr>
              <w:t>202</w:t>
            </w:r>
            <w:r>
              <w:rPr>
                <w:rFonts w:ascii="宋体" w:hAnsi="宋体"/>
                <w:szCs w:val="21"/>
                <w:u w:val="single"/>
              </w:rPr>
              <w:t>1</w:t>
            </w:r>
            <w:r>
              <w:rPr>
                <w:rFonts w:ascii="宋体" w:hAnsi="宋体" w:hint="eastAsia"/>
                <w:szCs w:val="21"/>
                <w:u w:val="single"/>
              </w:rPr>
              <w:t>-</w:t>
            </w:r>
            <w:r w:rsidR="00BD060D">
              <w:rPr>
                <w:rFonts w:ascii="宋体" w:hAnsi="宋体"/>
                <w:szCs w:val="21"/>
                <w:u w:val="single"/>
              </w:rPr>
              <w:t>8</w:t>
            </w:r>
            <w:r>
              <w:rPr>
                <w:rFonts w:ascii="宋体" w:hAnsi="宋体" w:hint="eastAsia"/>
                <w:szCs w:val="21"/>
                <w:u w:val="single"/>
              </w:rPr>
              <w:t>-01对供应商评价和来料验收，</w:t>
            </w:r>
            <w:r>
              <w:rPr>
                <w:rFonts w:ascii="宋体" w:hAnsi="宋体"/>
                <w:szCs w:val="21"/>
                <w:u w:val="single"/>
              </w:rPr>
              <w:t>冷藏</w:t>
            </w:r>
            <w:r>
              <w:rPr>
                <w:rFonts w:ascii="宋体" w:hAnsi="宋体" w:hint="eastAsia"/>
                <w:szCs w:val="21"/>
                <w:u w:val="single"/>
              </w:rPr>
              <w:t>柜温度控制等方式进行控制。</w:t>
            </w:r>
            <w:r>
              <w:rPr>
                <w:rFonts w:ascii="宋体" w:hAnsi="宋体" w:hint="eastAsia"/>
                <w:color w:val="0000FF"/>
                <w:szCs w:val="21"/>
                <w:u w:val="single"/>
              </w:rPr>
              <w:t xml:space="preserve"> </w:t>
            </w:r>
            <w:r>
              <w:rPr>
                <w:rFonts w:ascii="宋体" w:hAnsi="宋体"/>
                <w:color w:val="0000FF"/>
                <w:szCs w:val="21"/>
                <w:u w:val="single"/>
              </w:rPr>
              <w:t xml:space="preserve">                                                                  </w:t>
            </w:r>
            <w:r>
              <w:rPr>
                <w:rFonts w:hint="eastAsia"/>
              </w:rPr>
              <w:t>c</w:t>
            </w:r>
            <w:r>
              <w:rPr>
                <w:rFonts w:hint="eastAsia"/>
              </w:rPr>
              <w:t>）根据脆弱性，对措施的优先顺序进行排序。</w:t>
            </w:r>
            <w:r>
              <w:rPr>
                <w:rFonts w:ascii="宋体" w:hAnsi="宋体" w:hint="eastAsia"/>
                <w:szCs w:val="21"/>
              </w:rPr>
              <w:t>□有效   ☑基本有效    □效果欠佳，需要改进</w:t>
            </w:r>
          </w:p>
          <w:p w14:paraId="40D16027" w14:textId="65E22200" w:rsidR="00786A41" w:rsidRDefault="00786A41" w:rsidP="00786A41">
            <w:r>
              <w:rPr>
                <w:rFonts w:hint="eastAsia"/>
              </w:rPr>
              <w:t>d</w:t>
            </w:r>
            <w:r>
              <w:rPr>
                <w:rFonts w:hint="eastAsia"/>
              </w:rPr>
              <w:t>）食品欺诈预防计划是否覆盖相关的食品类别</w:t>
            </w:r>
            <w:r>
              <w:rPr>
                <w:rFonts w:ascii="宋体" w:hAnsi="宋体" w:hint="eastAsia"/>
                <w:szCs w:val="21"/>
              </w:rPr>
              <w:t>☑是   □否</w:t>
            </w:r>
          </w:p>
          <w:p w14:paraId="3B628F76" w14:textId="2DF789F6" w:rsidR="00786A41" w:rsidRDefault="00786A41" w:rsidP="00786A41">
            <w:pPr>
              <w:rPr>
                <w:rFonts w:ascii="宋体" w:hAnsi="宋体"/>
                <w:szCs w:val="21"/>
              </w:rPr>
            </w:pPr>
            <w:r>
              <w:rPr>
                <w:rFonts w:hint="eastAsia"/>
              </w:rPr>
              <w:t xml:space="preserve">e) </w:t>
            </w:r>
            <w:r>
              <w:rPr>
                <w:rFonts w:hint="eastAsia"/>
              </w:rPr>
              <w:t>定期控制措施进行确认和验证：</w:t>
            </w:r>
            <w:r>
              <w:rPr>
                <w:rFonts w:ascii="宋体" w:hAnsi="宋体" w:hint="eastAsia"/>
                <w:szCs w:val="21"/>
              </w:rPr>
              <w:t>□有效   ☑基本有效    □效果欠佳，需要改进；</w:t>
            </w:r>
          </w:p>
          <w:p w14:paraId="4F266CCB" w14:textId="790C4D97" w:rsidR="00786A41" w:rsidRDefault="00786A41" w:rsidP="00786A41">
            <w:pPr>
              <w:tabs>
                <w:tab w:val="left" w:pos="0"/>
              </w:tabs>
              <w:adjustRightInd w:val="0"/>
              <w:snapToGrid w:val="0"/>
              <w:spacing w:line="240" w:lineRule="atLeast"/>
              <w:rPr>
                <w:rFonts w:ascii="宋体" w:hAnsi="宋体"/>
                <w:szCs w:val="21"/>
              </w:rPr>
            </w:pPr>
            <w:r>
              <w:rPr>
                <w:rFonts w:ascii="宋体" w:hAnsi="宋体" w:hint="eastAsia"/>
                <w:szCs w:val="21"/>
              </w:rPr>
              <w:t>与</w:t>
            </w:r>
            <w:r>
              <w:rPr>
                <w:rFonts w:ascii="宋体" w:hAnsi="宋体" w:hint="eastAsia"/>
                <w:szCs w:val="21"/>
                <w:u w:val="single"/>
              </w:rPr>
              <w:t xml:space="preserve">  </w:t>
            </w:r>
            <w:r>
              <w:rPr>
                <w:rFonts w:ascii="宋体" w:hAnsi="宋体"/>
                <w:szCs w:val="21"/>
                <w:u w:val="single"/>
              </w:rPr>
              <w:t>2021</w:t>
            </w:r>
            <w:r>
              <w:rPr>
                <w:rFonts w:ascii="宋体" w:hAnsi="宋体" w:hint="eastAsia"/>
                <w:szCs w:val="21"/>
              </w:rPr>
              <w:t>年</w:t>
            </w:r>
            <w:r>
              <w:rPr>
                <w:rFonts w:ascii="宋体" w:hAnsi="宋体" w:hint="eastAsia"/>
                <w:szCs w:val="21"/>
                <w:u w:val="single"/>
              </w:rPr>
              <w:t xml:space="preserve">  </w:t>
            </w:r>
            <w:r w:rsidR="00147E15">
              <w:rPr>
                <w:rFonts w:ascii="宋体" w:hAnsi="宋体"/>
                <w:szCs w:val="21"/>
                <w:u w:val="single"/>
              </w:rPr>
              <w:t>8</w:t>
            </w:r>
            <w:r>
              <w:rPr>
                <w:rFonts w:ascii="宋体" w:hAnsi="宋体" w:hint="eastAsia"/>
                <w:szCs w:val="21"/>
              </w:rPr>
              <w:t>月</w:t>
            </w:r>
            <w:r>
              <w:rPr>
                <w:rFonts w:ascii="宋体" w:hAnsi="宋体" w:hint="eastAsia"/>
                <w:szCs w:val="21"/>
                <w:u w:val="single"/>
              </w:rPr>
              <w:t xml:space="preserve"> </w:t>
            </w:r>
            <w:r w:rsidR="00147E15">
              <w:rPr>
                <w:rFonts w:ascii="宋体" w:hAnsi="宋体"/>
                <w:szCs w:val="21"/>
                <w:u w:val="single"/>
              </w:rPr>
              <w:t>01</w:t>
            </w:r>
            <w:r>
              <w:rPr>
                <w:rFonts w:ascii="宋体" w:hAnsi="宋体" w:hint="eastAsia"/>
                <w:szCs w:val="21"/>
              </w:rPr>
              <w:t>日进行了</w:t>
            </w:r>
            <w:r>
              <w:rPr>
                <w:rFonts w:hint="eastAsia"/>
              </w:rPr>
              <w:t>食品欺诈预防计划</w:t>
            </w:r>
            <w:r>
              <w:rPr>
                <w:rFonts w:ascii="宋体" w:hAnsi="宋体" w:hint="eastAsia"/>
                <w:szCs w:val="21"/>
              </w:rPr>
              <w:t>评审</w:t>
            </w:r>
          </w:p>
          <w:p w14:paraId="6CD5A019" w14:textId="77777777" w:rsidR="00786A41" w:rsidRPr="00E5185E" w:rsidRDefault="00786A41" w:rsidP="00786A41">
            <w:pPr>
              <w:rPr>
                <w:rFonts w:asciiTheme="minorEastAsia" w:eastAsiaTheme="minorEastAsia" w:hAnsiTheme="minorEastAsia"/>
                <w:szCs w:val="21"/>
              </w:rPr>
            </w:pPr>
          </w:p>
        </w:tc>
        <w:tc>
          <w:tcPr>
            <w:tcW w:w="1247" w:type="dxa"/>
          </w:tcPr>
          <w:p w14:paraId="5A6BC043" w14:textId="77777777" w:rsidR="00786A41" w:rsidRDefault="00786A41" w:rsidP="00786A41">
            <w:pPr>
              <w:rPr>
                <w:sz w:val="28"/>
                <w:szCs w:val="24"/>
              </w:rPr>
            </w:pPr>
          </w:p>
        </w:tc>
      </w:tr>
      <w:tr w:rsidR="00786A41" w14:paraId="2D69F5AF" w14:textId="77777777" w:rsidTr="004746FE">
        <w:trPr>
          <w:trHeight w:val="459"/>
        </w:trPr>
        <w:tc>
          <w:tcPr>
            <w:tcW w:w="1413" w:type="dxa"/>
            <w:vMerge w:val="restart"/>
          </w:tcPr>
          <w:p w14:paraId="315D1BCE" w14:textId="468D9596" w:rsidR="00786A41" w:rsidRDefault="00786A41" w:rsidP="00786A41">
            <w:pPr>
              <w:rPr>
                <w:rFonts w:ascii="宋体" w:hAnsi="宋体"/>
                <w:szCs w:val="21"/>
              </w:rPr>
            </w:pPr>
            <w:r>
              <w:rPr>
                <w:rFonts w:hint="eastAsia"/>
              </w:rPr>
              <w:t>沟通</w:t>
            </w:r>
            <w:r>
              <w:rPr>
                <w:rFonts w:hint="eastAsia"/>
              </w:rPr>
              <w:t xml:space="preserve">  </w:t>
            </w:r>
          </w:p>
        </w:tc>
        <w:tc>
          <w:tcPr>
            <w:tcW w:w="1843" w:type="dxa"/>
          </w:tcPr>
          <w:p w14:paraId="5C007A43" w14:textId="6864AEAD" w:rsidR="00786A41" w:rsidRDefault="00786A41" w:rsidP="00786A41">
            <w:pPr>
              <w:rPr>
                <w:rFonts w:ascii="宋体" w:hAnsi="宋体"/>
                <w:szCs w:val="21"/>
              </w:rPr>
            </w:pPr>
            <w:r>
              <w:rPr>
                <w:rFonts w:ascii="宋体" w:hAnsi="宋体"/>
                <w:szCs w:val="21"/>
              </w:rPr>
              <w:t>F7.4</w:t>
            </w:r>
          </w:p>
        </w:tc>
        <w:tc>
          <w:tcPr>
            <w:tcW w:w="10206" w:type="dxa"/>
          </w:tcPr>
          <w:p w14:paraId="195F40AC" w14:textId="74A0EAC4" w:rsidR="00786A41" w:rsidRDefault="00786A41" w:rsidP="00786A41">
            <w:pPr>
              <w:rPr>
                <w:rFonts w:ascii="宋体" w:hAnsi="宋体"/>
                <w:szCs w:val="21"/>
              </w:rPr>
            </w:pPr>
            <w:r>
              <w:rPr>
                <w:rFonts w:hint="eastAsia"/>
              </w:rPr>
              <w:t>文件名称如：《沟通控制程序》</w:t>
            </w:r>
          </w:p>
        </w:tc>
        <w:tc>
          <w:tcPr>
            <w:tcW w:w="1247" w:type="dxa"/>
            <w:vMerge w:val="restart"/>
          </w:tcPr>
          <w:p w14:paraId="7640C246" w14:textId="77777777" w:rsidR="00786A41" w:rsidRDefault="00786A41" w:rsidP="00786A41">
            <w:pPr>
              <w:rPr>
                <w:sz w:val="28"/>
                <w:szCs w:val="24"/>
              </w:rPr>
            </w:pPr>
          </w:p>
        </w:tc>
      </w:tr>
      <w:tr w:rsidR="00786A41" w14:paraId="7ECBD8FC" w14:textId="77777777" w:rsidTr="004746FE">
        <w:trPr>
          <w:trHeight w:val="1710"/>
        </w:trPr>
        <w:tc>
          <w:tcPr>
            <w:tcW w:w="1413" w:type="dxa"/>
            <w:vMerge/>
          </w:tcPr>
          <w:p w14:paraId="3C4C35AC" w14:textId="77777777" w:rsidR="00786A41" w:rsidRDefault="00786A41" w:rsidP="00786A41">
            <w:pPr>
              <w:rPr>
                <w:rFonts w:ascii="宋体" w:hAnsi="宋体"/>
                <w:szCs w:val="21"/>
              </w:rPr>
            </w:pPr>
          </w:p>
        </w:tc>
        <w:tc>
          <w:tcPr>
            <w:tcW w:w="1843" w:type="dxa"/>
          </w:tcPr>
          <w:p w14:paraId="52B3DAF4" w14:textId="0D701728" w:rsidR="00786A41" w:rsidRDefault="00786A41" w:rsidP="00786A41">
            <w:pPr>
              <w:rPr>
                <w:rFonts w:ascii="宋体" w:hAnsi="宋体"/>
                <w:szCs w:val="21"/>
              </w:rPr>
            </w:pPr>
          </w:p>
        </w:tc>
        <w:tc>
          <w:tcPr>
            <w:tcW w:w="10206" w:type="dxa"/>
          </w:tcPr>
          <w:p w14:paraId="418100A5" w14:textId="33BD5B2D" w:rsidR="00786A41" w:rsidRDefault="00786A41" w:rsidP="00786A41">
            <w:r>
              <w:rPr>
                <w:rFonts w:hint="eastAsia"/>
              </w:rPr>
              <w:t>运行证据组织考虑了合规义务，确保食品安全信息与食品安全管理体系形成的信息一致且真实可信。</w:t>
            </w:r>
          </w:p>
          <w:p w14:paraId="29B295E8" w14:textId="77777777" w:rsidR="00786A41" w:rsidRDefault="00786A41" w:rsidP="00786A41">
            <w:r>
              <w:rPr>
                <w:rFonts w:hint="eastAsia"/>
              </w:rPr>
              <w:t>外部沟通的控制：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507"/>
              <w:gridCol w:w="1507"/>
              <w:gridCol w:w="1507"/>
              <w:gridCol w:w="1507"/>
              <w:gridCol w:w="1508"/>
            </w:tblGrid>
            <w:tr w:rsidR="00786A41" w14:paraId="2E6477CC" w14:textId="77777777" w:rsidTr="00C61696">
              <w:tc>
                <w:tcPr>
                  <w:tcW w:w="1507" w:type="dxa"/>
                  <w:shd w:val="clear" w:color="auto" w:fill="auto"/>
                </w:tcPr>
                <w:p w14:paraId="432DAA84" w14:textId="77777777" w:rsidR="00786A41" w:rsidRPr="009D6CC6" w:rsidRDefault="00786A41" w:rsidP="00786A41">
                  <w:r w:rsidRPr="009D6CC6">
                    <w:t>沟通</w:t>
                  </w:r>
                  <w:r w:rsidRPr="009D6CC6">
                    <w:rPr>
                      <w:rFonts w:hint="eastAsia"/>
                    </w:rPr>
                    <w:t>日期</w:t>
                  </w:r>
                </w:p>
              </w:tc>
              <w:tc>
                <w:tcPr>
                  <w:tcW w:w="1507" w:type="dxa"/>
                  <w:shd w:val="clear" w:color="auto" w:fill="auto"/>
                </w:tcPr>
                <w:p w14:paraId="49F35D7F" w14:textId="77777777" w:rsidR="00786A41" w:rsidRPr="009D6CC6" w:rsidRDefault="00786A41" w:rsidP="00786A41">
                  <w:r w:rsidRPr="009D6CC6">
                    <w:t>沟通</w:t>
                  </w:r>
                  <w:r w:rsidRPr="009D6CC6">
                    <w:rPr>
                      <w:rFonts w:hint="eastAsia"/>
                    </w:rPr>
                    <w:t>的内容</w:t>
                  </w:r>
                </w:p>
              </w:tc>
              <w:tc>
                <w:tcPr>
                  <w:tcW w:w="1507" w:type="dxa"/>
                  <w:shd w:val="clear" w:color="auto" w:fill="auto"/>
                </w:tcPr>
                <w:p w14:paraId="1856BF49" w14:textId="77777777" w:rsidR="00786A41" w:rsidRPr="009D6CC6" w:rsidRDefault="00786A41" w:rsidP="00786A41">
                  <w:r w:rsidRPr="009D6CC6">
                    <w:rPr>
                      <w:rFonts w:hint="eastAsia"/>
                    </w:rPr>
                    <w:t>沟通对象</w:t>
                  </w:r>
                </w:p>
              </w:tc>
              <w:tc>
                <w:tcPr>
                  <w:tcW w:w="1507" w:type="dxa"/>
                  <w:shd w:val="clear" w:color="auto" w:fill="auto"/>
                </w:tcPr>
                <w:p w14:paraId="52F50772" w14:textId="77777777" w:rsidR="00786A41" w:rsidRPr="009D6CC6" w:rsidRDefault="00786A41" w:rsidP="00786A41">
                  <w:r w:rsidRPr="009D6CC6">
                    <w:rPr>
                      <w:rFonts w:hint="eastAsia"/>
                    </w:rPr>
                    <w:t>沟通方法</w:t>
                  </w:r>
                </w:p>
              </w:tc>
              <w:tc>
                <w:tcPr>
                  <w:tcW w:w="1507" w:type="dxa"/>
                  <w:shd w:val="clear" w:color="auto" w:fill="auto"/>
                </w:tcPr>
                <w:p w14:paraId="1D2B7589" w14:textId="77777777" w:rsidR="00786A41" w:rsidRPr="009D6CC6" w:rsidRDefault="00786A41" w:rsidP="00786A41">
                  <w:r w:rsidRPr="009D6CC6">
                    <w:rPr>
                      <w:rFonts w:hint="eastAsia"/>
                    </w:rPr>
                    <w:t>责任部门</w:t>
                  </w:r>
                </w:p>
              </w:tc>
              <w:tc>
                <w:tcPr>
                  <w:tcW w:w="1508" w:type="dxa"/>
                  <w:shd w:val="clear" w:color="auto" w:fill="auto"/>
                </w:tcPr>
                <w:p w14:paraId="2748C96F" w14:textId="77777777" w:rsidR="00786A41" w:rsidRPr="009D6CC6" w:rsidRDefault="00786A41" w:rsidP="00786A41">
                  <w:r w:rsidRPr="009D6CC6">
                    <w:rPr>
                      <w:rFonts w:hint="eastAsia"/>
                    </w:rPr>
                    <w:t>回应情况</w:t>
                  </w:r>
                </w:p>
              </w:tc>
            </w:tr>
            <w:tr w:rsidR="009D6CC6" w14:paraId="54634C76" w14:textId="77777777" w:rsidTr="00C61696">
              <w:tc>
                <w:tcPr>
                  <w:tcW w:w="1507" w:type="dxa"/>
                  <w:shd w:val="clear" w:color="auto" w:fill="auto"/>
                </w:tcPr>
                <w:p w14:paraId="5F54AA18" w14:textId="614380C6" w:rsidR="009D6CC6" w:rsidRPr="009D6CC6" w:rsidRDefault="009D6CC6" w:rsidP="00D948C0">
                  <w:r w:rsidRPr="009D6CC6">
                    <w:rPr>
                      <w:rFonts w:hint="eastAsia"/>
                    </w:rPr>
                    <w:t>202</w:t>
                  </w:r>
                  <w:r w:rsidRPr="009D6CC6">
                    <w:t>1</w:t>
                  </w:r>
                  <w:r w:rsidRPr="009D6CC6">
                    <w:rPr>
                      <w:rFonts w:hint="eastAsia"/>
                    </w:rPr>
                    <w:t>-</w:t>
                  </w:r>
                  <w:r w:rsidR="00D948C0">
                    <w:t>8-15</w:t>
                  </w:r>
                </w:p>
              </w:tc>
              <w:tc>
                <w:tcPr>
                  <w:tcW w:w="1507" w:type="dxa"/>
                  <w:shd w:val="clear" w:color="auto" w:fill="auto"/>
                </w:tcPr>
                <w:p w14:paraId="4E0E4484" w14:textId="6A6BC8CE" w:rsidR="009D6CC6" w:rsidRPr="009D6CC6" w:rsidRDefault="009D6CC6" w:rsidP="009D6CC6">
                  <w:r w:rsidRPr="009D6CC6">
                    <w:rPr>
                      <w:rFonts w:hint="eastAsia"/>
                    </w:rPr>
                    <w:t>客户满意度调查</w:t>
                  </w:r>
                </w:p>
              </w:tc>
              <w:tc>
                <w:tcPr>
                  <w:tcW w:w="1507" w:type="dxa"/>
                  <w:shd w:val="clear" w:color="auto" w:fill="auto"/>
                </w:tcPr>
                <w:p w14:paraId="14676814" w14:textId="77BF69C2" w:rsidR="009D6CC6" w:rsidRPr="009D6CC6" w:rsidRDefault="00D948C0" w:rsidP="009D6CC6">
                  <w:r>
                    <w:rPr>
                      <w:rFonts w:hint="eastAsia"/>
                    </w:rPr>
                    <w:t>江门市蓓蕾幼儿园</w:t>
                  </w:r>
                </w:p>
              </w:tc>
              <w:tc>
                <w:tcPr>
                  <w:tcW w:w="1507" w:type="dxa"/>
                  <w:shd w:val="clear" w:color="auto" w:fill="auto"/>
                </w:tcPr>
                <w:p w14:paraId="5E107EDC" w14:textId="54E20D81" w:rsidR="009D6CC6" w:rsidRPr="009D6CC6" w:rsidRDefault="009D6CC6" w:rsidP="009D6CC6">
                  <w:r w:rsidRPr="009D6CC6">
                    <w:rPr>
                      <w:rFonts w:hint="eastAsia"/>
                    </w:rPr>
                    <w:t>客户意见调查表</w:t>
                  </w:r>
                </w:p>
              </w:tc>
              <w:tc>
                <w:tcPr>
                  <w:tcW w:w="1507" w:type="dxa"/>
                  <w:shd w:val="clear" w:color="auto" w:fill="auto"/>
                </w:tcPr>
                <w:p w14:paraId="39DFB595" w14:textId="7FDC35B0" w:rsidR="009D6CC6" w:rsidRPr="009D6CC6" w:rsidRDefault="009D6CC6" w:rsidP="009D6CC6">
                  <w:r w:rsidRPr="009D6CC6">
                    <w:rPr>
                      <w:rFonts w:hint="eastAsia"/>
                    </w:rPr>
                    <w:t>销</w:t>
                  </w:r>
                  <w:r w:rsidRPr="009D6CC6">
                    <w:t>售部</w:t>
                  </w:r>
                </w:p>
              </w:tc>
              <w:tc>
                <w:tcPr>
                  <w:tcW w:w="1508" w:type="dxa"/>
                  <w:shd w:val="clear" w:color="auto" w:fill="auto"/>
                </w:tcPr>
                <w:p w14:paraId="5645F20A" w14:textId="7A5703D3" w:rsidR="009D6CC6" w:rsidRPr="009D6CC6" w:rsidRDefault="009D6CC6" w:rsidP="009D6CC6">
                  <w:r w:rsidRPr="009D6CC6">
                    <w:rPr>
                      <w:rFonts w:hint="eastAsia"/>
                    </w:rPr>
                    <w:t>非常满意</w:t>
                  </w:r>
                </w:p>
              </w:tc>
            </w:tr>
            <w:tr w:rsidR="009D6CC6" w14:paraId="2D5C0B21" w14:textId="77777777" w:rsidTr="00C61696">
              <w:tc>
                <w:tcPr>
                  <w:tcW w:w="1507" w:type="dxa"/>
                  <w:shd w:val="clear" w:color="auto" w:fill="auto"/>
                </w:tcPr>
                <w:p w14:paraId="00793B1D" w14:textId="2B23FD68" w:rsidR="009D6CC6" w:rsidRPr="00161374" w:rsidRDefault="00D948C0" w:rsidP="009D6CC6">
                  <w:pPr>
                    <w:rPr>
                      <w:color w:val="FF0000"/>
                    </w:rPr>
                  </w:pPr>
                  <w:r w:rsidRPr="009D6CC6">
                    <w:rPr>
                      <w:rFonts w:hint="eastAsia"/>
                    </w:rPr>
                    <w:t>202</w:t>
                  </w:r>
                  <w:r w:rsidRPr="009D6CC6">
                    <w:t>1</w:t>
                  </w:r>
                  <w:r w:rsidRPr="009D6CC6">
                    <w:rPr>
                      <w:rFonts w:hint="eastAsia"/>
                    </w:rPr>
                    <w:t>-</w:t>
                  </w:r>
                  <w:r>
                    <w:t>8-15</w:t>
                  </w:r>
                </w:p>
              </w:tc>
              <w:tc>
                <w:tcPr>
                  <w:tcW w:w="1507" w:type="dxa"/>
                  <w:shd w:val="clear" w:color="auto" w:fill="auto"/>
                </w:tcPr>
                <w:p w14:paraId="45DD7EC2" w14:textId="21796EA7" w:rsidR="009D6CC6" w:rsidRPr="00161374" w:rsidRDefault="009D6CC6" w:rsidP="009D6CC6">
                  <w:pPr>
                    <w:rPr>
                      <w:color w:val="FF0000"/>
                    </w:rPr>
                  </w:pPr>
                  <w:r w:rsidRPr="00FE5CC7">
                    <w:rPr>
                      <w:rFonts w:hint="eastAsia"/>
                    </w:rPr>
                    <w:t>客户满意度调查</w:t>
                  </w:r>
                </w:p>
              </w:tc>
              <w:tc>
                <w:tcPr>
                  <w:tcW w:w="1507" w:type="dxa"/>
                  <w:shd w:val="clear" w:color="auto" w:fill="auto"/>
                </w:tcPr>
                <w:p w14:paraId="5D54AD4C" w14:textId="51348B55" w:rsidR="009D6CC6" w:rsidRPr="00161374" w:rsidRDefault="00D948C0" w:rsidP="009D6CC6">
                  <w:pPr>
                    <w:rPr>
                      <w:color w:val="FF0000"/>
                    </w:rPr>
                  </w:pPr>
                  <w:r>
                    <w:rPr>
                      <w:rFonts w:hint="eastAsia"/>
                    </w:rPr>
                    <w:t>江门市江海区教育第一幼儿园</w:t>
                  </w:r>
                </w:p>
              </w:tc>
              <w:tc>
                <w:tcPr>
                  <w:tcW w:w="1507" w:type="dxa"/>
                  <w:shd w:val="clear" w:color="auto" w:fill="auto"/>
                </w:tcPr>
                <w:p w14:paraId="1489133B" w14:textId="16571A6C" w:rsidR="009D6CC6" w:rsidRPr="00161374" w:rsidRDefault="009D6CC6" w:rsidP="009D6CC6">
                  <w:pPr>
                    <w:rPr>
                      <w:color w:val="FF0000"/>
                    </w:rPr>
                  </w:pPr>
                  <w:r w:rsidRPr="00FE5CC7">
                    <w:rPr>
                      <w:rFonts w:hint="eastAsia"/>
                    </w:rPr>
                    <w:t>客户意见调查表</w:t>
                  </w:r>
                </w:p>
              </w:tc>
              <w:tc>
                <w:tcPr>
                  <w:tcW w:w="1507" w:type="dxa"/>
                  <w:shd w:val="clear" w:color="auto" w:fill="auto"/>
                </w:tcPr>
                <w:p w14:paraId="69B37102" w14:textId="4EC823FA" w:rsidR="009D6CC6" w:rsidRPr="00161374" w:rsidRDefault="009D6CC6" w:rsidP="009D6CC6">
                  <w:pPr>
                    <w:rPr>
                      <w:color w:val="FF0000"/>
                    </w:rPr>
                  </w:pPr>
                  <w:r>
                    <w:rPr>
                      <w:rFonts w:hint="eastAsia"/>
                    </w:rPr>
                    <w:t>销</w:t>
                  </w:r>
                  <w:r>
                    <w:t>售</w:t>
                  </w:r>
                  <w:r w:rsidRPr="00FE5CC7">
                    <w:t>部</w:t>
                  </w:r>
                </w:p>
              </w:tc>
              <w:tc>
                <w:tcPr>
                  <w:tcW w:w="1508" w:type="dxa"/>
                  <w:shd w:val="clear" w:color="auto" w:fill="auto"/>
                </w:tcPr>
                <w:p w14:paraId="24034ADF" w14:textId="7C1563CE" w:rsidR="009D6CC6" w:rsidRPr="00161374" w:rsidRDefault="009D6CC6" w:rsidP="009D6CC6">
                  <w:pPr>
                    <w:rPr>
                      <w:color w:val="FF0000"/>
                    </w:rPr>
                  </w:pPr>
                  <w:r w:rsidRPr="00FE5CC7">
                    <w:rPr>
                      <w:rFonts w:hint="eastAsia"/>
                    </w:rPr>
                    <w:t>非常满意</w:t>
                  </w:r>
                </w:p>
              </w:tc>
            </w:tr>
            <w:tr w:rsidR="009D6CC6" w14:paraId="5CD4B5BD" w14:textId="77777777" w:rsidTr="00C61696">
              <w:tc>
                <w:tcPr>
                  <w:tcW w:w="1507" w:type="dxa"/>
                  <w:shd w:val="clear" w:color="auto" w:fill="auto"/>
                </w:tcPr>
                <w:p w14:paraId="3F23BAB8" w14:textId="1D7E2EC4" w:rsidR="009D6CC6" w:rsidRPr="00161374" w:rsidRDefault="00D948C0" w:rsidP="009D6CC6">
                  <w:pPr>
                    <w:rPr>
                      <w:color w:val="FF0000"/>
                    </w:rPr>
                  </w:pPr>
                  <w:r w:rsidRPr="009D6CC6">
                    <w:rPr>
                      <w:rFonts w:hint="eastAsia"/>
                    </w:rPr>
                    <w:t>202</w:t>
                  </w:r>
                  <w:r w:rsidRPr="009D6CC6">
                    <w:t>1</w:t>
                  </w:r>
                  <w:r w:rsidRPr="009D6CC6">
                    <w:rPr>
                      <w:rFonts w:hint="eastAsia"/>
                    </w:rPr>
                    <w:t>-</w:t>
                  </w:r>
                  <w:r>
                    <w:t>8-15</w:t>
                  </w:r>
                </w:p>
              </w:tc>
              <w:tc>
                <w:tcPr>
                  <w:tcW w:w="1507" w:type="dxa"/>
                  <w:shd w:val="clear" w:color="auto" w:fill="auto"/>
                </w:tcPr>
                <w:p w14:paraId="58BEF47E" w14:textId="0EF4A6A9" w:rsidR="009D6CC6" w:rsidRPr="00161374" w:rsidRDefault="009D6CC6" w:rsidP="009D6CC6">
                  <w:pPr>
                    <w:rPr>
                      <w:color w:val="FF0000"/>
                    </w:rPr>
                  </w:pPr>
                  <w:r w:rsidRPr="00FE5CC7">
                    <w:rPr>
                      <w:rFonts w:hint="eastAsia"/>
                    </w:rPr>
                    <w:t>客户满意度调查</w:t>
                  </w:r>
                </w:p>
              </w:tc>
              <w:tc>
                <w:tcPr>
                  <w:tcW w:w="1507" w:type="dxa"/>
                  <w:shd w:val="clear" w:color="auto" w:fill="auto"/>
                </w:tcPr>
                <w:p w14:paraId="30B662D6" w14:textId="45F0E55E" w:rsidR="009D6CC6" w:rsidRPr="00161374" w:rsidRDefault="00D948C0" w:rsidP="009D6CC6">
                  <w:pPr>
                    <w:rPr>
                      <w:color w:val="FF0000"/>
                    </w:rPr>
                  </w:pPr>
                  <w:r>
                    <w:rPr>
                      <w:rFonts w:hint="eastAsia"/>
                    </w:rPr>
                    <w:t>江门市体育运动学校</w:t>
                  </w:r>
                </w:p>
              </w:tc>
              <w:tc>
                <w:tcPr>
                  <w:tcW w:w="1507" w:type="dxa"/>
                  <w:shd w:val="clear" w:color="auto" w:fill="auto"/>
                </w:tcPr>
                <w:p w14:paraId="5FFA7625" w14:textId="566F3F30" w:rsidR="009D6CC6" w:rsidRPr="00161374" w:rsidRDefault="009D6CC6" w:rsidP="009D6CC6">
                  <w:pPr>
                    <w:rPr>
                      <w:color w:val="FF0000"/>
                    </w:rPr>
                  </w:pPr>
                  <w:r w:rsidRPr="00FE5CC7">
                    <w:rPr>
                      <w:rFonts w:hint="eastAsia"/>
                    </w:rPr>
                    <w:t>客户意见调查表</w:t>
                  </w:r>
                </w:p>
              </w:tc>
              <w:tc>
                <w:tcPr>
                  <w:tcW w:w="1507" w:type="dxa"/>
                  <w:shd w:val="clear" w:color="auto" w:fill="auto"/>
                </w:tcPr>
                <w:p w14:paraId="26935172" w14:textId="425960C7" w:rsidR="009D6CC6" w:rsidRPr="00161374" w:rsidRDefault="009D6CC6" w:rsidP="009D6CC6">
                  <w:pPr>
                    <w:rPr>
                      <w:color w:val="FF0000"/>
                    </w:rPr>
                  </w:pPr>
                  <w:r>
                    <w:rPr>
                      <w:rFonts w:hint="eastAsia"/>
                    </w:rPr>
                    <w:t>销</w:t>
                  </w:r>
                  <w:r>
                    <w:t>售</w:t>
                  </w:r>
                  <w:r w:rsidRPr="00FE5CC7">
                    <w:t>部</w:t>
                  </w:r>
                </w:p>
              </w:tc>
              <w:tc>
                <w:tcPr>
                  <w:tcW w:w="1508" w:type="dxa"/>
                  <w:shd w:val="clear" w:color="auto" w:fill="auto"/>
                </w:tcPr>
                <w:p w14:paraId="7CA83A62" w14:textId="6BD14078" w:rsidR="009D6CC6" w:rsidRPr="00161374" w:rsidRDefault="009D6CC6" w:rsidP="009D6CC6">
                  <w:pPr>
                    <w:rPr>
                      <w:color w:val="FF0000"/>
                    </w:rPr>
                  </w:pPr>
                  <w:r w:rsidRPr="00FE5CC7">
                    <w:rPr>
                      <w:rFonts w:hint="eastAsia"/>
                    </w:rPr>
                    <w:t>非常满意</w:t>
                  </w:r>
                </w:p>
              </w:tc>
            </w:tr>
          </w:tbl>
          <w:p w14:paraId="674D027A" w14:textId="77777777" w:rsidR="00786A41" w:rsidRDefault="00786A41" w:rsidP="00786A41"/>
          <w:p w14:paraId="1064F4F7" w14:textId="77777777" w:rsidR="00786A41" w:rsidRPr="002916F9" w:rsidRDefault="00786A41" w:rsidP="00786A41">
            <w:pPr>
              <w:rPr>
                <w:szCs w:val="21"/>
              </w:rPr>
            </w:pPr>
            <w:r w:rsidRPr="002916F9">
              <w:rPr>
                <w:rFonts w:hint="eastAsia"/>
                <w:szCs w:val="21"/>
              </w:rPr>
              <w:t>内部沟通的控制：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507"/>
              <w:gridCol w:w="1507"/>
              <w:gridCol w:w="1507"/>
              <w:gridCol w:w="1507"/>
              <w:gridCol w:w="1508"/>
            </w:tblGrid>
            <w:tr w:rsidR="00786A41" w:rsidRPr="002916F9" w14:paraId="04EB7952" w14:textId="77777777" w:rsidTr="00C61696">
              <w:tc>
                <w:tcPr>
                  <w:tcW w:w="1507" w:type="dxa"/>
                  <w:shd w:val="clear" w:color="auto" w:fill="auto"/>
                </w:tcPr>
                <w:p w14:paraId="0C1657C3" w14:textId="77777777" w:rsidR="00786A41" w:rsidRPr="002916F9" w:rsidRDefault="00786A41" w:rsidP="00786A41">
                  <w:pPr>
                    <w:rPr>
                      <w:szCs w:val="21"/>
                    </w:rPr>
                  </w:pPr>
                  <w:r w:rsidRPr="002916F9">
                    <w:rPr>
                      <w:szCs w:val="21"/>
                    </w:rPr>
                    <w:t>沟通</w:t>
                  </w:r>
                  <w:r w:rsidRPr="002916F9">
                    <w:rPr>
                      <w:rFonts w:hint="eastAsia"/>
                      <w:szCs w:val="21"/>
                    </w:rPr>
                    <w:t>日期</w:t>
                  </w:r>
                </w:p>
              </w:tc>
              <w:tc>
                <w:tcPr>
                  <w:tcW w:w="1507" w:type="dxa"/>
                  <w:shd w:val="clear" w:color="auto" w:fill="auto"/>
                </w:tcPr>
                <w:p w14:paraId="503197E0" w14:textId="77777777" w:rsidR="00786A41" w:rsidRPr="002916F9" w:rsidRDefault="00786A41" w:rsidP="00786A41">
                  <w:pPr>
                    <w:rPr>
                      <w:szCs w:val="21"/>
                    </w:rPr>
                  </w:pPr>
                  <w:r w:rsidRPr="002916F9">
                    <w:rPr>
                      <w:szCs w:val="21"/>
                    </w:rPr>
                    <w:t>沟通</w:t>
                  </w:r>
                  <w:r w:rsidRPr="002916F9">
                    <w:rPr>
                      <w:rFonts w:hint="eastAsia"/>
                      <w:szCs w:val="21"/>
                    </w:rPr>
                    <w:t>的内容</w:t>
                  </w:r>
                </w:p>
              </w:tc>
              <w:tc>
                <w:tcPr>
                  <w:tcW w:w="1507" w:type="dxa"/>
                  <w:shd w:val="clear" w:color="auto" w:fill="auto"/>
                </w:tcPr>
                <w:p w14:paraId="199C4385" w14:textId="77777777" w:rsidR="00786A41" w:rsidRPr="002916F9" w:rsidRDefault="00786A41" w:rsidP="00786A41">
                  <w:pPr>
                    <w:rPr>
                      <w:szCs w:val="21"/>
                    </w:rPr>
                  </w:pPr>
                  <w:r w:rsidRPr="002916F9">
                    <w:rPr>
                      <w:rFonts w:hint="eastAsia"/>
                      <w:szCs w:val="21"/>
                    </w:rPr>
                    <w:t>沟通对象</w:t>
                  </w:r>
                </w:p>
              </w:tc>
              <w:tc>
                <w:tcPr>
                  <w:tcW w:w="1507" w:type="dxa"/>
                  <w:shd w:val="clear" w:color="auto" w:fill="auto"/>
                </w:tcPr>
                <w:p w14:paraId="1AD70250" w14:textId="77777777" w:rsidR="00786A41" w:rsidRPr="002916F9" w:rsidRDefault="00786A41" w:rsidP="00786A41">
                  <w:pPr>
                    <w:rPr>
                      <w:szCs w:val="21"/>
                    </w:rPr>
                  </w:pPr>
                  <w:r w:rsidRPr="002916F9">
                    <w:rPr>
                      <w:rFonts w:hint="eastAsia"/>
                      <w:szCs w:val="21"/>
                    </w:rPr>
                    <w:t>沟通方法</w:t>
                  </w:r>
                </w:p>
              </w:tc>
              <w:tc>
                <w:tcPr>
                  <w:tcW w:w="1507" w:type="dxa"/>
                  <w:shd w:val="clear" w:color="auto" w:fill="auto"/>
                </w:tcPr>
                <w:p w14:paraId="458064FE" w14:textId="77777777" w:rsidR="00786A41" w:rsidRPr="002916F9" w:rsidRDefault="00786A41" w:rsidP="00786A41">
                  <w:pPr>
                    <w:rPr>
                      <w:szCs w:val="21"/>
                    </w:rPr>
                  </w:pPr>
                  <w:r w:rsidRPr="002916F9">
                    <w:rPr>
                      <w:rFonts w:hint="eastAsia"/>
                      <w:szCs w:val="21"/>
                    </w:rPr>
                    <w:t>责任部门</w:t>
                  </w:r>
                </w:p>
              </w:tc>
              <w:tc>
                <w:tcPr>
                  <w:tcW w:w="1508" w:type="dxa"/>
                  <w:shd w:val="clear" w:color="auto" w:fill="auto"/>
                </w:tcPr>
                <w:p w14:paraId="69AF4B5F" w14:textId="77777777" w:rsidR="00786A41" w:rsidRPr="002916F9" w:rsidRDefault="00786A41" w:rsidP="00786A41">
                  <w:pPr>
                    <w:rPr>
                      <w:szCs w:val="21"/>
                    </w:rPr>
                  </w:pPr>
                  <w:r w:rsidRPr="002916F9">
                    <w:rPr>
                      <w:rFonts w:hint="eastAsia"/>
                      <w:szCs w:val="21"/>
                    </w:rPr>
                    <w:t>回应情况</w:t>
                  </w:r>
                </w:p>
              </w:tc>
            </w:tr>
            <w:tr w:rsidR="00786A41" w:rsidRPr="002916F9" w14:paraId="34F92EE1" w14:textId="77777777" w:rsidTr="00C61696">
              <w:tc>
                <w:tcPr>
                  <w:tcW w:w="1507" w:type="dxa"/>
                  <w:shd w:val="clear" w:color="auto" w:fill="auto"/>
                </w:tcPr>
                <w:p w14:paraId="5899F14A" w14:textId="7E3FA93C" w:rsidR="00786A41" w:rsidRPr="002916F9" w:rsidRDefault="00786A41" w:rsidP="00786A41">
                  <w:pPr>
                    <w:rPr>
                      <w:szCs w:val="21"/>
                    </w:rPr>
                  </w:pPr>
                  <w:r w:rsidRPr="002916F9">
                    <w:rPr>
                      <w:rFonts w:hint="eastAsia"/>
                      <w:szCs w:val="21"/>
                    </w:rPr>
                    <w:t>每</w:t>
                  </w:r>
                  <w:r w:rsidRPr="002916F9">
                    <w:rPr>
                      <w:szCs w:val="21"/>
                    </w:rPr>
                    <w:t>周一</w:t>
                  </w:r>
                </w:p>
              </w:tc>
              <w:tc>
                <w:tcPr>
                  <w:tcW w:w="1507" w:type="dxa"/>
                  <w:shd w:val="clear" w:color="auto" w:fill="auto"/>
                </w:tcPr>
                <w:p w14:paraId="24CA8E0F" w14:textId="1B1DB8D2" w:rsidR="00786A41" w:rsidRPr="002916F9" w:rsidRDefault="00786A41" w:rsidP="00786A41">
                  <w:pPr>
                    <w:rPr>
                      <w:szCs w:val="21"/>
                    </w:rPr>
                  </w:pPr>
                  <w:r w:rsidRPr="002916F9">
                    <w:rPr>
                      <w:rFonts w:hint="eastAsia"/>
                      <w:szCs w:val="21"/>
                    </w:rPr>
                    <w:t>公</w:t>
                  </w:r>
                  <w:r w:rsidRPr="002916F9">
                    <w:rPr>
                      <w:szCs w:val="21"/>
                    </w:rPr>
                    <w:t>司</w:t>
                  </w:r>
                  <w:r w:rsidRPr="002916F9">
                    <w:rPr>
                      <w:rFonts w:hint="eastAsia"/>
                      <w:szCs w:val="21"/>
                    </w:rPr>
                    <w:t>内</w:t>
                  </w:r>
                  <w:r w:rsidRPr="002916F9">
                    <w:rPr>
                      <w:szCs w:val="21"/>
                    </w:rPr>
                    <w:t>部例会</w:t>
                  </w:r>
                </w:p>
              </w:tc>
              <w:tc>
                <w:tcPr>
                  <w:tcW w:w="1507" w:type="dxa"/>
                  <w:shd w:val="clear" w:color="auto" w:fill="auto"/>
                </w:tcPr>
                <w:p w14:paraId="09B897B1" w14:textId="77777777" w:rsidR="00786A41" w:rsidRPr="002916F9" w:rsidRDefault="00786A41" w:rsidP="00786A41">
                  <w:pPr>
                    <w:rPr>
                      <w:szCs w:val="21"/>
                    </w:rPr>
                  </w:pPr>
                  <w:r w:rsidRPr="002916F9">
                    <w:rPr>
                      <w:rFonts w:hint="eastAsia"/>
                      <w:szCs w:val="21"/>
                    </w:rPr>
                    <w:t>全体人员</w:t>
                  </w:r>
                </w:p>
              </w:tc>
              <w:tc>
                <w:tcPr>
                  <w:tcW w:w="1507" w:type="dxa"/>
                  <w:shd w:val="clear" w:color="auto" w:fill="auto"/>
                </w:tcPr>
                <w:p w14:paraId="09A0044C" w14:textId="77777777" w:rsidR="00786A41" w:rsidRPr="002916F9" w:rsidRDefault="00786A41" w:rsidP="00786A41">
                  <w:pPr>
                    <w:rPr>
                      <w:szCs w:val="21"/>
                    </w:rPr>
                  </w:pPr>
                  <w:r w:rsidRPr="002916F9">
                    <w:rPr>
                      <w:rFonts w:hint="eastAsia"/>
                      <w:szCs w:val="21"/>
                    </w:rPr>
                    <w:t>授课</w:t>
                  </w:r>
                </w:p>
              </w:tc>
              <w:tc>
                <w:tcPr>
                  <w:tcW w:w="1507" w:type="dxa"/>
                  <w:shd w:val="clear" w:color="auto" w:fill="auto"/>
                </w:tcPr>
                <w:p w14:paraId="5AD1846A" w14:textId="77777777" w:rsidR="00786A41" w:rsidRPr="002916F9" w:rsidRDefault="00786A41" w:rsidP="00786A41">
                  <w:pPr>
                    <w:rPr>
                      <w:szCs w:val="21"/>
                    </w:rPr>
                  </w:pPr>
                  <w:r w:rsidRPr="002916F9">
                    <w:rPr>
                      <w:rFonts w:hint="eastAsia"/>
                      <w:szCs w:val="21"/>
                    </w:rPr>
                    <w:t>管理部</w:t>
                  </w:r>
                </w:p>
              </w:tc>
              <w:tc>
                <w:tcPr>
                  <w:tcW w:w="1508" w:type="dxa"/>
                  <w:shd w:val="clear" w:color="auto" w:fill="auto"/>
                </w:tcPr>
                <w:p w14:paraId="32D1C82D" w14:textId="77777777" w:rsidR="00786A41" w:rsidRPr="002916F9" w:rsidRDefault="00786A41" w:rsidP="00786A41">
                  <w:pPr>
                    <w:rPr>
                      <w:szCs w:val="21"/>
                    </w:rPr>
                  </w:pPr>
                  <w:r w:rsidRPr="002916F9">
                    <w:rPr>
                      <w:rFonts w:hint="eastAsia"/>
                      <w:szCs w:val="21"/>
                    </w:rPr>
                    <w:t>培训合格</w:t>
                  </w:r>
                </w:p>
              </w:tc>
            </w:tr>
          </w:tbl>
          <w:p w14:paraId="58E3A9D1" w14:textId="77777777" w:rsidR="00786A41" w:rsidRDefault="00786A41" w:rsidP="00786A41">
            <w:pPr>
              <w:rPr>
                <w:rFonts w:ascii="宋体" w:hAnsi="宋体"/>
                <w:szCs w:val="21"/>
              </w:rPr>
            </w:pPr>
          </w:p>
        </w:tc>
        <w:tc>
          <w:tcPr>
            <w:tcW w:w="1247" w:type="dxa"/>
            <w:vMerge/>
          </w:tcPr>
          <w:p w14:paraId="30F69556" w14:textId="77777777" w:rsidR="00786A41" w:rsidRDefault="00786A41" w:rsidP="00786A41">
            <w:pPr>
              <w:rPr>
                <w:sz w:val="28"/>
                <w:szCs w:val="24"/>
              </w:rPr>
            </w:pPr>
          </w:p>
        </w:tc>
      </w:tr>
      <w:tr w:rsidR="00786A41" w14:paraId="2BE82840" w14:textId="77777777" w:rsidTr="004746FE">
        <w:trPr>
          <w:trHeight w:val="416"/>
        </w:trPr>
        <w:tc>
          <w:tcPr>
            <w:tcW w:w="1413" w:type="dxa"/>
          </w:tcPr>
          <w:p w14:paraId="39444A04" w14:textId="1EB9EC35" w:rsidR="00786A41" w:rsidRDefault="00786A41" w:rsidP="00786A41">
            <w:r>
              <w:rPr>
                <w:rFonts w:hint="eastAsia"/>
              </w:rPr>
              <w:t>投诉处理</w:t>
            </w:r>
          </w:p>
          <w:p w14:paraId="559ACC04" w14:textId="6844D6AB" w:rsidR="00786A41" w:rsidRDefault="00786A41" w:rsidP="00786A41">
            <w:pPr>
              <w:rPr>
                <w:rFonts w:ascii="宋体" w:hAnsi="宋体"/>
                <w:szCs w:val="21"/>
              </w:rPr>
            </w:pPr>
          </w:p>
        </w:tc>
        <w:tc>
          <w:tcPr>
            <w:tcW w:w="1843" w:type="dxa"/>
          </w:tcPr>
          <w:p w14:paraId="6A4E6A46" w14:textId="77777777" w:rsidR="00786A41" w:rsidRDefault="00786A41" w:rsidP="00786A41">
            <w:r>
              <w:rPr>
                <w:rFonts w:asciiTheme="minorEastAsia" w:eastAsiaTheme="minorEastAsia" w:hAnsiTheme="minorEastAsia" w:hint="eastAsia"/>
                <w:color w:val="000000"/>
                <w:szCs w:val="21"/>
              </w:rPr>
              <w:t>H (V1.0)</w:t>
            </w:r>
            <w:r>
              <w:rPr>
                <w:rFonts w:hint="eastAsia"/>
              </w:rPr>
              <w:t xml:space="preserve"> 5.2</w:t>
            </w:r>
          </w:p>
          <w:p w14:paraId="2E91A9F8" w14:textId="2ED2DBFE" w:rsidR="00786A41" w:rsidRDefault="00786A41" w:rsidP="00786A41">
            <w:pPr>
              <w:rPr>
                <w:rFonts w:ascii="宋体" w:hAnsi="宋体"/>
                <w:szCs w:val="21"/>
              </w:rPr>
            </w:pPr>
          </w:p>
        </w:tc>
        <w:tc>
          <w:tcPr>
            <w:tcW w:w="10206" w:type="dxa"/>
          </w:tcPr>
          <w:p w14:paraId="06134700" w14:textId="77777777" w:rsidR="00786A41" w:rsidRDefault="00786A41" w:rsidP="00786A41">
            <w:r>
              <w:rPr>
                <w:rFonts w:hint="eastAsia"/>
              </w:rPr>
              <w:t>企业对投诉及投诉信息进行管理：</w:t>
            </w:r>
          </w:p>
          <w:p w14:paraId="2C976E38" w14:textId="24120B56" w:rsidR="00786A41" w:rsidRDefault="00786A41" w:rsidP="00786A41">
            <w:pPr>
              <w:rPr>
                <w:u w:val="single"/>
              </w:rPr>
            </w:pPr>
            <w:r>
              <w:rPr>
                <w:rFonts w:hint="eastAsia"/>
              </w:rPr>
              <w:t>查看投诉处理记录：</w:t>
            </w:r>
            <w:r>
              <w:rPr>
                <w:rFonts w:hint="eastAsia"/>
                <w:u w:val="single"/>
              </w:rPr>
              <w:t xml:space="preserve">   </w:t>
            </w:r>
            <w:r>
              <w:rPr>
                <w:rFonts w:hint="eastAsia"/>
                <w:u w:val="single"/>
              </w:rPr>
              <w:t>至</w:t>
            </w:r>
            <w:r>
              <w:rPr>
                <w:u w:val="single"/>
              </w:rPr>
              <w:t>体系建立</w:t>
            </w:r>
            <w:r>
              <w:rPr>
                <w:rFonts w:hint="eastAsia"/>
                <w:u w:val="single"/>
              </w:rPr>
              <w:t>以</w:t>
            </w:r>
            <w:r>
              <w:rPr>
                <w:u w:val="single"/>
              </w:rPr>
              <w:t>为未有发生</w:t>
            </w:r>
            <w:r>
              <w:rPr>
                <w:rFonts w:hint="eastAsia"/>
                <w:u w:val="single"/>
              </w:rPr>
              <w:t xml:space="preserve">                  </w:t>
            </w:r>
          </w:p>
          <w:tbl>
            <w:tblPr>
              <w:tblStyle w:val="a9"/>
              <w:tblW w:w="8929" w:type="dxa"/>
              <w:tblLayout w:type="fixed"/>
              <w:tblLook w:val="04A0" w:firstRow="1" w:lastRow="0" w:firstColumn="1" w:lastColumn="0" w:noHBand="0" w:noVBand="1"/>
            </w:tblPr>
            <w:tblGrid>
              <w:gridCol w:w="1201"/>
              <w:gridCol w:w="944"/>
              <w:gridCol w:w="2024"/>
              <w:gridCol w:w="1128"/>
              <w:gridCol w:w="1024"/>
              <w:gridCol w:w="1304"/>
              <w:gridCol w:w="1304"/>
            </w:tblGrid>
            <w:tr w:rsidR="00786A41" w14:paraId="6A572C42" w14:textId="77777777" w:rsidTr="00C61696">
              <w:tc>
                <w:tcPr>
                  <w:tcW w:w="1201" w:type="dxa"/>
                </w:tcPr>
                <w:p w14:paraId="486C1C0E" w14:textId="77777777" w:rsidR="00786A41" w:rsidRDefault="00786A41" w:rsidP="00786A41">
                  <w:r>
                    <w:rPr>
                      <w:rFonts w:hint="eastAsia"/>
                    </w:rPr>
                    <w:t>投诉日期</w:t>
                  </w:r>
                </w:p>
              </w:tc>
              <w:tc>
                <w:tcPr>
                  <w:tcW w:w="944" w:type="dxa"/>
                </w:tcPr>
                <w:p w14:paraId="767D2A63" w14:textId="77777777" w:rsidR="00786A41" w:rsidRDefault="00786A41" w:rsidP="00786A41">
                  <w:r>
                    <w:rPr>
                      <w:rFonts w:hint="eastAsia"/>
                    </w:rPr>
                    <w:t>投诉人</w:t>
                  </w:r>
                </w:p>
              </w:tc>
              <w:tc>
                <w:tcPr>
                  <w:tcW w:w="2024" w:type="dxa"/>
                </w:tcPr>
                <w:p w14:paraId="3AD007FC" w14:textId="77777777" w:rsidR="00786A41" w:rsidRDefault="00786A41" w:rsidP="00786A41">
                  <w:r>
                    <w:rPr>
                      <w:rFonts w:hint="eastAsia"/>
                    </w:rPr>
                    <w:t>投诉内容</w:t>
                  </w:r>
                </w:p>
              </w:tc>
              <w:tc>
                <w:tcPr>
                  <w:tcW w:w="1128" w:type="dxa"/>
                </w:tcPr>
                <w:p w14:paraId="59CF174D" w14:textId="77777777" w:rsidR="00786A41" w:rsidRDefault="00786A41" w:rsidP="00786A41">
                  <w:r>
                    <w:rPr>
                      <w:rFonts w:hint="eastAsia"/>
                    </w:rPr>
                    <w:t>投诉方式</w:t>
                  </w:r>
                </w:p>
              </w:tc>
              <w:tc>
                <w:tcPr>
                  <w:tcW w:w="1024" w:type="dxa"/>
                </w:tcPr>
                <w:p w14:paraId="78BDCD1F" w14:textId="77777777" w:rsidR="00786A41" w:rsidRDefault="00786A41" w:rsidP="00786A41">
                  <w:r>
                    <w:rPr>
                      <w:rFonts w:hint="eastAsia"/>
                    </w:rPr>
                    <w:t>受理人</w:t>
                  </w:r>
                </w:p>
              </w:tc>
              <w:tc>
                <w:tcPr>
                  <w:tcW w:w="1304" w:type="dxa"/>
                </w:tcPr>
                <w:p w14:paraId="24730A89" w14:textId="77777777" w:rsidR="00786A41" w:rsidRDefault="00786A41" w:rsidP="00786A41">
                  <w:r>
                    <w:rPr>
                      <w:rFonts w:hint="eastAsia"/>
                    </w:rPr>
                    <w:t>处理结果</w:t>
                  </w:r>
                </w:p>
              </w:tc>
              <w:tc>
                <w:tcPr>
                  <w:tcW w:w="1304" w:type="dxa"/>
                </w:tcPr>
                <w:p w14:paraId="6C67EF60" w14:textId="77777777" w:rsidR="00786A41" w:rsidRDefault="00786A41" w:rsidP="00786A41">
                  <w:r>
                    <w:rPr>
                      <w:rFonts w:hint="eastAsia"/>
                    </w:rPr>
                    <w:t>纠正措施</w:t>
                  </w:r>
                </w:p>
              </w:tc>
            </w:tr>
            <w:tr w:rsidR="00786A41" w14:paraId="25EF0F90" w14:textId="77777777" w:rsidTr="00C61696">
              <w:tc>
                <w:tcPr>
                  <w:tcW w:w="1201" w:type="dxa"/>
                </w:tcPr>
                <w:p w14:paraId="2D49DFE1" w14:textId="77777777" w:rsidR="00786A41" w:rsidRDefault="00786A41" w:rsidP="00786A41"/>
              </w:tc>
              <w:tc>
                <w:tcPr>
                  <w:tcW w:w="944" w:type="dxa"/>
                </w:tcPr>
                <w:p w14:paraId="061E96E7" w14:textId="77777777" w:rsidR="00786A41" w:rsidRDefault="00786A41" w:rsidP="00786A41"/>
              </w:tc>
              <w:tc>
                <w:tcPr>
                  <w:tcW w:w="2024" w:type="dxa"/>
                </w:tcPr>
                <w:p w14:paraId="5E8FDF6D" w14:textId="77777777" w:rsidR="00786A41" w:rsidRDefault="00786A41" w:rsidP="00786A41"/>
              </w:tc>
              <w:tc>
                <w:tcPr>
                  <w:tcW w:w="1128" w:type="dxa"/>
                </w:tcPr>
                <w:p w14:paraId="507B4BB0" w14:textId="77777777" w:rsidR="00786A41" w:rsidRDefault="00786A41" w:rsidP="00786A41"/>
              </w:tc>
              <w:tc>
                <w:tcPr>
                  <w:tcW w:w="1024" w:type="dxa"/>
                </w:tcPr>
                <w:p w14:paraId="251378C7" w14:textId="77777777" w:rsidR="00786A41" w:rsidRDefault="00786A41" w:rsidP="00786A41"/>
              </w:tc>
              <w:tc>
                <w:tcPr>
                  <w:tcW w:w="1304" w:type="dxa"/>
                </w:tcPr>
                <w:p w14:paraId="770D3BF6" w14:textId="77777777" w:rsidR="00786A41" w:rsidRDefault="00786A41" w:rsidP="00786A41"/>
              </w:tc>
              <w:tc>
                <w:tcPr>
                  <w:tcW w:w="1304" w:type="dxa"/>
                </w:tcPr>
                <w:p w14:paraId="51C24C1F" w14:textId="77777777" w:rsidR="00786A41" w:rsidRDefault="00786A41" w:rsidP="00786A41"/>
              </w:tc>
            </w:tr>
            <w:tr w:rsidR="00786A41" w14:paraId="75BCD31C" w14:textId="77777777" w:rsidTr="00C61696">
              <w:tc>
                <w:tcPr>
                  <w:tcW w:w="1201" w:type="dxa"/>
                </w:tcPr>
                <w:p w14:paraId="5F34DA08" w14:textId="77777777" w:rsidR="00786A41" w:rsidRDefault="00786A41" w:rsidP="00786A41"/>
              </w:tc>
              <w:tc>
                <w:tcPr>
                  <w:tcW w:w="944" w:type="dxa"/>
                </w:tcPr>
                <w:p w14:paraId="099D5321" w14:textId="77777777" w:rsidR="00786A41" w:rsidRDefault="00786A41" w:rsidP="00786A41"/>
              </w:tc>
              <w:tc>
                <w:tcPr>
                  <w:tcW w:w="2024" w:type="dxa"/>
                </w:tcPr>
                <w:p w14:paraId="738AD3E1" w14:textId="77777777" w:rsidR="00786A41" w:rsidRDefault="00786A41" w:rsidP="00786A41"/>
              </w:tc>
              <w:tc>
                <w:tcPr>
                  <w:tcW w:w="1128" w:type="dxa"/>
                </w:tcPr>
                <w:p w14:paraId="2FEF561A" w14:textId="77777777" w:rsidR="00786A41" w:rsidRDefault="00786A41" w:rsidP="00786A41"/>
              </w:tc>
              <w:tc>
                <w:tcPr>
                  <w:tcW w:w="1024" w:type="dxa"/>
                </w:tcPr>
                <w:p w14:paraId="0BC6E490" w14:textId="77777777" w:rsidR="00786A41" w:rsidRDefault="00786A41" w:rsidP="00786A41"/>
              </w:tc>
              <w:tc>
                <w:tcPr>
                  <w:tcW w:w="1304" w:type="dxa"/>
                </w:tcPr>
                <w:p w14:paraId="683B15DE" w14:textId="77777777" w:rsidR="00786A41" w:rsidRDefault="00786A41" w:rsidP="00786A41"/>
              </w:tc>
              <w:tc>
                <w:tcPr>
                  <w:tcW w:w="1304" w:type="dxa"/>
                </w:tcPr>
                <w:p w14:paraId="3DC2D046" w14:textId="77777777" w:rsidR="00786A41" w:rsidRDefault="00786A41" w:rsidP="00786A41"/>
              </w:tc>
            </w:tr>
            <w:tr w:rsidR="00786A41" w14:paraId="006EB75D" w14:textId="77777777" w:rsidTr="00C61696">
              <w:tc>
                <w:tcPr>
                  <w:tcW w:w="1201" w:type="dxa"/>
                </w:tcPr>
                <w:p w14:paraId="67FBD686" w14:textId="77777777" w:rsidR="00786A41" w:rsidRDefault="00786A41" w:rsidP="00786A41"/>
              </w:tc>
              <w:tc>
                <w:tcPr>
                  <w:tcW w:w="944" w:type="dxa"/>
                </w:tcPr>
                <w:p w14:paraId="4361CE89" w14:textId="77777777" w:rsidR="00786A41" w:rsidRDefault="00786A41" w:rsidP="00786A41"/>
              </w:tc>
              <w:tc>
                <w:tcPr>
                  <w:tcW w:w="2024" w:type="dxa"/>
                </w:tcPr>
                <w:p w14:paraId="1A3D4147" w14:textId="77777777" w:rsidR="00786A41" w:rsidRDefault="00786A41" w:rsidP="00786A41"/>
              </w:tc>
              <w:tc>
                <w:tcPr>
                  <w:tcW w:w="1128" w:type="dxa"/>
                </w:tcPr>
                <w:p w14:paraId="3AFDFCA9" w14:textId="77777777" w:rsidR="00786A41" w:rsidRDefault="00786A41" w:rsidP="00786A41"/>
              </w:tc>
              <w:tc>
                <w:tcPr>
                  <w:tcW w:w="1024" w:type="dxa"/>
                </w:tcPr>
                <w:p w14:paraId="3CD2BE41" w14:textId="77777777" w:rsidR="00786A41" w:rsidRDefault="00786A41" w:rsidP="00786A41"/>
              </w:tc>
              <w:tc>
                <w:tcPr>
                  <w:tcW w:w="1304" w:type="dxa"/>
                </w:tcPr>
                <w:p w14:paraId="7BD99BCD" w14:textId="77777777" w:rsidR="00786A41" w:rsidRDefault="00786A41" w:rsidP="00786A41"/>
              </w:tc>
              <w:tc>
                <w:tcPr>
                  <w:tcW w:w="1304" w:type="dxa"/>
                </w:tcPr>
                <w:p w14:paraId="663AFFA8" w14:textId="77777777" w:rsidR="00786A41" w:rsidRDefault="00786A41" w:rsidP="00786A41"/>
              </w:tc>
            </w:tr>
          </w:tbl>
          <w:p w14:paraId="327D0A68" w14:textId="77777777" w:rsidR="00786A41" w:rsidRDefault="00786A41" w:rsidP="00786A41"/>
          <w:p w14:paraId="0205044A" w14:textId="77777777" w:rsidR="00786A41" w:rsidRDefault="00786A41" w:rsidP="00786A41">
            <w:r>
              <w:rPr>
                <w:rFonts w:hint="eastAsia"/>
              </w:rPr>
              <w:t>企业应规定负责投诉处理人员的职责权限。</w:t>
            </w:r>
          </w:p>
          <w:p w14:paraId="253253E1" w14:textId="6F1A41C6" w:rsidR="00786A41" w:rsidRPr="00273C20" w:rsidRDefault="00786A41" w:rsidP="00786A41">
            <w:pPr>
              <w:rPr>
                <w:rFonts w:ascii="宋体" w:hAnsi="宋体"/>
                <w:szCs w:val="21"/>
              </w:rPr>
            </w:pPr>
          </w:p>
        </w:tc>
        <w:tc>
          <w:tcPr>
            <w:tcW w:w="1247" w:type="dxa"/>
          </w:tcPr>
          <w:p w14:paraId="16C8AED7" w14:textId="77777777" w:rsidR="00786A41" w:rsidRPr="00815509" w:rsidRDefault="00786A41" w:rsidP="00786A41"/>
        </w:tc>
      </w:tr>
      <w:tr w:rsidR="00786A41" w14:paraId="5BCB3E20" w14:textId="77777777" w:rsidTr="004746FE">
        <w:trPr>
          <w:trHeight w:val="416"/>
        </w:trPr>
        <w:tc>
          <w:tcPr>
            <w:tcW w:w="1413" w:type="dxa"/>
          </w:tcPr>
          <w:p w14:paraId="4C226AD2" w14:textId="6F35A264" w:rsidR="00786A41" w:rsidRDefault="00786A41" w:rsidP="00786A41">
            <w:r>
              <w:rPr>
                <w:rFonts w:hint="eastAsia"/>
              </w:rPr>
              <w:t>不符合控制</w:t>
            </w:r>
          </w:p>
        </w:tc>
        <w:tc>
          <w:tcPr>
            <w:tcW w:w="1843" w:type="dxa"/>
          </w:tcPr>
          <w:p w14:paraId="5DAA141A" w14:textId="77777777" w:rsidR="00786A41" w:rsidRDefault="00786A41" w:rsidP="00786A41">
            <w:r w:rsidRPr="00641E0E">
              <w:t>F8.9</w:t>
            </w:r>
          </w:p>
          <w:p w14:paraId="5F68D64D" w14:textId="3B80D3C0" w:rsidR="00786A41" w:rsidRDefault="00786A41" w:rsidP="00786A41">
            <w:r>
              <w:rPr>
                <w:rFonts w:asciiTheme="minorEastAsia" w:eastAsiaTheme="minorEastAsia" w:hAnsiTheme="minorEastAsia" w:hint="eastAsia"/>
                <w:color w:val="000000"/>
                <w:szCs w:val="21"/>
              </w:rPr>
              <w:t>H (V1.0)</w:t>
            </w:r>
            <w:r>
              <w:t>5.1</w:t>
            </w:r>
          </w:p>
        </w:tc>
        <w:tc>
          <w:tcPr>
            <w:tcW w:w="10206" w:type="dxa"/>
          </w:tcPr>
          <w:p w14:paraId="53F223E9" w14:textId="4593121C" w:rsidR="00786A41" w:rsidRDefault="00786A41" w:rsidP="00786A41">
            <w:r>
              <w:rPr>
                <w:rFonts w:hint="eastAsia"/>
              </w:rPr>
              <w:t>如：《不合格控制程序》、《产品召回</w:t>
            </w:r>
            <w:r>
              <w:rPr>
                <w:rFonts w:hint="eastAsia"/>
              </w:rPr>
              <w:t>/</w:t>
            </w:r>
            <w:r>
              <w:rPr>
                <w:rFonts w:hint="eastAsia"/>
              </w:rPr>
              <w:t>撤回控制程序》</w:t>
            </w:r>
          </w:p>
        </w:tc>
        <w:tc>
          <w:tcPr>
            <w:tcW w:w="1247" w:type="dxa"/>
          </w:tcPr>
          <w:p w14:paraId="1514AFBA" w14:textId="77777777" w:rsidR="00786A41" w:rsidRDefault="00786A41" w:rsidP="00786A41">
            <w:r>
              <w:sym w:font="Wingdings" w:char="00FE"/>
            </w:r>
            <w:r>
              <w:rPr>
                <w:rFonts w:hint="eastAsia"/>
              </w:rPr>
              <w:t>符合</w:t>
            </w:r>
          </w:p>
          <w:p w14:paraId="55A63FD2" w14:textId="77777777" w:rsidR="00786A41" w:rsidRDefault="00786A41" w:rsidP="00786A41">
            <w:r>
              <w:sym w:font="Wingdings" w:char="00A8"/>
            </w:r>
            <w:r>
              <w:rPr>
                <w:rFonts w:hint="eastAsia"/>
              </w:rPr>
              <w:t>不符合</w:t>
            </w:r>
          </w:p>
          <w:p w14:paraId="0B58769E" w14:textId="77777777" w:rsidR="00786A41" w:rsidRPr="00815509" w:rsidRDefault="00786A41" w:rsidP="00786A41"/>
        </w:tc>
      </w:tr>
      <w:tr w:rsidR="00786A41" w14:paraId="040651CF" w14:textId="77777777" w:rsidTr="004746FE">
        <w:trPr>
          <w:trHeight w:val="416"/>
        </w:trPr>
        <w:tc>
          <w:tcPr>
            <w:tcW w:w="1413" w:type="dxa"/>
          </w:tcPr>
          <w:p w14:paraId="54B560BF" w14:textId="77777777" w:rsidR="00786A41" w:rsidRDefault="00786A41" w:rsidP="00786A41"/>
        </w:tc>
        <w:tc>
          <w:tcPr>
            <w:tcW w:w="1843" w:type="dxa"/>
          </w:tcPr>
          <w:p w14:paraId="4D4D5062" w14:textId="52E28023" w:rsidR="00786A41" w:rsidRDefault="00786A41" w:rsidP="00786A41">
            <w:r w:rsidRPr="006C5851">
              <w:rPr>
                <w:rFonts w:hint="eastAsia"/>
              </w:rPr>
              <w:t>运行证据</w:t>
            </w:r>
          </w:p>
        </w:tc>
        <w:tc>
          <w:tcPr>
            <w:tcW w:w="10206" w:type="dxa"/>
          </w:tcPr>
          <w:p w14:paraId="565A915C" w14:textId="65F97A58" w:rsidR="00786A41" w:rsidRPr="006C5851" w:rsidRDefault="00786A41" w:rsidP="00786A41">
            <w:r w:rsidRPr="006C5851">
              <w:rPr>
                <w:rFonts w:hint="eastAsia"/>
              </w:rPr>
              <w:t>抽取不合格原材料处置相关记录名称：</w:t>
            </w:r>
            <w:r w:rsidRPr="006C5851">
              <w:rPr>
                <w:rFonts w:hint="eastAsia"/>
                <w:u w:val="single"/>
              </w:rPr>
              <w:t>经询问，体系运行至今</w:t>
            </w:r>
            <w:r w:rsidR="0096714F">
              <w:rPr>
                <w:rFonts w:hint="eastAsia"/>
                <w:u w:val="single"/>
              </w:rPr>
              <w:t>以</w:t>
            </w:r>
            <w:r w:rsidR="0096714F">
              <w:rPr>
                <w:u w:val="single"/>
              </w:rPr>
              <w:t>后未发生</w:t>
            </w:r>
            <w:r w:rsidR="0096714F">
              <w:rPr>
                <w:rFonts w:hint="eastAsia"/>
                <w:u w:val="single"/>
              </w:rPr>
              <w:t>原</w:t>
            </w:r>
            <w:r w:rsidR="0096714F">
              <w:rPr>
                <w:u w:val="single"/>
              </w:rPr>
              <w:t>材料</w:t>
            </w:r>
            <w:r w:rsidRPr="006C5851">
              <w:rPr>
                <w:rFonts w:hint="eastAsia"/>
                <w:u w:val="single"/>
              </w:rPr>
              <w:t>不合格的的情况。</w:t>
            </w:r>
          </w:p>
          <w:tbl>
            <w:tblPr>
              <w:tblStyle w:val="a9"/>
              <w:tblW w:w="9043" w:type="dxa"/>
              <w:tblLayout w:type="fixed"/>
              <w:tblLook w:val="04A0" w:firstRow="1" w:lastRow="0" w:firstColumn="1" w:lastColumn="0" w:noHBand="0" w:noVBand="1"/>
            </w:tblPr>
            <w:tblGrid>
              <w:gridCol w:w="767"/>
              <w:gridCol w:w="1620"/>
              <w:gridCol w:w="2165"/>
              <w:gridCol w:w="2445"/>
              <w:gridCol w:w="2046"/>
            </w:tblGrid>
            <w:tr w:rsidR="00786A41" w:rsidRPr="006C5851" w14:paraId="7BE98F7C" w14:textId="77777777" w:rsidTr="008B7450">
              <w:tc>
                <w:tcPr>
                  <w:tcW w:w="767" w:type="dxa"/>
                </w:tcPr>
                <w:p w14:paraId="6B875DAC" w14:textId="77777777" w:rsidR="00786A41" w:rsidRPr="00E47720" w:rsidRDefault="00786A41" w:rsidP="00786A41">
                  <w:pPr>
                    <w:rPr>
                      <w:rFonts w:asciiTheme="minorEastAsia" w:eastAsiaTheme="minorEastAsia" w:hAnsiTheme="minorEastAsia"/>
                      <w:szCs w:val="21"/>
                    </w:rPr>
                  </w:pPr>
                  <w:r w:rsidRPr="00E47720">
                    <w:rPr>
                      <w:rFonts w:asciiTheme="minorEastAsia" w:eastAsiaTheme="minorEastAsia" w:hAnsiTheme="minorEastAsia" w:hint="eastAsia"/>
                      <w:szCs w:val="21"/>
                    </w:rPr>
                    <w:t>日期</w:t>
                  </w:r>
                </w:p>
              </w:tc>
              <w:tc>
                <w:tcPr>
                  <w:tcW w:w="1620" w:type="dxa"/>
                </w:tcPr>
                <w:p w14:paraId="432174DD" w14:textId="77777777" w:rsidR="00786A41" w:rsidRPr="00E47720" w:rsidRDefault="00786A41" w:rsidP="00786A41">
                  <w:pPr>
                    <w:rPr>
                      <w:rFonts w:asciiTheme="minorEastAsia" w:eastAsiaTheme="minorEastAsia" w:hAnsiTheme="minorEastAsia"/>
                      <w:szCs w:val="21"/>
                    </w:rPr>
                  </w:pPr>
                  <w:r w:rsidRPr="00E47720">
                    <w:rPr>
                      <w:rFonts w:asciiTheme="minorEastAsia" w:eastAsiaTheme="minorEastAsia" w:hAnsiTheme="minorEastAsia" w:hint="eastAsia"/>
                      <w:szCs w:val="21"/>
                    </w:rPr>
                    <w:t>物料名称/批次</w:t>
                  </w:r>
                </w:p>
              </w:tc>
              <w:tc>
                <w:tcPr>
                  <w:tcW w:w="2165" w:type="dxa"/>
                </w:tcPr>
                <w:p w14:paraId="758D12FB" w14:textId="77777777" w:rsidR="00786A41" w:rsidRPr="00E47720" w:rsidRDefault="00786A41" w:rsidP="00786A41">
                  <w:pPr>
                    <w:rPr>
                      <w:rFonts w:asciiTheme="minorEastAsia" w:eastAsiaTheme="minorEastAsia" w:hAnsiTheme="minorEastAsia"/>
                      <w:szCs w:val="21"/>
                    </w:rPr>
                  </w:pPr>
                  <w:r w:rsidRPr="00E47720">
                    <w:rPr>
                      <w:rFonts w:asciiTheme="minorEastAsia" w:eastAsiaTheme="minorEastAsia" w:hAnsiTheme="minorEastAsia" w:hint="eastAsia"/>
                      <w:szCs w:val="21"/>
                    </w:rPr>
                    <w:t>不合格信息描述</w:t>
                  </w:r>
                </w:p>
              </w:tc>
              <w:tc>
                <w:tcPr>
                  <w:tcW w:w="2445" w:type="dxa"/>
                </w:tcPr>
                <w:p w14:paraId="401E1913" w14:textId="77777777" w:rsidR="00786A41" w:rsidRPr="00E47720" w:rsidRDefault="00786A41" w:rsidP="00786A41">
                  <w:pPr>
                    <w:rPr>
                      <w:rFonts w:asciiTheme="minorEastAsia" w:eastAsiaTheme="minorEastAsia" w:hAnsiTheme="minorEastAsia"/>
                      <w:szCs w:val="21"/>
                    </w:rPr>
                  </w:pPr>
                  <w:r w:rsidRPr="00E47720">
                    <w:rPr>
                      <w:rFonts w:asciiTheme="minorEastAsia" w:eastAsiaTheme="minorEastAsia" w:hAnsiTheme="minorEastAsia" w:hint="eastAsia"/>
                      <w:szCs w:val="21"/>
                    </w:rPr>
                    <w:t>处理方式</w:t>
                  </w:r>
                </w:p>
              </w:tc>
              <w:tc>
                <w:tcPr>
                  <w:tcW w:w="2046" w:type="dxa"/>
                </w:tcPr>
                <w:p w14:paraId="5DB4CB56" w14:textId="77777777" w:rsidR="00786A41" w:rsidRPr="00E47720" w:rsidRDefault="00786A41" w:rsidP="00786A41">
                  <w:pPr>
                    <w:rPr>
                      <w:rFonts w:asciiTheme="minorEastAsia" w:eastAsiaTheme="minorEastAsia" w:hAnsiTheme="minorEastAsia"/>
                      <w:szCs w:val="21"/>
                    </w:rPr>
                  </w:pPr>
                  <w:r w:rsidRPr="00E47720">
                    <w:rPr>
                      <w:rFonts w:asciiTheme="minorEastAsia" w:eastAsiaTheme="minorEastAsia" w:hAnsiTheme="minorEastAsia" w:hint="eastAsia"/>
                      <w:szCs w:val="21"/>
                    </w:rPr>
                    <w:t>纠正之后应验证</w:t>
                  </w:r>
                </w:p>
              </w:tc>
            </w:tr>
            <w:tr w:rsidR="00786A41" w:rsidRPr="006C5851" w14:paraId="39F975AC" w14:textId="77777777" w:rsidTr="008B7450">
              <w:tc>
                <w:tcPr>
                  <w:tcW w:w="767" w:type="dxa"/>
                </w:tcPr>
                <w:p w14:paraId="4A3281CE" w14:textId="620598F4" w:rsidR="00786A41" w:rsidRPr="00E47720" w:rsidRDefault="00786A41" w:rsidP="00786A41">
                  <w:pPr>
                    <w:rPr>
                      <w:rFonts w:asciiTheme="minorEastAsia" w:eastAsiaTheme="minorEastAsia" w:hAnsiTheme="minorEastAsia"/>
                      <w:szCs w:val="21"/>
                    </w:rPr>
                  </w:pPr>
                </w:p>
              </w:tc>
              <w:tc>
                <w:tcPr>
                  <w:tcW w:w="1620" w:type="dxa"/>
                </w:tcPr>
                <w:p w14:paraId="0EAA9C1F" w14:textId="4A560B8A" w:rsidR="00786A41" w:rsidRPr="00E47720" w:rsidRDefault="00786A41" w:rsidP="00786A41">
                  <w:pPr>
                    <w:rPr>
                      <w:rFonts w:asciiTheme="minorEastAsia" w:eastAsiaTheme="minorEastAsia" w:hAnsiTheme="minorEastAsia"/>
                      <w:szCs w:val="21"/>
                    </w:rPr>
                  </w:pPr>
                </w:p>
              </w:tc>
              <w:tc>
                <w:tcPr>
                  <w:tcW w:w="2165" w:type="dxa"/>
                </w:tcPr>
                <w:p w14:paraId="42341466" w14:textId="754A9C2B" w:rsidR="00786A41" w:rsidRPr="00E47720" w:rsidRDefault="00786A41" w:rsidP="00786A41">
                  <w:pPr>
                    <w:rPr>
                      <w:rFonts w:asciiTheme="minorEastAsia" w:eastAsiaTheme="minorEastAsia" w:hAnsiTheme="minorEastAsia"/>
                      <w:szCs w:val="21"/>
                    </w:rPr>
                  </w:pPr>
                </w:p>
              </w:tc>
              <w:tc>
                <w:tcPr>
                  <w:tcW w:w="2445" w:type="dxa"/>
                </w:tcPr>
                <w:p w14:paraId="62FF5D4D" w14:textId="7E754E52" w:rsidR="00786A41" w:rsidRPr="00E47720" w:rsidRDefault="00786A41" w:rsidP="00786A41">
                  <w:pPr>
                    <w:rPr>
                      <w:rFonts w:asciiTheme="minorEastAsia" w:eastAsiaTheme="minorEastAsia" w:hAnsiTheme="minorEastAsia"/>
                      <w:szCs w:val="21"/>
                    </w:rPr>
                  </w:pPr>
                </w:p>
              </w:tc>
              <w:tc>
                <w:tcPr>
                  <w:tcW w:w="2046" w:type="dxa"/>
                </w:tcPr>
                <w:p w14:paraId="79AB416A" w14:textId="5C031CD0" w:rsidR="00786A41" w:rsidRPr="00E47720" w:rsidRDefault="00786A41" w:rsidP="00786A41">
                  <w:pPr>
                    <w:rPr>
                      <w:rFonts w:asciiTheme="minorEastAsia" w:eastAsiaTheme="minorEastAsia" w:hAnsiTheme="minorEastAsia"/>
                      <w:szCs w:val="21"/>
                    </w:rPr>
                  </w:pPr>
                </w:p>
              </w:tc>
            </w:tr>
          </w:tbl>
          <w:p w14:paraId="32240C32" w14:textId="77777777" w:rsidR="00786A41" w:rsidRPr="006C5851" w:rsidRDefault="00786A41" w:rsidP="00786A41"/>
          <w:p w14:paraId="2BF4A34C" w14:textId="77777777" w:rsidR="00786A41" w:rsidRPr="006C5851" w:rsidRDefault="00786A41" w:rsidP="00786A41">
            <w:r w:rsidRPr="006C5851">
              <w:rPr>
                <w:rFonts w:hint="eastAsia"/>
              </w:rPr>
              <w:t>抽取出厂后不合格成品处置相关记录：名称：</w:t>
            </w:r>
            <w:r w:rsidRPr="006C5851">
              <w:rPr>
                <w:rFonts w:hint="eastAsia"/>
                <w:u w:val="single"/>
              </w:rPr>
              <w:t>经询问，体系运行至今未发生预包装产品不合格的的情况。</w:t>
            </w:r>
          </w:p>
          <w:tbl>
            <w:tblPr>
              <w:tblStyle w:val="a9"/>
              <w:tblW w:w="9043" w:type="dxa"/>
              <w:tblLayout w:type="fixed"/>
              <w:tblLook w:val="04A0" w:firstRow="1" w:lastRow="0" w:firstColumn="1" w:lastColumn="0" w:noHBand="0" w:noVBand="1"/>
            </w:tblPr>
            <w:tblGrid>
              <w:gridCol w:w="767"/>
              <w:gridCol w:w="1580"/>
              <w:gridCol w:w="2205"/>
              <w:gridCol w:w="2445"/>
              <w:gridCol w:w="2046"/>
            </w:tblGrid>
            <w:tr w:rsidR="00786A41" w:rsidRPr="006C5851" w14:paraId="626B09E6" w14:textId="77777777" w:rsidTr="008B7450">
              <w:tc>
                <w:tcPr>
                  <w:tcW w:w="767" w:type="dxa"/>
                </w:tcPr>
                <w:p w14:paraId="632958DF" w14:textId="77777777" w:rsidR="00786A41" w:rsidRPr="006C5851" w:rsidRDefault="00786A41" w:rsidP="00786A41">
                  <w:r w:rsidRPr="006C5851">
                    <w:rPr>
                      <w:rFonts w:hint="eastAsia"/>
                    </w:rPr>
                    <w:t>日期</w:t>
                  </w:r>
                </w:p>
              </w:tc>
              <w:tc>
                <w:tcPr>
                  <w:tcW w:w="1580" w:type="dxa"/>
                </w:tcPr>
                <w:p w14:paraId="4443610B" w14:textId="77777777" w:rsidR="00786A41" w:rsidRPr="006C5851" w:rsidRDefault="00786A41" w:rsidP="00786A41">
                  <w:r w:rsidRPr="006C5851">
                    <w:rPr>
                      <w:rFonts w:hint="eastAsia"/>
                    </w:rPr>
                    <w:t>名称</w:t>
                  </w:r>
                  <w:r w:rsidRPr="006C5851">
                    <w:rPr>
                      <w:rFonts w:hint="eastAsia"/>
                    </w:rPr>
                    <w:t>/</w:t>
                  </w:r>
                  <w:r w:rsidRPr="006C5851">
                    <w:rPr>
                      <w:rFonts w:hint="eastAsia"/>
                    </w:rPr>
                    <w:t>批次</w:t>
                  </w:r>
                </w:p>
              </w:tc>
              <w:tc>
                <w:tcPr>
                  <w:tcW w:w="2205" w:type="dxa"/>
                </w:tcPr>
                <w:p w14:paraId="67EEAA67" w14:textId="77777777" w:rsidR="00786A41" w:rsidRPr="006C5851" w:rsidRDefault="00786A41" w:rsidP="00786A41">
                  <w:r w:rsidRPr="006C5851">
                    <w:rPr>
                      <w:rFonts w:hint="eastAsia"/>
                    </w:rPr>
                    <w:t>不合格信息描述</w:t>
                  </w:r>
                </w:p>
              </w:tc>
              <w:tc>
                <w:tcPr>
                  <w:tcW w:w="2445" w:type="dxa"/>
                </w:tcPr>
                <w:p w14:paraId="4A0C0F3A" w14:textId="77777777" w:rsidR="00786A41" w:rsidRPr="006C5851" w:rsidRDefault="00786A41" w:rsidP="00786A41">
                  <w:r w:rsidRPr="006C5851">
                    <w:rPr>
                      <w:rFonts w:hint="eastAsia"/>
                    </w:rPr>
                    <w:t>处理方式</w:t>
                  </w:r>
                </w:p>
              </w:tc>
              <w:tc>
                <w:tcPr>
                  <w:tcW w:w="2046" w:type="dxa"/>
                </w:tcPr>
                <w:p w14:paraId="4BB10DCB" w14:textId="77777777" w:rsidR="00786A41" w:rsidRPr="006C5851" w:rsidRDefault="00786A41" w:rsidP="00786A41">
                  <w:r w:rsidRPr="006C5851">
                    <w:rPr>
                      <w:rFonts w:hint="eastAsia"/>
                    </w:rPr>
                    <w:t>纠正之后应验证</w:t>
                  </w:r>
                </w:p>
              </w:tc>
            </w:tr>
            <w:tr w:rsidR="00786A41" w:rsidRPr="006C5851" w14:paraId="1C4B1C38" w14:textId="77777777" w:rsidTr="008B7450">
              <w:tc>
                <w:tcPr>
                  <w:tcW w:w="767" w:type="dxa"/>
                </w:tcPr>
                <w:p w14:paraId="3F679EA3" w14:textId="77777777" w:rsidR="00786A41" w:rsidRPr="006C5851" w:rsidRDefault="00786A41" w:rsidP="00786A41"/>
              </w:tc>
              <w:tc>
                <w:tcPr>
                  <w:tcW w:w="1580" w:type="dxa"/>
                </w:tcPr>
                <w:p w14:paraId="053DA424" w14:textId="77777777" w:rsidR="00786A41" w:rsidRPr="006C5851" w:rsidRDefault="00786A41" w:rsidP="00786A41">
                  <w:r w:rsidRPr="006C5851">
                    <w:rPr>
                      <w:rFonts w:hint="eastAsia"/>
                    </w:rPr>
                    <w:t>--</w:t>
                  </w:r>
                </w:p>
              </w:tc>
              <w:tc>
                <w:tcPr>
                  <w:tcW w:w="2205" w:type="dxa"/>
                </w:tcPr>
                <w:p w14:paraId="28CEB326" w14:textId="77777777" w:rsidR="00786A41" w:rsidRPr="006C5851" w:rsidRDefault="00786A41" w:rsidP="00786A41"/>
              </w:tc>
              <w:tc>
                <w:tcPr>
                  <w:tcW w:w="2445" w:type="dxa"/>
                </w:tcPr>
                <w:p w14:paraId="1CBB89E1" w14:textId="77777777" w:rsidR="00786A41" w:rsidRPr="006C5851" w:rsidRDefault="00786A41" w:rsidP="00786A41"/>
              </w:tc>
              <w:tc>
                <w:tcPr>
                  <w:tcW w:w="2046" w:type="dxa"/>
                </w:tcPr>
                <w:p w14:paraId="61A544BE" w14:textId="77777777" w:rsidR="00786A41" w:rsidRPr="006C5851" w:rsidRDefault="00786A41" w:rsidP="00786A41"/>
              </w:tc>
            </w:tr>
          </w:tbl>
          <w:p w14:paraId="0886591A" w14:textId="77777777" w:rsidR="00786A41" w:rsidRPr="006C5851" w:rsidRDefault="00786A41" w:rsidP="00786A41"/>
          <w:p w14:paraId="2514FC3C" w14:textId="5E04D7A6" w:rsidR="00786A41" w:rsidRPr="006C5851" w:rsidRDefault="00786A41" w:rsidP="00786A41">
            <w:r w:rsidRPr="006C5851">
              <w:rPr>
                <w:rFonts w:hint="eastAsia"/>
              </w:rPr>
              <w:t>上述不合格处置的人员</w:t>
            </w:r>
            <w:r w:rsidRPr="006C5851">
              <w:rPr>
                <w:rFonts w:hint="eastAsia"/>
              </w:rPr>
              <w:t xml:space="preserve"> </w:t>
            </w:r>
            <w:r>
              <w:rPr>
                <w:rFonts w:ascii="Segoe UI Symbol" w:hAnsi="Segoe UI Symbol" w:cs="Segoe UI Symbol"/>
                <w:szCs w:val="21"/>
              </w:rPr>
              <w:t>☑</w:t>
            </w:r>
            <w:r w:rsidRPr="006C5851">
              <w:rPr>
                <w:rFonts w:hint="eastAsia"/>
              </w:rPr>
              <w:t>与公司授权一致</w:t>
            </w:r>
            <w:r w:rsidRPr="006C5851">
              <w:rPr>
                <w:rFonts w:hint="eastAsia"/>
              </w:rPr>
              <w:t xml:space="preserve">  </w:t>
            </w:r>
            <w:r w:rsidRPr="006C5851">
              <w:rPr>
                <w:rFonts w:hint="eastAsia"/>
                <w:szCs w:val="21"/>
              </w:rPr>
              <w:t>□</w:t>
            </w:r>
            <w:r w:rsidRPr="006C5851">
              <w:rPr>
                <w:rFonts w:hint="eastAsia"/>
              </w:rPr>
              <w:t>与公司授权存在不一致</w:t>
            </w:r>
          </w:p>
          <w:p w14:paraId="311D4FB5" w14:textId="77777777" w:rsidR="00786A41" w:rsidRPr="006C5851" w:rsidRDefault="00786A41" w:rsidP="00786A41"/>
          <w:p w14:paraId="4C879849" w14:textId="5254815D" w:rsidR="00786A41" w:rsidRPr="006C5851" w:rsidRDefault="00786A41" w:rsidP="00786A41">
            <w:r w:rsidRPr="006C5851">
              <w:rPr>
                <w:rFonts w:hint="eastAsia"/>
              </w:rPr>
              <w:t>有权决定撤回</w:t>
            </w:r>
            <w:r w:rsidRPr="006C5851">
              <w:rPr>
                <w:rFonts w:hint="eastAsia"/>
              </w:rPr>
              <w:t>/</w:t>
            </w:r>
            <w:r w:rsidRPr="006C5851">
              <w:rPr>
                <w:rFonts w:hint="eastAsia"/>
              </w:rPr>
              <w:t>召回人员：</w:t>
            </w:r>
            <w:r w:rsidRPr="006C5851">
              <w:rPr>
                <w:rFonts w:hint="eastAsia"/>
                <w:u w:val="single"/>
              </w:rPr>
              <w:t xml:space="preserve">  </w:t>
            </w:r>
            <w:r w:rsidR="00611372">
              <w:rPr>
                <w:rFonts w:hint="eastAsia"/>
                <w:u w:val="single"/>
              </w:rPr>
              <w:t>林贵</w:t>
            </w:r>
            <w:r w:rsidR="00611372">
              <w:rPr>
                <w:u w:val="single"/>
              </w:rPr>
              <w:t>勤</w:t>
            </w:r>
            <w:r w:rsidRPr="006C5851">
              <w:rPr>
                <w:rFonts w:hint="eastAsia"/>
                <w:u w:val="single"/>
              </w:rPr>
              <w:t xml:space="preserve">  </w:t>
            </w:r>
            <w:r w:rsidRPr="006C5851">
              <w:rPr>
                <w:rFonts w:hint="eastAsia"/>
              </w:rPr>
              <w:t>；</w:t>
            </w:r>
          </w:p>
          <w:p w14:paraId="08EA17F1" w14:textId="77777777" w:rsidR="00786A41" w:rsidRPr="006C5851" w:rsidRDefault="00786A41" w:rsidP="00786A41">
            <w:r w:rsidRPr="006C5851">
              <w:rPr>
                <w:rFonts w:hint="eastAsia"/>
              </w:rPr>
              <w:t>确保及时撤回</w:t>
            </w:r>
            <w:r w:rsidRPr="006C5851">
              <w:rPr>
                <w:rFonts w:hint="eastAsia"/>
              </w:rPr>
              <w:t>/</w:t>
            </w:r>
            <w:r w:rsidRPr="006C5851">
              <w:rPr>
                <w:rFonts w:hint="eastAsia"/>
              </w:rPr>
              <w:t>召回被确定为潜在不安全的大量最终产品。</w:t>
            </w:r>
          </w:p>
          <w:p w14:paraId="17A52FDA" w14:textId="77777777" w:rsidR="00786A41" w:rsidRPr="006C5851" w:rsidRDefault="00786A41" w:rsidP="00786A41">
            <w:r w:rsidRPr="006C5851">
              <w:rPr>
                <w:rFonts w:hint="eastAsia"/>
              </w:rPr>
              <w:t>组织的撤回</w:t>
            </w:r>
            <w:r w:rsidRPr="006C5851">
              <w:rPr>
                <w:rFonts w:hint="eastAsia"/>
              </w:rPr>
              <w:t>/</w:t>
            </w:r>
            <w:r w:rsidRPr="006C5851">
              <w:rPr>
                <w:rFonts w:hint="eastAsia"/>
              </w:rPr>
              <w:t>召回流程，包括：</w:t>
            </w:r>
          </w:p>
          <w:tbl>
            <w:tblPr>
              <w:tblStyle w:val="a9"/>
              <w:tblW w:w="9043" w:type="dxa"/>
              <w:tblLayout w:type="fixed"/>
              <w:tblLook w:val="04A0" w:firstRow="1" w:lastRow="0" w:firstColumn="1" w:lastColumn="0" w:noHBand="0" w:noVBand="1"/>
            </w:tblPr>
            <w:tblGrid>
              <w:gridCol w:w="3835"/>
              <w:gridCol w:w="1661"/>
              <w:gridCol w:w="3547"/>
            </w:tblGrid>
            <w:tr w:rsidR="00786A41" w:rsidRPr="006C5851" w14:paraId="614EF93B" w14:textId="77777777" w:rsidTr="008B7450">
              <w:tc>
                <w:tcPr>
                  <w:tcW w:w="3835" w:type="dxa"/>
                </w:tcPr>
                <w:p w14:paraId="3729739F" w14:textId="77777777" w:rsidR="00786A41" w:rsidRPr="006C5851" w:rsidRDefault="00786A41" w:rsidP="00786A41"/>
              </w:tc>
              <w:tc>
                <w:tcPr>
                  <w:tcW w:w="1661" w:type="dxa"/>
                </w:tcPr>
                <w:p w14:paraId="4C4561CB" w14:textId="77777777" w:rsidR="00786A41" w:rsidRPr="006C5851" w:rsidRDefault="00786A41" w:rsidP="00786A41">
                  <w:r w:rsidRPr="006C5851">
                    <w:rPr>
                      <w:rFonts w:hint="eastAsia"/>
                    </w:rPr>
                    <w:t>实施责任部门</w:t>
                  </w:r>
                </w:p>
              </w:tc>
              <w:tc>
                <w:tcPr>
                  <w:tcW w:w="3547" w:type="dxa"/>
                </w:tcPr>
                <w:p w14:paraId="1CC58A15" w14:textId="77777777" w:rsidR="00786A41" w:rsidRPr="006C5851" w:rsidRDefault="00786A41" w:rsidP="00786A41">
                  <w:r w:rsidRPr="006C5851">
                    <w:rPr>
                      <w:rFonts w:hint="eastAsia"/>
                    </w:rPr>
                    <w:t>备注</w:t>
                  </w:r>
                </w:p>
              </w:tc>
            </w:tr>
            <w:tr w:rsidR="00786A41" w:rsidRPr="006C5851" w14:paraId="2C022484" w14:textId="77777777" w:rsidTr="008B7450">
              <w:tc>
                <w:tcPr>
                  <w:tcW w:w="3835" w:type="dxa"/>
                </w:tcPr>
                <w:p w14:paraId="2DBC2FB7" w14:textId="77777777" w:rsidR="00786A41" w:rsidRPr="006C5851" w:rsidRDefault="00786A41" w:rsidP="00786A41">
                  <w:r w:rsidRPr="006C5851">
                    <w:rPr>
                      <w:rFonts w:hint="eastAsia"/>
                    </w:rPr>
                    <w:t>通知法定和监管机构</w:t>
                  </w:r>
                </w:p>
              </w:tc>
              <w:tc>
                <w:tcPr>
                  <w:tcW w:w="1661" w:type="dxa"/>
                </w:tcPr>
                <w:p w14:paraId="277F4CCF" w14:textId="0A4FF28A" w:rsidR="00786A41" w:rsidRPr="006C5851" w:rsidRDefault="00327407" w:rsidP="00786A41">
                  <w:r>
                    <w:rPr>
                      <w:rFonts w:hint="eastAsia"/>
                    </w:rPr>
                    <w:t>行</w:t>
                  </w:r>
                  <w:r>
                    <w:t>政</w:t>
                  </w:r>
                  <w:r w:rsidR="00786A41">
                    <w:t>部</w:t>
                  </w:r>
                </w:p>
              </w:tc>
              <w:tc>
                <w:tcPr>
                  <w:tcW w:w="3547" w:type="dxa"/>
                </w:tcPr>
                <w:p w14:paraId="59B2660F" w14:textId="77777777" w:rsidR="00786A41" w:rsidRPr="006C5851" w:rsidRDefault="00786A41" w:rsidP="00786A41">
                  <w:r w:rsidRPr="006C5851">
                    <w:rPr>
                      <w:rFonts w:hint="eastAsia"/>
                    </w:rPr>
                    <w:t>实际未通知</w:t>
                  </w:r>
                </w:p>
              </w:tc>
            </w:tr>
            <w:tr w:rsidR="00786A41" w:rsidRPr="006C5851" w14:paraId="74E60775" w14:textId="77777777" w:rsidTr="008B7450">
              <w:tc>
                <w:tcPr>
                  <w:tcW w:w="3835" w:type="dxa"/>
                </w:tcPr>
                <w:p w14:paraId="693FB856" w14:textId="77777777" w:rsidR="00786A41" w:rsidRPr="006C5851" w:rsidRDefault="00786A41" w:rsidP="00786A41">
                  <w:r w:rsidRPr="006C5851">
                    <w:rPr>
                      <w:rFonts w:hint="eastAsia"/>
                    </w:rPr>
                    <w:t>通知客户</w:t>
                  </w:r>
                </w:p>
              </w:tc>
              <w:tc>
                <w:tcPr>
                  <w:tcW w:w="1661" w:type="dxa"/>
                </w:tcPr>
                <w:p w14:paraId="4C8FBA05" w14:textId="6EC92D04" w:rsidR="00786A41" w:rsidRPr="006C5851" w:rsidRDefault="00327407" w:rsidP="00786A41">
                  <w:r>
                    <w:rPr>
                      <w:rFonts w:hint="eastAsia"/>
                    </w:rPr>
                    <w:t>销</w:t>
                  </w:r>
                  <w:r>
                    <w:t>售</w:t>
                  </w:r>
                  <w:r w:rsidR="00786A41">
                    <w:t>部</w:t>
                  </w:r>
                </w:p>
              </w:tc>
              <w:tc>
                <w:tcPr>
                  <w:tcW w:w="3547" w:type="dxa"/>
                </w:tcPr>
                <w:p w14:paraId="40E0388B" w14:textId="77777777" w:rsidR="00786A41" w:rsidRPr="006C5851" w:rsidRDefault="00786A41" w:rsidP="00786A41">
                  <w:r w:rsidRPr="006C5851">
                    <w:rPr>
                      <w:rFonts w:hint="eastAsia"/>
                    </w:rPr>
                    <w:t>有通知单</w:t>
                  </w:r>
                </w:p>
              </w:tc>
            </w:tr>
            <w:tr w:rsidR="00786A41" w:rsidRPr="006C5851" w14:paraId="741F1D55" w14:textId="77777777" w:rsidTr="008B7450">
              <w:trPr>
                <w:trHeight w:val="70"/>
              </w:trPr>
              <w:tc>
                <w:tcPr>
                  <w:tcW w:w="3835" w:type="dxa"/>
                </w:tcPr>
                <w:p w14:paraId="37B900FA" w14:textId="77777777" w:rsidR="00786A41" w:rsidRPr="006C5851" w:rsidRDefault="00786A41" w:rsidP="00786A41">
                  <w:r w:rsidRPr="006C5851">
                    <w:rPr>
                      <w:rFonts w:hint="eastAsia"/>
                    </w:rPr>
                    <w:t>通知消费者</w:t>
                  </w:r>
                </w:p>
              </w:tc>
              <w:tc>
                <w:tcPr>
                  <w:tcW w:w="1661" w:type="dxa"/>
                </w:tcPr>
                <w:p w14:paraId="4F6738D5" w14:textId="10A8EEEB" w:rsidR="00786A41" w:rsidRPr="006C5851" w:rsidRDefault="00327407" w:rsidP="00786A41">
                  <w:r>
                    <w:rPr>
                      <w:rFonts w:hint="eastAsia"/>
                    </w:rPr>
                    <w:t>销</w:t>
                  </w:r>
                  <w:r>
                    <w:t>售</w:t>
                  </w:r>
                  <w:r w:rsidR="00786A41">
                    <w:t>部</w:t>
                  </w:r>
                </w:p>
              </w:tc>
              <w:tc>
                <w:tcPr>
                  <w:tcW w:w="3547" w:type="dxa"/>
                </w:tcPr>
                <w:p w14:paraId="45FC1E31" w14:textId="77777777" w:rsidR="00786A41" w:rsidRPr="006C5851" w:rsidRDefault="00786A41" w:rsidP="00786A41">
                  <w:r w:rsidRPr="006C5851">
                    <w:rPr>
                      <w:rFonts w:hint="eastAsia"/>
                    </w:rPr>
                    <w:t>有通知单</w:t>
                  </w:r>
                </w:p>
              </w:tc>
            </w:tr>
            <w:tr w:rsidR="00786A41" w:rsidRPr="006C5851" w14:paraId="6B065B69" w14:textId="77777777" w:rsidTr="008B7450">
              <w:tc>
                <w:tcPr>
                  <w:tcW w:w="3835" w:type="dxa"/>
                </w:tcPr>
                <w:p w14:paraId="68B5366B" w14:textId="77777777" w:rsidR="00786A41" w:rsidRPr="006C5851" w:rsidRDefault="00786A41" w:rsidP="00786A41">
                  <w:r w:rsidRPr="006C5851">
                    <w:rPr>
                      <w:rFonts w:hint="eastAsia"/>
                    </w:rPr>
                    <w:t>处置撤回产品</w:t>
                  </w:r>
                </w:p>
              </w:tc>
              <w:tc>
                <w:tcPr>
                  <w:tcW w:w="1661" w:type="dxa"/>
                </w:tcPr>
                <w:p w14:paraId="0AF5A07C" w14:textId="3AE3EB6E" w:rsidR="00786A41" w:rsidRPr="006C5851" w:rsidRDefault="00327407" w:rsidP="00786A41">
                  <w:r>
                    <w:rPr>
                      <w:rFonts w:hint="eastAsia"/>
                    </w:rPr>
                    <w:t>配</w:t>
                  </w:r>
                  <w:r>
                    <w:t>送</w:t>
                  </w:r>
                  <w:r w:rsidR="00786A41">
                    <w:t>部</w:t>
                  </w:r>
                </w:p>
              </w:tc>
              <w:tc>
                <w:tcPr>
                  <w:tcW w:w="3547" w:type="dxa"/>
                </w:tcPr>
                <w:p w14:paraId="0C1A60F5" w14:textId="77777777" w:rsidR="00786A41" w:rsidRPr="006C5851" w:rsidRDefault="00786A41" w:rsidP="00786A41">
                  <w:r w:rsidRPr="006C5851">
                    <w:rPr>
                      <w:rFonts w:hint="eastAsia"/>
                    </w:rPr>
                    <w:t>有模拟处理单</w:t>
                  </w:r>
                </w:p>
              </w:tc>
            </w:tr>
            <w:tr w:rsidR="00786A41" w:rsidRPr="006C5851" w14:paraId="774F9B60" w14:textId="77777777" w:rsidTr="008B7450">
              <w:tc>
                <w:tcPr>
                  <w:tcW w:w="3835" w:type="dxa"/>
                </w:tcPr>
                <w:p w14:paraId="6DEDC520" w14:textId="77777777" w:rsidR="00786A41" w:rsidRPr="006C5851" w:rsidRDefault="00786A41" w:rsidP="00786A41">
                  <w:r w:rsidRPr="006C5851">
                    <w:rPr>
                      <w:rFonts w:hint="eastAsia"/>
                    </w:rPr>
                    <w:t>处置库存中受影响的批次</w:t>
                  </w:r>
                  <w:r w:rsidRPr="006C5851">
                    <w:rPr>
                      <w:rFonts w:hint="eastAsia"/>
                    </w:rPr>
                    <w:t>/</w:t>
                  </w:r>
                  <w:r w:rsidRPr="006C5851">
                    <w:rPr>
                      <w:rFonts w:hint="eastAsia"/>
                    </w:rPr>
                    <w:t>批号产品</w:t>
                  </w:r>
                </w:p>
              </w:tc>
              <w:tc>
                <w:tcPr>
                  <w:tcW w:w="1661" w:type="dxa"/>
                </w:tcPr>
                <w:p w14:paraId="55B051BD" w14:textId="26D20DEB" w:rsidR="00786A41" w:rsidRPr="006C5851" w:rsidRDefault="00327407" w:rsidP="00786A41">
                  <w:r>
                    <w:rPr>
                      <w:rFonts w:hint="eastAsia"/>
                    </w:rPr>
                    <w:t>配</w:t>
                  </w:r>
                  <w:r>
                    <w:t>送</w:t>
                  </w:r>
                  <w:r w:rsidR="00786A41">
                    <w:t>部</w:t>
                  </w:r>
                </w:p>
              </w:tc>
              <w:tc>
                <w:tcPr>
                  <w:tcW w:w="3547" w:type="dxa"/>
                </w:tcPr>
                <w:p w14:paraId="683C95E7" w14:textId="77777777" w:rsidR="00786A41" w:rsidRPr="006C5851" w:rsidRDefault="00786A41" w:rsidP="00786A41">
                  <w:r w:rsidRPr="006C5851">
                    <w:rPr>
                      <w:rFonts w:hint="eastAsia"/>
                    </w:rPr>
                    <w:t>无受影响批次产品</w:t>
                  </w:r>
                </w:p>
              </w:tc>
            </w:tr>
            <w:tr w:rsidR="00786A41" w:rsidRPr="006C5851" w14:paraId="0E49EEE4" w14:textId="77777777" w:rsidTr="008B7450">
              <w:tc>
                <w:tcPr>
                  <w:tcW w:w="3835" w:type="dxa"/>
                </w:tcPr>
                <w:p w14:paraId="4408B79F" w14:textId="77777777" w:rsidR="00786A41" w:rsidRPr="006C5851" w:rsidRDefault="00786A41" w:rsidP="00786A41">
                  <w:r w:rsidRPr="006C5851">
                    <w:rPr>
                      <w:rFonts w:hint="eastAsia"/>
                    </w:rPr>
                    <w:t>安排采取措施的顺序</w:t>
                  </w:r>
                </w:p>
              </w:tc>
              <w:tc>
                <w:tcPr>
                  <w:tcW w:w="1661" w:type="dxa"/>
                </w:tcPr>
                <w:p w14:paraId="1D793172" w14:textId="77777777" w:rsidR="00786A41" w:rsidRPr="006C5851" w:rsidRDefault="00786A41" w:rsidP="00786A41">
                  <w:r w:rsidRPr="006C5851">
                    <w:rPr>
                      <w:rFonts w:hint="eastAsia"/>
                    </w:rPr>
                    <w:t>食品安全小组</w:t>
                  </w:r>
                </w:p>
              </w:tc>
              <w:tc>
                <w:tcPr>
                  <w:tcW w:w="3547" w:type="dxa"/>
                </w:tcPr>
                <w:p w14:paraId="4D6A9E5B" w14:textId="77777777" w:rsidR="00786A41" w:rsidRPr="006C5851" w:rsidRDefault="00786A41" w:rsidP="00786A41">
                  <w:r w:rsidRPr="006C5851">
                    <w:rPr>
                      <w:rFonts w:hint="eastAsia"/>
                    </w:rPr>
                    <w:t>有处理单</w:t>
                  </w:r>
                </w:p>
              </w:tc>
            </w:tr>
          </w:tbl>
          <w:p w14:paraId="455E4E89" w14:textId="77777777" w:rsidR="00786A41" w:rsidRPr="006C5851" w:rsidRDefault="00786A41" w:rsidP="00786A41"/>
          <w:p w14:paraId="4DF7AFF7" w14:textId="77777777" w:rsidR="00786A41" w:rsidRPr="006C5851" w:rsidRDefault="00786A41" w:rsidP="00786A41">
            <w:r w:rsidRPr="006C5851">
              <w:rPr>
                <w:rFonts w:hint="eastAsia"/>
              </w:rPr>
              <w:t>本部门是否发生产品的</w:t>
            </w:r>
            <w:r w:rsidRPr="006C5851">
              <w:rPr>
                <w:rFonts w:hint="eastAsia"/>
              </w:rPr>
              <w:sym w:font="Wingdings" w:char="00A8"/>
            </w:r>
            <w:r w:rsidRPr="006C5851">
              <w:rPr>
                <w:rFonts w:hint="eastAsia"/>
              </w:rPr>
              <w:t>撤回或</w:t>
            </w:r>
            <w:r w:rsidRPr="006C5851">
              <w:rPr>
                <w:rFonts w:hint="eastAsia"/>
              </w:rPr>
              <w:sym w:font="Wingdings" w:char="00A8"/>
            </w:r>
            <w:r w:rsidRPr="006C5851">
              <w:rPr>
                <w:rFonts w:hint="eastAsia"/>
              </w:rPr>
              <w:t>召回的情况：</w:t>
            </w:r>
          </w:p>
          <w:p w14:paraId="32267A89" w14:textId="77777777" w:rsidR="00786A41" w:rsidRPr="006C5851" w:rsidRDefault="00786A41" w:rsidP="00786A41">
            <w:pPr>
              <w:rPr>
                <w:u w:val="single"/>
              </w:rPr>
            </w:pPr>
            <w:r w:rsidRPr="006C5851">
              <w:rPr>
                <w:rFonts w:hint="eastAsia"/>
              </w:rPr>
              <w:sym w:font="Wingdings" w:char="00FE"/>
            </w:r>
            <w:r w:rsidRPr="006C5851">
              <w:rPr>
                <w:rFonts w:hint="eastAsia"/>
              </w:rPr>
              <w:t>未发生</w:t>
            </w:r>
            <w:r w:rsidRPr="006C5851">
              <w:rPr>
                <w:rFonts w:hint="eastAsia"/>
              </w:rPr>
              <w:t xml:space="preserve"> </w:t>
            </w:r>
            <w:r w:rsidRPr="006C5851">
              <w:rPr>
                <w:rFonts w:hint="eastAsia"/>
              </w:rPr>
              <w:sym w:font="Wingdings" w:char="00A8"/>
            </w:r>
            <w:r w:rsidRPr="006C5851">
              <w:rPr>
                <w:rFonts w:hint="eastAsia"/>
              </w:rPr>
              <w:t>已发生，说明</w:t>
            </w:r>
            <w:r w:rsidRPr="006C5851">
              <w:rPr>
                <w:rFonts w:hint="eastAsia"/>
                <w:u w:val="single"/>
              </w:rPr>
              <w:t xml:space="preserve">                      </w:t>
            </w:r>
          </w:p>
          <w:p w14:paraId="0937B184" w14:textId="77777777" w:rsidR="00786A41" w:rsidRPr="006C5851" w:rsidRDefault="00786A41" w:rsidP="00786A41"/>
          <w:p w14:paraId="38A1BCF7" w14:textId="77777777" w:rsidR="00786A41" w:rsidRPr="006C5851" w:rsidRDefault="00786A41" w:rsidP="00786A41">
            <w:r w:rsidRPr="006C5851">
              <w:rPr>
                <w:rFonts w:hint="eastAsia"/>
              </w:rPr>
              <w:t>本部门是否发生产品的撤回或召回方面的处置：</w:t>
            </w:r>
            <w:r>
              <w:rPr>
                <w:rFonts w:hint="eastAsia"/>
              </w:rPr>
              <w:t>（</w:t>
            </w:r>
            <w:r>
              <w:t>无）</w:t>
            </w:r>
          </w:p>
          <w:p w14:paraId="2FDB296C" w14:textId="77777777" w:rsidR="00786A41" w:rsidRPr="006C5851" w:rsidRDefault="00786A41" w:rsidP="00786A41"/>
          <w:tbl>
            <w:tblPr>
              <w:tblStyle w:val="a9"/>
              <w:tblW w:w="9043" w:type="dxa"/>
              <w:tblLayout w:type="fixed"/>
              <w:tblLook w:val="04A0" w:firstRow="1" w:lastRow="0" w:firstColumn="1" w:lastColumn="0" w:noHBand="0" w:noVBand="1"/>
            </w:tblPr>
            <w:tblGrid>
              <w:gridCol w:w="1175"/>
              <w:gridCol w:w="1290"/>
              <w:gridCol w:w="2310"/>
              <w:gridCol w:w="1550"/>
              <w:gridCol w:w="1285"/>
              <w:gridCol w:w="1433"/>
            </w:tblGrid>
            <w:tr w:rsidR="00786A41" w:rsidRPr="006C5851" w14:paraId="7D9F4A88" w14:textId="77777777" w:rsidTr="008B7450">
              <w:trPr>
                <w:trHeight w:val="90"/>
              </w:trPr>
              <w:tc>
                <w:tcPr>
                  <w:tcW w:w="1175" w:type="dxa"/>
                </w:tcPr>
                <w:p w14:paraId="05D0D7F9" w14:textId="77777777" w:rsidR="00786A41" w:rsidRPr="006C5851" w:rsidRDefault="00786A41" w:rsidP="00786A41">
                  <w:r w:rsidRPr="006C5851">
                    <w:rPr>
                      <w:rFonts w:hint="eastAsia"/>
                    </w:rPr>
                    <w:t>撤回日期</w:t>
                  </w:r>
                </w:p>
              </w:tc>
              <w:tc>
                <w:tcPr>
                  <w:tcW w:w="1290" w:type="dxa"/>
                </w:tcPr>
                <w:p w14:paraId="37FA26BA" w14:textId="77777777" w:rsidR="00786A41" w:rsidRPr="006C5851" w:rsidRDefault="00786A41" w:rsidP="00786A41">
                  <w:r w:rsidRPr="006C5851">
                    <w:rPr>
                      <w:rFonts w:hint="eastAsia"/>
                    </w:rPr>
                    <w:t>性质</w:t>
                  </w:r>
                </w:p>
              </w:tc>
              <w:tc>
                <w:tcPr>
                  <w:tcW w:w="2310" w:type="dxa"/>
                </w:tcPr>
                <w:p w14:paraId="12AC7B0D" w14:textId="77777777" w:rsidR="00786A41" w:rsidRPr="006C5851" w:rsidRDefault="00786A41" w:rsidP="00786A41">
                  <w:r w:rsidRPr="006C5851">
                    <w:rPr>
                      <w:rFonts w:hint="eastAsia"/>
                    </w:rPr>
                    <w:t>撤回原因</w:t>
                  </w:r>
                </w:p>
              </w:tc>
              <w:tc>
                <w:tcPr>
                  <w:tcW w:w="1550" w:type="dxa"/>
                </w:tcPr>
                <w:p w14:paraId="7DF94E27" w14:textId="77777777" w:rsidR="00786A41" w:rsidRPr="006C5851" w:rsidRDefault="00786A41" w:rsidP="00786A41">
                  <w:r w:rsidRPr="006C5851">
                    <w:rPr>
                      <w:rFonts w:hint="eastAsia"/>
                    </w:rPr>
                    <w:t>撤回范围</w:t>
                  </w:r>
                </w:p>
              </w:tc>
              <w:tc>
                <w:tcPr>
                  <w:tcW w:w="1285" w:type="dxa"/>
                </w:tcPr>
                <w:p w14:paraId="6038235B" w14:textId="77777777" w:rsidR="00786A41" w:rsidRPr="006C5851" w:rsidRDefault="00786A41" w:rsidP="00786A41">
                  <w:r w:rsidRPr="006C5851">
                    <w:rPr>
                      <w:rFonts w:hint="eastAsia"/>
                    </w:rPr>
                    <w:t>撤回结果</w:t>
                  </w:r>
                </w:p>
              </w:tc>
              <w:tc>
                <w:tcPr>
                  <w:tcW w:w="1433" w:type="dxa"/>
                </w:tcPr>
                <w:p w14:paraId="64B13731" w14:textId="77777777" w:rsidR="00786A41" w:rsidRPr="006C5851" w:rsidRDefault="00786A41" w:rsidP="00786A41">
                  <w:r w:rsidRPr="006C5851">
                    <w:rPr>
                      <w:rFonts w:hint="eastAsia"/>
                    </w:rPr>
                    <w:t>有效性评价</w:t>
                  </w:r>
                </w:p>
              </w:tc>
            </w:tr>
            <w:tr w:rsidR="00786A41" w:rsidRPr="006C5851" w14:paraId="229A3A16" w14:textId="77777777" w:rsidTr="008B7450">
              <w:trPr>
                <w:trHeight w:val="90"/>
              </w:trPr>
              <w:tc>
                <w:tcPr>
                  <w:tcW w:w="1175" w:type="dxa"/>
                </w:tcPr>
                <w:p w14:paraId="62FB4DA6" w14:textId="77777777" w:rsidR="00786A41" w:rsidRPr="006C5851" w:rsidRDefault="00786A41" w:rsidP="00786A41"/>
              </w:tc>
              <w:tc>
                <w:tcPr>
                  <w:tcW w:w="1290" w:type="dxa"/>
                </w:tcPr>
                <w:p w14:paraId="5DDEB816" w14:textId="77777777" w:rsidR="00786A41" w:rsidRPr="006C5851" w:rsidRDefault="00786A41" w:rsidP="00786A41"/>
              </w:tc>
              <w:tc>
                <w:tcPr>
                  <w:tcW w:w="2310" w:type="dxa"/>
                </w:tcPr>
                <w:p w14:paraId="44491B94" w14:textId="77777777" w:rsidR="00786A41" w:rsidRPr="006C5851" w:rsidRDefault="00786A41" w:rsidP="00786A41"/>
              </w:tc>
              <w:tc>
                <w:tcPr>
                  <w:tcW w:w="1550" w:type="dxa"/>
                </w:tcPr>
                <w:p w14:paraId="43B3D2B5" w14:textId="77777777" w:rsidR="00786A41" w:rsidRPr="006C5851" w:rsidRDefault="00786A41" w:rsidP="00786A41"/>
              </w:tc>
              <w:tc>
                <w:tcPr>
                  <w:tcW w:w="1285" w:type="dxa"/>
                </w:tcPr>
                <w:p w14:paraId="64A750B4" w14:textId="77777777" w:rsidR="00786A41" w:rsidRPr="006C5851" w:rsidRDefault="00786A41" w:rsidP="00786A41"/>
              </w:tc>
              <w:tc>
                <w:tcPr>
                  <w:tcW w:w="1433" w:type="dxa"/>
                </w:tcPr>
                <w:p w14:paraId="01CFF943" w14:textId="77777777" w:rsidR="00786A41" w:rsidRPr="006C5851" w:rsidRDefault="00786A41" w:rsidP="00786A41"/>
              </w:tc>
            </w:tr>
          </w:tbl>
          <w:p w14:paraId="11B3210F" w14:textId="77777777" w:rsidR="00786A41" w:rsidRPr="006C5851" w:rsidRDefault="00786A41" w:rsidP="00786A41"/>
          <w:p w14:paraId="2007F65F" w14:textId="77777777" w:rsidR="00786A41" w:rsidRPr="006C5851" w:rsidRDefault="00786A41" w:rsidP="00786A41">
            <w:r w:rsidRPr="006C5851">
              <w:rPr>
                <w:rFonts w:hint="eastAsia"/>
              </w:rPr>
              <w:t>结论：</w:t>
            </w:r>
            <w:r w:rsidRPr="006C5851">
              <w:rPr>
                <w:rFonts w:hint="eastAsia"/>
              </w:rPr>
              <w:sym w:font="Wingdings" w:char="00FE"/>
            </w:r>
            <w:r w:rsidRPr="006C5851">
              <w:rPr>
                <w:rFonts w:hint="eastAsia"/>
              </w:rPr>
              <w:t>能够确保完整、</w:t>
            </w:r>
            <w:r w:rsidRPr="006C5851">
              <w:rPr>
                <w:rFonts w:hint="eastAsia"/>
              </w:rPr>
              <w:t xml:space="preserve"> </w:t>
            </w:r>
            <w:r w:rsidRPr="006C5851">
              <w:rPr>
                <w:rFonts w:hint="eastAsia"/>
              </w:rPr>
              <w:t>及时地撤回已被识别为潜在不安全的批次</w:t>
            </w:r>
            <w:r w:rsidRPr="006C5851">
              <w:rPr>
                <w:rFonts w:hint="eastAsia"/>
              </w:rPr>
              <w:t>/</w:t>
            </w:r>
            <w:r w:rsidRPr="006C5851">
              <w:rPr>
                <w:rFonts w:hint="eastAsia"/>
              </w:rPr>
              <w:t>批号产品</w:t>
            </w:r>
            <w:r w:rsidRPr="006C5851">
              <w:rPr>
                <w:rFonts w:hint="eastAsia"/>
              </w:rPr>
              <w:t xml:space="preserve">   </w:t>
            </w:r>
          </w:p>
          <w:p w14:paraId="6C835DA5" w14:textId="77777777" w:rsidR="00786A41" w:rsidRPr="006C5851" w:rsidRDefault="00786A41" w:rsidP="00786A41">
            <w:pPr>
              <w:ind w:firstLineChars="300" w:firstLine="630"/>
              <w:rPr>
                <w:u w:val="single"/>
              </w:rPr>
            </w:pPr>
            <w:r w:rsidRPr="006C5851">
              <w:rPr>
                <w:rFonts w:hint="eastAsia"/>
              </w:rPr>
              <w:sym w:font="Wingdings" w:char="00A8"/>
            </w:r>
            <w:r w:rsidRPr="006C5851">
              <w:rPr>
                <w:rFonts w:hint="eastAsia"/>
              </w:rPr>
              <w:t>不能够确保完整、</w:t>
            </w:r>
            <w:r w:rsidRPr="006C5851">
              <w:rPr>
                <w:rFonts w:hint="eastAsia"/>
              </w:rPr>
              <w:t xml:space="preserve"> </w:t>
            </w:r>
            <w:r w:rsidRPr="006C5851">
              <w:rPr>
                <w:rFonts w:hint="eastAsia"/>
              </w:rPr>
              <w:t>及时地撤回已被识别为潜在不安全的批次</w:t>
            </w:r>
            <w:r w:rsidRPr="006C5851">
              <w:rPr>
                <w:rFonts w:hint="eastAsia"/>
              </w:rPr>
              <w:t>/</w:t>
            </w:r>
            <w:r w:rsidRPr="006C5851">
              <w:rPr>
                <w:rFonts w:hint="eastAsia"/>
              </w:rPr>
              <w:t>批号产品，说明：</w:t>
            </w:r>
            <w:r w:rsidRPr="006C5851">
              <w:rPr>
                <w:rFonts w:hint="eastAsia"/>
                <w:u w:val="single"/>
              </w:rPr>
              <w:t xml:space="preserve">         </w:t>
            </w:r>
          </w:p>
          <w:p w14:paraId="06AC798F" w14:textId="77777777" w:rsidR="00786A41" w:rsidRPr="006C5851" w:rsidRDefault="00786A41" w:rsidP="00786A41"/>
          <w:p w14:paraId="2A11A701" w14:textId="21C004BE" w:rsidR="00786A41" w:rsidRDefault="00786A41" w:rsidP="00786A41">
            <w:r w:rsidRPr="006C5851">
              <w:rPr>
                <w:rFonts w:hint="eastAsia"/>
              </w:rPr>
              <w:t>见《产品召回记录》，</w:t>
            </w:r>
            <w:r w:rsidRPr="006C5851">
              <w:rPr>
                <w:rFonts w:hint="eastAsia"/>
              </w:rPr>
              <w:t xml:space="preserve"> </w:t>
            </w:r>
            <w:r w:rsidRPr="006C5851">
              <w:rPr>
                <w:rFonts w:hint="eastAsia"/>
              </w:rPr>
              <w:t>并向最高管理者报告，</w:t>
            </w:r>
            <w:r w:rsidRPr="006C5851">
              <w:rPr>
                <w:rFonts w:hint="eastAsia"/>
              </w:rPr>
              <w:t xml:space="preserve"> </w:t>
            </w:r>
            <w:r w:rsidRPr="006C5851">
              <w:rPr>
                <w:rFonts w:hint="eastAsia"/>
              </w:rPr>
              <w:t>作为管理评审的输入。</w:t>
            </w:r>
          </w:p>
        </w:tc>
        <w:tc>
          <w:tcPr>
            <w:tcW w:w="1247" w:type="dxa"/>
          </w:tcPr>
          <w:p w14:paraId="02409E52" w14:textId="77777777" w:rsidR="00786A41" w:rsidRPr="00815509" w:rsidRDefault="00786A41" w:rsidP="00786A41"/>
        </w:tc>
      </w:tr>
      <w:tr w:rsidR="00786A41" w14:paraId="0179B85D" w14:textId="77777777" w:rsidTr="004746FE">
        <w:trPr>
          <w:trHeight w:val="416"/>
        </w:trPr>
        <w:tc>
          <w:tcPr>
            <w:tcW w:w="1413" w:type="dxa"/>
          </w:tcPr>
          <w:p w14:paraId="3AF4DAB1" w14:textId="77777777" w:rsidR="00786A41" w:rsidRDefault="00786A41" w:rsidP="00786A41"/>
        </w:tc>
        <w:tc>
          <w:tcPr>
            <w:tcW w:w="1843" w:type="dxa"/>
          </w:tcPr>
          <w:p w14:paraId="5E76827B" w14:textId="065EBB2A" w:rsidR="00786A41" w:rsidRPr="006C5851" w:rsidRDefault="00786A41" w:rsidP="00786A41">
            <w:r w:rsidRPr="00117059">
              <w:rPr>
                <w:rFonts w:hint="eastAsia"/>
              </w:rPr>
              <w:t>现场观察</w:t>
            </w:r>
          </w:p>
        </w:tc>
        <w:tc>
          <w:tcPr>
            <w:tcW w:w="10206" w:type="dxa"/>
          </w:tcPr>
          <w:p w14:paraId="7B3EF752" w14:textId="15AD2ACC" w:rsidR="00786A41" w:rsidRPr="00117059" w:rsidRDefault="00786A41" w:rsidP="00786A41">
            <w:r w:rsidRPr="00117059">
              <w:rPr>
                <w:rFonts w:hint="eastAsia"/>
              </w:rPr>
              <w:t>现场检查对不合格原材料的存放和标识情况</w:t>
            </w:r>
            <w:r w:rsidRPr="00117059">
              <w:rPr>
                <w:rFonts w:hint="eastAsia"/>
              </w:rPr>
              <w:t xml:space="preserve"> </w:t>
            </w:r>
            <w:r>
              <w:rPr>
                <w:rFonts w:ascii="Segoe UI Symbol" w:hAnsi="Segoe UI Symbol" w:cs="Segoe UI Symbol"/>
                <w:szCs w:val="21"/>
              </w:rPr>
              <w:t>☑</w:t>
            </w:r>
            <w:r w:rsidRPr="00117059">
              <w:rPr>
                <w:rFonts w:hint="eastAsia"/>
              </w:rPr>
              <w:t>符合</w:t>
            </w:r>
            <w:r w:rsidRPr="00117059">
              <w:rPr>
                <w:rFonts w:hint="eastAsia"/>
              </w:rPr>
              <w:t xml:space="preserve">  </w:t>
            </w:r>
            <w:r w:rsidRPr="00117059">
              <w:rPr>
                <w:rFonts w:hint="eastAsia"/>
                <w:szCs w:val="21"/>
              </w:rPr>
              <w:t>□</w:t>
            </w:r>
            <w:r w:rsidRPr="00117059">
              <w:rPr>
                <w:rFonts w:hint="eastAsia"/>
              </w:rPr>
              <w:t>不符合（未发现不符合情况）</w:t>
            </w:r>
          </w:p>
          <w:p w14:paraId="39A3066A" w14:textId="77777777" w:rsidR="00786A41" w:rsidRPr="00117059" w:rsidRDefault="00786A41" w:rsidP="00786A41">
            <w:r w:rsidRPr="00117059">
              <w:rPr>
                <w:rFonts w:hint="eastAsia"/>
              </w:rPr>
              <w:t>现场检查对不合格半成品的存放和标识情况</w:t>
            </w:r>
            <w:r w:rsidRPr="00117059">
              <w:rPr>
                <w:rFonts w:hint="eastAsia"/>
              </w:rPr>
              <w:t xml:space="preserve"> </w:t>
            </w:r>
            <w:r w:rsidRPr="00117059">
              <w:rPr>
                <w:rFonts w:hint="eastAsia"/>
                <w:szCs w:val="21"/>
              </w:rPr>
              <w:t>□</w:t>
            </w:r>
            <w:r w:rsidRPr="00117059">
              <w:rPr>
                <w:rFonts w:hint="eastAsia"/>
                <w:szCs w:val="21"/>
              </w:rPr>
              <w:t xml:space="preserve"> </w:t>
            </w:r>
            <w:r w:rsidRPr="00117059">
              <w:rPr>
                <w:rFonts w:hint="eastAsia"/>
              </w:rPr>
              <w:t>符合</w:t>
            </w:r>
            <w:r w:rsidRPr="00117059">
              <w:rPr>
                <w:rFonts w:hint="eastAsia"/>
              </w:rPr>
              <w:t xml:space="preserve">  </w:t>
            </w:r>
            <w:r w:rsidRPr="00117059">
              <w:rPr>
                <w:rFonts w:hint="eastAsia"/>
                <w:szCs w:val="21"/>
              </w:rPr>
              <w:t>□</w:t>
            </w:r>
            <w:r w:rsidRPr="00117059">
              <w:rPr>
                <w:rFonts w:hint="eastAsia"/>
              </w:rPr>
              <w:t>不符合（不适用）</w:t>
            </w:r>
          </w:p>
          <w:p w14:paraId="037892C9" w14:textId="10B5AEFB" w:rsidR="00786A41" w:rsidRPr="006C5851" w:rsidRDefault="00786A41" w:rsidP="00786A41">
            <w:r w:rsidRPr="00117059">
              <w:rPr>
                <w:rFonts w:hint="eastAsia"/>
              </w:rPr>
              <w:t>现场检查对不合格成品的存放和标识情况</w:t>
            </w:r>
            <w:r w:rsidRPr="00117059">
              <w:rPr>
                <w:rFonts w:hint="eastAsia"/>
              </w:rPr>
              <w:t xml:space="preserve">   </w:t>
            </w:r>
            <w:r>
              <w:rPr>
                <w:rFonts w:ascii="Segoe UI Symbol" w:hAnsi="Segoe UI Symbol" w:cs="Segoe UI Symbol"/>
                <w:szCs w:val="21"/>
              </w:rPr>
              <w:t>☑</w:t>
            </w:r>
            <w:r w:rsidRPr="00117059">
              <w:rPr>
                <w:rFonts w:hint="eastAsia"/>
              </w:rPr>
              <w:t>符合</w:t>
            </w:r>
            <w:r w:rsidRPr="00117059">
              <w:rPr>
                <w:rFonts w:hint="eastAsia"/>
              </w:rPr>
              <w:t xml:space="preserve">  </w:t>
            </w:r>
            <w:r w:rsidRPr="00117059">
              <w:rPr>
                <w:rFonts w:hint="eastAsia"/>
                <w:szCs w:val="21"/>
              </w:rPr>
              <w:t>□</w:t>
            </w:r>
            <w:r w:rsidRPr="00117059">
              <w:rPr>
                <w:rFonts w:hint="eastAsia"/>
              </w:rPr>
              <w:t>不符合</w:t>
            </w:r>
          </w:p>
        </w:tc>
        <w:tc>
          <w:tcPr>
            <w:tcW w:w="1247" w:type="dxa"/>
          </w:tcPr>
          <w:p w14:paraId="43A3E44A" w14:textId="77777777" w:rsidR="00786A41" w:rsidRPr="00815509" w:rsidRDefault="00786A41" w:rsidP="00786A41"/>
        </w:tc>
      </w:tr>
    </w:tbl>
    <w:p w14:paraId="53F6B099" w14:textId="77777777" w:rsidR="00145527" w:rsidRDefault="00346088" w:rsidP="00145527">
      <w:pPr>
        <w:pStyle w:val="a5"/>
      </w:pPr>
      <w:r>
        <w:rPr>
          <w:rFonts w:hint="eastAsia"/>
        </w:rPr>
        <w:t>说明：不符合标注</w:t>
      </w:r>
      <w:r>
        <w:rPr>
          <w:rFonts w:hint="eastAsia"/>
        </w:rPr>
        <w:t>N</w:t>
      </w:r>
    </w:p>
    <w:sectPr w:rsidR="00145527" w:rsidSect="00145527">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45C9A" w14:textId="77777777" w:rsidR="0087749C" w:rsidRDefault="0087749C">
      <w:r>
        <w:separator/>
      </w:r>
    </w:p>
  </w:endnote>
  <w:endnote w:type="continuationSeparator" w:id="0">
    <w:p w14:paraId="2D3B80C7" w14:textId="77777777" w:rsidR="0087749C" w:rsidRDefault="0087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4"/>
        <w:szCs w:val="24"/>
      </w:rPr>
      <w:id w:val="724900"/>
      <w:docPartObj>
        <w:docPartGallery w:val="Page Numbers (Bottom of Page)"/>
        <w:docPartUnique/>
      </w:docPartObj>
    </w:sdtPr>
    <w:sdtEndPr/>
    <w:sdtContent>
      <w:p w14:paraId="14EF1403" w14:textId="0A67B38C" w:rsidR="00BA50A7" w:rsidRDefault="0087749C">
        <w:pPr>
          <w:pStyle w:val="a5"/>
          <w:jc w:val="center"/>
        </w:pPr>
        <w:sdt>
          <w:sdtPr>
            <w:id w:val="171357217"/>
            <w:docPartObj>
              <w:docPartGallery w:val="Page Numbers (Top of Page)"/>
              <w:docPartUnique/>
            </w:docPartObj>
          </w:sdtPr>
          <w:sdtEndPr>
            <w:rPr>
              <w:b/>
              <w:sz w:val="24"/>
              <w:szCs w:val="24"/>
            </w:rPr>
          </w:sdtEndPr>
          <w:sdtContent>
            <w:r w:rsidR="00BA50A7">
              <w:rPr>
                <w:b/>
                <w:sz w:val="24"/>
                <w:szCs w:val="24"/>
              </w:rPr>
              <w:fldChar w:fldCharType="begin"/>
            </w:r>
            <w:r w:rsidR="00BA50A7">
              <w:rPr>
                <w:b/>
              </w:rPr>
              <w:instrText>PAGE</w:instrText>
            </w:r>
            <w:r w:rsidR="00BA50A7">
              <w:rPr>
                <w:b/>
                <w:sz w:val="24"/>
                <w:szCs w:val="24"/>
              </w:rPr>
              <w:fldChar w:fldCharType="separate"/>
            </w:r>
            <w:r>
              <w:rPr>
                <w:b/>
                <w:noProof/>
              </w:rPr>
              <w:t>1</w:t>
            </w:r>
            <w:r w:rsidR="00BA50A7">
              <w:rPr>
                <w:b/>
                <w:sz w:val="24"/>
                <w:szCs w:val="24"/>
              </w:rPr>
              <w:fldChar w:fldCharType="end"/>
            </w:r>
            <w:r w:rsidR="00BA50A7">
              <w:rPr>
                <w:lang w:val="zh-CN"/>
              </w:rPr>
              <w:t xml:space="preserve"> / </w:t>
            </w:r>
            <w:r w:rsidR="00BA50A7">
              <w:rPr>
                <w:b/>
                <w:sz w:val="24"/>
                <w:szCs w:val="24"/>
              </w:rPr>
              <w:fldChar w:fldCharType="begin"/>
            </w:r>
            <w:r w:rsidR="00BA50A7">
              <w:rPr>
                <w:b/>
              </w:rPr>
              <w:instrText>NUMPAGES</w:instrText>
            </w:r>
            <w:r w:rsidR="00BA50A7">
              <w:rPr>
                <w:b/>
                <w:sz w:val="24"/>
                <w:szCs w:val="24"/>
              </w:rPr>
              <w:fldChar w:fldCharType="separate"/>
            </w:r>
            <w:r>
              <w:rPr>
                <w:b/>
                <w:noProof/>
              </w:rPr>
              <w:t>1</w:t>
            </w:r>
            <w:r w:rsidR="00BA50A7">
              <w:rPr>
                <w:b/>
                <w:sz w:val="24"/>
                <w:szCs w:val="24"/>
              </w:rPr>
              <w:fldChar w:fldCharType="end"/>
            </w:r>
          </w:sdtContent>
        </w:sdt>
      </w:p>
    </w:sdtContent>
  </w:sdt>
  <w:p w14:paraId="32DF6CAA" w14:textId="77777777" w:rsidR="00BA50A7" w:rsidRDefault="00BA50A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B9850" w14:textId="77777777" w:rsidR="0087749C" w:rsidRDefault="0087749C">
      <w:r>
        <w:separator/>
      </w:r>
    </w:p>
  </w:footnote>
  <w:footnote w:type="continuationSeparator" w:id="0">
    <w:p w14:paraId="02541ACE" w14:textId="77777777" w:rsidR="0087749C" w:rsidRDefault="008774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6A466" w14:textId="7D43F2AE" w:rsidR="00BA50A7" w:rsidRPr="00390345" w:rsidRDefault="003E1A53" w:rsidP="0059113C">
    <w:pPr>
      <w:pStyle w:val="a7"/>
      <w:pBdr>
        <w:bottom w:val="nil"/>
      </w:pBdr>
      <w:tabs>
        <w:tab w:val="clear" w:pos="4153"/>
        <w:tab w:val="left" w:pos="8910"/>
        <w:tab w:val="left" w:pos="9142"/>
      </w:tabs>
      <w:spacing w:line="320" w:lineRule="exact"/>
      <w:jc w:val="left"/>
      <w:rPr>
        <w:rStyle w:val="CharChar1"/>
        <w:rFonts w:hint="default"/>
      </w:rPr>
    </w:pPr>
    <w:r>
      <w:rPr>
        <w:rFonts w:ascii="宋体" w:hAnsi="Courier New"/>
        <w:noProof/>
      </w:rPr>
      <w:drawing>
        <wp:anchor distT="0" distB="0" distL="114300" distR="114300" simplePos="0" relativeHeight="251660288" behindDoc="0" locked="0" layoutInCell="1" allowOverlap="1" wp14:anchorId="32C1E609" wp14:editId="7A89CBAD">
          <wp:simplePos x="0" y="0"/>
          <wp:positionH relativeFrom="margin">
            <wp:align>left</wp:align>
          </wp:positionH>
          <wp:positionV relativeFrom="paragraph">
            <wp:posOffset>21590</wp:posOffset>
          </wp:positionV>
          <wp:extent cx="520065" cy="371475"/>
          <wp:effectExtent l="0" t="0" r="0" b="9525"/>
          <wp:wrapSquare wrapText="bothSides"/>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520065"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50A7" w:rsidRPr="00390345">
      <w:rPr>
        <w:rStyle w:val="CharChar1"/>
        <w:rFonts w:hint="default"/>
      </w:rPr>
      <w:t>北京国标联合认证有限公司</w:t>
    </w:r>
    <w:r w:rsidR="00BA50A7" w:rsidRPr="00390345">
      <w:rPr>
        <w:rStyle w:val="CharChar1"/>
        <w:rFonts w:hint="default"/>
      </w:rPr>
      <w:tab/>
    </w:r>
    <w:r w:rsidR="00BA50A7" w:rsidRPr="00390345">
      <w:rPr>
        <w:rStyle w:val="CharChar1"/>
        <w:rFonts w:hint="default"/>
      </w:rPr>
      <w:tab/>
    </w:r>
    <w:r w:rsidR="00BA50A7">
      <w:rPr>
        <w:rStyle w:val="CharChar1"/>
        <w:rFonts w:hint="default"/>
      </w:rPr>
      <w:tab/>
    </w:r>
  </w:p>
  <w:p w14:paraId="3E3DAA4E" w14:textId="310D5445" w:rsidR="00BA50A7" w:rsidRDefault="00BA50A7" w:rsidP="0059113C">
    <w:r w:rsidRPr="00390345">
      <w:rPr>
        <w:rStyle w:val="CharChar1"/>
        <w:rFonts w:hint="default"/>
        <w:w w:val="90"/>
      </w:rPr>
      <w:t>Beijing International Standard united Certification Co.,Ltd.</w:t>
    </w:r>
    <w:r w:rsidR="0059113C">
      <w:rPr>
        <w:rStyle w:val="CharChar1"/>
        <w:rFonts w:hint="default"/>
        <w:w w:val="90"/>
      </w:rPr>
      <w:t xml:space="preserve">                 </w:t>
    </w:r>
    <w:r w:rsidR="0059113C">
      <w:rPr>
        <w:rFonts w:hint="eastAsia"/>
        <w:sz w:val="18"/>
        <w:szCs w:val="18"/>
      </w:rPr>
      <w:t>ISC-</w:t>
    </w:r>
    <w:r w:rsidR="0059113C">
      <w:rPr>
        <w:sz w:val="18"/>
        <w:szCs w:val="18"/>
      </w:rPr>
      <w:t>B</w:t>
    </w:r>
    <w:r w:rsidR="0059113C">
      <w:rPr>
        <w:rFonts w:hint="eastAsia"/>
        <w:sz w:val="18"/>
        <w:szCs w:val="18"/>
      </w:rPr>
      <w:t>-</w:t>
    </w:r>
    <w:r w:rsidR="0059113C">
      <w:rPr>
        <w:sz w:val="18"/>
        <w:szCs w:val="18"/>
      </w:rPr>
      <w:t>I</w:t>
    </w:r>
    <w:r w:rsidR="0059113C">
      <w:rPr>
        <w:rFonts w:hint="eastAsia"/>
        <w:sz w:val="18"/>
        <w:szCs w:val="18"/>
      </w:rPr>
      <w:t>I-12</w:t>
    </w:r>
    <w:r w:rsidR="0059113C">
      <w:rPr>
        <w:rFonts w:hint="eastAsia"/>
        <w:sz w:val="18"/>
        <w:szCs w:val="18"/>
      </w:rPr>
      <w:t>管理体系审核记录表</w:t>
    </w:r>
    <w:r w:rsidR="0059113C">
      <w:rPr>
        <w:rFonts w:hint="eastAsia"/>
        <w:sz w:val="18"/>
        <w:szCs w:val="18"/>
      </w:rPr>
      <w:t>(05</w:t>
    </w:r>
    <w:r w:rsidR="0059113C">
      <w:rPr>
        <w:rFonts w:hint="eastAsia"/>
        <w:sz w:val="18"/>
        <w:szCs w:val="18"/>
      </w:rPr>
      <w:t>版</w:t>
    </w:r>
    <w:r w:rsidR="0059113C">
      <w:rPr>
        <w:rFonts w:hint="eastAsia"/>
        <w:sz w:val="18"/>
        <w:szCs w:val="18"/>
      </w:rPr>
      <w:t>)</w:t>
    </w:r>
  </w:p>
  <w:p w14:paraId="5EBB5697" w14:textId="77777777" w:rsidR="00BA50A7" w:rsidRDefault="00BA50A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7B3E"/>
    <w:multiLevelType w:val="singleLevel"/>
    <w:tmpl w:val="07867B3E"/>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14"/>
    <w:rsid w:val="00001151"/>
    <w:rsid w:val="00001D12"/>
    <w:rsid w:val="00003A5E"/>
    <w:rsid w:val="000042F0"/>
    <w:rsid w:val="00005AE5"/>
    <w:rsid w:val="000062DC"/>
    <w:rsid w:val="00006BF8"/>
    <w:rsid w:val="0001022D"/>
    <w:rsid w:val="000106AB"/>
    <w:rsid w:val="00010F57"/>
    <w:rsid w:val="0001314C"/>
    <w:rsid w:val="00013C99"/>
    <w:rsid w:val="000169B9"/>
    <w:rsid w:val="00017EE7"/>
    <w:rsid w:val="0002075B"/>
    <w:rsid w:val="00020960"/>
    <w:rsid w:val="00020EC1"/>
    <w:rsid w:val="00020F12"/>
    <w:rsid w:val="00021A2D"/>
    <w:rsid w:val="000225A9"/>
    <w:rsid w:val="00022E36"/>
    <w:rsid w:val="0002318C"/>
    <w:rsid w:val="0002470F"/>
    <w:rsid w:val="00025823"/>
    <w:rsid w:val="00026502"/>
    <w:rsid w:val="00030648"/>
    <w:rsid w:val="000307BB"/>
    <w:rsid w:val="00030AF2"/>
    <w:rsid w:val="000312F9"/>
    <w:rsid w:val="0003302C"/>
    <w:rsid w:val="00033CC6"/>
    <w:rsid w:val="00033FA3"/>
    <w:rsid w:val="0003653B"/>
    <w:rsid w:val="00037A2A"/>
    <w:rsid w:val="00037A96"/>
    <w:rsid w:val="00037D4C"/>
    <w:rsid w:val="00040F91"/>
    <w:rsid w:val="0004469E"/>
    <w:rsid w:val="00044BD6"/>
    <w:rsid w:val="00047A34"/>
    <w:rsid w:val="00053264"/>
    <w:rsid w:val="000550A2"/>
    <w:rsid w:val="00057667"/>
    <w:rsid w:val="000613F9"/>
    <w:rsid w:val="000617C3"/>
    <w:rsid w:val="000625D4"/>
    <w:rsid w:val="000647B0"/>
    <w:rsid w:val="0006512F"/>
    <w:rsid w:val="000652A0"/>
    <w:rsid w:val="000703E9"/>
    <w:rsid w:val="00073CE1"/>
    <w:rsid w:val="000741B4"/>
    <w:rsid w:val="000744AA"/>
    <w:rsid w:val="00076267"/>
    <w:rsid w:val="000803B7"/>
    <w:rsid w:val="00080F7C"/>
    <w:rsid w:val="0008216D"/>
    <w:rsid w:val="00083CDD"/>
    <w:rsid w:val="00086166"/>
    <w:rsid w:val="00086959"/>
    <w:rsid w:val="00086D93"/>
    <w:rsid w:val="00091A6E"/>
    <w:rsid w:val="00092ADC"/>
    <w:rsid w:val="00094CB8"/>
    <w:rsid w:val="000954F0"/>
    <w:rsid w:val="0009694C"/>
    <w:rsid w:val="000978BF"/>
    <w:rsid w:val="000A0F85"/>
    <w:rsid w:val="000A173D"/>
    <w:rsid w:val="000A1852"/>
    <w:rsid w:val="000A1E00"/>
    <w:rsid w:val="000A1F33"/>
    <w:rsid w:val="000A3B32"/>
    <w:rsid w:val="000A6A5D"/>
    <w:rsid w:val="000B125D"/>
    <w:rsid w:val="000B1355"/>
    <w:rsid w:val="000B1718"/>
    <w:rsid w:val="000B1DE1"/>
    <w:rsid w:val="000B631E"/>
    <w:rsid w:val="000C203D"/>
    <w:rsid w:val="000C315D"/>
    <w:rsid w:val="000C3F62"/>
    <w:rsid w:val="000C47F0"/>
    <w:rsid w:val="000C4C90"/>
    <w:rsid w:val="000C58C4"/>
    <w:rsid w:val="000D0140"/>
    <w:rsid w:val="000D1392"/>
    <w:rsid w:val="000D1B58"/>
    <w:rsid w:val="000D2811"/>
    <w:rsid w:val="000D2828"/>
    <w:rsid w:val="000D337C"/>
    <w:rsid w:val="000D4C6E"/>
    <w:rsid w:val="000D7EFF"/>
    <w:rsid w:val="000E0DEE"/>
    <w:rsid w:val="000E150C"/>
    <w:rsid w:val="000E1ECF"/>
    <w:rsid w:val="000E331D"/>
    <w:rsid w:val="000E6380"/>
    <w:rsid w:val="000E66FF"/>
    <w:rsid w:val="000E7037"/>
    <w:rsid w:val="000E7774"/>
    <w:rsid w:val="000E7B00"/>
    <w:rsid w:val="000F187D"/>
    <w:rsid w:val="000F1A1F"/>
    <w:rsid w:val="000F2D67"/>
    <w:rsid w:val="000F3905"/>
    <w:rsid w:val="000F42B0"/>
    <w:rsid w:val="000F7016"/>
    <w:rsid w:val="0010040B"/>
    <w:rsid w:val="00100EC9"/>
    <w:rsid w:val="00102E5D"/>
    <w:rsid w:val="00103D08"/>
    <w:rsid w:val="00103E9F"/>
    <w:rsid w:val="00105F7B"/>
    <w:rsid w:val="00107DB9"/>
    <w:rsid w:val="00110917"/>
    <w:rsid w:val="00111169"/>
    <w:rsid w:val="001171A7"/>
    <w:rsid w:val="00117CCC"/>
    <w:rsid w:val="00120A9F"/>
    <w:rsid w:val="001221F3"/>
    <w:rsid w:val="0012790F"/>
    <w:rsid w:val="00133F0D"/>
    <w:rsid w:val="0013467F"/>
    <w:rsid w:val="001347F7"/>
    <w:rsid w:val="0013518E"/>
    <w:rsid w:val="00135DD4"/>
    <w:rsid w:val="001372D4"/>
    <w:rsid w:val="001415D4"/>
    <w:rsid w:val="0014403A"/>
    <w:rsid w:val="00144C39"/>
    <w:rsid w:val="00145527"/>
    <w:rsid w:val="0014555E"/>
    <w:rsid w:val="001459B3"/>
    <w:rsid w:val="00147052"/>
    <w:rsid w:val="0014780D"/>
    <w:rsid w:val="00147E15"/>
    <w:rsid w:val="00150CD9"/>
    <w:rsid w:val="00153BD2"/>
    <w:rsid w:val="0015515A"/>
    <w:rsid w:val="00160D4F"/>
    <w:rsid w:val="0016134E"/>
    <w:rsid w:val="00161374"/>
    <w:rsid w:val="00163439"/>
    <w:rsid w:val="0016422C"/>
    <w:rsid w:val="001643F2"/>
    <w:rsid w:val="0016481F"/>
    <w:rsid w:val="0016598C"/>
    <w:rsid w:val="001661BB"/>
    <w:rsid w:val="00166B89"/>
    <w:rsid w:val="001679E1"/>
    <w:rsid w:val="00170A9B"/>
    <w:rsid w:val="00170F14"/>
    <w:rsid w:val="00172727"/>
    <w:rsid w:val="0017343D"/>
    <w:rsid w:val="00173C0E"/>
    <w:rsid w:val="00174319"/>
    <w:rsid w:val="0017447D"/>
    <w:rsid w:val="0017485C"/>
    <w:rsid w:val="00175DDF"/>
    <w:rsid w:val="00176536"/>
    <w:rsid w:val="001802E5"/>
    <w:rsid w:val="001803D2"/>
    <w:rsid w:val="0018090D"/>
    <w:rsid w:val="00185505"/>
    <w:rsid w:val="001875B6"/>
    <w:rsid w:val="00191FAC"/>
    <w:rsid w:val="00193253"/>
    <w:rsid w:val="001961BF"/>
    <w:rsid w:val="00196E8C"/>
    <w:rsid w:val="00197595"/>
    <w:rsid w:val="001A073D"/>
    <w:rsid w:val="001A2785"/>
    <w:rsid w:val="001A690D"/>
    <w:rsid w:val="001A759E"/>
    <w:rsid w:val="001A76D0"/>
    <w:rsid w:val="001B1561"/>
    <w:rsid w:val="001B2466"/>
    <w:rsid w:val="001B2CDC"/>
    <w:rsid w:val="001B5714"/>
    <w:rsid w:val="001B6E0E"/>
    <w:rsid w:val="001B79CC"/>
    <w:rsid w:val="001C09F6"/>
    <w:rsid w:val="001C1D27"/>
    <w:rsid w:val="001C41A5"/>
    <w:rsid w:val="001C47ED"/>
    <w:rsid w:val="001C6344"/>
    <w:rsid w:val="001C70DB"/>
    <w:rsid w:val="001D0EF0"/>
    <w:rsid w:val="001D2D16"/>
    <w:rsid w:val="001D49B8"/>
    <w:rsid w:val="001D4A2C"/>
    <w:rsid w:val="001D4C7F"/>
    <w:rsid w:val="001D6054"/>
    <w:rsid w:val="001D63F8"/>
    <w:rsid w:val="001D6957"/>
    <w:rsid w:val="001D74C1"/>
    <w:rsid w:val="001E051B"/>
    <w:rsid w:val="001E08AD"/>
    <w:rsid w:val="001E30E6"/>
    <w:rsid w:val="001E35E5"/>
    <w:rsid w:val="001E3626"/>
    <w:rsid w:val="001F0932"/>
    <w:rsid w:val="001F0C43"/>
    <w:rsid w:val="001F246C"/>
    <w:rsid w:val="001F2553"/>
    <w:rsid w:val="001F3135"/>
    <w:rsid w:val="001F4ECD"/>
    <w:rsid w:val="001F54FA"/>
    <w:rsid w:val="001F6073"/>
    <w:rsid w:val="001F76D5"/>
    <w:rsid w:val="0020148D"/>
    <w:rsid w:val="00202458"/>
    <w:rsid w:val="00204BA2"/>
    <w:rsid w:val="00204BC5"/>
    <w:rsid w:val="0020624B"/>
    <w:rsid w:val="0020744B"/>
    <w:rsid w:val="00210C4C"/>
    <w:rsid w:val="002110E3"/>
    <w:rsid w:val="002126F9"/>
    <w:rsid w:val="00213425"/>
    <w:rsid w:val="0021389B"/>
    <w:rsid w:val="00213F2D"/>
    <w:rsid w:val="00217C28"/>
    <w:rsid w:val="00221677"/>
    <w:rsid w:val="00223232"/>
    <w:rsid w:val="00223CBF"/>
    <w:rsid w:val="0022434B"/>
    <w:rsid w:val="00224985"/>
    <w:rsid w:val="00226736"/>
    <w:rsid w:val="00227F83"/>
    <w:rsid w:val="00230AA4"/>
    <w:rsid w:val="002327C0"/>
    <w:rsid w:val="00233288"/>
    <w:rsid w:val="0023742A"/>
    <w:rsid w:val="00240F20"/>
    <w:rsid w:val="00242688"/>
    <w:rsid w:val="002439E1"/>
    <w:rsid w:val="0024469B"/>
    <w:rsid w:val="00245AC8"/>
    <w:rsid w:val="00247313"/>
    <w:rsid w:val="00251F4B"/>
    <w:rsid w:val="00252163"/>
    <w:rsid w:val="00253984"/>
    <w:rsid w:val="00253E7D"/>
    <w:rsid w:val="002546A0"/>
    <w:rsid w:val="00254DC1"/>
    <w:rsid w:val="0026085A"/>
    <w:rsid w:val="00261F1A"/>
    <w:rsid w:val="00261FA0"/>
    <w:rsid w:val="0026317D"/>
    <w:rsid w:val="00264FAC"/>
    <w:rsid w:val="002659BE"/>
    <w:rsid w:val="002665DC"/>
    <w:rsid w:val="0026660E"/>
    <w:rsid w:val="00270702"/>
    <w:rsid w:val="00271563"/>
    <w:rsid w:val="00271C4C"/>
    <w:rsid w:val="0027234B"/>
    <w:rsid w:val="00273C20"/>
    <w:rsid w:val="002747A8"/>
    <w:rsid w:val="002750C2"/>
    <w:rsid w:val="00275281"/>
    <w:rsid w:val="002758C9"/>
    <w:rsid w:val="00280943"/>
    <w:rsid w:val="002810D5"/>
    <w:rsid w:val="002820B9"/>
    <w:rsid w:val="00282994"/>
    <w:rsid w:val="00282AA6"/>
    <w:rsid w:val="00284C4D"/>
    <w:rsid w:val="00284F85"/>
    <w:rsid w:val="00285B30"/>
    <w:rsid w:val="00286BA0"/>
    <w:rsid w:val="00287BC9"/>
    <w:rsid w:val="002916F9"/>
    <w:rsid w:val="002920FA"/>
    <w:rsid w:val="00292AD2"/>
    <w:rsid w:val="00295187"/>
    <w:rsid w:val="002967BF"/>
    <w:rsid w:val="00297C4F"/>
    <w:rsid w:val="002A0E5B"/>
    <w:rsid w:val="002A1976"/>
    <w:rsid w:val="002A3F05"/>
    <w:rsid w:val="002A42B1"/>
    <w:rsid w:val="002A557F"/>
    <w:rsid w:val="002A58CC"/>
    <w:rsid w:val="002B0125"/>
    <w:rsid w:val="002B1AE8"/>
    <w:rsid w:val="002B24E2"/>
    <w:rsid w:val="002B3532"/>
    <w:rsid w:val="002B4C36"/>
    <w:rsid w:val="002B5E1D"/>
    <w:rsid w:val="002B6C33"/>
    <w:rsid w:val="002C02B7"/>
    <w:rsid w:val="002C26F4"/>
    <w:rsid w:val="002C3860"/>
    <w:rsid w:val="002C4507"/>
    <w:rsid w:val="002C7242"/>
    <w:rsid w:val="002C7D7F"/>
    <w:rsid w:val="002D2DA5"/>
    <w:rsid w:val="002D5F92"/>
    <w:rsid w:val="002D78F2"/>
    <w:rsid w:val="002D7BFB"/>
    <w:rsid w:val="002E170D"/>
    <w:rsid w:val="002E2019"/>
    <w:rsid w:val="002E390F"/>
    <w:rsid w:val="002E473F"/>
    <w:rsid w:val="002E61AE"/>
    <w:rsid w:val="002F32CD"/>
    <w:rsid w:val="002F3F19"/>
    <w:rsid w:val="002F4A60"/>
    <w:rsid w:val="002F530F"/>
    <w:rsid w:val="002F596F"/>
    <w:rsid w:val="002F7421"/>
    <w:rsid w:val="003001D3"/>
    <w:rsid w:val="003025A6"/>
    <w:rsid w:val="0030274C"/>
    <w:rsid w:val="0030310B"/>
    <w:rsid w:val="00303341"/>
    <w:rsid w:val="00303A86"/>
    <w:rsid w:val="00303F3C"/>
    <w:rsid w:val="00306CEA"/>
    <w:rsid w:val="0030794E"/>
    <w:rsid w:val="00307FE2"/>
    <w:rsid w:val="00310624"/>
    <w:rsid w:val="0031136C"/>
    <w:rsid w:val="003117C7"/>
    <w:rsid w:val="00311A2B"/>
    <w:rsid w:val="00314019"/>
    <w:rsid w:val="0031508B"/>
    <w:rsid w:val="00315162"/>
    <w:rsid w:val="00315875"/>
    <w:rsid w:val="00317720"/>
    <w:rsid w:val="00323383"/>
    <w:rsid w:val="003257FB"/>
    <w:rsid w:val="00325F56"/>
    <w:rsid w:val="0032632F"/>
    <w:rsid w:val="00327407"/>
    <w:rsid w:val="00330CAF"/>
    <w:rsid w:val="0033264F"/>
    <w:rsid w:val="00334627"/>
    <w:rsid w:val="00335EEA"/>
    <w:rsid w:val="00336087"/>
    <w:rsid w:val="003418F3"/>
    <w:rsid w:val="00341A67"/>
    <w:rsid w:val="00341E9A"/>
    <w:rsid w:val="003444DA"/>
    <w:rsid w:val="0034502C"/>
    <w:rsid w:val="003451A6"/>
    <w:rsid w:val="00346088"/>
    <w:rsid w:val="003478FE"/>
    <w:rsid w:val="00350B49"/>
    <w:rsid w:val="00350E46"/>
    <w:rsid w:val="0035623C"/>
    <w:rsid w:val="003566EA"/>
    <w:rsid w:val="0035765D"/>
    <w:rsid w:val="00357DAE"/>
    <w:rsid w:val="00357F33"/>
    <w:rsid w:val="0036365B"/>
    <w:rsid w:val="00364EC9"/>
    <w:rsid w:val="00364F7F"/>
    <w:rsid w:val="00365686"/>
    <w:rsid w:val="00365810"/>
    <w:rsid w:val="00365EE1"/>
    <w:rsid w:val="00366E7A"/>
    <w:rsid w:val="00367BD1"/>
    <w:rsid w:val="00367E00"/>
    <w:rsid w:val="00367FCC"/>
    <w:rsid w:val="00370AFA"/>
    <w:rsid w:val="00371A58"/>
    <w:rsid w:val="00372F0E"/>
    <w:rsid w:val="003753DF"/>
    <w:rsid w:val="00377DE5"/>
    <w:rsid w:val="0038036E"/>
    <w:rsid w:val="00380587"/>
    <w:rsid w:val="00381B87"/>
    <w:rsid w:val="00383FF2"/>
    <w:rsid w:val="0038455C"/>
    <w:rsid w:val="00385631"/>
    <w:rsid w:val="00385D13"/>
    <w:rsid w:val="00386C3A"/>
    <w:rsid w:val="003879BC"/>
    <w:rsid w:val="00387F5C"/>
    <w:rsid w:val="00392AEE"/>
    <w:rsid w:val="003933D0"/>
    <w:rsid w:val="00393DAB"/>
    <w:rsid w:val="00393E68"/>
    <w:rsid w:val="003948A7"/>
    <w:rsid w:val="0039568D"/>
    <w:rsid w:val="00395E90"/>
    <w:rsid w:val="00397068"/>
    <w:rsid w:val="00397BA6"/>
    <w:rsid w:val="00397C6A"/>
    <w:rsid w:val="003A1A16"/>
    <w:rsid w:val="003A1B0F"/>
    <w:rsid w:val="003A3BBB"/>
    <w:rsid w:val="003A455D"/>
    <w:rsid w:val="003A48B8"/>
    <w:rsid w:val="003B079E"/>
    <w:rsid w:val="003B0FEB"/>
    <w:rsid w:val="003B1A04"/>
    <w:rsid w:val="003B4392"/>
    <w:rsid w:val="003B6703"/>
    <w:rsid w:val="003B677F"/>
    <w:rsid w:val="003C313B"/>
    <w:rsid w:val="003C482C"/>
    <w:rsid w:val="003C69D0"/>
    <w:rsid w:val="003C6A23"/>
    <w:rsid w:val="003D0BDD"/>
    <w:rsid w:val="003D4238"/>
    <w:rsid w:val="003D6759"/>
    <w:rsid w:val="003D7F16"/>
    <w:rsid w:val="003E152B"/>
    <w:rsid w:val="003E1A53"/>
    <w:rsid w:val="003E356F"/>
    <w:rsid w:val="003E41AF"/>
    <w:rsid w:val="003E423B"/>
    <w:rsid w:val="003E5A0D"/>
    <w:rsid w:val="003E7B6B"/>
    <w:rsid w:val="003F00C5"/>
    <w:rsid w:val="003F01A2"/>
    <w:rsid w:val="003F1022"/>
    <w:rsid w:val="003F22DC"/>
    <w:rsid w:val="003F25A8"/>
    <w:rsid w:val="003F2A22"/>
    <w:rsid w:val="003F3A0B"/>
    <w:rsid w:val="003F543D"/>
    <w:rsid w:val="003F5F58"/>
    <w:rsid w:val="003F722F"/>
    <w:rsid w:val="003F7CB4"/>
    <w:rsid w:val="004042F2"/>
    <w:rsid w:val="004045EA"/>
    <w:rsid w:val="004055F4"/>
    <w:rsid w:val="00405E6A"/>
    <w:rsid w:val="004072A0"/>
    <w:rsid w:val="004107BA"/>
    <w:rsid w:val="0041092C"/>
    <w:rsid w:val="00416460"/>
    <w:rsid w:val="00416EFA"/>
    <w:rsid w:val="00422EC7"/>
    <w:rsid w:val="004245B8"/>
    <w:rsid w:val="004268C7"/>
    <w:rsid w:val="004309C3"/>
    <w:rsid w:val="00430FC0"/>
    <w:rsid w:val="0043263E"/>
    <w:rsid w:val="00432862"/>
    <w:rsid w:val="00434509"/>
    <w:rsid w:val="00435320"/>
    <w:rsid w:val="00435C10"/>
    <w:rsid w:val="00435FD3"/>
    <w:rsid w:val="004367F4"/>
    <w:rsid w:val="00436E32"/>
    <w:rsid w:val="00436FC4"/>
    <w:rsid w:val="00437841"/>
    <w:rsid w:val="0044277B"/>
    <w:rsid w:val="00442A7F"/>
    <w:rsid w:val="00442B02"/>
    <w:rsid w:val="00442BFC"/>
    <w:rsid w:val="0044354A"/>
    <w:rsid w:val="00445709"/>
    <w:rsid w:val="00445CAA"/>
    <w:rsid w:val="004479E3"/>
    <w:rsid w:val="00450714"/>
    <w:rsid w:val="0045345A"/>
    <w:rsid w:val="00456483"/>
    <w:rsid w:val="00457C8C"/>
    <w:rsid w:val="0046000C"/>
    <w:rsid w:val="004606DD"/>
    <w:rsid w:val="004611E9"/>
    <w:rsid w:val="00461466"/>
    <w:rsid w:val="0046370A"/>
    <w:rsid w:val="00465FB6"/>
    <w:rsid w:val="00465FBB"/>
    <w:rsid w:val="00470B63"/>
    <w:rsid w:val="004725B6"/>
    <w:rsid w:val="00472809"/>
    <w:rsid w:val="00472C2E"/>
    <w:rsid w:val="00472E29"/>
    <w:rsid w:val="00473AEE"/>
    <w:rsid w:val="004746FE"/>
    <w:rsid w:val="00474BD0"/>
    <w:rsid w:val="00474FD3"/>
    <w:rsid w:val="0047747F"/>
    <w:rsid w:val="00486E88"/>
    <w:rsid w:val="00490FF0"/>
    <w:rsid w:val="004927E5"/>
    <w:rsid w:val="00493D3E"/>
    <w:rsid w:val="00494DE9"/>
    <w:rsid w:val="00495C2A"/>
    <w:rsid w:val="004A056D"/>
    <w:rsid w:val="004A05C5"/>
    <w:rsid w:val="004A0C9E"/>
    <w:rsid w:val="004A0E59"/>
    <w:rsid w:val="004A1AD4"/>
    <w:rsid w:val="004A22E9"/>
    <w:rsid w:val="004A441B"/>
    <w:rsid w:val="004A46B7"/>
    <w:rsid w:val="004A4AA8"/>
    <w:rsid w:val="004A5BB7"/>
    <w:rsid w:val="004A5FCB"/>
    <w:rsid w:val="004A63C1"/>
    <w:rsid w:val="004B0E76"/>
    <w:rsid w:val="004B5968"/>
    <w:rsid w:val="004B5BBE"/>
    <w:rsid w:val="004B5C7B"/>
    <w:rsid w:val="004B5C9E"/>
    <w:rsid w:val="004C0C8D"/>
    <w:rsid w:val="004C25FF"/>
    <w:rsid w:val="004C40FF"/>
    <w:rsid w:val="004C454E"/>
    <w:rsid w:val="004C57EE"/>
    <w:rsid w:val="004C6266"/>
    <w:rsid w:val="004C66D3"/>
    <w:rsid w:val="004D0291"/>
    <w:rsid w:val="004D033A"/>
    <w:rsid w:val="004D177D"/>
    <w:rsid w:val="004D2015"/>
    <w:rsid w:val="004D22CF"/>
    <w:rsid w:val="004D46F3"/>
    <w:rsid w:val="004D5D41"/>
    <w:rsid w:val="004D65B6"/>
    <w:rsid w:val="004D7269"/>
    <w:rsid w:val="004E13D7"/>
    <w:rsid w:val="004E2C17"/>
    <w:rsid w:val="004E2DEF"/>
    <w:rsid w:val="004E45F4"/>
    <w:rsid w:val="004E679D"/>
    <w:rsid w:val="004E7400"/>
    <w:rsid w:val="004F1651"/>
    <w:rsid w:val="004F2990"/>
    <w:rsid w:val="004F30BC"/>
    <w:rsid w:val="004F4D68"/>
    <w:rsid w:val="004F5CBC"/>
    <w:rsid w:val="0050132F"/>
    <w:rsid w:val="00503D4A"/>
    <w:rsid w:val="00504321"/>
    <w:rsid w:val="00505759"/>
    <w:rsid w:val="00511A75"/>
    <w:rsid w:val="00511D1D"/>
    <w:rsid w:val="00514EAB"/>
    <w:rsid w:val="00523500"/>
    <w:rsid w:val="0052427E"/>
    <w:rsid w:val="00525A78"/>
    <w:rsid w:val="00526DFF"/>
    <w:rsid w:val="0053199F"/>
    <w:rsid w:val="00532BAD"/>
    <w:rsid w:val="005330B2"/>
    <w:rsid w:val="005337C7"/>
    <w:rsid w:val="005343BF"/>
    <w:rsid w:val="00535380"/>
    <w:rsid w:val="005360D4"/>
    <w:rsid w:val="00540DD4"/>
    <w:rsid w:val="005427B7"/>
    <w:rsid w:val="0054305B"/>
    <w:rsid w:val="005431E5"/>
    <w:rsid w:val="00544454"/>
    <w:rsid w:val="00547432"/>
    <w:rsid w:val="0054775F"/>
    <w:rsid w:val="0055063F"/>
    <w:rsid w:val="00551AB8"/>
    <w:rsid w:val="005523AF"/>
    <w:rsid w:val="00552486"/>
    <w:rsid w:val="005526C0"/>
    <w:rsid w:val="00553B12"/>
    <w:rsid w:val="00553F0A"/>
    <w:rsid w:val="00554645"/>
    <w:rsid w:val="00562BFD"/>
    <w:rsid w:val="00564446"/>
    <w:rsid w:val="0056467A"/>
    <w:rsid w:val="00565CB2"/>
    <w:rsid w:val="0056707E"/>
    <w:rsid w:val="0056755C"/>
    <w:rsid w:val="00567EBC"/>
    <w:rsid w:val="0057060A"/>
    <w:rsid w:val="00571D8C"/>
    <w:rsid w:val="00572689"/>
    <w:rsid w:val="005774F1"/>
    <w:rsid w:val="00580377"/>
    <w:rsid w:val="005851BC"/>
    <w:rsid w:val="005858E9"/>
    <w:rsid w:val="00585BC8"/>
    <w:rsid w:val="00587D23"/>
    <w:rsid w:val="00590132"/>
    <w:rsid w:val="00590399"/>
    <w:rsid w:val="0059113C"/>
    <w:rsid w:val="005916E0"/>
    <w:rsid w:val="0059198E"/>
    <w:rsid w:val="005938BA"/>
    <w:rsid w:val="0059452E"/>
    <w:rsid w:val="00594915"/>
    <w:rsid w:val="00594D00"/>
    <w:rsid w:val="005A0ACD"/>
    <w:rsid w:val="005A25D2"/>
    <w:rsid w:val="005A5224"/>
    <w:rsid w:val="005A5C0E"/>
    <w:rsid w:val="005A65DF"/>
    <w:rsid w:val="005B3F1E"/>
    <w:rsid w:val="005B4AB1"/>
    <w:rsid w:val="005B60A5"/>
    <w:rsid w:val="005C13D8"/>
    <w:rsid w:val="005C2F31"/>
    <w:rsid w:val="005C53DF"/>
    <w:rsid w:val="005C55A3"/>
    <w:rsid w:val="005C6750"/>
    <w:rsid w:val="005C685F"/>
    <w:rsid w:val="005D019A"/>
    <w:rsid w:val="005D040E"/>
    <w:rsid w:val="005D0F43"/>
    <w:rsid w:val="005D1879"/>
    <w:rsid w:val="005D1CD0"/>
    <w:rsid w:val="005D60E1"/>
    <w:rsid w:val="005E4D05"/>
    <w:rsid w:val="005E51D5"/>
    <w:rsid w:val="005E7297"/>
    <w:rsid w:val="005F00B4"/>
    <w:rsid w:val="005F3BBC"/>
    <w:rsid w:val="005F47DB"/>
    <w:rsid w:val="005F647E"/>
    <w:rsid w:val="005F7896"/>
    <w:rsid w:val="00601974"/>
    <w:rsid w:val="00601D9E"/>
    <w:rsid w:val="0061081A"/>
    <w:rsid w:val="00611372"/>
    <w:rsid w:val="00611CE0"/>
    <w:rsid w:val="00611FB4"/>
    <w:rsid w:val="0061300C"/>
    <w:rsid w:val="00613851"/>
    <w:rsid w:val="00613D1E"/>
    <w:rsid w:val="00616E8A"/>
    <w:rsid w:val="00617222"/>
    <w:rsid w:val="00620FB8"/>
    <w:rsid w:val="00621579"/>
    <w:rsid w:val="0062188C"/>
    <w:rsid w:val="006222DD"/>
    <w:rsid w:val="00625062"/>
    <w:rsid w:val="00625E0A"/>
    <w:rsid w:val="0062625B"/>
    <w:rsid w:val="00627F87"/>
    <w:rsid w:val="00631DDD"/>
    <w:rsid w:val="00633E94"/>
    <w:rsid w:val="00634B64"/>
    <w:rsid w:val="0063640F"/>
    <w:rsid w:val="00636BF5"/>
    <w:rsid w:val="006373A2"/>
    <w:rsid w:val="0064016E"/>
    <w:rsid w:val="00642D70"/>
    <w:rsid w:val="0064367E"/>
    <w:rsid w:val="00644151"/>
    <w:rsid w:val="00646C72"/>
    <w:rsid w:val="006479F6"/>
    <w:rsid w:val="00651FCA"/>
    <w:rsid w:val="00652020"/>
    <w:rsid w:val="0065387E"/>
    <w:rsid w:val="00654141"/>
    <w:rsid w:val="00654CA2"/>
    <w:rsid w:val="00654D71"/>
    <w:rsid w:val="0065507A"/>
    <w:rsid w:val="00656096"/>
    <w:rsid w:val="006575CC"/>
    <w:rsid w:val="00660E94"/>
    <w:rsid w:val="00661A0B"/>
    <w:rsid w:val="00661DCE"/>
    <w:rsid w:val="00664486"/>
    <w:rsid w:val="006672F4"/>
    <w:rsid w:val="00667949"/>
    <w:rsid w:val="00671762"/>
    <w:rsid w:val="00671D85"/>
    <w:rsid w:val="00673263"/>
    <w:rsid w:val="00673329"/>
    <w:rsid w:val="00673955"/>
    <w:rsid w:val="006741A8"/>
    <w:rsid w:val="00674CDE"/>
    <w:rsid w:val="006803A2"/>
    <w:rsid w:val="00682DB3"/>
    <w:rsid w:val="006837CB"/>
    <w:rsid w:val="006861B6"/>
    <w:rsid w:val="00690BF2"/>
    <w:rsid w:val="00690D40"/>
    <w:rsid w:val="00690E18"/>
    <w:rsid w:val="00692B07"/>
    <w:rsid w:val="00692CA8"/>
    <w:rsid w:val="006949CB"/>
    <w:rsid w:val="00694F26"/>
    <w:rsid w:val="006953D5"/>
    <w:rsid w:val="006A06D8"/>
    <w:rsid w:val="006A0700"/>
    <w:rsid w:val="006A0BCE"/>
    <w:rsid w:val="006A148D"/>
    <w:rsid w:val="006A3F62"/>
    <w:rsid w:val="006A5223"/>
    <w:rsid w:val="006A6B24"/>
    <w:rsid w:val="006B7A63"/>
    <w:rsid w:val="006C0C91"/>
    <w:rsid w:val="006C1B5B"/>
    <w:rsid w:val="006C211F"/>
    <w:rsid w:val="006C7273"/>
    <w:rsid w:val="006C77B8"/>
    <w:rsid w:val="006C7C84"/>
    <w:rsid w:val="006C7DAA"/>
    <w:rsid w:val="006D4622"/>
    <w:rsid w:val="006D69E6"/>
    <w:rsid w:val="006D7119"/>
    <w:rsid w:val="006D7C78"/>
    <w:rsid w:val="006E0DAB"/>
    <w:rsid w:val="006E4F4A"/>
    <w:rsid w:val="006E4FAB"/>
    <w:rsid w:val="006E77DB"/>
    <w:rsid w:val="006F11CD"/>
    <w:rsid w:val="006F1E0C"/>
    <w:rsid w:val="006F3502"/>
    <w:rsid w:val="006F5FB7"/>
    <w:rsid w:val="006F6CDA"/>
    <w:rsid w:val="006F6ECD"/>
    <w:rsid w:val="006F7702"/>
    <w:rsid w:val="006F795A"/>
    <w:rsid w:val="007006E8"/>
    <w:rsid w:val="007008A8"/>
    <w:rsid w:val="00700A16"/>
    <w:rsid w:val="0070180B"/>
    <w:rsid w:val="00702EB3"/>
    <w:rsid w:val="0070314D"/>
    <w:rsid w:val="007070D7"/>
    <w:rsid w:val="00707297"/>
    <w:rsid w:val="007073E2"/>
    <w:rsid w:val="00710962"/>
    <w:rsid w:val="00711DFB"/>
    <w:rsid w:val="00712AE9"/>
    <w:rsid w:val="0071464E"/>
    <w:rsid w:val="007158E6"/>
    <w:rsid w:val="007166C1"/>
    <w:rsid w:val="00721718"/>
    <w:rsid w:val="00722A2D"/>
    <w:rsid w:val="0072434B"/>
    <w:rsid w:val="00725528"/>
    <w:rsid w:val="007258D6"/>
    <w:rsid w:val="00730A1C"/>
    <w:rsid w:val="007317DA"/>
    <w:rsid w:val="007339D3"/>
    <w:rsid w:val="00735F04"/>
    <w:rsid w:val="00735F0B"/>
    <w:rsid w:val="0073637F"/>
    <w:rsid w:val="0073639E"/>
    <w:rsid w:val="0073709F"/>
    <w:rsid w:val="007403B5"/>
    <w:rsid w:val="007414A8"/>
    <w:rsid w:val="007415F6"/>
    <w:rsid w:val="00742CEF"/>
    <w:rsid w:val="0074418D"/>
    <w:rsid w:val="00745FA4"/>
    <w:rsid w:val="00745FDD"/>
    <w:rsid w:val="007463FE"/>
    <w:rsid w:val="007501DB"/>
    <w:rsid w:val="00750490"/>
    <w:rsid w:val="00753EE5"/>
    <w:rsid w:val="00753FEA"/>
    <w:rsid w:val="007553FA"/>
    <w:rsid w:val="00760971"/>
    <w:rsid w:val="007670BD"/>
    <w:rsid w:val="007672AB"/>
    <w:rsid w:val="007674C8"/>
    <w:rsid w:val="00770127"/>
    <w:rsid w:val="007704C4"/>
    <w:rsid w:val="00771193"/>
    <w:rsid w:val="0077131E"/>
    <w:rsid w:val="007719CC"/>
    <w:rsid w:val="00771D07"/>
    <w:rsid w:val="00772DEB"/>
    <w:rsid w:val="0077624A"/>
    <w:rsid w:val="007762B9"/>
    <w:rsid w:val="0077643F"/>
    <w:rsid w:val="00776570"/>
    <w:rsid w:val="00781481"/>
    <w:rsid w:val="00781BF1"/>
    <w:rsid w:val="00782613"/>
    <w:rsid w:val="007827E2"/>
    <w:rsid w:val="00782852"/>
    <w:rsid w:val="007833F2"/>
    <w:rsid w:val="00784501"/>
    <w:rsid w:val="007850A2"/>
    <w:rsid w:val="0078680D"/>
    <w:rsid w:val="00786A41"/>
    <w:rsid w:val="007877AF"/>
    <w:rsid w:val="00787A55"/>
    <w:rsid w:val="00791C69"/>
    <w:rsid w:val="00791F64"/>
    <w:rsid w:val="007934CF"/>
    <w:rsid w:val="00793BDD"/>
    <w:rsid w:val="0079488B"/>
    <w:rsid w:val="00795DE9"/>
    <w:rsid w:val="007A2C9C"/>
    <w:rsid w:val="007A47D7"/>
    <w:rsid w:val="007A57FF"/>
    <w:rsid w:val="007A737A"/>
    <w:rsid w:val="007A76F1"/>
    <w:rsid w:val="007A7EB8"/>
    <w:rsid w:val="007B0314"/>
    <w:rsid w:val="007B037E"/>
    <w:rsid w:val="007B24D3"/>
    <w:rsid w:val="007B2F7F"/>
    <w:rsid w:val="007B46BB"/>
    <w:rsid w:val="007B4EAD"/>
    <w:rsid w:val="007B5406"/>
    <w:rsid w:val="007B5E02"/>
    <w:rsid w:val="007B6098"/>
    <w:rsid w:val="007B6F4D"/>
    <w:rsid w:val="007C0397"/>
    <w:rsid w:val="007C1E44"/>
    <w:rsid w:val="007C2195"/>
    <w:rsid w:val="007C29C6"/>
    <w:rsid w:val="007C4992"/>
    <w:rsid w:val="007D0DD8"/>
    <w:rsid w:val="007D1129"/>
    <w:rsid w:val="007D1E70"/>
    <w:rsid w:val="007D32C0"/>
    <w:rsid w:val="007D442D"/>
    <w:rsid w:val="007D689E"/>
    <w:rsid w:val="007D6F31"/>
    <w:rsid w:val="007E1827"/>
    <w:rsid w:val="007E42D4"/>
    <w:rsid w:val="007E527C"/>
    <w:rsid w:val="007E656F"/>
    <w:rsid w:val="007E75A6"/>
    <w:rsid w:val="007E76D5"/>
    <w:rsid w:val="007F2B79"/>
    <w:rsid w:val="007F2C58"/>
    <w:rsid w:val="007F30AE"/>
    <w:rsid w:val="007F6A64"/>
    <w:rsid w:val="007F6B02"/>
    <w:rsid w:val="007F6D7C"/>
    <w:rsid w:val="007F6F48"/>
    <w:rsid w:val="007F7A3C"/>
    <w:rsid w:val="00800E4A"/>
    <w:rsid w:val="00801209"/>
    <w:rsid w:val="00801960"/>
    <w:rsid w:val="00805786"/>
    <w:rsid w:val="00810704"/>
    <w:rsid w:val="00810EF3"/>
    <w:rsid w:val="00811AC0"/>
    <w:rsid w:val="00811D91"/>
    <w:rsid w:val="0081316C"/>
    <w:rsid w:val="0081347A"/>
    <w:rsid w:val="00814272"/>
    <w:rsid w:val="008145C3"/>
    <w:rsid w:val="00815509"/>
    <w:rsid w:val="00816585"/>
    <w:rsid w:val="008168F1"/>
    <w:rsid w:val="00816CF4"/>
    <w:rsid w:val="00816F77"/>
    <w:rsid w:val="008179AB"/>
    <w:rsid w:val="008219DB"/>
    <w:rsid w:val="00821AB9"/>
    <w:rsid w:val="00822373"/>
    <w:rsid w:val="00822528"/>
    <w:rsid w:val="00826FF3"/>
    <w:rsid w:val="0083018E"/>
    <w:rsid w:val="00830770"/>
    <w:rsid w:val="008307FB"/>
    <w:rsid w:val="00830BB2"/>
    <w:rsid w:val="00831529"/>
    <w:rsid w:val="00832AEF"/>
    <w:rsid w:val="00833148"/>
    <w:rsid w:val="008362ED"/>
    <w:rsid w:val="008368C4"/>
    <w:rsid w:val="00837314"/>
    <w:rsid w:val="008410A2"/>
    <w:rsid w:val="00842990"/>
    <w:rsid w:val="00844CB7"/>
    <w:rsid w:val="00844F5A"/>
    <w:rsid w:val="00845F71"/>
    <w:rsid w:val="0084726E"/>
    <w:rsid w:val="00847755"/>
    <w:rsid w:val="008505F5"/>
    <w:rsid w:val="008515D4"/>
    <w:rsid w:val="008518DE"/>
    <w:rsid w:val="00851BF3"/>
    <w:rsid w:val="00851D2E"/>
    <w:rsid w:val="00863763"/>
    <w:rsid w:val="00864007"/>
    <w:rsid w:val="00865523"/>
    <w:rsid w:val="008658A7"/>
    <w:rsid w:val="00867B35"/>
    <w:rsid w:val="008711B5"/>
    <w:rsid w:val="00871413"/>
    <w:rsid w:val="00871BDC"/>
    <w:rsid w:val="00875FB3"/>
    <w:rsid w:val="0087716D"/>
    <w:rsid w:val="0087749C"/>
    <w:rsid w:val="00877F06"/>
    <w:rsid w:val="00880324"/>
    <w:rsid w:val="008808BC"/>
    <w:rsid w:val="008818E8"/>
    <w:rsid w:val="00881D9D"/>
    <w:rsid w:val="00882ABB"/>
    <w:rsid w:val="00887798"/>
    <w:rsid w:val="00890292"/>
    <w:rsid w:val="00890B54"/>
    <w:rsid w:val="0089187E"/>
    <w:rsid w:val="00894262"/>
    <w:rsid w:val="00895AAA"/>
    <w:rsid w:val="008966D1"/>
    <w:rsid w:val="008A1B33"/>
    <w:rsid w:val="008A3695"/>
    <w:rsid w:val="008A425D"/>
    <w:rsid w:val="008A615F"/>
    <w:rsid w:val="008B2D46"/>
    <w:rsid w:val="008B466E"/>
    <w:rsid w:val="008B6702"/>
    <w:rsid w:val="008B7450"/>
    <w:rsid w:val="008B77E9"/>
    <w:rsid w:val="008C13B9"/>
    <w:rsid w:val="008C1DCD"/>
    <w:rsid w:val="008C2D56"/>
    <w:rsid w:val="008C3104"/>
    <w:rsid w:val="008C37EF"/>
    <w:rsid w:val="008C45E5"/>
    <w:rsid w:val="008C48F8"/>
    <w:rsid w:val="008C494A"/>
    <w:rsid w:val="008C6F59"/>
    <w:rsid w:val="008D1C64"/>
    <w:rsid w:val="008D524D"/>
    <w:rsid w:val="008D5CAB"/>
    <w:rsid w:val="008D5E7E"/>
    <w:rsid w:val="008D6F57"/>
    <w:rsid w:val="008D7D38"/>
    <w:rsid w:val="008D7FB0"/>
    <w:rsid w:val="008E135F"/>
    <w:rsid w:val="008E1FA2"/>
    <w:rsid w:val="008E4332"/>
    <w:rsid w:val="008E5E6A"/>
    <w:rsid w:val="008E65B6"/>
    <w:rsid w:val="008E7425"/>
    <w:rsid w:val="008E7E03"/>
    <w:rsid w:val="008F087C"/>
    <w:rsid w:val="008F0AEC"/>
    <w:rsid w:val="008F358C"/>
    <w:rsid w:val="008F3641"/>
    <w:rsid w:val="008F44C5"/>
    <w:rsid w:val="008F4B4A"/>
    <w:rsid w:val="008F4D91"/>
    <w:rsid w:val="008F6835"/>
    <w:rsid w:val="008F7B3A"/>
    <w:rsid w:val="00901ECD"/>
    <w:rsid w:val="0091104A"/>
    <w:rsid w:val="00911E73"/>
    <w:rsid w:val="00912735"/>
    <w:rsid w:val="0091337F"/>
    <w:rsid w:val="00914F5E"/>
    <w:rsid w:val="0091585A"/>
    <w:rsid w:val="0091585E"/>
    <w:rsid w:val="00915DAF"/>
    <w:rsid w:val="009169B9"/>
    <w:rsid w:val="009210A6"/>
    <w:rsid w:val="00921942"/>
    <w:rsid w:val="00923D10"/>
    <w:rsid w:val="009251A3"/>
    <w:rsid w:val="00926328"/>
    <w:rsid w:val="00931101"/>
    <w:rsid w:val="00931339"/>
    <w:rsid w:val="009325EE"/>
    <w:rsid w:val="009346BA"/>
    <w:rsid w:val="00935A3E"/>
    <w:rsid w:val="0094137B"/>
    <w:rsid w:val="00942EBA"/>
    <w:rsid w:val="00943AAA"/>
    <w:rsid w:val="0094445E"/>
    <w:rsid w:val="009450C0"/>
    <w:rsid w:val="009452F6"/>
    <w:rsid w:val="009457C1"/>
    <w:rsid w:val="00947E60"/>
    <w:rsid w:val="00951482"/>
    <w:rsid w:val="00952029"/>
    <w:rsid w:val="00953CA5"/>
    <w:rsid w:val="00954A7A"/>
    <w:rsid w:val="00954C76"/>
    <w:rsid w:val="00955CAB"/>
    <w:rsid w:val="00956659"/>
    <w:rsid w:val="00956B6D"/>
    <w:rsid w:val="0095777C"/>
    <w:rsid w:val="00957A9E"/>
    <w:rsid w:val="00960A5C"/>
    <w:rsid w:val="009621B0"/>
    <w:rsid w:val="00963736"/>
    <w:rsid w:val="00965CF5"/>
    <w:rsid w:val="0096714F"/>
    <w:rsid w:val="00970AB0"/>
    <w:rsid w:val="00970EB2"/>
    <w:rsid w:val="009721C1"/>
    <w:rsid w:val="00980BA1"/>
    <w:rsid w:val="00982002"/>
    <w:rsid w:val="00982929"/>
    <w:rsid w:val="0098474E"/>
    <w:rsid w:val="00985BE0"/>
    <w:rsid w:val="00985C17"/>
    <w:rsid w:val="00985D7A"/>
    <w:rsid w:val="00986206"/>
    <w:rsid w:val="00990970"/>
    <w:rsid w:val="009917F6"/>
    <w:rsid w:val="0099202F"/>
    <w:rsid w:val="00994BAA"/>
    <w:rsid w:val="009A0C15"/>
    <w:rsid w:val="009A2DF5"/>
    <w:rsid w:val="009A3EB4"/>
    <w:rsid w:val="009A66AD"/>
    <w:rsid w:val="009A67F5"/>
    <w:rsid w:val="009A6CA4"/>
    <w:rsid w:val="009A7A41"/>
    <w:rsid w:val="009A7F8B"/>
    <w:rsid w:val="009B1828"/>
    <w:rsid w:val="009B1E4F"/>
    <w:rsid w:val="009B2512"/>
    <w:rsid w:val="009B32E8"/>
    <w:rsid w:val="009B61AA"/>
    <w:rsid w:val="009B790E"/>
    <w:rsid w:val="009C243C"/>
    <w:rsid w:val="009C3F7D"/>
    <w:rsid w:val="009C5B88"/>
    <w:rsid w:val="009C5F43"/>
    <w:rsid w:val="009C6E5A"/>
    <w:rsid w:val="009C6EEA"/>
    <w:rsid w:val="009D2FD3"/>
    <w:rsid w:val="009D4617"/>
    <w:rsid w:val="009D6A53"/>
    <w:rsid w:val="009D6CC6"/>
    <w:rsid w:val="009E13F8"/>
    <w:rsid w:val="009E15EC"/>
    <w:rsid w:val="009E22FA"/>
    <w:rsid w:val="009E3E16"/>
    <w:rsid w:val="009E5323"/>
    <w:rsid w:val="009E5916"/>
    <w:rsid w:val="009E5D69"/>
    <w:rsid w:val="009E643F"/>
    <w:rsid w:val="009E72C7"/>
    <w:rsid w:val="009F0F0F"/>
    <w:rsid w:val="009F292C"/>
    <w:rsid w:val="009F3C0B"/>
    <w:rsid w:val="00A01156"/>
    <w:rsid w:val="00A02214"/>
    <w:rsid w:val="00A02486"/>
    <w:rsid w:val="00A033F8"/>
    <w:rsid w:val="00A05EDA"/>
    <w:rsid w:val="00A077AC"/>
    <w:rsid w:val="00A11DF0"/>
    <w:rsid w:val="00A14216"/>
    <w:rsid w:val="00A14AA1"/>
    <w:rsid w:val="00A158CB"/>
    <w:rsid w:val="00A208A7"/>
    <w:rsid w:val="00A22AF4"/>
    <w:rsid w:val="00A267AB"/>
    <w:rsid w:val="00A3001F"/>
    <w:rsid w:val="00A30402"/>
    <w:rsid w:val="00A30710"/>
    <w:rsid w:val="00A33B8D"/>
    <w:rsid w:val="00A358AD"/>
    <w:rsid w:val="00A359D9"/>
    <w:rsid w:val="00A36196"/>
    <w:rsid w:val="00A44C32"/>
    <w:rsid w:val="00A45B19"/>
    <w:rsid w:val="00A465E9"/>
    <w:rsid w:val="00A46740"/>
    <w:rsid w:val="00A46DFE"/>
    <w:rsid w:val="00A5695C"/>
    <w:rsid w:val="00A57BF5"/>
    <w:rsid w:val="00A57CC9"/>
    <w:rsid w:val="00A63092"/>
    <w:rsid w:val="00A63A47"/>
    <w:rsid w:val="00A6613E"/>
    <w:rsid w:val="00A6712D"/>
    <w:rsid w:val="00A7316C"/>
    <w:rsid w:val="00A74248"/>
    <w:rsid w:val="00A75C67"/>
    <w:rsid w:val="00A80934"/>
    <w:rsid w:val="00A820B5"/>
    <w:rsid w:val="00A82D64"/>
    <w:rsid w:val="00A842EE"/>
    <w:rsid w:val="00A851D4"/>
    <w:rsid w:val="00A86D2E"/>
    <w:rsid w:val="00A91817"/>
    <w:rsid w:val="00A932FB"/>
    <w:rsid w:val="00A93B66"/>
    <w:rsid w:val="00A9420F"/>
    <w:rsid w:val="00AA051F"/>
    <w:rsid w:val="00AA116B"/>
    <w:rsid w:val="00AA2724"/>
    <w:rsid w:val="00AA2CC2"/>
    <w:rsid w:val="00AA61EF"/>
    <w:rsid w:val="00AA7DAC"/>
    <w:rsid w:val="00AB023A"/>
    <w:rsid w:val="00AB1837"/>
    <w:rsid w:val="00AB334B"/>
    <w:rsid w:val="00AB417D"/>
    <w:rsid w:val="00AB4292"/>
    <w:rsid w:val="00AB44B6"/>
    <w:rsid w:val="00AB4A99"/>
    <w:rsid w:val="00AB5ADE"/>
    <w:rsid w:val="00AC1CE7"/>
    <w:rsid w:val="00AC3835"/>
    <w:rsid w:val="00AC41B9"/>
    <w:rsid w:val="00AC53A8"/>
    <w:rsid w:val="00AC57DF"/>
    <w:rsid w:val="00AC58F7"/>
    <w:rsid w:val="00AD2AC5"/>
    <w:rsid w:val="00AD4311"/>
    <w:rsid w:val="00AE1C0E"/>
    <w:rsid w:val="00AE2F79"/>
    <w:rsid w:val="00AE3416"/>
    <w:rsid w:val="00AE480F"/>
    <w:rsid w:val="00AE64E3"/>
    <w:rsid w:val="00AE6FC4"/>
    <w:rsid w:val="00AE7583"/>
    <w:rsid w:val="00AF0B57"/>
    <w:rsid w:val="00AF2255"/>
    <w:rsid w:val="00AF24B4"/>
    <w:rsid w:val="00AF2694"/>
    <w:rsid w:val="00AF37A6"/>
    <w:rsid w:val="00AF3974"/>
    <w:rsid w:val="00AF40B2"/>
    <w:rsid w:val="00AF5FC7"/>
    <w:rsid w:val="00B012AE"/>
    <w:rsid w:val="00B019F8"/>
    <w:rsid w:val="00B01B4C"/>
    <w:rsid w:val="00B02247"/>
    <w:rsid w:val="00B04FD6"/>
    <w:rsid w:val="00B0640D"/>
    <w:rsid w:val="00B10CFD"/>
    <w:rsid w:val="00B10EEA"/>
    <w:rsid w:val="00B11094"/>
    <w:rsid w:val="00B12789"/>
    <w:rsid w:val="00B13C0B"/>
    <w:rsid w:val="00B14675"/>
    <w:rsid w:val="00B16688"/>
    <w:rsid w:val="00B20115"/>
    <w:rsid w:val="00B21376"/>
    <w:rsid w:val="00B21F2C"/>
    <w:rsid w:val="00B23834"/>
    <w:rsid w:val="00B23891"/>
    <w:rsid w:val="00B2389B"/>
    <w:rsid w:val="00B24F48"/>
    <w:rsid w:val="00B25116"/>
    <w:rsid w:val="00B274D0"/>
    <w:rsid w:val="00B3061B"/>
    <w:rsid w:val="00B308C5"/>
    <w:rsid w:val="00B31F59"/>
    <w:rsid w:val="00B32BD1"/>
    <w:rsid w:val="00B32EC6"/>
    <w:rsid w:val="00B344FA"/>
    <w:rsid w:val="00B35C02"/>
    <w:rsid w:val="00B3637C"/>
    <w:rsid w:val="00B43E18"/>
    <w:rsid w:val="00B44445"/>
    <w:rsid w:val="00B44608"/>
    <w:rsid w:val="00B508CB"/>
    <w:rsid w:val="00B5586B"/>
    <w:rsid w:val="00B55D80"/>
    <w:rsid w:val="00B60341"/>
    <w:rsid w:val="00B63238"/>
    <w:rsid w:val="00B636A6"/>
    <w:rsid w:val="00B64E61"/>
    <w:rsid w:val="00B65320"/>
    <w:rsid w:val="00B67687"/>
    <w:rsid w:val="00B6784D"/>
    <w:rsid w:val="00B67F08"/>
    <w:rsid w:val="00B711A6"/>
    <w:rsid w:val="00B74FEE"/>
    <w:rsid w:val="00B75018"/>
    <w:rsid w:val="00B75178"/>
    <w:rsid w:val="00B769B1"/>
    <w:rsid w:val="00B76F04"/>
    <w:rsid w:val="00B77B88"/>
    <w:rsid w:val="00B8183C"/>
    <w:rsid w:val="00B81F32"/>
    <w:rsid w:val="00B81F87"/>
    <w:rsid w:val="00B843D4"/>
    <w:rsid w:val="00B87BEC"/>
    <w:rsid w:val="00B91BC5"/>
    <w:rsid w:val="00B91D5E"/>
    <w:rsid w:val="00B92B5D"/>
    <w:rsid w:val="00B93EA8"/>
    <w:rsid w:val="00B95021"/>
    <w:rsid w:val="00B95C28"/>
    <w:rsid w:val="00B96846"/>
    <w:rsid w:val="00B9711C"/>
    <w:rsid w:val="00B97DA3"/>
    <w:rsid w:val="00BA01A6"/>
    <w:rsid w:val="00BA269A"/>
    <w:rsid w:val="00BA50A7"/>
    <w:rsid w:val="00BA540E"/>
    <w:rsid w:val="00BA5ACF"/>
    <w:rsid w:val="00BB1EF6"/>
    <w:rsid w:val="00BB22D4"/>
    <w:rsid w:val="00BB2BC5"/>
    <w:rsid w:val="00BB3431"/>
    <w:rsid w:val="00BB3DFF"/>
    <w:rsid w:val="00BB4B45"/>
    <w:rsid w:val="00BB5D99"/>
    <w:rsid w:val="00BB65BF"/>
    <w:rsid w:val="00BB68F3"/>
    <w:rsid w:val="00BC2AC9"/>
    <w:rsid w:val="00BC32C7"/>
    <w:rsid w:val="00BC45E8"/>
    <w:rsid w:val="00BC5A88"/>
    <w:rsid w:val="00BC716F"/>
    <w:rsid w:val="00BD060D"/>
    <w:rsid w:val="00BD122D"/>
    <w:rsid w:val="00BD2B7E"/>
    <w:rsid w:val="00BD5437"/>
    <w:rsid w:val="00BD5D1F"/>
    <w:rsid w:val="00BD6366"/>
    <w:rsid w:val="00BD760A"/>
    <w:rsid w:val="00BD7639"/>
    <w:rsid w:val="00BE0148"/>
    <w:rsid w:val="00BE0AE9"/>
    <w:rsid w:val="00BE0F81"/>
    <w:rsid w:val="00BE1C47"/>
    <w:rsid w:val="00BE349B"/>
    <w:rsid w:val="00BE3C96"/>
    <w:rsid w:val="00BE3DE2"/>
    <w:rsid w:val="00BE62BD"/>
    <w:rsid w:val="00BE6876"/>
    <w:rsid w:val="00BE6F52"/>
    <w:rsid w:val="00BE7ACF"/>
    <w:rsid w:val="00BE7CB5"/>
    <w:rsid w:val="00BF2F35"/>
    <w:rsid w:val="00BF5498"/>
    <w:rsid w:val="00BF641E"/>
    <w:rsid w:val="00BF7B5B"/>
    <w:rsid w:val="00C00391"/>
    <w:rsid w:val="00C01AB4"/>
    <w:rsid w:val="00C01ED5"/>
    <w:rsid w:val="00C026A1"/>
    <w:rsid w:val="00C02706"/>
    <w:rsid w:val="00C0419D"/>
    <w:rsid w:val="00C0429B"/>
    <w:rsid w:val="00C056AD"/>
    <w:rsid w:val="00C05AE0"/>
    <w:rsid w:val="00C05E51"/>
    <w:rsid w:val="00C0682C"/>
    <w:rsid w:val="00C07429"/>
    <w:rsid w:val="00C074ED"/>
    <w:rsid w:val="00C12C6E"/>
    <w:rsid w:val="00C146B9"/>
    <w:rsid w:val="00C1544D"/>
    <w:rsid w:val="00C17DEF"/>
    <w:rsid w:val="00C17E99"/>
    <w:rsid w:val="00C207B3"/>
    <w:rsid w:val="00C20DAA"/>
    <w:rsid w:val="00C22973"/>
    <w:rsid w:val="00C25C67"/>
    <w:rsid w:val="00C27C2A"/>
    <w:rsid w:val="00C312A6"/>
    <w:rsid w:val="00C314B6"/>
    <w:rsid w:val="00C3257F"/>
    <w:rsid w:val="00C32AFA"/>
    <w:rsid w:val="00C333CD"/>
    <w:rsid w:val="00C343B4"/>
    <w:rsid w:val="00C35079"/>
    <w:rsid w:val="00C35443"/>
    <w:rsid w:val="00C35454"/>
    <w:rsid w:val="00C35FFE"/>
    <w:rsid w:val="00C36F11"/>
    <w:rsid w:val="00C43831"/>
    <w:rsid w:val="00C43B9A"/>
    <w:rsid w:val="00C44917"/>
    <w:rsid w:val="00C50C2A"/>
    <w:rsid w:val="00C51758"/>
    <w:rsid w:val="00C51C19"/>
    <w:rsid w:val="00C52BB2"/>
    <w:rsid w:val="00C53E7A"/>
    <w:rsid w:val="00C5454F"/>
    <w:rsid w:val="00C5472A"/>
    <w:rsid w:val="00C56C67"/>
    <w:rsid w:val="00C61696"/>
    <w:rsid w:val="00C61735"/>
    <w:rsid w:val="00C625FF"/>
    <w:rsid w:val="00C6396E"/>
    <w:rsid w:val="00C6493E"/>
    <w:rsid w:val="00C706B2"/>
    <w:rsid w:val="00C70E25"/>
    <w:rsid w:val="00C720E6"/>
    <w:rsid w:val="00C72332"/>
    <w:rsid w:val="00C73F12"/>
    <w:rsid w:val="00C74537"/>
    <w:rsid w:val="00C758F3"/>
    <w:rsid w:val="00C77320"/>
    <w:rsid w:val="00C77FA9"/>
    <w:rsid w:val="00C820A0"/>
    <w:rsid w:val="00C858A6"/>
    <w:rsid w:val="00C86673"/>
    <w:rsid w:val="00C907A0"/>
    <w:rsid w:val="00C90E5E"/>
    <w:rsid w:val="00C9223E"/>
    <w:rsid w:val="00C93B49"/>
    <w:rsid w:val="00C9452D"/>
    <w:rsid w:val="00C956DB"/>
    <w:rsid w:val="00C957F9"/>
    <w:rsid w:val="00C959C6"/>
    <w:rsid w:val="00C975F9"/>
    <w:rsid w:val="00C979AD"/>
    <w:rsid w:val="00C97BE0"/>
    <w:rsid w:val="00CA170F"/>
    <w:rsid w:val="00CA19A0"/>
    <w:rsid w:val="00CA38CD"/>
    <w:rsid w:val="00CA3A5D"/>
    <w:rsid w:val="00CA41EB"/>
    <w:rsid w:val="00CA43D1"/>
    <w:rsid w:val="00CA7D31"/>
    <w:rsid w:val="00CB14AD"/>
    <w:rsid w:val="00CB339E"/>
    <w:rsid w:val="00CB5664"/>
    <w:rsid w:val="00CB7E17"/>
    <w:rsid w:val="00CC23AB"/>
    <w:rsid w:val="00CC2616"/>
    <w:rsid w:val="00CC2D88"/>
    <w:rsid w:val="00CC3E6E"/>
    <w:rsid w:val="00CC586A"/>
    <w:rsid w:val="00CC66FB"/>
    <w:rsid w:val="00CC762E"/>
    <w:rsid w:val="00CD09FF"/>
    <w:rsid w:val="00CD1BEC"/>
    <w:rsid w:val="00CD477C"/>
    <w:rsid w:val="00CD4DF4"/>
    <w:rsid w:val="00CD6EC5"/>
    <w:rsid w:val="00CE0B7B"/>
    <w:rsid w:val="00CE113A"/>
    <w:rsid w:val="00CE1F11"/>
    <w:rsid w:val="00CE527B"/>
    <w:rsid w:val="00CE5E39"/>
    <w:rsid w:val="00CE6457"/>
    <w:rsid w:val="00CE66EB"/>
    <w:rsid w:val="00CE6B48"/>
    <w:rsid w:val="00CF096B"/>
    <w:rsid w:val="00CF2BC9"/>
    <w:rsid w:val="00CF420C"/>
    <w:rsid w:val="00CF4E4F"/>
    <w:rsid w:val="00CF609A"/>
    <w:rsid w:val="00D008EB"/>
    <w:rsid w:val="00D041DF"/>
    <w:rsid w:val="00D0436C"/>
    <w:rsid w:val="00D05A91"/>
    <w:rsid w:val="00D06BEC"/>
    <w:rsid w:val="00D07819"/>
    <w:rsid w:val="00D121CF"/>
    <w:rsid w:val="00D145A9"/>
    <w:rsid w:val="00D14A49"/>
    <w:rsid w:val="00D15E56"/>
    <w:rsid w:val="00D17FFE"/>
    <w:rsid w:val="00D2238D"/>
    <w:rsid w:val="00D22FD5"/>
    <w:rsid w:val="00D231B0"/>
    <w:rsid w:val="00D23FEB"/>
    <w:rsid w:val="00D24A19"/>
    <w:rsid w:val="00D24D9D"/>
    <w:rsid w:val="00D25F95"/>
    <w:rsid w:val="00D2646D"/>
    <w:rsid w:val="00D27F1B"/>
    <w:rsid w:val="00D325E6"/>
    <w:rsid w:val="00D33933"/>
    <w:rsid w:val="00D34261"/>
    <w:rsid w:val="00D362C6"/>
    <w:rsid w:val="00D36B3F"/>
    <w:rsid w:val="00D41AD9"/>
    <w:rsid w:val="00D42D76"/>
    <w:rsid w:val="00D4455B"/>
    <w:rsid w:val="00D4605A"/>
    <w:rsid w:val="00D462A2"/>
    <w:rsid w:val="00D466C3"/>
    <w:rsid w:val="00D47193"/>
    <w:rsid w:val="00D5056F"/>
    <w:rsid w:val="00D51355"/>
    <w:rsid w:val="00D5228E"/>
    <w:rsid w:val="00D532F2"/>
    <w:rsid w:val="00D5357E"/>
    <w:rsid w:val="00D53B07"/>
    <w:rsid w:val="00D54842"/>
    <w:rsid w:val="00D54FA4"/>
    <w:rsid w:val="00D55187"/>
    <w:rsid w:val="00D567C1"/>
    <w:rsid w:val="00D567C2"/>
    <w:rsid w:val="00D56D23"/>
    <w:rsid w:val="00D5701B"/>
    <w:rsid w:val="00D5745F"/>
    <w:rsid w:val="00D5751F"/>
    <w:rsid w:val="00D57688"/>
    <w:rsid w:val="00D60C45"/>
    <w:rsid w:val="00D61899"/>
    <w:rsid w:val="00D620D0"/>
    <w:rsid w:val="00D62EA6"/>
    <w:rsid w:val="00D67152"/>
    <w:rsid w:val="00D728D6"/>
    <w:rsid w:val="00D7457B"/>
    <w:rsid w:val="00D75372"/>
    <w:rsid w:val="00D76821"/>
    <w:rsid w:val="00D80226"/>
    <w:rsid w:val="00D80784"/>
    <w:rsid w:val="00D92D00"/>
    <w:rsid w:val="00D93B38"/>
    <w:rsid w:val="00D948C0"/>
    <w:rsid w:val="00D96555"/>
    <w:rsid w:val="00D970B0"/>
    <w:rsid w:val="00DA0029"/>
    <w:rsid w:val="00DA41CF"/>
    <w:rsid w:val="00DA4E1C"/>
    <w:rsid w:val="00DA5E8B"/>
    <w:rsid w:val="00DB0962"/>
    <w:rsid w:val="00DB3197"/>
    <w:rsid w:val="00DB3B97"/>
    <w:rsid w:val="00DB3E9F"/>
    <w:rsid w:val="00DB6B1F"/>
    <w:rsid w:val="00DB6E6B"/>
    <w:rsid w:val="00DB7A5E"/>
    <w:rsid w:val="00DB7EC8"/>
    <w:rsid w:val="00DC1430"/>
    <w:rsid w:val="00DC329E"/>
    <w:rsid w:val="00DC3691"/>
    <w:rsid w:val="00DC37FD"/>
    <w:rsid w:val="00DC52E1"/>
    <w:rsid w:val="00DC5F55"/>
    <w:rsid w:val="00DC68B7"/>
    <w:rsid w:val="00DC6D89"/>
    <w:rsid w:val="00DC775D"/>
    <w:rsid w:val="00DD1114"/>
    <w:rsid w:val="00DD1260"/>
    <w:rsid w:val="00DD1711"/>
    <w:rsid w:val="00DD3577"/>
    <w:rsid w:val="00DD4559"/>
    <w:rsid w:val="00DD6D51"/>
    <w:rsid w:val="00DD7D35"/>
    <w:rsid w:val="00DE0557"/>
    <w:rsid w:val="00DE05F1"/>
    <w:rsid w:val="00DE1721"/>
    <w:rsid w:val="00DE3F4D"/>
    <w:rsid w:val="00DE40C1"/>
    <w:rsid w:val="00DE50F9"/>
    <w:rsid w:val="00DE6452"/>
    <w:rsid w:val="00DE70AA"/>
    <w:rsid w:val="00DF1629"/>
    <w:rsid w:val="00DF1B78"/>
    <w:rsid w:val="00DF2FCE"/>
    <w:rsid w:val="00DF4A39"/>
    <w:rsid w:val="00DF555A"/>
    <w:rsid w:val="00DF5E20"/>
    <w:rsid w:val="00DF6BCA"/>
    <w:rsid w:val="00DF6CCF"/>
    <w:rsid w:val="00E0037F"/>
    <w:rsid w:val="00E018B4"/>
    <w:rsid w:val="00E01CD5"/>
    <w:rsid w:val="00E02F79"/>
    <w:rsid w:val="00E06374"/>
    <w:rsid w:val="00E123A3"/>
    <w:rsid w:val="00E14300"/>
    <w:rsid w:val="00E16275"/>
    <w:rsid w:val="00E16A4E"/>
    <w:rsid w:val="00E17061"/>
    <w:rsid w:val="00E206C8"/>
    <w:rsid w:val="00E209DF"/>
    <w:rsid w:val="00E21A4A"/>
    <w:rsid w:val="00E22153"/>
    <w:rsid w:val="00E2258E"/>
    <w:rsid w:val="00E22CBD"/>
    <w:rsid w:val="00E2308B"/>
    <w:rsid w:val="00E25738"/>
    <w:rsid w:val="00E25E61"/>
    <w:rsid w:val="00E27282"/>
    <w:rsid w:val="00E30216"/>
    <w:rsid w:val="00E30EAC"/>
    <w:rsid w:val="00E31258"/>
    <w:rsid w:val="00E32414"/>
    <w:rsid w:val="00E35103"/>
    <w:rsid w:val="00E35584"/>
    <w:rsid w:val="00E35BC1"/>
    <w:rsid w:val="00E42D5E"/>
    <w:rsid w:val="00E4385F"/>
    <w:rsid w:val="00E43F7E"/>
    <w:rsid w:val="00E45409"/>
    <w:rsid w:val="00E458C9"/>
    <w:rsid w:val="00E45E66"/>
    <w:rsid w:val="00E463FB"/>
    <w:rsid w:val="00E50159"/>
    <w:rsid w:val="00E50EB9"/>
    <w:rsid w:val="00E5185E"/>
    <w:rsid w:val="00E544E4"/>
    <w:rsid w:val="00E65092"/>
    <w:rsid w:val="00E6592E"/>
    <w:rsid w:val="00E7078A"/>
    <w:rsid w:val="00E70E36"/>
    <w:rsid w:val="00E76AE4"/>
    <w:rsid w:val="00E770DA"/>
    <w:rsid w:val="00E77D9E"/>
    <w:rsid w:val="00E81FBA"/>
    <w:rsid w:val="00E82044"/>
    <w:rsid w:val="00E828BD"/>
    <w:rsid w:val="00E8326B"/>
    <w:rsid w:val="00E87040"/>
    <w:rsid w:val="00E90D94"/>
    <w:rsid w:val="00E9111B"/>
    <w:rsid w:val="00E91A10"/>
    <w:rsid w:val="00E91C05"/>
    <w:rsid w:val="00E93963"/>
    <w:rsid w:val="00E95F34"/>
    <w:rsid w:val="00E966D1"/>
    <w:rsid w:val="00E97106"/>
    <w:rsid w:val="00E97775"/>
    <w:rsid w:val="00E97D64"/>
    <w:rsid w:val="00EA01E7"/>
    <w:rsid w:val="00EA08BE"/>
    <w:rsid w:val="00EA30C5"/>
    <w:rsid w:val="00EA3173"/>
    <w:rsid w:val="00EA356E"/>
    <w:rsid w:val="00EA3A08"/>
    <w:rsid w:val="00EA4839"/>
    <w:rsid w:val="00EA7220"/>
    <w:rsid w:val="00EA7EDA"/>
    <w:rsid w:val="00EB08D5"/>
    <w:rsid w:val="00EB0DDD"/>
    <w:rsid w:val="00EB13BF"/>
    <w:rsid w:val="00EB1E82"/>
    <w:rsid w:val="00EB2EDB"/>
    <w:rsid w:val="00EB73AA"/>
    <w:rsid w:val="00EB744D"/>
    <w:rsid w:val="00EC0955"/>
    <w:rsid w:val="00EC2714"/>
    <w:rsid w:val="00EC30DE"/>
    <w:rsid w:val="00EC334E"/>
    <w:rsid w:val="00EC3E91"/>
    <w:rsid w:val="00EC6573"/>
    <w:rsid w:val="00EC73C3"/>
    <w:rsid w:val="00ED30AA"/>
    <w:rsid w:val="00ED4A2A"/>
    <w:rsid w:val="00ED538D"/>
    <w:rsid w:val="00ED5FDB"/>
    <w:rsid w:val="00EE1D13"/>
    <w:rsid w:val="00EE1E10"/>
    <w:rsid w:val="00EE364E"/>
    <w:rsid w:val="00EE459C"/>
    <w:rsid w:val="00EE6573"/>
    <w:rsid w:val="00EE76A8"/>
    <w:rsid w:val="00EF1A15"/>
    <w:rsid w:val="00EF1F5B"/>
    <w:rsid w:val="00EF1FD6"/>
    <w:rsid w:val="00EF27F3"/>
    <w:rsid w:val="00EF29AF"/>
    <w:rsid w:val="00EF2F6F"/>
    <w:rsid w:val="00EF566C"/>
    <w:rsid w:val="00EF5B99"/>
    <w:rsid w:val="00EF72C1"/>
    <w:rsid w:val="00EF7A74"/>
    <w:rsid w:val="00F00995"/>
    <w:rsid w:val="00F0146B"/>
    <w:rsid w:val="00F04FF3"/>
    <w:rsid w:val="00F10B92"/>
    <w:rsid w:val="00F127B9"/>
    <w:rsid w:val="00F1632F"/>
    <w:rsid w:val="00F20378"/>
    <w:rsid w:val="00F20A97"/>
    <w:rsid w:val="00F20F7E"/>
    <w:rsid w:val="00F21037"/>
    <w:rsid w:val="00F22536"/>
    <w:rsid w:val="00F236B7"/>
    <w:rsid w:val="00F24E2B"/>
    <w:rsid w:val="00F27549"/>
    <w:rsid w:val="00F30DB4"/>
    <w:rsid w:val="00F31D71"/>
    <w:rsid w:val="00F3352D"/>
    <w:rsid w:val="00F33622"/>
    <w:rsid w:val="00F340C2"/>
    <w:rsid w:val="00F343F3"/>
    <w:rsid w:val="00F36D13"/>
    <w:rsid w:val="00F40209"/>
    <w:rsid w:val="00F40ECA"/>
    <w:rsid w:val="00F40FF8"/>
    <w:rsid w:val="00F419D8"/>
    <w:rsid w:val="00F43B6B"/>
    <w:rsid w:val="00F44593"/>
    <w:rsid w:val="00F45EEE"/>
    <w:rsid w:val="00F46D56"/>
    <w:rsid w:val="00F510A8"/>
    <w:rsid w:val="00F51290"/>
    <w:rsid w:val="00F51577"/>
    <w:rsid w:val="00F521DC"/>
    <w:rsid w:val="00F523D3"/>
    <w:rsid w:val="00F530A5"/>
    <w:rsid w:val="00F53A6A"/>
    <w:rsid w:val="00F540A5"/>
    <w:rsid w:val="00F5531D"/>
    <w:rsid w:val="00F6009F"/>
    <w:rsid w:val="00F60332"/>
    <w:rsid w:val="00F608DB"/>
    <w:rsid w:val="00F61B23"/>
    <w:rsid w:val="00F62602"/>
    <w:rsid w:val="00F63205"/>
    <w:rsid w:val="00F64403"/>
    <w:rsid w:val="00F65A5D"/>
    <w:rsid w:val="00F66425"/>
    <w:rsid w:val="00F679A2"/>
    <w:rsid w:val="00F73122"/>
    <w:rsid w:val="00F74D25"/>
    <w:rsid w:val="00F75CB9"/>
    <w:rsid w:val="00F763BC"/>
    <w:rsid w:val="00F763BD"/>
    <w:rsid w:val="00F80145"/>
    <w:rsid w:val="00F82561"/>
    <w:rsid w:val="00F83ABE"/>
    <w:rsid w:val="00F86DEF"/>
    <w:rsid w:val="00F86FD7"/>
    <w:rsid w:val="00F87725"/>
    <w:rsid w:val="00F914A7"/>
    <w:rsid w:val="00F91AAA"/>
    <w:rsid w:val="00F91B50"/>
    <w:rsid w:val="00F91CCC"/>
    <w:rsid w:val="00F91FEA"/>
    <w:rsid w:val="00F93C48"/>
    <w:rsid w:val="00F93E29"/>
    <w:rsid w:val="00F94F35"/>
    <w:rsid w:val="00F94FDE"/>
    <w:rsid w:val="00FA04B5"/>
    <w:rsid w:val="00FA0A68"/>
    <w:rsid w:val="00FA1B59"/>
    <w:rsid w:val="00FA4639"/>
    <w:rsid w:val="00FA4C07"/>
    <w:rsid w:val="00FA6155"/>
    <w:rsid w:val="00FA695E"/>
    <w:rsid w:val="00FB3D29"/>
    <w:rsid w:val="00FB5CAB"/>
    <w:rsid w:val="00FB64F6"/>
    <w:rsid w:val="00FB7E0C"/>
    <w:rsid w:val="00FC0BA0"/>
    <w:rsid w:val="00FC10B2"/>
    <w:rsid w:val="00FC1282"/>
    <w:rsid w:val="00FC1A3C"/>
    <w:rsid w:val="00FC2683"/>
    <w:rsid w:val="00FC390A"/>
    <w:rsid w:val="00FC4FC3"/>
    <w:rsid w:val="00FC5D44"/>
    <w:rsid w:val="00FC789C"/>
    <w:rsid w:val="00FD1517"/>
    <w:rsid w:val="00FD2CBF"/>
    <w:rsid w:val="00FD53F9"/>
    <w:rsid w:val="00FD6A3E"/>
    <w:rsid w:val="00FD79E5"/>
    <w:rsid w:val="00FD7AC1"/>
    <w:rsid w:val="00FE3475"/>
    <w:rsid w:val="00FE371F"/>
    <w:rsid w:val="00FE4B5B"/>
    <w:rsid w:val="00FE52A7"/>
    <w:rsid w:val="00FE5CC7"/>
    <w:rsid w:val="00FE7F48"/>
    <w:rsid w:val="00FF1E60"/>
    <w:rsid w:val="00FF3B79"/>
    <w:rsid w:val="00FF4F97"/>
    <w:rsid w:val="00FF6024"/>
    <w:rsid w:val="00FF6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50E39"/>
  <w15:docId w15:val="{D3157AE6-3F5A-45E4-AA0F-C5745CA6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3">
    <w:name w:val="heading 3"/>
    <w:basedOn w:val="a"/>
    <w:next w:val="a"/>
    <w:link w:val="30"/>
    <w:qFormat/>
    <w:rsid w:val="00801960"/>
    <w:pPr>
      <w:keepNext/>
      <w:keepLines/>
      <w:spacing w:beforeLines="50" w:before="156" w:afterLines="50" w:after="156" w:line="300" w:lineRule="auto"/>
      <w:outlineLvl w:val="2"/>
    </w:pPr>
    <w:rPr>
      <w:rFonts w:ascii="黑体" w:eastAsia="黑体" w:hAnsi="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9">
    <w:name w:val="Table Grid"/>
    <w:basedOn w:val="a1"/>
    <w:uiPriority w:val="59"/>
    <w:qFormat/>
    <w:rsid w:val="00FC10B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semiHidden/>
    <w:unhideWhenUsed/>
    <w:rsid w:val="008E5E6A"/>
    <w:pPr>
      <w:spacing w:after="120"/>
      <w:ind w:leftChars="200" w:left="420"/>
    </w:pPr>
  </w:style>
  <w:style w:type="character" w:customStyle="1" w:styleId="ab">
    <w:name w:val="正文文本缩进 字符"/>
    <w:basedOn w:val="a0"/>
    <w:link w:val="aa"/>
    <w:uiPriority w:val="99"/>
    <w:semiHidden/>
    <w:rsid w:val="008E5E6A"/>
    <w:rPr>
      <w:rFonts w:ascii="Times New Roman" w:eastAsia="宋体" w:hAnsi="Times New Roman" w:cs="Times New Roman"/>
      <w:kern w:val="2"/>
      <w:sz w:val="21"/>
    </w:rPr>
  </w:style>
  <w:style w:type="paragraph" w:styleId="2">
    <w:name w:val="Body Text First Indent 2"/>
    <w:basedOn w:val="aa"/>
    <w:link w:val="20"/>
    <w:uiPriority w:val="99"/>
    <w:unhideWhenUsed/>
    <w:qFormat/>
    <w:rsid w:val="008E5E6A"/>
    <w:pPr>
      <w:tabs>
        <w:tab w:val="left" w:pos="540"/>
      </w:tabs>
      <w:spacing w:after="0"/>
      <w:ind w:leftChars="0" w:left="0" w:firstLineChars="200" w:firstLine="420"/>
    </w:pPr>
    <w:rPr>
      <w:rFonts w:ascii="宋体" w:hAnsi="宋体"/>
      <w:szCs w:val="24"/>
    </w:rPr>
  </w:style>
  <w:style w:type="character" w:customStyle="1" w:styleId="20">
    <w:name w:val="正文首行缩进 2 字符"/>
    <w:basedOn w:val="ab"/>
    <w:link w:val="2"/>
    <w:uiPriority w:val="99"/>
    <w:rsid w:val="008E5E6A"/>
    <w:rPr>
      <w:rFonts w:ascii="宋体" w:eastAsia="宋体" w:hAnsi="宋体" w:cs="Times New Roman"/>
      <w:kern w:val="2"/>
      <w:sz w:val="21"/>
      <w:szCs w:val="24"/>
    </w:rPr>
  </w:style>
  <w:style w:type="paragraph" w:customStyle="1" w:styleId="Header9ptTableCentered">
    <w:name w:val="Header 9pt Table Centered"/>
    <w:basedOn w:val="a"/>
    <w:qFormat/>
    <w:rsid w:val="008E5E6A"/>
    <w:pPr>
      <w:spacing w:before="40" w:after="40"/>
      <w:jc w:val="center"/>
    </w:pPr>
    <w:rPr>
      <w:rFonts w:ascii="Arial" w:hAnsi="Arial" w:cs="Arial"/>
      <w:b/>
      <w:bCs/>
      <w:snapToGrid w:val="0"/>
      <w:kern w:val="0"/>
      <w:sz w:val="18"/>
      <w:szCs w:val="18"/>
      <w:lang w:val="de-DE" w:eastAsia="de-DE"/>
    </w:rPr>
  </w:style>
  <w:style w:type="paragraph" w:styleId="31">
    <w:name w:val="Body Text Indent 3"/>
    <w:basedOn w:val="a"/>
    <w:link w:val="32"/>
    <w:rsid w:val="006479F6"/>
    <w:pPr>
      <w:adjustRightInd w:val="0"/>
      <w:snapToGrid w:val="0"/>
      <w:spacing w:before="25" w:after="25" w:line="360" w:lineRule="auto"/>
      <w:ind w:firstLine="540"/>
    </w:pPr>
    <w:rPr>
      <w:rFonts w:ascii="宋体" w:hAnsi="宋体"/>
      <w:kern w:val="0"/>
      <w:sz w:val="28"/>
    </w:rPr>
  </w:style>
  <w:style w:type="character" w:customStyle="1" w:styleId="32">
    <w:name w:val="正文文本缩进 3 字符"/>
    <w:basedOn w:val="a0"/>
    <w:link w:val="31"/>
    <w:rsid w:val="006479F6"/>
    <w:rPr>
      <w:rFonts w:ascii="宋体" w:eastAsia="宋体" w:hAnsi="宋体" w:cs="Times New Roman"/>
      <w:sz w:val="28"/>
    </w:rPr>
  </w:style>
  <w:style w:type="character" w:customStyle="1" w:styleId="30">
    <w:name w:val="标题 3 字符"/>
    <w:basedOn w:val="a0"/>
    <w:link w:val="3"/>
    <w:rsid w:val="00801960"/>
    <w:rPr>
      <w:rFonts w:ascii="黑体" w:eastAsia="黑体" w:hAnsi="宋体"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98190">
      <w:bodyDiv w:val="1"/>
      <w:marLeft w:val="0"/>
      <w:marRight w:val="0"/>
      <w:marTop w:val="0"/>
      <w:marBottom w:val="0"/>
      <w:divBdr>
        <w:top w:val="none" w:sz="0" w:space="0" w:color="auto"/>
        <w:left w:val="none" w:sz="0" w:space="0" w:color="auto"/>
        <w:bottom w:val="none" w:sz="0" w:space="0" w:color="auto"/>
        <w:right w:val="none" w:sz="0" w:space="0" w:color="auto"/>
      </w:divBdr>
    </w:div>
    <w:div w:id="2072385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5247D7-351C-40A5-86E3-4E2BFEC74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2091</TotalTime>
  <Pages>22</Pages>
  <Words>2152</Words>
  <Characters>12268</Characters>
  <Application>Microsoft Office Word</Application>
  <DocSecurity>0</DocSecurity>
  <Lines>102</Lines>
  <Paragraphs>28</Paragraphs>
  <ScaleCrop>false</ScaleCrop>
  <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1595</cp:revision>
  <dcterms:created xsi:type="dcterms:W3CDTF">2020-06-10T03:15:00Z</dcterms:created>
  <dcterms:modified xsi:type="dcterms:W3CDTF">2022-01-01T12:57:00Z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