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北京首华嘉能物业管理有限公司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20847-2025-QEO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北京市通州区台湖北里29号楼4层439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北京市海淀区闵庄南路天香颐中里7号楼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空后直属保障大队-天香颐中里小区物业服务 北京市海淀区闵庄南路天香颐中里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王飞飞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13716871104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774063538@qq.com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2025年06月19日 13:30至2025年06月19日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0847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43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