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0019-2017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湖北屯仓管业科技发展有限公司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湖北省麻城市经济开发区兴业路6#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湖北省麻城市经济开发区兴业路6#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MMS:PE给水、燃气管材/管件，PE钢丝骨架复合管，PE梅花管、通讯管，MPP电力管，CPVC电力管，PPR管材/管件；PE双壁波纹管、FRPP波纹管； PE钢带增强螺旋波纹管、PE中空壁缠绕管。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2021-05-09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