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jc w:val="both"/>
        <w:rPr>
          <w:rFonts w:hint="eastAsia"/>
        </w:rPr>
      </w:pPr>
    </w:p>
    <w:p>
      <w:pPr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/>
          <w:b/>
          <w:bCs/>
          <w:lang w:val="en-US" w:eastAsia="zh-CN"/>
        </w:rPr>
        <w:t>注册地址无人办公声明</w:t>
      </w: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  <w:r>
        <w:rPr>
          <w:rFonts w:hint="eastAsia" w:ascii="华文宋体" w:hAnsi="华文宋体" w:eastAsia="华文宋体"/>
          <w:color w:val="auto"/>
          <w:sz w:val="21"/>
          <w:szCs w:val="21"/>
          <w:lang w:val="en-US" w:eastAsia="zh-CN"/>
        </w:rPr>
        <w:t>四川航宇纵横科技有限公司注册地址</w:t>
      </w:r>
      <w:r>
        <w:rPr>
          <w:rFonts w:hint="eastAsia"/>
          <w:lang w:val="en-US" w:eastAsia="zh-CN"/>
        </w:rPr>
        <w:t>：</w:t>
      </w:r>
      <w:r>
        <w:rPr>
          <w:rFonts w:hint="eastAsia" w:ascii="华文宋体" w:hAnsi="华文宋体" w:eastAsia="华文宋体"/>
          <w:szCs w:val="21"/>
          <w:lang w:val="en-US" w:eastAsia="zh-CN"/>
        </w:rPr>
        <w:t>四川省成都市武侯区武晋路1488号11栋1单元9楼931号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  <w:t>无人办公，办公地址：</w:t>
      </w:r>
      <w:bookmarkStart w:id="0" w:name="_GoBack"/>
      <w:bookmarkEnd w:id="0"/>
      <w:r>
        <w:rPr>
          <w:rFonts w:hint="eastAsia" w:ascii="华文宋体" w:hAnsi="华文宋体" w:eastAsia="华文宋体"/>
          <w:szCs w:val="21"/>
          <w:lang w:val="en-US" w:eastAsia="zh-CN"/>
        </w:rPr>
        <w:t>四川省成都市龙泉驿区洪安镇长伍村二十九组155号附1号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  <w:t>特此声明。</w:t>
      </w:r>
    </w:p>
    <w:p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  <w:t xml:space="preserve">                                                   企业签章：</w:t>
      </w:r>
    </w:p>
    <w:p>
      <w:pPr>
        <w:rPr>
          <w:rFonts w:hint="default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  <w:t xml:space="preserve">                          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kZWVjMWJmZjEyYjU2ZTQ3NTFlYjVlOGNiZGNjZDUifQ=="/>
  </w:docVars>
  <w:rsids>
    <w:rsidRoot w:val="00000000"/>
    <w:rsid w:val="01261592"/>
    <w:rsid w:val="09D140F9"/>
    <w:rsid w:val="0E1D5A1B"/>
    <w:rsid w:val="0F187CA2"/>
    <w:rsid w:val="156A4F6A"/>
    <w:rsid w:val="18E05A99"/>
    <w:rsid w:val="19774CC5"/>
    <w:rsid w:val="1981757E"/>
    <w:rsid w:val="1C633621"/>
    <w:rsid w:val="215F2858"/>
    <w:rsid w:val="22CB44A9"/>
    <w:rsid w:val="2E397377"/>
    <w:rsid w:val="33302BD1"/>
    <w:rsid w:val="381B7EE8"/>
    <w:rsid w:val="3C08552D"/>
    <w:rsid w:val="43B21EED"/>
    <w:rsid w:val="4599321F"/>
    <w:rsid w:val="475420F9"/>
    <w:rsid w:val="48FB0210"/>
    <w:rsid w:val="4AFF2029"/>
    <w:rsid w:val="4C214FEB"/>
    <w:rsid w:val="52297DC1"/>
    <w:rsid w:val="533C7F87"/>
    <w:rsid w:val="537C75B1"/>
    <w:rsid w:val="5B4025D5"/>
    <w:rsid w:val="5D285C00"/>
    <w:rsid w:val="5E9734CD"/>
    <w:rsid w:val="64E45BC0"/>
    <w:rsid w:val="66725466"/>
    <w:rsid w:val="6949106A"/>
    <w:rsid w:val="707269CF"/>
    <w:rsid w:val="72792B4C"/>
    <w:rsid w:val="7334379B"/>
    <w:rsid w:val="760C7DD8"/>
    <w:rsid w:val="77F553E2"/>
    <w:rsid w:val="7B2D3298"/>
    <w:rsid w:val="7EF769A9"/>
    <w:rsid w:val="7F06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83</Characters>
  <Lines>0</Lines>
  <Paragraphs>0</Paragraphs>
  <TotalTime>48</TotalTime>
  <ScaleCrop>false</ScaleCrop>
  <LinksUpToDate>false</LinksUpToDate>
  <CharactersWithSpaces>211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2023-03-16T21:43:00Z</dcterms:created>
  <dc:creator>Administrator</dc:creator>
  <cp:lastModifiedBy>宋明珠</cp:lastModifiedBy>
  <dcterms:modified xsi:type="dcterms:W3CDTF">2024-01-11T06:27:48Z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DEA7614AF1BA45F295AD41A94FFD0CAA</vt:lpwstr>
  </property>
</Properties>
</file>